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2AE39" w14:textId="1F6C37FE" w:rsidR="0060161D" w:rsidRPr="009C5801" w:rsidRDefault="00D546C9" w:rsidP="00CA02ED">
      <w:pPr>
        <w:spacing w:line="276" w:lineRule="auto"/>
        <w:ind w:left="120"/>
        <w:rPr>
          <w:rFonts w:ascii="Times New Roman" w:eastAsia="Times New Roman" w:hAnsi="Times New Roman" w:cs="Times New Roman"/>
          <w:sz w:val="20"/>
          <w:szCs w:val="20"/>
        </w:rPr>
      </w:pPr>
      <w:r w:rsidRPr="009C5801">
        <w:rPr>
          <w:rFonts w:ascii="Times New Roman" w:eastAsia="Times New Roman" w:hAnsi="Times New Roman" w:cs="Times New Roman"/>
          <w:sz w:val="20"/>
          <w:szCs w:val="20"/>
        </w:rPr>
        <w:t xml:space="preserve"> </w:t>
      </w:r>
      <w:r w:rsidRPr="009C5801">
        <w:rPr>
          <w:rFonts w:ascii="Times New Roman"/>
          <w:noProof/>
          <w:position w:val="1"/>
          <w:sz w:val="20"/>
        </w:rPr>
        <w:drawing>
          <wp:inline distT="0" distB="0" distL="0" distR="0" wp14:anchorId="172601AA" wp14:editId="7A14FF06">
            <wp:extent cx="1010093" cy="683315"/>
            <wp:effectExtent l="0" t="0" r="0" b="254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1021432" cy="690986"/>
                    </a:xfrm>
                    <a:prstGeom prst="rect">
                      <a:avLst/>
                    </a:prstGeom>
                  </pic:spPr>
                </pic:pic>
              </a:graphicData>
            </a:graphic>
          </wp:inline>
        </w:drawing>
      </w:r>
      <w:r w:rsidRPr="009C5801">
        <w:rPr>
          <w:rFonts w:ascii="Times New Roman" w:eastAsia="Times New Roman" w:hAnsi="Times New Roman" w:cs="Times New Roman"/>
          <w:sz w:val="20"/>
          <w:szCs w:val="20"/>
        </w:rPr>
        <w:tab/>
      </w:r>
      <w:r w:rsidRPr="009C5801">
        <w:rPr>
          <w:rFonts w:ascii="Times New Roman"/>
          <w:noProof/>
          <w:sz w:val="20"/>
        </w:rPr>
        <w:drawing>
          <wp:inline distT="0" distB="0" distL="0" distR="0" wp14:anchorId="696CA3FC" wp14:editId="3770073F">
            <wp:extent cx="1030877" cy="681947"/>
            <wp:effectExtent l="0" t="0" r="0" b="4445"/>
            <wp:docPr id="93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1043808" cy="690501"/>
                    </a:xfrm>
                    <a:prstGeom prst="rect">
                      <a:avLst/>
                    </a:prstGeom>
                  </pic:spPr>
                </pic:pic>
              </a:graphicData>
            </a:graphic>
          </wp:inline>
        </w:drawing>
      </w:r>
    </w:p>
    <w:p w14:paraId="16326CC5" w14:textId="77777777" w:rsidR="0060161D" w:rsidRPr="009C5801" w:rsidRDefault="0060161D" w:rsidP="00CA02ED">
      <w:pPr>
        <w:spacing w:before="2" w:line="276" w:lineRule="auto"/>
        <w:rPr>
          <w:rFonts w:ascii="Times New Roman" w:eastAsia="Times New Roman" w:hAnsi="Times New Roman" w:cs="Times New Roman"/>
        </w:rPr>
      </w:pPr>
    </w:p>
    <w:p w14:paraId="27836D8D" w14:textId="3554DA99" w:rsidR="0060161D" w:rsidRPr="009C5801" w:rsidRDefault="001C2700" w:rsidP="00CA02ED">
      <w:pPr>
        <w:spacing w:before="16" w:line="276" w:lineRule="auto"/>
        <w:ind w:left="300" w:right="1282"/>
        <w:rPr>
          <w:rFonts w:ascii="Cambria" w:eastAsia="Cambria" w:hAnsi="Cambria" w:cs="Cambria"/>
          <w:sz w:val="60"/>
          <w:szCs w:val="60"/>
        </w:rPr>
      </w:pPr>
      <w:r w:rsidRPr="009C5801">
        <w:rPr>
          <w:rFonts w:ascii="Cambria"/>
          <w:sz w:val="60"/>
        </w:rPr>
        <w:t>Organic Certification Cost</w:t>
      </w:r>
      <w:r w:rsidR="00C20E62" w:rsidRPr="009C5801">
        <w:rPr>
          <w:rFonts w:ascii="Cambria"/>
          <w:sz w:val="60"/>
        </w:rPr>
        <w:t xml:space="preserve"> </w:t>
      </w:r>
      <w:r w:rsidRPr="009C5801">
        <w:rPr>
          <w:rFonts w:ascii="Cambria"/>
          <w:sz w:val="60"/>
        </w:rPr>
        <w:t>Share</w:t>
      </w:r>
      <w:r w:rsidRPr="009C5801">
        <w:rPr>
          <w:rFonts w:ascii="Cambria"/>
          <w:w w:val="99"/>
          <w:sz w:val="60"/>
        </w:rPr>
        <w:t xml:space="preserve"> </w:t>
      </w:r>
      <w:r w:rsidRPr="009C5801">
        <w:rPr>
          <w:rFonts w:ascii="Cambria"/>
          <w:sz w:val="60"/>
        </w:rPr>
        <w:t>Programs</w:t>
      </w:r>
    </w:p>
    <w:p w14:paraId="780E9119" w14:textId="77777777" w:rsidR="0060161D" w:rsidRPr="009C5801" w:rsidRDefault="0060161D" w:rsidP="00CA02ED">
      <w:pPr>
        <w:spacing w:line="276" w:lineRule="auto"/>
        <w:rPr>
          <w:rFonts w:ascii="Cambria" w:eastAsia="Cambria" w:hAnsi="Cambria" w:cs="Cambria"/>
          <w:sz w:val="20"/>
          <w:szCs w:val="20"/>
        </w:rPr>
      </w:pPr>
    </w:p>
    <w:p w14:paraId="61E17097" w14:textId="77777777" w:rsidR="0060161D" w:rsidRPr="009C5801" w:rsidRDefault="0060161D" w:rsidP="00CA02ED">
      <w:pPr>
        <w:spacing w:line="276" w:lineRule="auto"/>
        <w:rPr>
          <w:rFonts w:ascii="Cambria" w:eastAsia="Cambria" w:hAnsi="Cambria" w:cs="Cambria"/>
          <w:sz w:val="20"/>
          <w:szCs w:val="20"/>
        </w:rPr>
      </w:pPr>
    </w:p>
    <w:p w14:paraId="19108FB6" w14:textId="77777777" w:rsidR="0060161D" w:rsidRPr="009C5801" w:rsidRDefault="0060161D" w:rsidP="00CA02ED">
      <w:pPr>
        <w:spacing w:line="276" w:lineRule="auto"/>
        <w:rPr>
          <w:rFonts w:ascii="Cambria" w:eastAsia="Cambria" w:hAnsi="Cambria" w:cs="Cambria"/>
          <w:sz w:val="20"/>
          <w:szCs w:val="20"/>
        </w:rPr>
      </w:pPr>
    </w:p>
    <w:p w14:paraId="2B660386" w14:textId="77777777" w:rsidR="0060161D" w:rsidRPr="009C5801" w:rsidRDefault="0060161D" w:rsidP="00CA02ED">
      <w:pPr>
        <w:spacing w:before="3" w:line="276" w:lineRule="auto"/>
        <w:rPr>
          <w:rFonts w:ascii="Cambria" w:eastAsia="Cambria" w:hAnsi="Cambria" w:cs="Cambria"/>
          <w:sz w:val="11"/>
          <w:szCs w:val="11"/>
        </w:rPr>
      </w:pPr>
    </w:p>
    <w:p w14:paraId="03A1ED52" w14:textId="77777777" w:rsidR="0060161D" w:rsidRPr="009C5801" w:rsidRDefault="00E35F47" w:rsidP="00CA02ED">
      <w:pPr>
        <w:spacing w:line="276" w:lineRule="auto"/>
        <w:ind w:left="269"/>
        <w:rPr>
          <w:rFonts w:ascii="Cambria" w:eastAsia="Cambria" w:hAnsi="Cambria" w:cs="Cambria"/>
          <w:sz w:val="6"/>
          <w:szCs w:val="6"/>
        </w:rPr>
      </w:pPr>
      <w:r w:rsidRPr="009C5801">
        <w:rPr>
          <w:rFonts w:ascii="Cambria" w:eastAsia="Cambria" w:hAnsi="Cambria" w:cs="Cambria"/>
          <w:noProof/>
          <w:sz w:val="6"/>
          <w:szCs w:val="6"/>
        </w:rPr>
        <mc:AlternateContent>
          <mc:Choice Requires="wpg">
            <w:drawing>
              <wp:inline distT="0" distB="0" distL="0" distR="0" wp14:anchorId="7E4678C0" wp14:editId="70934EAA">
                <wp:extent cx="5982970" cy="39370"/>
                <wp:effectExtent l="0" t="0" r="8255" b="8255"/>
                <wp:docPr id="894" name="Group 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2970" cy="39370"/>
                          <a:chOff x="0" y="0"/>
                          <a:chExt cx="9422" cy="62"/>
                        </a:xfrm>
                      </wpg:grpSpPr>
                      <wpg:grpSp>
                        <wpg:cNvPr id="895" name="Group 890"/>
                        <wpg:cNvGrpSpPr>
                          <a:grpSpLocks/>
                        </wpg:cNvGrpSpPr>
                        <wpg:grpSpPr bwMode="auto">
                          <a:xfrm>
                            <a:off x="31" y="31"/>
                            <a:ext cx="9360" cy="2"/>
                            <a:chOff x="31" y="31"/>
                            <a:chExt cx="9360" cy="2"/>
                          </a:xfrm>
                        </wpg:grpSpPr>
                        <wps:wsp>
                          <wps:cNvPr id="896" name="Freeform 891"/>
                          <wps:cNvSpPr>
                            <a:spLocks/>
                          </wps:cNvSpPr>
                          <wps:spPr bwMode="auto">
                            <a:xfrm>
                              <a:off x="31" y="31"/>
                              <a:ext cx="9360" cy="2"/>
                            </a:xfrm>
                            <a:custGeom>
                              <a:avLst/>
                              <a:gdLst>
                                <a:gd name="T0" fmla="+- 0 31 31"/>
                                <a:gd name="T1" fmla="*/ T0 w 9360"/>
                                <a:gd name="T2" fmla="+- 0 9391 31"/>
                                <a:gd name="T3" fmla="*/ T2 w 9360"/>
                              </a:gdLst>
                              <a:ahLst/>
                              <a:cxnLst>
                                <a:cxn ang="0">
                                  <a:pos x="T1" y="0"/>
                                </a:cxn>
                                <a:cxn ang="0">
                                  <a:pos x="T3" y="0"/>
                                </a:cxn>
                              </a:cxnLst>
                              <a:rect l="0" t="0" r="r" b="b"/>
                              <a:pathLst>
                                <a:path w="9360">
                                  <a:moveTo>
                                    <a:pt x="0" y="0"/>
                                  </a:moveTo>
                                  <a:lnTo>
                                    <a:pt x="9360" y="0"/>
                                  </a:lnTo>
                                </a:path>
                              </a:pathLst>
                            </a:custGeom>
                            <a:noFill/>
                            <a:ln w="39370">
                              <a:solidFill>
                                <a:srgbClr val="006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F8C277C" id="Group 889" o:spid="_x0000_s1026" style="width:471.1pt;height:3.1pt;mso-position-horizontal-relative:char;mso-position-vertical-relative:line" coordsize="942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">
                <v:group id="Group 890" o:spid="_x0000_s1027" style="position:absolute;left:31;top:31;width:9360;height:2" coordorigin="31,31"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">
                  <v:shape id="Freeform 891" o:spid="_x0000_s1028" style="position:absolute;left:31;top:31;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" path="m,l9360,e" filled="f" strokecolor="#060" strokeweight="3.1pt">
                    <v:path arrowok="t" o:connecttype="custom" o:connectlocs="0,0;9360,0" o:connectangles="0,0"/>
                  </v:shape>
                </v:group>
                <w10:anchorlock/>
              </v:group>
            </w:pict>
          </mc:Fallback>
        </mc:AlternateContent>
      </w:r>
    </w:p>
    <w:p w14:paraId="761A1AC2" w14:textId="77777777" w:rsidR="0060161D" w:rsidRPr="009C5801" w:rsidRDefault="0060161D" w:rsidP="00CA02ED">
      <w:pPr>
        <w:spacing w:before="1" w:line="276" w:lineRule="auto"/>
        <w:rPr>
          <w:rFonts w:ascii="Cambria" w:eastAsia="Cambria" w:hAnsi="Cambria" w:cs="Cambria"/>
          <w:sz w:val="19"/>
          <w:szCs w:val="19"/>
        </w:rPr>
      </w:pPr>
    </w:p>
    <w:p w14:paraId="6281789D" w14:textId="22D554E5" w:rsidR="0060161D" w:rsidRPr="009C5801" w:rsidRDefault="001C2700" w:rsidP="00CA02ED">
      <w:pPr>
        <w:spacing w:before="35" w:line="276" w:lineRule="auto"/>
        <w:ind w:left="300"/>
        <w:rPr>
          <w:rFonts w:ascii="Calibri" w:eastAsia="Calibri" w:hAnsi="Calibri" w:cs="Calibri"/>
          <w:sz w:val="32"/>
          <w:szCs w:val="32"/>
        </w:rPr>
      </w:pPr>
      <w:r w:rsidRPr="009C5801">
        <w:rPr>
          <w:rFonts w:ascii="Calibri"/>
          <w:b/>
          <w:i/>
          <w:sz w:val="32"/>
        </w:rPr>
        <w:t xml:space="preserve">Fiscal Year </w:t>
      </w:r>
      <w:r w:rsidR="00AD2911" w:rsidRPr="009C5801">
        <w:rPr>
          <w:rFonts w:ascii="Calibri"/>
          <w:b/>
          <w:i/>
          <w:sz w:val="32"/>
        </w:rPr>
        <w:t>20</w:t>
      </w:r>
      <w:r w:rsidR="00AD2911">
        <w:rPr>
          <w:rFonts w:ascii="Calibri"/>
          <w:b/>
          <w:i/>
          <w:sz w:val="32"/>
        </w:rPr>
        <w:t>20</w:t>
      </w:r>
      <w:r w:rsidR="00AD2911" w:rsidRPr="009C5801">
        <w:rPr>
          <w:rFonts w:ascii="Calibri"/>
          <w:b/>
          <w:i/>
          <w:sz w:val="32"/>
        </w:rPr>
        <w:t xml:space="preserve"> </w:t>
      </w:r>
      <w:r w:rsidR="00277C4F">
        <w:rPr>
          <w:rFonts w:ascii="Calibri"/>
          <w:b/>
          <w:i/>
          <w:sz w:val="32"/>
        </w:rPr>
        <w:t xml:space="preserve">Full </w:t>
      </w:r>
      <w:r w:rsidR="00E37900">
        <w:rPr>
          <w:rFonts w:ascii="Calibri"/>
          <w:b/>
          <w:i/>
          <w:sz w:val="32"/>
        </w:rPr>
        <w:t>Notice of Funding Opportunity</w:t>
      </w:r>
      <w:r w:rsidR="00B32387">
        <w:rPr>
          <w:rFonts w:ascii="Calibri"/>
          <w:b/>
          <w:i/>
          <w:sz w:val="32"/>
        </w:rPr>
        <w:t xml:space="preserve"> Announcement</w:t>
      </w:r>
      <w:r w:rsidR="00E37900">
        <w:rPr>
          <w:rFonts w:ascii="Calibri"/>
          <w:b/>
          <w:i/>
          <w:sz w:val="32"/>
        </w:rPr>
        <w:t xml:space="preserve"> </w:t>
      </w:r>
    </w:p>
    <w:p w14:paraId="1BFD0DDB" w14:textId="77777777" w:rsidR="0060161D" w:rsidRPr="009C5801" w:rsidRDefault="0060161D" w:rsidP="00CA02ED">
      <w:pPr>
        <w:spacing w:line="276" w:lineRule="auto"/>
        <w:rPr>
          <w:rFonts w:ascii="Calibri" w:eastAsia="Calibri" w:hAnsi="Calibri" w:cs="Calibri"/>
          <w:b/>
          <w:bCs/>
          <w:i/>
          <w:sz w:val="32"/>
          <w:szCs w:val="32"/>
        </w:rPr>
      </w:pPr>
    </w:p>
    <w:p w14:paraId="560956D6" w14:textId="77777777" w:rsidR="0060161D" w:rsidRPr="009C5801" w:rsidRDefault="0060161D" w:rsidP="00CA02ED">
      <w:pPr>
        <w:spacing w:before="10" w:line="276" w:lineRule="auto"/>
        <w:rPr>
          <w:rFonts w:ascii="Calibri" w:eastAsia="Calibri" w:hAnsi="Calibri" w:cs="Calibri"/>
          <w:b/>
          <w:bCs/>
          <w:i/>
          <w:sz w:val="31"/>
          <w:szCs w:val="31"/>
        </w:rPr>
      </w:pPr>
    </w:p>
    <w:p w14:paraId="3F552623" w14:textId="2C3708A7" w:rsidR="0060161D" w:rsidRPr="009C5801" w:rsidRDefault="001C2700" w:rsidP="00CA02ED">
      <w:pPr>
        <w:tabs>
          <w:tab w:val="left" w:pos="3899"/>
        </w:tabs>
        <w:spacing w:line="276" w:lineRule="auto"/>
        <w:ind w:left="300"/>
        <w:rPr>
          <w:rFonts w:ascii="Calibri" w:eastAsia="Calibri" w:hAnsi="Calibri" w:cs="Calibri"/>
          <w:sz w:val="24"/>
          <w:szCs w:val="24"/>
        </w:rPr>
      </w:pPr>
      <w:r w:rsidRPr="009C5801">
        <w:rPr>
          <w:rFonts w:ascii="Calibri"/>
          <w:b/>
          <w:i/>
          <w:sz w:val="26"/>
        </w:rPr>
        <w:t>Funding Opportunity Numbers:</w:t>
      </w:r>
      <w:r w:rsidRPr="009C5801">
        <w:rPr>
          <w:rFonts w:ascii="Calibri"/>
          <w:b/>
          <w:i/>
          <w:sz w:val="26"/>
        </w:rPr>
        <w:tab/>
      </w:r>
      <w:r w:rsidRPr="009C5801">
        <w:rPr>
          <w:rFonts w:ascii="Calibri"/>
          <w:sz w:val="24"/>
        </w:rPr>
        <w:t>USDA-</w:t>
      </w:r>
      <w:r w:rsidR="00D546C9" w:rsidRPr="009C5801">
        <w:rPr>
          <w:rFonts w:ascii="Calibri"/>
          <w:sz w:val="24"/>
        </w:rPr>
        <w:t>FSA</w:t>
      </w:r>
      <w:r w:rsidRPr="009C5801">
        <w:rPr>
          <w:rFonts w:ascii="Calibri"/>
          <w:sz w:val="24"/>
        </w:rPr>
        <w:t>-</w:t>
      </w:r>
      <w:r w:rsidR="00766E8F">
        <w:rPr>
          <w:rFonts w:ascii="Calibri"/>
          <w:sz w:val="24"/>
        </w:rPr>
        <w:t>SND</w:t>
      </w:r>
      <w:r w:rsidRPr="009C5801">
        <w:rPr>
          <w:rFonts w:ascii="Calibri"/>
          <w:sz w:val="24"/>
        </w:rPr>
        <w:t>-NOCCSP-</w:t>
      </w:r>
      <w:r w:rsidR="00AD2911" w:rsidRPr="009C5801">
        <w:rPr>
          <w:rFonts w:ascii="Calibri"/>
          <w:sz w:val="24"/>
        </w:rPr>
        <w:t>20</w:t>
      </w:r>
      <w:r w:rsidR="00AD2911">
        <w:rPr>
          <w:rFonts w:ascii="Calibri"/>
          <w:sz w:val="24"/>
        </w:rPr>
        <w:t>20</w:t>
      </w:r>
      <w:r w:rsidR="00AD2911" w:rsidRPr="009C5801">
        <w:rPr>
          <w:rFonts w:ascii="Calibri"/>
          <w:sz w:val="24"/>
        </w:rPr>
        <w:t xml:space="preserve"> </w:t>
      </w:r>
      <w:r w:rsidRPr="009C5801">
        <w:rPr>
          <w:rFonts w:ascii="Calibri"/>
          <w:sz w:val="24"/>
        </w:rPr>
        <w:t>and</w:t>
      </w:r>
    </w:p>
    <w:p w14:paraId="40A4D0C0" w14:textId="623DEE93" w:rsidR="0060161D" w:rsidRPr="009C5801" w:rsidRDefault="004A70EB" w:rsidP="00CA02ED">
      <w:pPr>
        <w:spacing w:before="46" w:line="276" w:lineRule="auto"/>
        <w:ind w:left="3900"/>
        <w:rPr>
          <w:rFonts w:ascii="Calibri" w:eastAsia="Calibri" w:hAnsi="Calibri" w:cs="Calibri"/>
          <w:sz w:val="24"/>
          <w:szCs w:val="24"/>
        </w:rPr>
      </w:pPr>
      <w:r w:rsidRPr="009C5801">
        <w:rPr>
          <w:rFonts w:ascii="Calibri"/>
          <w:sz w:val="24"/>
        </w:rPr>
        <w:t>USDA-</w:t>
      </w:r>
      <w:r w:rsidR="00D546C9" w:rsidRPr="009C5801">
        <w:rPr>
          <w:rFonts w:ascii="Calibri"/>
          <w:sz w:val="24"/>
        </w:rPr>
        <w:t>FSA</w:t>
      </w:r>
      <w:r w:rsidRPr="009C5801">
        <w:rPr>
          <w:rFonts w:ascii="Calibri"/>
          <w:sz w:val="24"/>
        </w:rPr>
        <w:t>-</w:t>
      </w:r>
      <w:r w:rsidR="00766E8F">
        <w:rPr>
          <w:rFonts w:ascii="Calibri"/>
          <w:sz w:val="24"/>
        </w:rPr>
        <w:t>SND</w:t>
      </w:r>
      <w:r w:rsidRPr="009C5801">
        <w:rPr>
          <w:rFonts w:ascii="Calibri"/>
          <w:sz w:val="24"/>
        </w:rPr>
        <w:t>-AMA-</w:t>
      </w:r>
      <w:r w:rsidR="00AD2911" w:rsidRPr="009C5801">
        <w:rPr>
          <w:rFonts w:ascii="Calibri"/>
          <w:sz w:val="24"/>
        </w:rPr>
        <w:t>20</w:t>
      </w:r>
      <w:r w:rsidR="00AD2911">
        <w:rPr>
          <w:rFonts w:ascii="Calibri"/>
          <w:sz w:val="24"/>
        </w:rPr>
        <w:t>20</w:t>
      </w:r>
    </w:p>
    <w:p w14:paraId="0DE92CE5" w14:textId="77777777" w:rsidR="0060161D" w:rsidRPr="009C5801" w:rsidRDefault="0060161D" w:rsidP="00CA02ED">
      <w:pPr>
        <w:spacing w:line="276" w:lineRule="auto"/>
        <w:rPr>
          <w:rFonts w:ascii="Calibri" w:eastAsia="Calibri" w:hAnsi="Calibri" w:cs="Calibri"/>
          <w:sz w:val="24"/>
          <w:szCs w:val="24"/>
        </w:rPr>
      </w:pPr>
    </w:p>
    <w:p w14:paraId="456C0A2F" w14:textId="77777777" w:rsidR="0060161D" w:rsidRPr="009C5801" w:rsidRDefault="001C2700" w:rsidP="00CA02ED">
      <w:pPr>
        <w:spacing w:before="201" w:line="276" w:lineRule="auto"/>
        <w:ind w:left="300"/>
        <w:rPr>
          <w:rFonts w:ascii="Calibri" w:eastAsia="Calibri" w:hAnsi="Calibri" w:cs="Calibri"/>
          <w:sz w:val="24"/>
          <w:szCs w:val="24"/>
        </w:rPr>
      </w:pPr>
      <w:r w:rsidRPr="009C5801">
        <w:rPr>
          <w:rFonts w:ascii="Calibri"/>
          <w:b/>
          <w:i/>
          <w:sz w:val="26"/>
        </w:rPr>
        <w:t xml:space="preserve">Catalog of Domestic Federal Assistance Number: </w:t>
      </w:r>
      <w:r w:rsidRPr="009C5801">
        <w:rPr>
          <w:rFonts w:ascii="Calibri"/>
          <w:sz w:val="24"/>
        </w:rPr>
        <w:t>10.171</w:t>
      </w:r>
    </w:p>
    <w:p w14:paraId="5CCF815E" w14:textId="77777777" w:rsidR="0060161D" w:rsidRPr="009C5801" w:rsidRDefault="0060161D" w:rsidP="00CA02ED">
      <w:pPr>
        <w:spacing w:line="276" w:lineRule="auto"/>
        <w:rPr>
          <w:rFonts w:ascii="Calibri" w:eastAsia="Calibri" w:hAnsi="Calibri" w:cs="Calibri"/>
          <w:sz w:val="26"/>
          <w:szCs w:val="26"/>
        </w:rPr>
      </w:pPr>
    </w:p>
    <w:p w14:paraId="1FA2DA41" w14:textId="77777777" w:rsidR="0060161D" w:rsidRPr="009C5801" w:rsidRDefault="0060161D" w:rsidP="00CA02ED">
      <w:pPr>
        <w:spacing w:before="6" w:line="276" w:lineRule="auto"/>
        <w:rPr>
          <w:rFonts w:ascii="Calibri" w:eastAsia="Calibri" w:hAnsi="Calibri" w:cs="Calibri"/>
          <w:sz w:val="24"/>
          <w:szCs w:val="24"/>
        </w:rPr>
      </w:pPr>
    </w:p>
    <w:p w14:paraId="7E707F2A" w14:textId="1193000D" w:rsidR="0060161D" w:rsidRPr="009C5801" w:rsidRDefault="001C2700" w:rsidP="00CA02ED">
      <w:pPr>
        <w:spacing w:line="276" w:lineRule="auto"/>
        <w:ind w:left="300"/>
        <w:rPr>
          <w:rFonts w:ascii="Calibri" w:eastAsia="Calibri" w:hAnsi="Calibri" w:cs="Calibri"/>
          <w:sz w:val="26"/>
          <w:szCs w:val="26"/>
        </w:rPr>
        <w:sectPr w:rsidR="0060161D" w:rsidRPr="009C5801" w:rsidSect="00B429A5">
          <w:footerReference w:type="default" r:id="rId14"/>
          <w:type w:val="continuous"/>
          <w:pgSz w:w="12240" w:h="15840"/>
          <w:pgMar w:top="1480" w:right="1300" w:bottom="280" w:left="1140" w:header="720" w:footer="720" w:gutter="0"/>
          <w:cols w:space="720"/>
          <w:titlePg/>
          <w:docGrid w:linePitch="299"/>
        </w:sectPr>
      </w:pPr>
      <w:r w:rsidRPr="009C5801">
        <w:rPr>
          <w:rFonts w:ascii="Calibri"/>
          <w:b/>
          <w:sz w:val="26"/>
        </w:rPr>
        <w:t>Application Due Date</w:t>
      </w:r>
      <w:r w:rsidRPr="009C5801">
        <w:rPr>
          <w:rFonts w:ascii="Calibri"/>
          <w:sz w:val="26"/>
        </w:rPr>
        <w:t xml:space="preserve">: </w:t>
      </w:r>
      <w:r w:rsidR="00F36383">
        <w:rPr>
          <w:rFonts w:ascii="Calibri" w:eastAsia="Calibri" w:hAnsi="Calibri" w:cs="Calibri"/>
          <w:sz w:val="26"/>
          <w:szCs w:val="26"/>
        </w:rPr>
        <w:t xml:space="preserve"> </w:t>
      </w:r>
      <w:r w:rsidR="00A76F79">
        <w:rPr>
          <w:rFonts w:ascii="Calibri" w:eastAsia="Calibri" w:hAnsi="Calibri" w:cs="Calibri"/>
          <w:sz w:val="26"/>
          <w:szCs w:val="26"/>
        </w:rPr>
        <w:t>September 9, 2020</w:t>
      </w:r>
    </w:p>
    <w:p w14:paraId="3CCB586F" w14:textId="77777777" w:rsidR="0060161D" w:rsidRPr="00CA02ED" w:rsidRDefault="001C2700" w:rsidP="00CA02ED">
      <w:pPr>
        <w:pStyle w:val="Heading1"/>
        <w:spacing w:before="39" w:line="276" w:lineRule="auto"/>
        <w:ind w:left="140"/>
        <w:rPr>
          <w:b w:val="0"/>
          <w:bCs w:val="0"/>
          <w:sz w:val="22"/>
          <w:szCs w:val="22"/>
        </w:rPr>
      </w:pPr>
      <w:r w:rsidRPr="00CA02ED">
        <w:rPr>
          <w:sz w:val="22"/>
          <w:szCs w:val="22"/>
        </w:rPr>
        <w:t>Initial Announcement and Program Solicitation Information</w:t>
      </w:r>
    </w:p>
    <w:p w14:paraId="554AA989" w14:textId="77777777" w:rsidR="0060161D" w:rsidRPr="00CA02ED" w:rsidRDefault="00E35F47" w:rsidP="00CA02ED">
      <w:pPr>
        <w:spacing w:line="276" w:lineRule="auto"/>
        <w:ind w:left="119"/>
        <w:rPr>
          <w:rFonts w:ascii="Calibri" w:eastAsia="Calibri" w:hAnsi="Calibri" w:cs="Calibri"/>
        </w:rPr>
      </w:pPr>
      <w:r w:rsidRPr="00CA02ED">
        <w:rPr>
          <w:rFonts w:ascii="Calibri" w:eastAsia="Calibri" w:hAnsi="Calibri" w:cs="Calibri"/>
          <w:noProof/>
        </w:rPr>
        <mc:AlternateContent>
          <mc:Choice Requires="wpg">
            <w:drawing>
              <wp:inline distT="0" distB="0" distL="0" distR="0" wp14:anchorId="5E3DC5C5" wp14:editId="02D8F3B5">
                <wp:extent cx="5970270" cy="26670"/>
                <wp:effectExtent l="0" t="0" r="1905" b="1905"/>
                <wp:docPr id="891" name="Group 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270" cy="26670"/>
                          <a:chOff x="0" y="0"/>
                          <a:chExt cx="9402" cy="42"/>
                        </a:xfrm>
                      </wpg:grpSpPr>
                      <wpg:grpSp>
                        <wpg:cNvPr id="892" name="Group 887"/>
                        <wpg:cNvGrpSpPr>
                          <a:grpSpLocks/>
                        </wpg:cNvGrpSpPr>
                        <wpg:grpSpPr bwMode="auto">
                          <a:xfrm>
                            <a:off x="21" y="21"/>
                            <a:ext cx="9360" cy="2"/>
                            <a:chOff x="21" y="21"/>
                            <a:chExt cx="9360" cy="2"/>
                          </a:xfrm>
                        </wpg:grpSpPr>
                        <wps:wsp>
                          <wps:cNvPr id="893" name="Freeform 888"/>
                          <wps:cNvSpPr>
                            <a:spLocks/>
                          </wps:cNvSpPr>
                          <wps:spPr bwMode="auto">
                            <a:xfrm>
                              <a:off x="21" y="21"/>
                              <a:ext cx="9360" cy="2"/>
                            </a:xfrm>
                            <a:custGeom>
                              <a:avLst/>
                              <a:gdLst>
                                <a:gd name="T0" fmla="+- 0 21 21"/>
                                <a:gd name="T1" fmla="*/ T0 w 9360"/>
                                <a:gd name="T2" fmla="+- 0 9381 21"/>
                                <a:gd name="T3" fmla="*/ T2 w 9360"/>
                              </a:gdLst>
                              <a:ahLst/>
                              <a:cxnLst>
                                <a:cxn ang="0">
                                  <a:pos x="T1" y="0"/>
                                </a:cxn>
                                <a:cxn ang="0">
                                  <a:pos x="T3" y="0"/>
                                </a:cxn>
                              </a:cxnLst>
                              <a:rect l="0" t="0" r="r" b="b"/>
                              <a:pathLst>
                                <a:path w="9360">
                                  <a:moveTo>
                                    <a:pt x="0" y="0"/>
                                  </a:moveTo>
                                  <a:lnTo>
                                    <a:pt x="9360" y="0"/>
                                  </a:lnTo>
                                </a:path>
                              </a:pathLst>
                            </a:custGeom>
                            <a:noFill/>
                            <a:ln w="26670">
                              <a:solidFill>
                                <a:srgbClr val="006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0DA5B3" id="Group 886" o:spid="_x0000_s1026" style="width:470.1pt;height:2.1pt;mso-position-horizontal-relative:char;mso-position-vertical-relative:line" coordsize="94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">
                <v:group id="Group 887" o:spid="_x0000_s1027" style="position:absolute;left:21;top:21;width:9360;height:2" coordorigin="21,21"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">
                  <v:shape id="Freeform 888" o:spid="_x0000_s1028" style="position:absolute;left:21;top:21;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" path="m,l9360,e" filled="f" strokecolor="#060" strokeweight="2.1pt">
                    <v:path arrowok="t" o:connecttype="custom" o:connectlocs="0,0;9360,0" o:connectangles="0,0"/>
                  </v:shape>
                </v:group>
                <w10:anchorlock/>
              </v:group>
            </w:pict>
          </mc:Fallback>
        </mc:AlternateContent>
      </w:r>
    </w:p>
    <w:p w14:paraId="2C56E22F" w14:textId="77777777" w:rsidR="0060161D" w:rsidRPr="00CA02ED" w:rsidRDefault="0060161D" w:rsidP="00CA02ED">
      <w:pPr>
        <w:spacing w:before="11" w:line="276" w:lineRule="auto"/>
        <w:rPr>
          <w:rFonts w:ascii="Calibri" w:eastAsia="Calibri" w:hAnsi="Calibri" w:cs="Calibri"/>
          <w:b/>
          <w:bCs/>
        </w:rPr>
      </w:pPr>
    </w:p>
    <w:p w14:paraId="1C2FF0C1" w14:textId="77777777" w:rsidR="0060161D" w:rsidRPr="00CA02ED" w:rsidRDefault="001C2700" w:rsidP="00CA02ED">
      <w:pPr>
        <w:spacing w:before="60" w:line="276" w:lineRule="auto"/>
        <w:ind w:left="139"/>
        <w:rPr>
          <w:rFonts w:ascii="Calibri" w:eastAsia="Calibri" w:hAnsi="Calibri" w:cs="Calibri"/>
        </w:rPr>
      </w:pPr>
      <w:r w:rsidRPr="00CA02ED">
        <w:rPr>
          <w:rFonts w:ascii="Calibri" w:hAnsi="Calibri"/>
          <w:b/>
        </w:rPr>
        <w:t xml:space="preserve">Funding Opportunity Title: </w:t>
      </w:r>
      <w:r w:rsidRPr="00CA02ED">
        <w:rPr>
          <w:rFonts w:ascii="Calibri" w:hAnsi="Calibri"/>
        </w:rPr>
        <w:t>Organic Certification Cost Share Programs</w:t>
      </w:r>
    </w:p>
    <w:p w14:paraId="7633E11F" w14:textId="68F754A2" w:rsidR="0060161D" w:rsidRPr="00CA02ED" w:rsidRDefault="001C2700" w:rsidP="00CA02ED">
      <w:pPr>
        <w:spacing w:before="156" w:line="276" w:lineRule="auto"/>
        <w:ind w:left="139"/>
        <w:rPr>
          <w:rFonts w:ascii="Calibri" w:eastAsia="Calibri" w:hAnsi="Calibri" w:cs="Calibri"/>
        </w:rPr>
      </w:pPr>
      <w:r w:rsidRPr="00CA02ED">
        <w:rPr>
          <w:rFonts w:ascii="Calibri" w:hAnsi="Calibri"/>
          <w:b/>
        </w:rPr>
        <w:t>Funding Opportunity Numbers</w:t>
      </w:r>
      <w:r w:rsidRPr="00CA02ED">
        <w:rPr>
          <w:rFonts w:ascii="Calibri" w:hAnsi="Calibri"/>
        </w:rPr>
        <w:t xml:space="preserve">: </w:t>
      </w:r>
      <w:r w:rsidR="004A70EB" w:rsidRPr="00CA02ED">
        <w:rPr>
          <w:rFonts w:ascii="Calibri" w:hAnsi="Calibri"/>
        </w:rPr>
        <w:t>USDA-</w:t>
      </w:r>
      <w:r w:rsidR="00621656" w:rsidRPr="00CA02ED">
        <w:rPr>
          <w:rFonts w:ascii="Calibri" w:hAnsi="Calibri"/>
        </w:rPr>
        <w:t>FSA</w:t>
      </w:r>
      <w:r w:rsidR="004A70EB" w:rsidRPr="00CA02ED">
        <w:rPr>
          <w:rFonts w:ascii="Calibri" w:hAnsi="Calibri"/>
        </w:rPr>
        <w:t>-</w:t>
      </w:r>
      <w:r w:rsidR="00766E8F" w:rsidRPr="00CA02ED">
        <w:rPr>
          <w:rFonts w:ascii="Calibri" w:hAnsi="Calibri"/>
        </w:rPr>
        <w:t>SND</w:t>
      </w:r>
      <w:r w:rsidR="004A70EB" w:rsidRPr="00CA02ED">
        <w:rPr>
          <w:rFonts w:ascii="Calibri" w:hAnsi="Calibri"/>
        </w:rPr>
        <w:t>-NOCCSP-20</w:t>
      </w:r>
      <w:r w:rsidR="00AD2911" w:rsidRPr="00CA02ED">
        <w:rPr>
          <w:rFonts w:ascii="Calibri" w:hAnsi="Calibri"/>
        </w:rPr>
        <w:t>20</w:t>
      </w:r>
      <w:r w:rsidRPr="00CA02ED">
        <w:rPr>
          <w:rFonts w:ascii="Calibri" w:hAnsi="Calibri"/>
        </w:rPr>
        <w:t xml:space="preserve"> and USDA-</w:t>
      </w:r>
      <w:r w:rsidR="00621656" w:rsidRPr="00CA02ED">
        <w:rPr>
          <w:rFonts w:ascii="Calibri" w:hAnsi="Calibri"/>
        </w:rPr>
        <w:t>FSA</w:t>
      </w:r>
      <w:r w:rsidRPr="00CA02ED">
        <w:rPr>
          <w:rFonts w:ascii="Calibri" w:hAnsi="Calibri"/>
        </w:rPr>
        <w:t>-</w:t>
      </w:r>
      <w:r w:rsidR="00766E8F" w:rsidRPr="00CA02ED">
        <w:rPr>
          <w:rFonts w:ascii="Calibri" w:hAnsi="Calibri"/>
        </w:rPr>
        <w:t>SND</w:t>
      </w:r>
      <w:r w:rsidRPr="00CA02ED">
        <w:rPr>
          <w:rFonts w:ascii="Calibri" w:hAnsi="Calibri"/>
        </w:rPr>
        <w:t>-AMA-20</w:t>
      </w:r>
      <w:r w:rsidR="00AD2911" w:rsidRPr="00CA02ED">
        <w:rPr>
          <w:rFonts w:ascii="Calibri" w:hAnsi="Calibri"/>
        </w:rPr>
        <w:t>20</w:t>
      </w:r>
    </w:p>
    <w:p w14:paraId="3F504744" w14:textId="77777777" w:rsidR="0060161D" w:rsidRPr="00CA02ED" w:rsidRDefault="001C2700" w:rsidP="00CA02ED">
      <w:pPr>
        <w:spacing w:before="156" w:line="276" w:lineRule="auto"/>
        <w:ind w:left="139"/>
        <w:rPr>
          <w:rFonts w:ascii="Calibri" w:eastAsia="Calibri" w:hAnsi="Calibri" w:cs="Calibri"/>
        </w:rPr>
      </w:pPr>
      <w:r w:rsidRPr="00CA02ED">
        <w:rPr>
          <w:rFonts w:ascii="Calibri" w:hAnsi="Calibri"/>
          <w:b/>
        </w:rPr>
        <w:t xml:space="preserve">Announcement Type: </w:t>
      </w:r>
      <w:r w:rsidRPr="00CA02ED">
        <w:rPr>
          <w:rFonts w:ascii="Calibri" w:hAnsi="Calibri"/>
        </w:rPr>
        <w:t>Initial</w:t>
      </w:r>
      <w:r w:rsidR="006F6190" w:rsidRPr="00CA02ED">
        <w:rPr>
          <w:rFonts w:ascii="Calibri" w:hAnsi="Calibri"/>
        </w:rPr>
        <w:t xml:space="preserve"> </w:t>
      </w:r>
    </w:p>
    <w:p w14:paraId="05CACFDA" w14:textId="77777777" w:rsidR="0060161D" w:rsidRPr="00CA02ED" w:rsidRDefault="001C2700" w:rsidP="00CA02ED">
      <w:pPr>
        <w:pStyle w:val="Heading1"/>
        <w:spacing w:before="156" w:line="276" w:lineRule="auto"/>
        <w:ind w:left="139"/>
        <w:rPr>
          <w:rFonts w:cs="Calibri"/>
          <w:b w:val="0"/>
          <w:bCs w:val="0"/>
          <w:sz w:val="22"/>
          <w:szCs w:val="22"/>
        </w:rPr>
      </w:pPr>
      <w:r w:rsidRPr="00CA02ED">
        <w:rPr>
          <w:sz w:val="22"/>
          <w:szCs w:val="22"/>
        </w:rPr>
        <w:t>Catalog of Federal Domestic Assistance (CFDA) Number</w:t>
      </w:r>
      <w:r w:rsidRPr="00CA02ED">
        <w:rPr>
          <w:b w:val="0"/>
          <w:sz w:val="22"/>
          <w:szCs w:val="22"/>
        </w:rPr>
        <w:t>: 10.171</w:t>
      </w:r>
    </w:p>
    <w:p w14:paraId="509490FF" w14:textId="3FC1072C" w:rsidR="0060161D" w:rsidRPr="00CA02ED" w:rsidRDefault="001C2700" w:rsidP="00CA02ED">
      <w:pPr>
        <w:pStyle w:val="BodyText"/>
        <w:spacing w:before="156" w:line="276" w:lineRule="auto"/>
        <w:ind w:left="138" w:right="140"/>
        <w:rPr>
          <w:sz w:val="22"/>
          <w:szCs w:val="22"/>
        </w:rPr>
      </w:pPr>
      <w:r w:rsidRPr="00CA02ED">
        <w:rPr>
          <w:b/>
          <w:sz w:val="22"/>
          <w:szCs w:val="22"/>
        </w:rPr>
        <w:t xml:space="preserve">Dates: </w:t>
      </w:r>
      <w:r w:rsidRPr="00CA02ED">
        <w:rPr>
          <w:sz w:val="22"/>
          <w:szCs w:val="22"/>
        </w:rPr>
        <w:t xml:space="preserve">Applications must be received by 5:00 p.m. Eastern Time on </w:t>
      </w:r>
      <w:r w:rsidR="00A76F79" w:rsidRPr="00A76F79">
        <w:rPr>
          <w:sz w:val="22"/>
          <w:szCs w:val="22"/>
        </w:rPr>
        <w:t>September 9, 2020</w:t>
      </w:r>
      <w:r w:rsidRPr="00CA02ED">
        <w:rPr>
          <w:sz w:val="22"/>
          <w:szCs w:val="22"/>
        </w:rPr>
        <w:t xml:space="preserve">, through </w:t>
      </w:r>
      <w:r w:rsidR="00080094" w:rsidRPr="00CA02ED">
        <w:rPr>
          <w:sz w:val="22"/>
          <w:szCs w:val="22"/>
        </w:rPr>
        <w:t>G</w:t>
      </w:r>
      <w:r w:rsidRPr="00CA02ED">
        <w:rPr>
          <w:sz w:val="22"/>
          <w:szCs w:val="22"/>
        </w:rPr>
        <w:t>rants.gov.</w:t>
      </w:r>
      <w:r w:rsidR="00621656" w:rsidRPr="00CA02ED">
        <w:rPr>
          <w:sz w:val="22"/>
          <w:szCs w:val="22"/>
        </w:rPr>
        <w:t xml:space="preserve"> Applications received after this date may be considered if funds are available.</w:t>
      </w:r>
    </w:p>
    <w:p w14:paraId="6E8B6651" w14:textId="0DA40B8D" w:rsidR="0060161D" w:rsidRPr="00CA02ED" w:rsidRDefault="001C2700" w:rsidP="00CA02ED">
      <w:pPr>
        <w:pStyle w:val="BodyText"/>
        <w:spacing w:before="120" w:line="276" w:lineRule="auto"/>
        <w:ind w:left="138" w:right="137"/>
        <w:rPr>
          <w:sz w:val="22"/>
          <w:szCs w:val="22"/>
        </w:rPr>
      </w:pPr>
      <w:r w:rsidRPr="00CA02ED">
        <w:rPr>
          <w:b/>
          <w:sz w:val="22"/>
          <w:szCs w:val="22"/>
        </w:rPr>
        <w:t xml:space="preserve">Executive Summary: </w:t>
      </w:r>
      <w:r w:rsidRPr="00CA02ED">
        <w:rPr>
          <w:sz w:val="22"/>
          <w:szCs w:val="22"/>
        </w:rPr>
        <w:t xml:space="preserve">The U.S. Department of Agriculture (USDA), </w:t>
      </w:r>
      <w:r w:rsidR="00853F93" w:rsidRPr="00CA02ED">
        <w:rPr>
          <w:sz w:val="22"/>
          <w:szCs w:val="22"/>
        </w:rPr>
        <w:t>Farm Service Agency (FSA</w:t>
      </w:r>
      <w:r w:rsidRPr="00CA02ED">
        <w:rPr>
          <w:sz w:val="22"/>
          <w:szCs w:val="22"/>
        </w:rPr>
        <w:t>), requests</w:t>
      </w:r>
      <w:r w:rsidR="00621656" w:rsidRPr="00CA02ED">
        <w:rPr>
          <w:sz w:val="22"/>
          <w:szCs w:val="22"/>
        </w:rPr>
        <w:t xml:space="preserve"> </w:t>
      </w:r>
      <w:r w:rsidRPr="00CA02ED">
        <w:rPr>
          <w:sz w:val="22"/>
          <w:szCs w:val="22"/>
        </w:rPr>
        <w:t>applications for the National Organic Certification Cost Share Program (NOCCSP) and the Agricultural Management</w:t>
      </w:r>
      <w:r w:rsidR="00621656" w:rsidRPr="00CA02ED">
        <w:rPr>
          <w:sz w:val="22"/>
          <w:szCs w:val="22"/>
        </w:rPr>
        <w:t xml:space="preserve"> </w:t>
      </w:r>
      <w:r w:rsidRPr="00CA02ED">
        <w:rPr>
          <w:sz w:val="22"/>
          <w:szCs w:val="22"/>
        </w:rPr>
        <w:t>Assistance (AMA) Organic Certification Cost Share Program</w:t>
      </w:r>
      <w:r w:rsidR="00A928D1" w:rsidRPr="00CA02ED">
        <w:rPr>
          <w:sz w:val="22"/>
          <w:szCs w:val="22"/>
        </w:rPr>
        <w:t>, collectively referred to as the OCCSP,</w:t>
      </w:r>
      <w:r w:rsidRPr="00CA02ED">
        <w:rPr>
          <w:sz w:val="22"/>
          <w:szCs w:val="22"/>
        </w:rPr>
        <w:t xml:space="preserve"> for fiscal year</w:t>
      </w:r>
      <w:r w:rsidR="00C20E62" w:rsidRPr="00CA02ED">
        <w:rPr>
          <w:sz w:val="22"/>
          <w:szCs w:val="22"/>
        </w:rPr>
        <w:t xml:space="preserve"> (FY)</w:t>
      </w:r>
      <w:r w:rsidRPr="00CA02ED">
        <w:rPr>
          <w:sz w:val="22"/>
          <w:szCs w:val="22"/>
        </w:rPr>
        <w:t xml:space="preserve"> 20</w:t>
      </w:r>
      <w:r w:rsidR="00AD2911" w:rsidRPr="00CA02ED">
        <w:rPr>
          <w:sz w:val="22"/>
          <w:szCs w:val="22"/>
        </w:rPr>
        <w:t>20</w:t>
      </w:r>
      <w:r w:rsidRPr="00CA02ED">
        <w:rPr>
          <w:sz w:val="22"/>
          <w:szCs w:val="22"/>
        </w:rPr>
        <w:t>. The purpose of the OCCSP awards is to defray the costs of receiving and maintaining organic</w:t>
      </w:r>
      <w:r w:rsidR="00621656" w:rsidRPr="00CA02ED">
        <w:rPr>
          <w:sz w:val="22"/>
          <w:szCs w:val="22"/>
        </w:rPr>
        <w:t xml:space="preserve"> </w:t>
      </w:r>
      <w:r w:rsidRPr="00CA02ED">
        <w:rPr>
          <w:sz w:val="22"/>
          <w:szCs w:val="22"/>
        </w:rPr>
        <w:t>certification.</w:t>
      </w:r>
    </w:p>
    <w:p w14:paraId="74E12FE7" w14:textId="25EC3884" w:rsidR="0060161D" w:rsidRPr="00CA02ED" w:rsidRDefault="001C2700" w:rsidP="00CA02ED">
      <w:pPr>
        <w:pStyle w:val="BodyText"/>
        <w:spacing w:before="120" w:line="276" w:lineRule="auto"/>
        <w:ind w:left="138" w:right="139"/>
        <w:rPr>
          <w:sz w:val="22"/>
          <w:szCs w:val="22"/>
        </w:rPr>
      </w:pPr>
      <w:r w:rsidRPr="00CA02ED">
        <w:rPr>
          <w:sz w:val="22"/>
          <w:szCs w:val="22"/>
        </w:rPr>
        <w:t>In FY</w:t>
      </w:r>
      <w:r w:rsidR="00C20E62" w:rsidRPr="00CA02ED">
        <w:rPr>
          <w:sz w:val="22"/>
          <w:szCs w:val="22"/>
        </w:rPr>
        <w:t xml:space="preserve"> 20</w:t>
      </w:r>
      <w:r w:rsidR="00AD2911" w:rsidRPr="00CA02ED">
        <w:rPr>
          <w:sz w:val="22"/>
          <w:szCs w:val="22"/>
        </w:rPr>
        <w:t>20</w:t>
      </w:r>
      <w:r w:rsidRPr="00CA02ED">
        <w:rPr>
          <w:sz w:val="22"/>
          <w:szCs w:val="22"/>
        </w:rPr>
        <w:t>, the available funding for these two programs is approximately $</w:t>
      </w:r>
      <w:r w:rsidR="00781BDF" w:rsidRPr="00CA02ED">
        <w:rPr>
          <w:sz w:val="22"/>
          <w:szCs w:val="22"/>
        </w:rPr>
        <w:t>6M</w:t>
      </w:r>
      <w:r w:rsidRPr="00CA02ED">
        <w:rPr>
          <w:sz w:val="22"/>
          <w:szCs w:val="22"/>
        </w:rPr>
        <w:t xml:space="preserve"> for the NOCCSP and $9</w:t>
      </w:r>
      <w:r w:rsidR="004A70EB" w:rsidRPr="00CA02ED">
        <w:rPr>
          <w:sz w:val="22"/>
          <w:szCs w:val="22"/>
        </w:rPr>
        <w:t>3</w:t>
      </w:r>
      <w:r w:rsidR="0074064C" w:rsidRPr="00CA02ED">
        <w:rPr>
          <w:sz w:val="22"/>
          <w:szCs w:val="22"/>
        </w:rPr>
        <w:t>1</w:t>
      </w:r>
      <w:r w:rsidRPr="00CA02ED">
        <w:rPr>
          <w:sz w:val="22"/>
          <w:szCs w:val="22"/>
        </w:rPr>
        <w:t>,000 for the AMA.</w:t>
      </w:r>
      <w:r w:rsidR="00621656" w:rsidRPr="00CA02ED">
        <w:rPr>
          <w:sz w:val="22"/>
          <w:szCs w:val="22"/>
        </w:rPr>
        <w:t xml:space="preserve"> </w:t>
      </w:r>
      <w:r w:rsidR="00EC1239" w:rsidRPr="00CA02ED">
        <w:rPr>
          <w:sz w:val="22"/>
          <w:szCs w:val="22"/>
        </w:rPr>
        <w:t>FSA</w:t>
      </w:r>
      <w:r w:rsidRPr="00CA02ED">
        <w:rPr>
          <w:sz w:val="22"/>
          <w:szCs w:val="22"/>
        </w:rPr>
        <w:t xml:space="preserve"> awards the OCCSP funds to eligible State Agencies* that serve as administering entities, to</w:t>
      </w:r>
      <w:r w:rsidR="003876E9" w:rsidRPr="00CA02ED">
        <w:rPr>
          <w:sz w:val="22"/>
          <w:szCs w:val="22"/>
        </w:rPr>
        <w:t xml:space="preserve"> </w:t>
      </w:r>
      <w:r w:rsidRPr="00CA02ED">
        <w:rPr>
          <w:sz w:val="22"/>
          <w:szCs w:val="22"/>
        </w:rPr>
        <w:t>reimburse organic operations for specific organic certification costs.</w:t>
      </w:r>
    </w:p>
    <w:p w14:paraId="7DF7A222" w14:textId="6BBBFD49" w:rsidR="0060161D" w:rsidRPr="00CA02ED" w:rsidRDefault="001C2700" w:rsidP="00CA02ED">
      <w:pPr>
        <w:pStyle w:val="BodyText"/>
        <w:spacing w:before="120" w:line="276" w:lineRule="auto"/>
        <w:ind w:left="138" w:right="139"/>
        <w:rPr>
          <w:sz w:val="22"/>
          <w:szCs w:val="22"/>
        </w:rPr>
      </w:pPr>
      <w:r w:rsidRPr="00CA02ED">
        <w:rPr>
          <w:sz w:val="22"/>
          <w:szCs w:val="22"/>
        </w:rPr>
        <w:t>This is the initial request for applications</w:t>
      </w:r>
      <w:r w:rsidR="001904F8" w:rsidRPr="00CA02ED">
        <w:rPr>
          <w:sz w:val="22"/>
          <w:szCs w:val="22"/>
        </w:rPr>
        <w:t>,</w:t>
      </w:r>
      <w:r w:rsidRPr="00CA02ED">
        <w:rPr>
          <w:sz w:val="22"/>
          <w:szCs w:val="22"/>
        </w:rPr>
        <w:t xml:space="preserve"> which outlines</w:t>
      </w:r>
      <w:r w:rsidR="00621656" w:rsidRPr="00CA02ED">
        <w:rPr>
          <w:sz w:val="22"/>
          <w:szCs w:val="22"/>
        </w:rPr>
        <w:t xml:space="preserve"> </w:t>
      </w:r>
      <w:r w:rsidRPr="00CA02ED">
        <w:rPr>
          <w:sz w:val="22"/>
          <w:szCs w:val="22"/>
        </w:rPr>
        <w:t xml:space="preserve">the eligibility and performance criteria for State Agencies seeking NOCCSP and AMA funding in </w:t>
      </w:r>
      <w:r w:rsidR="00C20E62" w:rsidRPr="00CA02ED">
        <w:rPr>
          <w:sz w:val="22"/>
          <w:szCs w:val="22"/>
        </w:rPr>
        <w:t>FY</w:t>
      </w:r>
      <w:r w:rsidRPr="00CA02ED">
        <w:rPr>
          <w:sz w:val="22"/>
          <w:szCs w:val="22"/>
        </w:rPr>
        <w:t xml:space="preserve"> 20</w:t>
      </w:r>
      <w:r w:rsidR="00A12BB2" w:rsidRPr="00CA02ED">
        <w:rPr>
          <w:sz w:val="22"/>
          <w:szCs w:val="22"/>
        </w:rPr>
        <w:t>20</w:t>
      </w:r>
      <w:r w:rsidRPr="00CA02ED">
        <w:rPr>
          <w:sz w:val="22"/>
          <w:szCs w:val="22"/>
        </w:rPr>
        <w:t>.</w:t>
      </w:r>
      <w:r w:rsidR="003876E9" w:rsidRPr="00CA02ED">
        <w:rPr>
          <w:sz w:val="22"/>
          <w:szCs w:val="22"/>
        </w:rPr>
        <w:t xml:space="preserve"> </w:t>
      </w:r>
      <w:r w:rsidR="00766E8F" w:rsidRPr="00CA02ED">
        <w:rPr>
          <w:sz w:val="22"/>
          <w:szCs w:val="22"/>
        </w:rPr>
        <w:t xml:space="preserve">For </w:t>
      </w:r>
      <w:r w:rsidR="00A73DE1" w:rsidRPr="00CA02ED">
        <w:rPr>
          <w:sz w:val="22"/>
          <w:szCs w:val="22"/>
        </w:rPr>
        <w:t xml:space="preserve">eligible </w:t>
      </w:r>
      <w:r w:rsidR="00766E8F" w:rsidRPr="00CA02ED">
        <w:rPr>
          <w:sz w:val="22"/>
          <w:szCs w:val="22"/>
        </w:rPr>
        <w:t xml:space="preserve">certification costs incurred from October </w:t>
      </w:r>
      <w:r w:rsidR="00A02757" w:rsidRPr="00CA02ED">
        <w:rPr>
          <w:sz w:val="22"/>
          <w:szCs w:val="22"/>
        </w:rPr>
        <w:t>1</w:t>
      </w:r>
      <w:r w:rsidR="00766E8F" w:rsidRPr="00CA02ED">
        <w:rPr>
          <w:sz w:val="22"/>
          <w:szCs w:val="22"/>
        </w:rPr>
        <w:t>, 20</w:t>
      </w:r>
      <w:r w:rsidR="00A12BB2" w:rsidRPr="00CA02ED">
        <w:rPr>
          <w:sz w:val="22"/>
          <w:szCs w:val="22"/>
        </w:rPr>
        <w:t>19</w:t>
      </w:r>
      <w:r w:rsidR="00766E8F" w:rsidRPr="00CA02ED">
        <w:rPr>
          <w:sz w:val="22"/>
          <w:szCs w:val="22"/>
        </w:rPr>
        <w:t>, through September 30, 20</w:t>
      </w:r>
      <w:r w:rsidR="00A12BB2" w:rsidRPr="00CA02ED">
        <w:rPr>
          <w:sz w:val="22"/>
          <w:szCs w:val="22"/>
        </w:rPr>
        <w:t>20</w:t>
      </w:r>
      <w:r w:rsidR="00766E8F" w:rsidRPr="00CA02ED">
        <w:rPr>
          <w:sz w:val="22"/>
          <w:szCs w:val="22"/>
        </w:rPr>
        <w:t>, o</w:t>
      </w:r>
      <w:r w:rsidRPr="00CA02ED">
        <w:rPr>
          <w:sz w:val="22"/>
          <w:szCs w:val="22"/>
        </w:rPr>
        <w:t>rganic operations</w:t>
      </w:r>
      <w:r w:rsidR="003876E9" w:rsidRPr="00CA02ED">
        <w:rPr>
          <w:sz w:val="22"/>
          <w:szCs w:val="22"/>
        </w:rPr>
        <w:t xml:space="preserve"> </w:t>
      </w:r>
      <w:r w:rsidRPr="00CA02ED">
        <w:rPr>
          <w:sz w:val="22"/>
          <w:szCs w:val="22"/>
        </w:rPr>
        <w:t>may</w:t>
      </w:r>
      <w:r w:rsidR="003876E9" w:rsidRPr="00CA02ED">
        <w:rPr>
          <w:sz w:val="22"/>
          <w:szCs w:val="22"/>
        </w:rPr>
        <w:t xml:space="preserve"> </w:t>
      </w:r>
      <w:r w:rsidRPr="00CA02ED">
        <w:rPr>
          <w:sz w:val="22"/>
          <w:szCs w:val="22"/>
        </w:rPr>
        <w:t>request</w:t>
      </w:r>
      <w:r w:rsidR="003876E9" w:rsidRPr="00CA02ED">
        <w:rPr>
          <w:sz w:val="22"/>
          <w:szCs w:val="22"/>
        </w:rPr>
        <w:t xml:space="preserve"> </w:t>
      </w:r>
      <w:r w:rsidRPr="00CA02ED">
        <w:rPr>
          <w:sz w:val="22"/>
          <w:szCs w:val="22"/>
        </w:rPr>
        <w:t>reimbursement</w:t>
      </w:r>
      <w:r w:rsidR="003876E9" w:rsidRPr="00CA02ED">
        <w:rPr>
          <w:sz w:val="22"/>
          <w:szCs w:val="22"/>
        </w:rPr>
        <w:t xml:space="preserve"> </w:t>
      </w:r>
      <w:r w:rsidR="00766E8F" w:rsidRPr="00CA02ED">
        <w:rPr>
          <w:sz w:val="22"/>
          <w:szCs w:val="22"/>
        </w:rPr>
        <w:t xml:space="preserve">until </w:t>
      </w:r>
      <w:r w:rsidR="007565B8" w:rsidRPr="00CA02ED">
        <w:rPr>
          <w:sz w:val="22"/>
          <w:szCs w:val="22"/>
        </w:rPr>
        <w:t>November 2</w:t>
      </w:r>
      <w:r w:rsidR="00766E8F" w:rsidRPr="00CA02ED">
        <w:rPr>
          <w:sz w:val="22"/>
          <w:szCs w:val="22"/>
        </w:rPr>
        <w:t>, 20</w:t>
      </w:r>
      <w:r w:rsidR="004A5033" w:rsidRPr="00CA02ED">
        <w:rPr>
          <w:sz w:val="22"/>
          <w:szCs w:val="22"/>
        </w:rPr>
        <w:t>20</w:t>
      </w:r>
      <w:r w:rsidR="00766E8F" w:rsidRPr="00CA02ED">
        <w:rPr>
          <w:sz w:val="22"/>
          <w:szCs w:val="22"/>
        </w:rPr>
        <w:t>, unless the State Agency requests and receives approval for a different application deadline</w:t>
      </w:r>
      <w:r w:rsidRPr="00CA02ED">
        <w:rPr>
          <w:sz w:val="22"/>
          <w:szCs w:val="22"/>
        </w:rPr>
        <w:t xml:space="preserve">. The State </w:t>
      </w:r>
      <w:r w:rsidR="00E37900" w:rsidRPr="00CA02ED">
        <w:rPr>
          <w:sz w:val="22"/>
          <w:szCs w:val="22"/>
        </w:rPr>
        <w:t>A</w:t>
      </w:r>
      <w:r w:rsidRPr="00CA02ED">
        <w:rPr>
          <w:sz w:val="22"/>
          <w:szCs w:val="22"/>
        </w:rPr>
        <w:t>gencies may</w:t>
      </w:r>
      <w:r w:rsidR="003876E9" w:rsidRPr="00CA02ED">
        <w:rPr>
          <w:sz w:val="22"/>
          <w:szCs w:val="22"/>
        </w:rPr>
        <w:t xml:space="preserve"> </w:t>
      </w:r>
      <w:r w:rsidRPr="00CA02ED">
        <w:rPr>
          <w:sz w:val="22"/>
          <w:szCs w:val="22"/>
        </w:rPr>
        <w:t>provide reimbursements to certified organic operators for</w:t>
      </w:r>
      <w:r w:rsidR="003876E9" w:rsidRPr="00CA02ED">
        <w:rPr>
          <w:sz w:val="22"/>
          <w:szCs w:val="22"/>
        </w:rPr>
        <w:t xml:space="preserve"> </w:t>
      </w:r>
      <w:r w:rsidR="004A5033" w:rsidRPr="00CA02ED">
        <w:rPr>
          <w:sz w:val="22"/>
          <w:szCs w:val="22"/>
        </w:rPr>
        <w:t>50</w:t>
      </w:r>
      <w:r w:rsidRPr="00CA02ED">
        <w:rPr>
          <w:sz w:val="22"/>
          <w:szCs w:val="22"/>
        </w:rPr>
        <w:t>% of the operation’s total allowable</w:t>
      </w:r>
      <w:r w:rsidR="003876E9" w:rsidRPr="00CA02ED">
        <w:rPr>
          <w:sz w:val="22"/>
          <w:szCs w:val="22"/>
        </w:rPr>
        <w:t xml:space="preserve"> </w:t>
      </w:r>
      <w:r w:rsidRPr="00CA02ED">
        <w:rPr>
          <w:sz w:val="22"/>
          <w:szCs w:val="22"/>
        </w:rPr>
        <w:t>certification costs, up to a maximum of $</w:t>
      </w:r>
      <w:r w:rsidR="004A5033" w:rsidRPr="00CA02ED">
        <w:rPr>
          <w:sz w:val="22"/>
          <w:szCs w:val="22"/>
        </w:rPr>
        <w:t>500</w:t>
      </w:r>
      <w:r w:rsidRPr="00CA02ED">
        <w:rPr>
          <w:sz w:val="22"/>
          <w:szCs w:val="22"/>
        </w:rPr>
        <w:t xml:space="preserve"> per certification scope:</w:t>
      </w:r>
      <w:r w:rsidR="00621656" w:rsidRPr="00CA02ED">
        <w:rPr>
          <w:sz w:val="22"/>
          <w:szCs w:val="22"/>
        </w:rPr>
        <w:t xml:space="preserve"> </w:t>
      </w:r>
      <w:r w:rsidRPr="00CA02ED">
        <w:rPr>
          <w:sz w:val="22"/>
          <w:szCs w:val="22"/>
        </w:rPr>
        <w:t>crops, livestock, wild crops, handling</w:t>
      </w:r>
      <w:r w:rsidR="003876E9" w:rsidRPr="00CA02ED">
        <w:rPr>
          <w:sz w:val="22"/>
          <w:szCs w:val="22"/>
        </w:rPr>
        <w:t xml:space="preserve"> </w:t>
      </w:r>
      <w:r w:rsidRPr="00CA02ED">
        <w:rPr>
          <w:sz w:val="22"/>
          <w:szCs w:val="22"/>
        </w:rPr>
        <w:t>(i.e.</w:t>
      </w:r>
      <w:r w:rsidR="003876E9" w:rsidRPr="00CA02ED">
        <w:rPr>
          <w:sz w:val="22"/>
          <w:szCs w:val="22"/>
        </w:rPr>
        <w:t>,</w:t>
      </w:r>
      <w:r w:rsidRPr="00CA02ED">
        <w:rPr>
          <w:sz w:val="22"/>
          <w:szCs w:val="22"/>
        </w:rPr>
        <w:t xml:space="preserve"> processing)</w:t>
      </w:r>
      <w:r w:rsidR="00337702" w:rsidRPr="00CA02ED">
        <w:rPr>
          <w:sz w:val="22"/>
          <w:szCs w:val="22"/>
        </w:rPr>
        <w:t>, and State Organic Program fees</w:t>
      </w:r>
      <w:r w:rsidRPr="00CA02ED">
        <w:rPr>
          <w:sz w:val="22"/>
          <w:szCs w:val="22"/>
        </w:rPr>
        <w:t>.</w:t>
      </w:r>
      <w:r w:rsidR="0043151F" w:rsidRPr="00CA02ED">
        <w:rPr>
          <w:sz w:val="22"/>
          <w:szCs w:val="22"/>
        </w:rPr>
        <w:t xml:space="preserve">  If additional funding is authorized for FY 2020, FSA and State Agencies may amend the FY 2020 grant agreements to provide additional funds and increase the payment amounts for certified operations.</w:t>
      </w:r>
    </w:p>
    <w:p w14:paraId="3533A707" w14:textId="77777777" w:rsidR="0060161D" w:rsidRPr="00CA02ED" w:rsidRDefault="0060161D" w:rsidP="00CA02ED">
      <w:pPr>
        <w:spacing w:before="8" w:line="276" w:lineRule="auto"/>
        <w:rPr>
          <w:rFonts w:ascii="Calibri" w:eastAsia="Calibri" w:hAnsi="Calibri" w:cs="Calibri"/>
        </w:rPr>
      </w:pPr>
    </w:p>
    <w:p w14:paraId="199B8A6B" w14:textId="7D1D90A7" w:rsidR="0060161D" w:rsidRPr="00CA02ED" w:rsidRDefault="001C2700" w:rsidP="00CA02ED">
      <w:pPr>
        <w:spacing w:line="276" w:lineRule="auto"/>
        <w:ind w:left="138" w:right="138"/>
        <w:rPr>
          <w:rFonts w:ascii="Calibri" w:eastAsia="Calibri" w:hAnsi="Calibri" w:cs="Calibri"/>
        </w:rPr>
      </w:pPr>
      <w:r w:rsidRPr="00CA02ED">
        <w:rPr>
          <w:rFonts w:ascii="Calibri" w:eastAsia="Calibri" w:hAnsi="Calibri" w:cs="Calibri"/>
        </w:rPr>
        <w:t>*</w:t>
      </w:r>
      <w:r w:rsidR="00CA02ED">
        <w:rPr>
          <w:rFonts w:ascii="Calibri" w:eastAsia="Calibri" w:hAnsi="Calibri" w:cs="Calibri"/>
        </w:rPr>
        <w:t xml:space="preserve"> </w:t>
      </w:r>
      <w:r w:rsidRPr="00CA02ED">
        <w:rPr>
          <w:rFonts w:ascii="Calibri" w:eastAsia="Calibri" w:hAnsi="Calibri" w:cs="Calibri"/>
        </w:rPr>
        <w:t>The use of “State Agencies” throughout this document refers to the 50 United States, the District of Columbia, and 5 U.S. Territories including the Commonwealth of Puerto Rico, Guam, American Samoa, the United States Virgin Islands, and the Commonwealth of the Northern Mariana Islands.</w:t>
      </w:r>
    </w:p>
    <w:p w14:paraId="7F19DA4C" w14:textId="77777777" w:rsidR="0060161D" w:rsidRPr="009C5801" w:rsidRDefault="0060161D" w:rsidP="00CA02ED">
      <w:pPr>
        <w:spacing w:line="276" w:lineRule="auto"/>
        <w:rPr>
          <w:rFonts w:ascii="Calibri" w:eastAsia="Calibri" w:hAnsi="Calibri" w:cs="Calibri"/>
          <w:sz w:val="20"/>
          <w:szCs w:val="20"/>
        </w:rPr>
        <w:sectPr w:rsidR="0060161D" w:rsidRPr="009C5801" w:rsidSect="00B429A5">
          <w:pgSz w:w="12240" w:h="15840"/>
          <w:pgMar w:top="1400" w:right="1300" w:bottom="960" w:left="1300" w:header="0" w:footer="535" w:gutter="0"/>
          <w:pgNumType w:start="2"/>
          <w:cols w:space="720"/>
        </w:sectPr>
      </w:pPr>
    </w:p>
    <w:p w14:paraId="18D87FA9" w14:textId="77777777" w:rsidR="0060161D" w:rsidRPr="009C5801" w:rsidRDefault="00E35F47" w:rsidP="00CA02ED">
      <w:pPr>
        <w:spacing w:line="276" w:lineRule="auto"/>
        <w:ind w:left="104"/>
        <w:rPr>
          <w:rFonts w:ascii="Calibri" w:eastAsia="Calibri" w:hAnsi="Calibri" w:cs="Calibri"/>
          <w:sz w:val="2"/>
          <w:szCs w:val="2"/>
        </w:rPr>
      </w:pPr>
      <w:r w:rsidRPr="009C5801">
        <w:rPr>
          <w:rFonts w:ascii="Calibri" w:eastAsia="Calibri" w:hAnsi="Calibri" w:cs="Calibri"/>
          <w:noProof/>
          <w:sz w:val="2"/>
          <w:szCs w:val="2"/>
        </w:rPr>
        <mc:AlternateContent>
          <mc:Choice Requires="wpg">
            <w:drawing>
              <wp:inline distT="0" distB="0" distL="0" distR="0" wp14:anchorId="580A11C3" wp14:editId="155849B9">
                <wp:extent cx="5989320" cy="7620"/>
                <wp:effectExtent l="9525" t="9525" r="1905" b="1905"/>
                <wp:docPr id="888" name="Group 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9320" cy="7620"/>
                          <a:chOff x="0" y="0"/>
                          <a:chExt cx="9432" cy="12"/>
                        </a:xfrm>
                      </wpg:grpSpPr>
                      <wpg:grpSp>
                        <wpg:cNvPr id="889" name="Group 884"/>
                        <wpg:cNvGrpSpPr>
                          <a:grpSpLocks/>
                        </wpg:cNvGrpSpPr>
                        <wpg:grpSpPr bwMode="auto">
                          <a:xfrm>
                            <a:off x="6" y="6"/>
                            <a:ext cx="9420" cy="2"/>
                            <a:chOff x="6" y="6"/>
                            <a:chExt cx="9420" cy="2"/>
                          </a:xfrm>
                        </wpg:grpSpPr>
                        <wps:wsp>
                          <wps:cNvPr id="890" name="Freeform 885"/>
                          <wps:cNvSpPr>
                            <a:spLocks/>
                          </wps:cNvSpPr>
                          <wps:spPr bwMode="auto">
                            <a:xfrm>
                              <a:off x="6" y="6"/>
                              <a:ext cx="9420" cy="2"/>
                            </a:xfrm>
                            <a:custGeom>
                              <a:avLst/>
                              <a:gdLst>
                                <a:gd name="T0" fmla="+- 0 6 6"/>
                                <a:gd name="T1" fmla="*/ T0 w 9420"/>
                                <a:gd name="T2" fmla="+- 0 9426 6"/>
                                <a:gd name="T3" fmla="*/ T2 w 9420"/>
                              </a:gdLst>
                              <a:ahLst/>
                              <a:cxnLst>
                                <a:cxn ang="0">
                                  <a:pos x="T1" y="0"/>
                                </a:cxn>
                                <a:cxn ang="0">
                                  <a:pos x="T3" y="0"/>
                                </a:cxn>
                              </a:cxnLst>
                              <a:rect l="0" t="0" r="r" b="b"/>
                              <a:pathLst>
                                <a:path w="9420">
                                  <a:moveTo>
                                    <a:pt x="0" y="0"/>
                                  </a:moveTo>
                                  <a:lnTo>
                                    <a:pt x="94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9069648" id="Group 883" o:spid="_x0000_s1026" style="width:471.6pt;height:.6pt;mso-position-horizontal-relative:char;mso-position-vertical-relative:line" coordsize="94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">
                <v:group id="Group 884" o:spid="_x0000_s1027" style="position:absolute;left:6;top:6;width:9420;height:2" coordorigin="6,6"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">
                  <v:shape id="Freeform 885" o:spid="_x0000_s1028" style="position:absolute;left:6;top:6;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" path="m,l9420,e" filled="f" strokeweight=".58pt">
                    <v:path arrowok="t" o:connecttype="custom" o:connectlocs="0,0;9420,0" o:connectangles="0,0"/>
                  </v:shape>
                </v:group>
                <w10:anchorlock/>
              </v:group>
            </w:pict>
          </mc:Fallback>
        </mc:AlternateContent>
      </w:r>
    </w:p>
    <w:p w14:paraId="3555ECEF" w14:textId="77777777" w:rsidR="009C5801" w:rsidRPr="009C5801" w:rsidRDefault="009C5801" w:rsidP="00CA02ED">
      <w:pPr>
        <w:spacing w:before="1" w:line="276" w:lineRule="auto"/>
        <w:ind w:right="4"/>
        <w:jc w:val="center"/>
        <w:rPr>
          <w:rFonts w:ascii="Cambria"/>
          <w:b/>
          <w:color w:val="006600"/>
          <w:sz w:val="8"/>
          <w:szCs w:val="8"/>
        </w:rPr>
      </w:pPr>
    </w:p>
    <w:p w14:paraId="44A63064" w14:textId="77777777" w:rsidR="0060161D" w:rsidRPr="009C5801" w:rsidRDefault="001C2700" w:rsidP="00CA02ED">
      <w:pPr>
        <w:spacing w:before="1" w:line="276" w:lineRule="auto"/>
        <w:ind w:right="4"/>
        <w:jc w:val="center"/>
        <w:rPr>
          <w:rFonts w:ascii="Cambria" w:eastAsia="Cambria" w:hAnsi="Cambria" w:cs="Cambria"/>
          <w:sz w:val="28"/>
          <w:szCs w:val="28"/>
        </w:rPr>
      </w:pPr>
      <w:r w:rsidRPr="009C5801">
        <w:rPr>
          <w:rFonts w:ascii="Cambria"/>
          <w:b/>
          <w:color w:val="006600"/>
          <w:sz w:val="28"/>
        </w:rPr>
        <w:t>Program Highlights</w:t>
      </w:r>
    </w:p>
    <w:p w14:paraId="7B840C73" w14:textId="77777777" w:rsidR="0060161D" w:rsidRPr="009C5801" w:rsidRDefault="00E35F47" w:rsidP="00CA02ED">
      <w:pPr>
        <w:spacing w:line="276" w:lineRule="auto"/>
        <w:ind w:left="104"/>
        <w:rPr>
          <w:rFonts w:ascii="Cambria" w:eastAsia="Cambria" w:hAnsi="Cambria" w:cs="Cambria"/>
          <w:sz w:val="2"/>
          <w:szCs w:val="2"/>
        </w:rPr>
      </w:pPr>
      <w:r w:rsidRPr="009C5801">
        <w:rPr>
          <w:rFonts w:ascii="Cambria" w:eastAsia="Cambria" w:hAnsi="Cambria" w:cs="Cambria"/>
          <w:noProof/>
          <w:sz w:val="2"/>
          <w:szCs w:val="2"/>
        </w:rPr>
        <mc:AlternateContent>
          <mc:Choice Requires="wpg">
            <w:drawing>
              <wp:inline distT="0" distB="0" distL="0" distR="0" wp14:anchorId="77110D8E" wp14:editId="6441E823">
                <wp:extent cx="5989320" cy="7620"/>
                <wp:effectExtent l="9525" t="9525" r="1905" b="1905"/>
                <wp:docPr id="885" name="Group 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9320" cy="7620"/>
                          <a:chOff x="0" y="0"/>
                          <a:chExt cx="9432" cy="12"/>
                        </a:xfrm>
                      </wpg:grpSpPr>
                      <wpg:grpSp>
                        <wpg:cNvPr id="886" name="Group 881"/>
                        <wpg:cNvGrpSpPr>
                          <a:grpSpLocks/>
                        </wpg:cNvGrpSpPr>
                        <wpg:grpSpPr bwMode="auto">
                          <a:xfrm>
                            <a:off x="6" y="6"/>
                            <a:ext cx="9420" cy="2"/>
                            <a:chOff x="6" y="6"/>
                            <a:chExt cx="9420" cy="2"/>
                          </a:xfrm>
                        </wpg:grpSpPr>
                        <wps:wsp>
                          <wps:cNvPr id="887" name="Freeform 882"/>
                          <wps:cNvSpPr>
                            <a:spLocks/>
                          </wps:cNvSpPr>
                          <wps:spPr bwMode="auto">
                            <a:xfrm>
                              <a:off x="6" y="6"/>
                              <a:ext cx="9420" cy="2"/>
                            </a:xfrm>
                            <a:custGeom>
                              <a:avLst/>
                              <a:gdLst>
                                <a:gd name="T0" fmla="+- 0 6 6"/>
                                <a:gd name="T1" fmla="*/ T0 w 9420"/>
                                <a:gd name="T2" fmla="+- 0 9426 6"/>
                                <a:gd name="T3" fmla="*/ T2 w 9420"/>
                              </a:gdLst>
                              <a:ahLst/>
                              <a:cxnLst>
                                <a:cxn ang="0">
                                  <a:pos x="T1" y="0"/>
                                </a:cxn>
                                <a:cxn ang="0">
                                  <a:pos x="T3" y="0"/>
                                </a:cxn>
                              </a:cxnLst>
                              <a:rect l="0" t="0" r="r" b="b"/>
                              <a:pathLst>
                                <a:path w="9420">
                                  <a:moveTo>
                                    <a:pt x="0" y="0"/>
                                  </a:moveTo>
                                  <a:lnTo>
                                    <a:pt x="942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1EE6503" id="Group 880" o:spid="_x0000_s1026" style="width:471.6pt;height:.6pt;mso-position-horizontal-relative:char;mso-position-vertical-relative:line" coordsize="94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">
                <v:group id="Group 881" o:spid="_x0000_s1027" style="position:absolute;left:6;top:6;width:9420;height:2" coordorigin="6,6"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">
                  <v:shape id="Freeform 882" o:spid="_x0000_s1028" style="position:absolute;left:6;top:6;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" path="m,l9420,e" filled="f" strokeweight=".20497mm">
                    <v:path arrowok="t" o:connecttype="custom" o:connectlocs="0,0;9420,0" o:connectangles="0,0"/>
                  </v:shape>
                </v:group>
                <w10:anchorlock/>
              </v:group>
            </w:pict>
          </mc:Fallback>
        </mc:AlternateContent>
      </w:r>
    </w:p>
    <w:p w14:paraId="13DE8699" w14:textId="77777777" w:rsidR="0060161D" w:rsidRPr="009C5801" w:rsidRDefault="0060161D" w:rsidP="00CA02ED">
      <w:pPr>
        <w:spacing w:before="2" w:line="276" w:lineRule="auto"/>
        <w:rPr>
          <w:rFonts w:ascii="Cambria" w:eastAsia="Cambria" w:hAnsi="Cambria" w:cs="Cambria"/>
          <w:b/>
          <w:bCs/>
          <w:sz w:val="10"/>
          <w:szCs w:val="10"/>
        </w:rPr>
      </w:pPr>
    </w:p>
    <w:p w14:paraId="5ADE67EF" w14:textId="21455DC1" w:rsidR="0060161D" w:rsidRPr="00781BDF" w:rsidRDefault="001C2700" w:rsidP="00CA02ED">
      <w:pPr>
        <w:pStyle w:val="BodyText"/>
        <w:spacing w:before="60" w:line="276" w:lineRule="auto"/>
        <w:ind w:left="140"/>
        <w:rPr>
          <w:sz w:val="22"/>
          <w:szCs w:val="22"/>
        </w:rPr>
      </w:pPr>
      <w:r w:rsidRPr="00781BDF">
        <w:rPr>
          <w:sz w:val="22"/>
          <w:szCs w:val="22"/>
        </w:rPr>
        <w:t xml:space="preserve">The following changes apply to the FY </w:t>
      </w:r>
      <w:r w:rsidR="003876E9" w:rsidRPr="00781BDF">
        <w:rPr>
          <w:sz w:val="22"/>
          <w:szCs w:val="22"/>
        </w:rPr>
        <w:t>20</w:t>
      </w:r>
      <w:r w:rsidR="004A5033" w:rsidRPr="00781BDF">
        <w:rPr>
          <w:sz w:val="22"/>
          <w:szCs w:val="22"/>
        </w:rPr>
        <w:t>20</w:t>
      </w:r>
      <w:r w:rsidR="003876E9" w:rsidRPr="00781BDF">
        <w:rPr>
          <w:sz w:val="22"/>
          <w:szCs w:val="22"/>
        </w:rPr>
        <w:t xml:space="preserve"> </w:t>
      </w:r>
      <w:r w:rsidRPr="00781BDF">
        <w:rPr>
          <w:sz w:val="22"/>
          <w:szCs w:val="22"/>
        </w:rPr>
        <w:t>program:</w:t>
      </w:r>
    </w:p>
    <w:p w14:paraId="29BB48B1" w14:textId="77777777" w:rsidR="00654273" w:rsidRPr="00781BDF" w:rsidRDefault="00654273" w:rsidP="00CA02ED">
      <w:pPr>
        <w:pStyle w:val="BodyText"/>
        <w:tabs>
          <w:tab w:val="left" w:pos="861"/>
        </w:tabs>
        <w:spacing w:before="0" w:line="276" w:lineRule="auto"/>
        <w:ind w:left="860" w:right="734"/>
        <w:rPr>
          <w:sz w:val="22"/>
          <w:szCs w:val="22"/>
        </w:rPr>
      </w:pPr>
    </w:p>
    <w:p w14:paraId="59CD3620" w14:textId="123D334F" w:rsidR="00E30D6A" w:rsidRPr="00781BDF" w:rsidRDefault="00E30D6A" w:rsidP="00CA02ED">
      <w:pPr>
        <w:pStyle w:val="BodyText"/>
        <w:numPr>
          <w:ilvl w:val="0"/>
          <w:numId w:val="21"/>
        </w:numPr>
        <w:tabs>
          <w:tab w:val="left" w:pos="861"/>
        </w:tabs>
        <w:spacing w:before="0" w:after="220" w:line="276" w:lineRule="auto"/>
        <w:ind w:left="900" w:right="734"/>
        <w:rPr>
          <w:sz w:val="22"/>
          <w:szCs w:val="22"/>
        </w:rPr>
      </w:pPr>
      <w:r w:rsidRPr="00781BDF">
        <w:rPr>
          <w:sz w:val="22"/>
          <w:szCs w:val="22"/>
        </w:rPr>
        <w:t xml:space="preserve">The application deadline is </w:t>
      </w:r>
      <w:r w:rsidR="00A76F79" w:rsidRPr="00A76F79">
        <w:rPr>
          <w:sz w:val="22"/>
          <w:szCs w:val="22"/>
        </w:rPr>
        <w:t>September 9, 2020</w:t>
      </w:r>
      <w:r w:rsidR="00F7613F" w:rsidRPr="00781BDF">
        <w:rPr>
          <w:sz w:val="22"/>
          <w:szCs w:val="22"/>
        </w:rPr>
        <w:t>.  Applications submitted after this deadline may be considered if funding is available.</w:t>
      </w:r>
    </w:p>
    <w:p w14:paraId="6FC2A5EF" w14:textId="6F882A4B" w:rsidR="004D2267" w:rsidRPr="00781BDF" w:rsidRDefault="001C2700" w:rsidP="00CA02ED">
      <w:pPr>
        <w:pStyle w:val="BodyText"/>
        <w:numPr>
          <w:ilvl w:val="0"/>
          <w:numId w:val="21"/>
        </w:numPr>
        <w:tabs>
          <w:tab w:val="left" w:pos="860"/>
        </w:tabs>
        <w:spacing w:before="0" w:after="220" w:line="276" w:lineRule="auto"/>
        <w:ind w:left="859" w:right="309"/>
        <w:rPr>
          <w:sz w:val="22"/>
          <w:szCs w:val="22"/>
        </w:rPr>
      </w:pPr>
      <w:r w:rsidRPr="00781BDF">
        <w:rPr>
          <w:sz w:val="22"/>
          <w:szCs w:val="22"/>
        </w:rPr>
        <w:t xml:space="preserve">The FY </w:t>
      </w:r>
      <w:r w:rsidR="00B10CFE" w:rsidRPr="00781BDF">
        <w:rPr>
          <w:sz w:val="22"/>
          <w:szCs w:val="22"/>
        </w:rPr>
        <w:t>20</w:t>
      </w:r>
      <w:r w:rsidR="004A5033" w:rsidRPr="00781BDF">
        <w:rPr>
          <w:sz w:val="22"/>
          <w:szCs w:val="22"/>
        </w:rPr>
        <w:t>20</w:t>
      </w:r>
      <w:r w:rsidRPr="00781BDF">
        <w:rPr>
          <w:sz w:val="22"/>
          <w:szCs w:val="22"/>
        </w:rPr>
        <w:t xml:space="preserve"> Period of Qualification for organic operations seeking reimbursement is from October 1, </w:t>
      </w:r>
      <w:r w:rsidR="00B10CFE" w:rsidRPr="00781BDF">
        <w:rPr>
          <w:sz w:val="22"/>
          <w:szCs w:val="22"/>
        </w:rPr>
        <w:t>20</w:t>
      </w:r>
      <w:r w:rsidR="004A5033" w:rsidRPr="00781BDF">
        <w:rPr>
          <w:sz w:val="22"/>
          <w:szCs w:val="22"/>
        </w:rPr>
        <w:t>19</w:t>
      </w:r>
      <w:r w:rsidR="00F2299C" w:rsidRPr="00781BDF">
        <w:rPr>
          <w:sz w:val="22"/>
          <w:szCs w:val="22"/>
        </w:rPr>
        <w:t>,</w:t>
      </w:r>
      <w:r w:rsidRPr="00781BDF">
        <w:rPr>
          <w:sz w:val="22"/>
          <w:szCs w:val="22"/>
        </w:rPr>
        <w:t xml:space="preserve"> to September 30, 2</w:t>
      </w:r>
      <w:r w:rsidR="00E37900" w:rsidRPr="00781BDF">
        <w:rPr>
          <w:sz w:val="22"/>
          <w:szCs w:val="22"/>
        </w:rPr>
        <w:t>0</w:t>
      </w:r>
      <w:r w:rsidR="004A5033" w:rsidRPr="00781BDF">
        <w:rPr>
          <w:sz w:val="22"/>
          <w:szCs w:val="22"/>
        </w:rPr>
        <w:t>20</w:t>
      </w:r>
      <w:r w:rsidR="006B1D07" w:rsidRPr="00781BDF">
        <w:rPr>
          <w:sz w:val="22"/>
          <w:szCs w:val="22"/>
        </w:rPr>
        <w:t>.</w:t>
      </w:r>
      <w:r w:rsidR="00E37900" w:rsidRPr="00781BDF">
        <w:rPr>
          <w:sz w:val="22"/>
          <w:szCs w:val="22"/>
        </w:rPr>
        <w:t xml:space="preserve">  Applications for reimbursement </w:t>
      </w:r>
      <w:r w:rsidR="00721ECD" w:rsidRPr="00781BDF">
        <w:rPr>
          <w:sz w:val="22"/>
          <w:szCs w:val="22"/>
        </w:rPr>
        <w:t xml:space="preserve">by producers </w:t>
      </w:r>
      <w:r w:rsidR="00E37900" w:rsidRPr="00781BDF">
        <w:rPr>
          <w:sz w:val="22"/>
          <w:szCs w:val="22"/>
        </w:rPr>
        <w:t xml:space="preserve">may be submitted through </w:t>
      </w:r>
      <w:r w:rsidR="007565B8" w:rsidRPr="00781BDF">
        <w:rPr>
          <w:sz w:val="22"/>
          <w:szCs w:val="22"/>
        </w:rPr>
        <w:t>November 2</w:t>
      </w:r>
      <w:r w:rsidR="00E37900" w:rsidRPr="00781BDF">
        <w:rPr>
          <w:sz w:val="22"/>
          <w:szCs w:val="22"/>
        </w:rPr>
        <w:t>, 20</w:t>
      </w:r>
      <w:r w:rsidR="004A5033" w:rsidRPr="00781BDF">
        <w:rPr>
          <w:sz w:val="22"/>
          <w:szCs w:val="22"/>
        </w:rPr>
        <w:t>20</w:t>
      </w:r>
      <w:r w:rsidR="006B1D07" w:rsidRPr="00781BDF">
        <w:rPr>
          <w:sz w:val="22"/>
          <w:szCs w:val="22"/>
        </w:rPr>
        <w:t>, unless the State Agency has received approval to establish a different deadline</w:t>
      </w:r>
      <w:r w:rsidR="00E37900" w:rsidRPr="00781BDF">
        <w:rPr>
          <w:sz w:val="22"/>
          <w:szCs w:val="22"/>
        </w:rPr>
        <w:t>.</w:t>
      </w:r>
    </w:p>
    <w:p w14:paraId="0E673A03" w14:textId="4D97DABA" w:rsidR="0043151F" w:rsidRPr="00781BDF" w:rsidRDefault="001D0D1B" w:rsidP="00CA02ED">
      <w:pPr>
        <w:pStyle w:val="BodyText"/>
        <w:numPr>
          <w:ilvl w:val="0"/>
          <w:numId w:val="21"/>
        </w:numPr>
        <w:tabs>
          <w:tab w:val="left" w:pos="860"/>
        </w:tabs>
        <w:spacing w:before="0" w:after="220" w:line="276" w:lineRule="auto"/>
        <w:ind w:left="859"/>
        <w:rPr>
          <w:sz w:val="22"/>
          <w:szCs w:val="22"/>
        </w:rPr>
      </w:pPr>
      <w:r w:rsidRPr="00781BDF">
        <w:rPr>
          <w:sz w:val="22"/>
          <w:szCs w:val="22"/>
        </w:rPr>
        <w:t>A c</w:t>
      </w:r>
      <w:r w:rsidR="0043151F" w:rsidRPr="00781BDF">
        <w:rPr>
          <w:sz w:val="22"/>
          <w:szCs w:val="22"/>
        </w:rPr>
        <w:t>ertified organic operation may receive</w:t>
      </w:r>
      <w:r w:rsidRPr="00781BDF">
        <w:rPr>
          <w:sz w:val="22"/>
          <w:szCs w:val="22"/>
        </w:rPr>
        <w:t xml:space="preserve"> reimbursement of</w:t>
      </w:r>
      <w:r w:rsidR="0043151F" w:rsidRPr="00781BDF">
        <w:rPr>
          <w:sz w:val="22"/>
          <w:szCs w:val="22"/>
        </w:rPr>
        <w:t xml:space="preserve"> 50 percent of </w:t>
      </w:r>
      <w:r w:rsidRPr="00781BDF">
        <w:rPr>
          <w:sz w:val="22"/>
          <w:szCs w:val="22"/>
        </w:rPr>
        <w:t>its</w:t>
      </w:r>
      <w:r w:rsidR="0043151F" w:rsidRPr="00781BDF">
        <w:rPr>
          <w:sz w:val="22"/>
          <w:szCs w:val="22"/>
        </w:rPr>
        <w:t xml:space="preserve"> eligible certification costs, up to a maximum of $500 per </w:t>
      </w:r>
      <w:r w:rsidRPr="00781BDF">
        <w:rPr>
          <w:sz w:val="22"/>
          <w:szCs w:val="22"/>
        </w:rPr>
        <w:t>scope. If additional funding is authorized for FY 2020, FSA and State Agencies may amend the FY 2020 grant agreements to provide additional funds and increase the payment amounts for certified operations.</w:t>
      </w:r>
    </w:p>
    <w:p w14:paraId="655C33AE" w14:textId="0E8F39A4" w:rsidR="0060161D" w:rsidRPr="00781BDF" w:rsidRDefault="001C2700" w:rsidP="00CA02ED">
      <w:pPr>
        <w:pStyle w:val="BodyText"/>
        <w:numPr>
          <w:ilvl w:val="0"/>
          <w:numId w:val="21"/>
        </w:numPr>
        <w:tabs>
          <w:tab w:val="left" w:pos="860"/>
        </w:tabs>
        <w:spacing w:before="0" w:after="220" w:line="276" w:lineRule="auto"/>
        <w:ind w:left="859"/>
        <w:rPr>
          <w:sz w:val="22"/>
          <w:szCs w:val="22"/>
        </w:rPr>
      </w:pPr>
      <w:r w:rsidRPr="00781BDF">
        <w:rPr>
          <w:sz w:val="22"/>
          <w:szCs w:val="22"/>
        </w:rPr>
        <w:t xml:space="preserve">The Period of Performance for State Agencies starts </w:t>
      </w:r>
      <w:r w:rsidR="00E37900" w:rsidRPr="00781BDF">
        <w:rPr>
          <w:sz w:val="22"/>
          <w:szCs w:val="22"/>
        </w:rPr>
        <w:t>when the grant agreement is fully executed</w:t>
      </w:r>
      <w:r w:rsidR="00721ECD" w:rsidRPr="00781BDF">
        <w:rPr>
          <w:sz w:val="22"/>
          <w:szCs w:val="22"/>
        </w:rPr>
        <w:t xml:space="preserve"> and ends </w:t>
      </w:r>
      <w:r w:rsidR="00B9629C" w:rsidRPr="00781BDF">
        <w:rPr>
          <w:sz w:val="22"/>
          <w:szCs w:val="22"/>
        </w:rPr>
        <w:t>December 31, 2020</w:t>
      </w:r>
      <w:r w:rsidRPr="00781BDF">
        <w:rPr>
          <w:sz w:val="22"/>
          <w:szCs w:val="22"/>
        </w:rPr>
        <w:t>.</w:t>
      </w:r>
      <w:r w:rsidR="001104D3" w:rsidRPr="00781BDF">
        <w:rPr>
          <w:sz w:val="22"/>
          <w:szCs w:val="22"/>
        </w:rPr>
        <w:t xml:space="preserve">  State Agencies should only apply if they reasonably expect to be able to process all applications by December 31, 2020.  No-Cost Extensions of the </w:t>
      </w:r>
      <w:r w:rsidR="0013583A" w:rsidRPr="00781BDF">
        <w:rPr>
          <w:sz w:val="22"/>
          <w:szCs w:val="22"/>
        </w:rPr>
        <w:t>Period of P</w:t>
      </w:r>
      <w:r w:rsidR="001104D3" w:rsidRPr="00781BDF">
        <w:rPr>
          <w:sz w:val="22"/>
          <w:szCs w:val="22"/>
        </w:rPr>
        <w:t xml:space="preserve">erformance will be considered </w:t>
      </w:r>
      <w:r w:rsidR="0013583A" w:rsidRPr="00781BDF">
        <w:rPr>
          <w:sz w:val="22"/>
          <w:szCs w:val="22"/>
        </w:rPr>
        <w:t xml:space="preserve">only </w:t>
      </w:r>
      <w:r w:rsidR="001104D3" w:rsidRPr="00781BDF">
        <w:rPr>
          <w:sz w:val="22"/>
          <w:szCs w:val="22"/>
        </w:rPr>
        <w:t>in rare situations due to unforeseeable circumstances.  State Agencies must request No-Cost Extensions at least 10 calendar days before the end of the performance period.</w:t>
      </w:r>
    </w:p>
    <w:p w14:paraId="2B4FE03B" w14:textId="5D3FF52A" w:rsidR="000B7315" w:rsidRPr="009B74A7" w:rsidRDefault="000B7315" w:rsidP="00CA02ED">
      <w:pPr>
        <w:pStyle w:val="BodyText"/>
        <w:numPr>
          <w:ilvl w:val="0"/>
          <w:numId w:val="21"/>
        </w:numPr>
        <w:tabs>
          <w:tab w:val="left" w:pos="900"/>
          <w:tab w:val="left" w:pos="1581"/>
        </w:tabs>
        <w:spacing w:before="0" w:after="220" w:line="276" w:lineRule="auto"/>
        <w:ind w:left="900" w:right="212"/>
        <w:rPr>
          <w:sz w:val="22"/>
          <w:szCs w:val="22"/>
        </w:rPr>
      </w:pPr>
      <w:r w:rsidRPr="00781BDF">
        <w:rPr>
          <w:sz w:val="22"/>
          <w:szCs w:val="22"/>
        </w:rPr>
        <w:t xml:space="preserve">State Agencies must submit all requests for reimbursement </w:t>
      </w:r>
      <w:r w:rsidR="001104D3" w:rsidRPr="00781BDF">
        <w:rPr>
          <w:sz w:val="22"/>
          <w:szCs w:val="22"/>
        </w:rPr>
        <w:t xml:space="preserve">and required reports </w:t>
      </w:r>
      <w:r w:rsidRPr="00781BDF">
        <w:rPr>
          <w:sz w:val="22"/>
          <w:szCs w:val="22"/>
        </w:rPr>
        <w:t xml:space="preserve">by </w:t>
      </w:r>
      <w:r w:rsidR="00B9629C" w:rsidRPr="00781BDF">
        <w:rPr>
          <w:sz w:val="22"/>
          <w:szCs w:val="22"/>
        </w:rPr>
        <w:t>March 31, 2020</w:t>
      </w:r>
      <w:r w:rsidRPr="00781BDF">
        <w:rPr>
          <w:sz w:val="22"/>
          <w:szCs w:val="22"/>
        </w:rPr>
        <w:t>, unless they have received a No-Cost Extension</w:t>
      </w:r>
      <w:r w:rsidRPr="009B74A7">
        <w:rPr>
          <w:sz w:val="22"/>
          <w:szCs w:val="22"/>
        </w:rPr>
        <w:t>.</w:t>
      </w:r>
    </w:p>
    <w:p w14:paraId="6F3C7842" w14:textId="5B2DC829" w:rsidR="001104D3" w:rsidRPr="00781BDF" w:rsidRDefault="001104D3" w:rsidP="00CA02ED">
      <w:pPr>
        <w:pStyle w:val="BodyText"/>
        <w:numPr>
          <w:ilvl w:val="0"/>
          <w:numId w:val="21"/>
        </w:numPr>
        <w:tabs>
          <w:tab w:val="left" w:pos="900"/>
          <w:tab w:val="left" w:pos="1581"/>
        </w:tabs>
        <w:spacing w:before="0" w:after="220" w:line="276" w:lineRule="auto"/>
        <w:ind w:left="900" w:right="212"/>
        <w:rPr>
          <w:sz w:val="22"/>
          <w:szCs w:val="22"/>
        </w:rPr>
      </w:pPr>
      <w:r w:rsidRPr="00781BDF">
        <w:rPr>
          <w:sz w:val="22"/>
          <w:szCs w:val="22"/>
        </w:rPr>
        <w:t>State Agencies that issue subawards to subrecipients must submit the required subrecipient information at the time of application or within 30 days of establishing an agreement.</w:t>
      </w:r>
      <w:r w:rsidR="00601A89" w:rsidRPr="00781BDF">
        <w:rPr>
          <w:sz w:val="22"/>
          <w:szCs w:val="22"/>
        </w:rPr>
        <w:t xml:space="preserve">  State Agencies must also submit the name and title of the authorized representative who will sign the grant agreement on behalf of the State Agency</w:t>
      </w:r>
      <w:r w:rsidR="00CE69C8" w:rsidRPr="00781BDF">
        <w:rPr>
          <w:sz w:val="22"/>
          <w:szCs w:val="22"/>
        </w:rPr>
        <w:t xml:space="preserve"> and SF-3881</w:t>
      </w:r>
      <w:r w:rsidR="00601A89" w:rsidRPr="00781BDF">
        <w:rPr>
          <w:sz w:val="22"/>
          <w:szCs w:val="22"/>
        </w:rPr>
        <w:t>.</w:t>
      </w:r>
    </w:p>
    <w:p w14:paraId="505FA43F" w14:textId="77777777" w:rsidR="0060161D" w:rsidRPr="009C5801" w:rsidRDefault="00E35F47" w:rsidP="00CA02ED">
      <w:pPr>
        <w:spacing w:line="276" w:lineRule="auto"/>
        <w:ind w:left="119"/>
        <w:rPr>
          <w:rFonts w:ascii="Calibri" w:eastAsia="Calibri" w:hAnsi="Calibri" w:cs="Calibri"/>
          <w:sz w:val="4"/>
          <w:szCs w:val="4"/>
        </w:rPr>
      </w:pPr>
      <w:r w:rsidRPr="009C5801">
        <w:rPr>
          <w:rFonts w:ascii="Calibri" w:eastAsia="Calibri" w:hAnsi="Calibri" w:cs="Calibri"/>
          <w:noProof/>
          <w:sz w:val="4"/>
          <w:szCs w:val="4"/>
        </w:rPr>
        <mc:AlternateContent>
          <mc:Choice Requires="wpg">
            <w:drawing>
              <wp:inline distT="0" distB="0" distL="0" distR="0" wp14:anchorId="537B76B8" wp14:editId="42864A15">
                <wp:extent cx="5970270" cy="26670"/>
                <wp:effectExtent l="0" t="0" r="1905" b="1905"/>
                <wp:docPr id="882" name="Group 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270" cy="26670"/>
                          <a:chOff x="0" y="0"/>
                          <a:chExt cx="9402" cy="42"/>
                        </a:xfrm>
                      </wpg:grpSpPr>
                      <wpg:grpSp>
                        <wpg:cNvPr id="883" name="Group 878"/>
                        <wpg:cNvGrpSpPr>
                          <a:grpSpLocks/>
                        </wpg:cNvGrpSpPr>
                        <wpg:grpSpPr bwMode="auto">
                          <a:xfrm>
                            <a:off x="21" y="21"/>
                            <a:ext cx="9360" cy="2"/>
                            <a:chOff x="21" y="21"/>
                            <a:chExt cx="9360" cy="2"/>
                          </a:xfrm>
                        </wpg:grpSpPr>
                        <wps:wsp>
                          <wps:cNvPr id="884" name="Freeform 879"/>
                          <wps:cNvSpPr>
                            <a:spLocks/>
                          </wps:cNvSpPr>
                          <wps:spPr bwMode="auto">
                            <a:xfrm>
                              <a:off x="21" y="21"/>
                              <a:ext cx="9360" cy="2"/>
                            </a:xfrm>
                            <a:custGeom>
                              <a:avLst/>
                              <a:gdLst>
                                <a:gd name="T0" fmla="+- 0 21 21"/>
                                <a:gd name="T1" fmla="*/ T0 w 9360"/>
                                <a:gd name="T2" fmla="+- 0 9381 21"/>
                                <a:gd name="T3" fmla="*/ T2 w 9360"/>
                              </a:gdLst>
                              <a:ahLst/>
                              <a:cxnLst>
                                <a:cxn ang="0">
                                  <a:pos x="T1" y="0"/>
                                </a:cxn>
                                <a:cxn ang="0">
                                  <a:pos x="T3" y="0"/>
                                </a:cxn>
                              </a:cxnLst>
                              <a:rect l="0" t="0" r="r" b="b"/>
                              <a:pathLst>
                                <a:path w="9360">
                                  <a:moveTo>
                                    <a:pt x="0" y="0"/>
                                  </a:moveTo>
                                  <a:lnTo>
                                    <a:pt x="9360" y="0"/>
                                  </a:lnTo>
                                </a:path>
                              </a:pathLst>
                            </a:custGeom>
                            <a:noFill/>
                            <a:ln w="26670">
                              <a:solidFill>
                                <a:srgbClr val="006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6FF344C" id="Group 877" o:spid="_x0000_s1026" style="width:470.1pt;height:2.1pt;mso-position-horizontal-relative:char;mso-position-vertical-relative:line" coordsize="94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">
                <v:group id="Group 878" o:spid="_x0000_s1027" style="position:absolute;left:21;top:21;width:9360;height:2" coordorigin="21,21"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">
                  <v:shape id="Freeform 879" o:spid="_x0000_s1028" style="position:absolute;left:21;top:21;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" path="m,l9360,e" filled="f" strokecolor="#060" strokeweight="2.1pt">
                    <v:path arrowok="t" o:connecttype="custom" o:connectlocs="0,0;9360,0" o:connectangles="0,0"/>
                  </v:shape>
                </v:group>
                <w10:anchorlock/>
              </v:group>
            </w:pict>
          </mc:Fallback>
        </mc:AlternateContent>
      </w:r>
    </w:p>
    <w:p w14:paraId="002CD810" w14:textId="77777777" w:rsidR="0060161D" w:rsidRPr="009C5801" w:rsidRDefault="0060161D" w:rsidP="00CA02ED">
      <w:pPr>
        <w:spacing w:line="276" w:lineRule="auto"/>
        <w:rPr>
          <w:rFonts w:ascii="Calibri" w:eastAsia="Calibri" w:hAnsi="Calibri" w:cs="Calibri"/>
          <w:sz w:val="4"/>
          <w:szCs w:val="4"/>
        </w:rPr>
        <w:sectPr w:rsidR="0060161D" w:rsidRPr="009C5801">
          <w:pgSz w:w="12240" w:h="15840"/>
          <w:pgMar w:top="1360" w:right="1300" w:bottom="960" w:left="1300" w:header="0" w:footer="761" w:gutter="0"/>
          <w:cols w:space="720"/>
        </w:sectPr>
      </w:pPr>
    </w:p>
    <w:p w14:paraId="11C9EEA6" w14:textId="77777777" w:rsidR="0060161D" w:rsidRPr="009C5801" w:rsidRDefault="00E35F47" w:rsidP="007E5F32">
      <w:pPr>
        <w:spacing w:line="276" w:lineRule="auto"/>
        <w:rPr>
          <w:rFonts w:ascii="Calibri" w:eastAsia="Calibri" w:hAnsi="Calibri" w:cs="Calibri"/>
          <w:sz w:val="20"/>
          <w:szCs w:val="20"/>
        </w:rPr>
      </w:pPr>
      <w:r w:rsidRPr="009C5801">
        <w:rPr>
          <w:rFonts w:ascii="Calibri" w:eastAsia="Calibri" w:hAnsi="Calibri" w:cs="Calibri"/>
          <w:noProof/>
          <w:sz w:val="20"/>
          <w:szCs w:val="20"/>
        </w:rPr>
        <mc:AlternateContent>
          <mc:Choice Requires="wpg">
            <w:drawing>
              <wp:inline distT="0" distB="0" distL="0" distR="0" wp14:anchorId="34D4EE48" wp14:editId="4138021E">
                <wp:extent cx="6192685" cy="246380"/>
                <wp:effectExtent l="0" t="0" r="0" b="1270"/>
                <wp:docPr id="870" name="Group 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2685" cy="246380"/>
                          <a:chOff x="0" y="0"/>
                          <a:chExt cx="9602" cy="419"/>
                        </a:xfrm>
                      </wpg:grpSpPr>
                      <wpg:grpSp>
                        <wpg:cNvPr id="871" name="Group 875"/>
                        <wpg:cNvGrpSpPr>
                          <a:grpSpLocks/>
                        </wpg:cNvGrpSpPr>
                        <wpg:grpSpPr bwMode="auto">
                          <a:xfrm>
                            <a:off x="91" y="61"/>
                            <a:ext cx="9420" cy="297"/>
                            <a:chOff x="91" y="61"/>
                            <a:chExt cx="9420" cy="297"/>
                          </a:xfrm>
                        </wpg:grpSpPr>
                        <wps:wsp>
                          <wps:cNvPr id="872" name="Freeform 876"/>
                          <wps:cNvSpPr>
                            <a:spLocks/>
                          </wps:cNvSpPr>
                          <wps:spPr bwMode="auto">
                            <a:xfrm>
                              <a:off x="91" y="61"/>
                              <a:ext cx="9420" cy="297"/>
                            </a:xfrm>
                            <a:custGeom>
                              <a:avLst/>
                              <a:gdLst>
                                <a:gd name="T0" fmla="+- 0 91 91"/>
                                <a:gd name="T1" fmla="*/ T0 w 9420"/>
                                <a:gd name="T2" fmla="+- 0 357 61"/>
                                <a:gd name="T3" fmla="*/ 357 h 297"/>
                                <a:gd name="T4" fmla="+- 0 9511 91"/>
                                <a:gd name="T5" fmla="*/ T4 w 9420"/>
                                <a:gd name="T6" fmla="+- 0 357 61"/>
                                <a:gd name="T7" fmla="*/ 357 h 297"/>
                                <a:gd name="T8" fmla="+- 0 9511 91"/>
                                <a:gd name="T9" fmla="*/ T8 w 9420"/>
                                <a:gd name="T10" fmla="+- 0 61 61"/>
                                <a:gd name="T11" fmla="*/ 61 h 297"/>
                                <a:gd name="T12" fmla="+- 0 91 91"/>
                                <a:gd name="T13" fmla="*/ T12 w 9420"/>
                                <a:gd name="T14" fmla="+- 0 61 61"/>
                                <a:gd name="T15" fmla="*/ 61 h 297"/>
                                <a:gd name="T16" fmla="+- 0 91 91"/>
                                <a:gd name="T17" fmla="*/ T16 w 9420"/>
                                <a:gd name="T18" fmla="+- 0 357 61"/>
                                <a:gd name="T19" fmla="*/ 357 h 297"/>
                              </a:gdLst>
                              <a:ahLst/>
                              <a:cxnLst>
                                <a:cxn ang="0">
                                  <a:pos x="T1" y="T3"/>
                                </a:cxn>
                                <a:cxn ang="0">
                                  <a:pos x="T5" y="T7"/>
                                </a:cxn>
                                <a:cxn ang="0">
                                  <a:pos x="T9" y="T11"/>
                                </a:cxn>
                                <a:cxn ang="0">
                                  <a:pos x="T13" y="T15"/>
                                </a:cxn>
                                <a:cxn ang="0">
                                  <a:pos x="T17" y="T19"/>
                                </a:cxn>
                              </a:cxnLst>
                              <a:rect l="0" t="0" r="r" b="b"/>
                              <a:pathLst>
                                <a:path w="9420" h="297">
                                  <a:moveTo>
                                    <a:pt x="0" y="296"/>
                                  </a:moveTo>
                                  <a:lnTo>
                                    <a:pt x="9420" y="296"/>
                                  </a:lnTo>
                                  <a:lnTo>
                                    <a:pt x="9420" y="0"/>
                                  </a:lnTo>
                                  <a:lnTo>
                                    <a:pt x="0" y="0"/>
                                  </a:lnTo>
                                  <a:lnTo>
                                    <a:pt x="0" y="296"/>
                                  </a:lnTo>
                                  <a:close/>
                                </a:path>
                              </a:pathLst>
                            </a:custGeom>
                            <a:solidFill>
                              <a:srgbClr val="216C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3" name="Group 873"/>
                        <wpg:cNvGrpSpPr>
                          <a:grpSpLocks/>
                        </wpg:cNvGrpSpPr>
                        <wpg:grpSpPr bwMode="auto">
                          <a:xfrm>
                            <a:off x="31" y="31"/>
                            <a:ext cx="9540" cy="2"/>
                            <a:chOff x="31" y="31"/>
                            <a:chExt cx="9540" cy="2"/>
                          </a:xfrm>
                        </wpg:grpSpPr>
                        <wps:wsp>
                          <wps:cNvPr id="874" name="Freeform 874"/>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5" name="Group 871"/>
                        <wpg:cNvGrpSpPr>
                          <a:grpSpLocks/>
                        </wpg:cNvGrpSpPr>
                        <wpg:grpSpPr bwMode="auto">
                          <a:xfrm>
                            <a:off x="31" y="387"/>
                            <a:ext cx="9540" cy="2"/>
                            <a:chOff x="31" y="387"/>
                            <a:chExt cx="9540" cy="2"/>
                          </a:xfrm>
                        </wpg:grpSpPr>
                        <wps:wsp>
                          <wps:cNvPr id="876" name="Freeform 872"/>
                          <wps:cNvSpPr>
                            <a:spLocks/>
                          </wps:cNvSpPr>
                          <wps:spPr bwMode="auto">
                            <a:xfrm>
                              <a:off x="31" y="387"/>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7" name="Group 869"/>
                        <wpg:cNvGrpSpPr>
                          <a:grpSpLocks/>
                        </wpg:cNvGrpSpPr>
                        <wpg:grpSpPr bwMode="auto">
                          <a:xfrm>
                            <a:off x="61" y="61"/>
                            <a:ext cx="2" cy="297"/>
                            <a:chOff x="61" y="61"/>
                            <a:chExt cx="2" cy="297"/>
                          </a:xfrm>
                        </wpg:grpSpPr>
                        <wps:wsp>
                          <wps:cNvPr id="878" name="Freeform 870"/>
                          <wps:cNvSpPr>
                            <a:spLocks/>
                          </wps:cNvSpPr>
                          <wps:spPr bwMode="auto">
                            <a:xfrm>
                              <a:off x="6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9" name="Group 866"/>
                        <wpg:cNvGrpSpPr>
                          <a:grpSpLocks/>
                        </wpg:cNvGrpSpPr>
                        <wpg:grpSpPr bwMode="auto">
                          <a:xfrm>
                            <a:off x="9541" y="61"/>
                            <a:ext cx="2" cy="297"/>
                            <a:chOff x="9541" y="61"/>
                            <a:chExt cx="2" cy="297"/>
                          </a:xfrm>
                        </wpg:grpSpPr>
                        <wps:wsp>
                          <wps:cNvPr id="880" name="Freeform 868"/>
                          <wps:cNvSpPr>
                            <a:spLocks/>
                          </wps:cNvSpPr>
                          <wps:spPr bwMode="auto">
                            <a:xfrm>
                              <a:off x="954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1" name="Text Box 867"/>
                          <wps:cNvSpPr txBox="1">
                            <a:spLocks noChangeArrowheads="1"/>
                          </wps:cNvSpPr>
                          <wps:spPr bwMode="auto">
                            <a:xfrm>
                              <a:off x="30" y="0"/>
                              <a:ext cx="9542"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1FDFF" w14:textId="77777777" w:rsidR="00A90603" w:rsidRDefault="00A90603">
                                <w:pPr>
                                  <w:spacing w:before="60"/>
                                  <w:ind w:left="90"/>
                                  <w:rPr>
                                    <w:rFonts w:ascii="Cambria" w:eastAsia="Cambria" w:hAnsi="Cambria" w:cs="Cambria"/>
                                  </w:rPr>
                                </w:pPr>
                                <w:bookmarkStart w:id="0" w:name="table_of_contents"/>
                                <w:bookmarkEnd w:id="0"/>
                                <w:r>
                                  <w:rPr>
                                    <w:rFonts w:ascii="Cambria"/>
                                    <w:b/>
                                    <w:color w:val="FFFFFF"/>
                                    <w:spacing w:val="11"/>
                                  </w:rPr>
                                  <w:t>TABLE</w:t>
                                </w:r>
                                <w:r>
                                  <w:rPr>
                                    <w:rFonts w:ascii="Cambria"/>
                                    <w:b/>
                                    <w:color w:val="FFFFFF"/>
                                    <w:spacing w:val="20"/>
                                  </w:rPr>
                                  <w:t xml:space="preserve"> </w:t>
                                </w:r>
                                <w:r>
                                  <w:rPr>
                                    <w:rFonts w:ascii="Cambria"/>
                                    <w:b/>
                                    <w:color w:val="FFFFFF"/>
                                    <w:spacing w:val="7"/>
                                  </w:rPr>
                                  <w:t>OF</w:t>
                                </w:r>
                                <w:r>
                                  <w:rPr>
                                    <w:rFonts w:ascii="Cambria"/>
                                    <w:b/>
                                    <w:color w:val="FFFFFF"/>
                                    <w:spacing w:val="19"/>
                                  </w:rPr>
                                  <w:t xml:space="preserve"> </w:t>
                                </w:r>
                                <w:r>
                                  <w:rPr>
                                    <w:rFonts w:ascii="Cambria"/>
                                    <w:b/>
                                    <w:color w:val="FFFFFF"/>
                                    <w:spacing w:val="13"/>
                                  </w:rPr>
                                  <w:t>CONTENTS</w:t>
                                </w:r>
                              </w:p>
                            </w:txbxContent>
                          </wps:txbx>
                          <wps:bodyPr rot="0" vert="horz" wrap="square" lIns="0" tIns="0" rIns="0" bIns="0" anchor="t" anchorCtr="0" upright="1">
                            <a:noAutofit/>
                          </wps:bodyPr>
                        </wps:wsp>
                      </wpg:grpSp>
                    </wpg:wgp>
                  </a:graphicData>
                </a:graphic>
              </wp:inline>
            </w:drawing>
          </mc:Choice>
          <mc:Fallback>
            <w:pict>
              <v:group w14:anchorId="34D4EE48" id="Group 865" o:spid="_x0000_s1026" style="width:487.6pt;height:19.4pt;mso-position-horizontal-relative:char;mso-position-vertical-relative:line" coordsize="960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">
                <v:group id="Group 875" o:spid="_x0000_s1027" style="position:absolute;left:91;top:61;width:9420;height:297" coordorigin="91,61"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">
                  <v:shape id="Freeform 876" o:spid="_x0000_s1028" style="position:absolute;left:91;top:61;width:9420;height:297;visibility:visible;mso-wrap-style:square;v-text-anchor:top"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" path="m,296r9420,l9420,,,,,296xe" fillcolor="#216c1a" stroked="f">
                    <v:path arrowok="t" o:connecttype="custom" o:connectlocs="0,357;9420,357;9420,61;0,61;0,357" o:connectangles="0,0,0,0,0"/>
                  </v:shape>
                </v:group>
                <v:group id="Group 873" o:spid="_x0000_s1029"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yH4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ruDvTDgCMv0FAAD//wMAUEsBAi0AFAAGAAgAAAAhANvh9svuAAAAhQEAABMAAAAAAAAA&#10;AAAAAAAAAAAAAFtDb250ZW50X1R5cGVzXS54bWxQSwECLQAUAAYACAAAACEAWvQsW78AAAAVAQAA&#10;CwAAAAAAAAAAAAAAAAAfAQAAX3JlbHMvLnJlbHNQSwECLQAUAAYACAAAACEAo+8h+MYAAADcAAAA&#10;DwAAAAAAAAAAAAAAAAAHAgAAZHJzL2Rvd25yZXYueG1sUEsFBgAAAAADAAMAtwAAAPoCAAAAAA==&#10;">
                  <v:shape id="Freeform 874" o:spid="_x0000_s1030"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" path="m,l9540,e" filled="f" strokecolor="#216c1a" strokeweight="3.1pt">
                    <v:path arrowok="t" o:connecttype="custom" o:connectlocs="0,0;9540,0" o:connectangles="0,0"/>
                  </v:shape>
                </v:group>
                <v:group id="Group 871" o:spid="_x0000_s1031" style="position:absolute;left:31;top:387;width:9540;height:2" coordorigin="31,387"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">
                  <v:shape id="Freeform 872" o:spid="_x0000_s1032" style="position:absolute;left:31;top:387;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" path="m,l9540,e" filled="f" strokecolor="#216c1a" strokeweight="3.1pt">
                    <v:path arrowok="t" o:connecttype="custom" o:connectlocs="0,0;9540,0" o:connectangles="0,0"/>
                  </v:shape>
                </v:group>
                <v:group id="Group 869" o:spid="_x0000_s1033" style="position:absolute;left:61;top:61;width:2;height:297" coordorigin="6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">
                  <v:shape id="Freeform 870" o:spid="_x0000_s1034" style="position:absolute;left:6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" path="m,l,296e" filled="f" strokecolor="#216c1a" strokeweight="3.1pt">
                    <v:path arrowok="t" o:connecttype="custom" o:connectlocs="0,61;0,357" o:connectangles="0,0"/>
                  </v:shape>
                </v:group>
                <v:group id="Group 866" o:spid="_x0000_s1035" style="position:absolute;left:9541;top:61;width:2;height:297" coordorigin="954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">
                  <v:shape id="Freeform 868" o:spid="_x0000_s1036" style="position:absolute;left:954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" path="m,l,296e" filled="f" strokecolor="#216c1a" strokeweight="3.1pt">
                    <v:path arrowok="t" o:connecttype="custom" o:connectlocs="0,61;0,357" o:connectangles="0,0"/>
                  </v:shape>
                  <v:shapetype id="_x0000_t202" coordsize="21600,21600" o:spt="202" path="m,l,21600r21600,l21600,xe">
                    <v:stroke joinstyle="miter"/>
                    <v:path gradientshapeok="t" o:connecttype="rect"/>
                  </v:shapetype>
                  <v:shape id="Text Box 867" o:spid="_x0000_s1037" type="#_x0000_t202" style="position:absolute;left:30;width:9542;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" filled="f" stroked="f">
                    <v:textbox inset="0,0,0,0">
                      <w:txbxContent>
                        <w:p w14:paraId="0561FDFF" w14:textId="77777777" w:rsidR="00A90603" w:rsidRDefault="00A90603">
                          <w:pPr>
                            <w:spacing w:before="60"/>
                            <w:ind w:left="90"/>
                            <w:rPr>
                              <w:rFonts w:ascii="Cambria" w:eastAsia="Cambria" w:hAnsi="Cambria" w:cs="Cambria"/>
                            </w:rPr>
                          </w:pPr>
                          <w:bookmarkStart w:id="1" w:name="table_of_contents"/>
                          <w:bookmarkEnd w:id="1"/>
                          <w:r>
                            <w:rPr>
                              <w:rFonts w:ascii="Cambria"/>
                              <w:b/>
                              <w:color w:val="FFFFFF"/>
                              <w:spacing w:val="11"/>
                            </w:rPr>
                            <w:t>TABLE</w:t>
                          </w:r>
                          <w:r>
                            <w:rPr>
                              <w:rFonts w:ascii="Cambria"/>
                              <w:b/>
                              <w:color w:val="FFFFFF"/>
                              <w:spacing w:val="20"/>
                            </w:rPr>
                            <w:t xml:space="preserve"> </w:t>
                          </w:r>
                          <w:r>
                            <w:rPr>
                              <w:rFonts w:ascii="Cambria"/>
                              <w:b/>
                              <w:color w:val="FFFFFF"/>
                              <w:spacing w:val="7"/>
                            </w:rPr>
                            <w:t>OF</w:t>
                          </w:r>
                          <w:r>
                            <w:rPr>
                              <w:rFonts w:ascii="Cambria"/>
                              <w:b/>
                              <w:color w:val="FFFFFF"/>
                              <w:spacing w:val="19"/>
                            </w:rPr>
                            <w:t xml:space="preserve"> </w:t>
                          </w:r>
                          <w:r>
                            <w:rPr>
                              <w:rFonts w:ascii="Cambria"/>
                              <w:b/>
                              <w:color w:val="FFFFFF"/>
                              <w:spacing w:val="13"/>
                            </w:rPr>
                            <w:t>CONTENTS</w:t>
                          </w:r>
                        </w:p>
                      </w:txbxContent>
                    </v:textbox>
                  </v:shape>
                </v:group>
                <w10:anchorlock/>
              </v:group>
            </w:pict>
          </mc:Fallback>
        </mc:AlternateContent>
      </w:r>
    </w:p>
    <w:p w14:paraId="0AD51194" w14:textId="2BFE538C" w:rsidR="0060161D" w:rsidRPr="009C5801" w:rsidRDefault="001C2700" w:rsidP="00E60AAE">
      <w:pPr>
        <w:pStyle w:val="Heading1"/>
        <w:tabs>
          <w:tab w:val="right" w:leader="dot" w:pos="9630"/>
        </w:tabs>
        <w:spacing w:before="118"/>
        <w:ind w:left="0" w:right="10"/>
        <w:jc w:val="center"/>
        <w:rPr>
          <w:rFonts w:ascii="Cambria" w:eastAsia="Cambria" w:hAnsi="Cambria" w:cs="Cambria"/>
          <w:b w:val="0"/>
          <w:bCs w:val="0"/>
        </w:rPr>
      </w:pPr>
      <w:r w:rsidRPr="009C5801">
        <w:rPr>
          <w:rFonts w:ascii="Cambria"/>
        </w:rPr>
        <w:t>1.0 Funding Opportunity Description</w:t>
      </w:r>
      <w:r w:rsidRPr="009C5801">
        <w:rPr>
          <w:rFonts w:ascii="Cambria"/>
        </w:rPr>
        <w:tab/>
        <w:t>6</w:t>
      </w:r>
    </w:p>
    <w:p w14:paraId="2B1001E1" w14:textId="31E94CDD" w:rsidR="0060161D" w:rsidRPr="009C5801" w:rsidRDefault="001C2700" w:rsidP="00E60AAE">
      <w:pPr>
        <w:pStyle w:val="BodyText"/>
        <w:numPr>
          <w:ilvl w:val="1"/>
          <w:numId w:val="20"/>
        </w:numPr>
        <w:tabs>
          <w:tab w:val="left" w:pos="727"/>
          <w:tab w:val="right" w:leader="dot" w:pos="9630"/>
        </w:tabs>
        <w:spacing w:before="0"/>
        <w:ind w:hanging="306"/>
        <w:jc w:val="center"/>
        <w:rPr>
          <w:rFonts w:ascii="Cambria" w:eastAsia="Cambria" w:hAnsi="Cambria" w:cs="Cambria"/>
        </w:rPr>
      </w:pPr>
      <w:r w:rsidRPr="009C5801">
        <w:rPr>
          <w:rFonts w:ascii="Cambria"/>
        </w:rPr>
        <w:t>Legislative Authorities</w:t>
      </w:r>
      <w:r w:rsidRPr="009C5801">
        <w:rPr>
          <w:rFonts w:ascii="Cambria"/>
        </w:rPr>
        <w:tab/>
        <w:t>6</w:t>
      </w:r>
    </w:p>
    <w:p w14:paraId="2024E789" w14:textId="6BCF8479" w:rsidR="0060161D" w:rsidRPr="009C5801" w:rsidRDefault="001C2700" w:rsidP="00E60AAE">
      <w:pPr>
        <w:pStyle w:val="BodyText"/>
        <w:numPr>
          <w:ilvl w:val="1"/>
          <w:numId w:val="20"/>
        </w:numPr>
        <w:tabs>
          <w:tab w:val="left" w:pos="727"/>
          <w:tab w:val="right" w:leader="dot" w:pos="9630"/>
        </w:tabs>
        <w:spacing w:before="0"/>
        <w:ind w:hanging="306"/>
        <w:jc w:val="center"/>
        <w:rPr>
          <w:rFonts w:ascii="Cambria" w:eastAsia="Cambria" w:hAnsi="Cambria" w:cs="Cambria"/>
        </w:rPr>
      </w:pPr>
      <w:r w:rsidRPr="009C5801">
        <w:rPr>
          <w:rFonts w:ascii="Cambria"/>
        </w:rPr>
        <w:t>Purpose</w:t>
      </w:r>
      <w:r w:rsidRPr="009C5801">
        <w:rPr>
          <w:rFonts w:ascii="Cambria"/>
        </w:rPr>
        <w:tab/>
        <w:t>6</w:t>
      </w:r>
    </w:p>
    <w:p w14:paraId="42D34198" w14:textId="6641E925" w:rsidR="0060161D" w:rsidRPr="009C5801" w:rsidRDefault="001C2700" w:rsidP="00E60AAE">
      <w:pPr>
        <w:pStyle w:val="Heading1"/>
        <w:tabs>
          <w:tab w:val="right" w:leader="dot" w:pos="9630"/>
        </w:tabs>
        <w:spacing w:before="119"/>
        <w:ind w:left="0" w:right="6"/>
        <w:jc w:val="center"/>
        <w:rPr>
          <w:rFonts w:ascii="Cambria" w:eastAsia="Cambria" w:hAnsi="Cambria" w:cs="Cambria"/>
          <w:b w:val="0"/>
          <w:bCs w:val="0"/>
        </w:rPr>
      </w:pPr>
      <w:r w:rsidRPr="009C5801">
        <w:rPr>
          <w:rFonts w:ascii="Cambria"/>
        </w:rPr>
        <w:t>2.0 Award Information</w:t>
      </w:r>
      <w:r w:rsidRPr="009C5801">
        <w:rPr>
          <w:rFonts w:ascii="Cambria"/>
        </w:rPr>
        <w:tab/>
        <w:t>6</w:t>
      </w:r>
    </w:p>
    <w:p w14:paraId="3D88415B" w14:textId="7A09E9F7" w:rsidR="0060161D" w:rsidRPr="009C5801" w:rsidRDefault="001C2700" w:rsidP="00E60AAE">
      <w:pPr>
        <w:pStyle w:val="BodyText"/>
        <w:numPr>
          <w:ilvl w:val="1"/>
          <w:numId w:val="19"/>
        </w:numPr>
        <w:tabs>
          <w:tab w:val="left" w:pos="727"/>
          <w:tab w:val="right" w:leader="dot" w:pos="9630"/>
        </w:tabs>
        <w:spacing w:before="0"/>
        <w:jc w:val="center"/>
        <w:rPr>
          <w:rFonts w:ascii="Cambria" w:eastAsia="Cambria" w:hAnsi="Cambria" w:cs="Cambria"/>
        </w:rPr>
      </w:pPr>
      <w:r w:rsidRPr="009C5801">
        <w:rPr>
          <w:rFonts w:ascii="Cambria"/>
        </w:rPr>
        <w:t>Type of Federal Assistance</w:t>
      </w:r>
      <w:r w:rsidRPr="009C5801">
        <w:rPr>
          <w:rFonts w:ascii="Cambria"/>
        </w:rPr>
        <w:tab/>
        <w:t>6</w:t>
      </w:r>
    </w:p>
    <w:p w14:paraId="2F40116F" w14:textId="62195077" w:rsidR="0060161D" w:rsidRPr="009C5801" w:rsidRDefault="001C2700" w:rsidP="00E60AAE">
      <w:pPr>
        <w:pStyle w:val="BodyText"/>
        <w:numPr>
          <w:ilvl w:val="1"/>
          <w:numId w:val="19"/>
        </w:numPr>
        <w:tabs>
          <w:tab w:val="left" w:pos="727"/>
          <w:tab w:val="right" w:leader="dot" w:pos="9630"/>
        </w:tabs>
        <w:spacing w:before="0"/>
        <w:jc w:val="center"/>
        <w:rPr>
          <w:rFonts w:ascii="Cambria" w:eastAsia="Cambria" w:hAnsi="Cambria" w:cs="Cambria"/>
        </w:rPr>
      </w:pPr>
      <w:r w:rsidRPr="009C5801">
        <w:rPr>
          <w:rFonts w:ascii="Cambria"/>
        </w:rPr>
        <w:t>Type of Applications</w:t>
      </w:r>
      <w:r w:rsidRPr="009C5801">
        <w:rPr>
          <w:rFonts w:ascii="Cambria"/>
        </w:rPr>
        <w:tab/>
        <w:t>6</w:t>
      </w:r>
    </w:p>
    <w:p w14:paraId="47E98CD7" w14:textId="308A6106" w:rsidR="0060161D" w:rsidRPr="009C5801" w:rsidRDefault="001C2700" w:rsidP="00E60AAE">
      <w:pPr>
        <w:pStyle w:val="BodyText"/>
        <w:numPr>
          <w:ilvl w:val="1"/>
          <w:numId w:val="19"/>
        </w:numPr>
        <w:tabs>
          <w:tab w:val="left" w:pos="727"/>
          <w:tab w:val="right" w:leader="dot" w:pos="9630"/>
        </w:tabs>
        <w:spacing w:before="0"/>
        <w:jc w:val="center"/>
        <w:rPr>
          <w:rFonts w:ascii="Cambria" w:eastAsia="Cambria" w:hAnsi="Cambria" w:cs="Cambria"/>
        </w:rPr>
      </w:pPr>
      <w:r w:rsidRPr="009C5801">
        <w:rPr>
          <w:rFonts w:ascii="Cambria"/>
        </w:rPr>
        <w:t>Period of Performance</w:t>
      </w:r>
      <w:r w:rsidRPr="009C5801">
        <w:rPr>
          <w:rFonts w:ascii="Cambria"/>
        </w:rPr>
        <w:tab/>
      </w:r>
      <w:r w:rsidR="00590435">
        <w:rPr>
          <w:rFonts w:ascii="Cambria"/>
        </w:rPr>
        <w:t>7</w:t>
      </w:r>
    </w:p>
    <w:p w14:paraId="65CCF2D0" w14:textId="77777777" w:rsidR="0060161D" w:rsidRPr="009C5801" w:rsidRDefault="009719C3" w:rsidP="00E60AAE">
      <w:pPr>
        <w:pStyle w:val="BodyText"/>
        <w:numPr>
          <w:ilvl w:val="1"/>
          <w:numId w:val="19"/>
        </w:numPr>
        <w:tabs>
          <w:tab w:val="left" w:pos="727"/>
          <w:tab w:val="right" w:leader="dot" w:pos="9630"/>
        </w:tabs>
        <w:spacing w:before="0"/>
        <w:jc w:val="center"/>
        <w:rPr>
          <w:rFonts w:ascii="Cambria" w:eastAsia="Cambria" w:hAnsi="Cambria" w:cs="Cambria"/>
        </w:rPr>
      </w:pPr>
      <w:hyperlink w:anchor="_bookmark7" w:history="1">
        <w:r w:rsidR="001C2700" w:rsidRPr="009C5801">
          <w:rPr>
            <w:rFonts w:ascii="Cambria"/>
          </w:rPr>
          <w:t>Available Funding</w:t>
        </w:r>
        <w:r w:rsidR="001C2700" w:rsidRPr="009C5801">
          <w:rPr>
            <w:rFonts w:ascii="Cambria"/>
          </w:rPr>
          <w:tab/>
          <w:t>7</w:t>
        </w:r>
      </w:hyperlink>
    </w:p>
    <w:p w14:paraId="028C062F" w14:textId="798ED899" w:rsidR="0060161D" w:rsidRPr="009C5801" w:rsidRDefault="001C2700" w:rsidP="00E60AAE">
      <w:pPr>
        <w:pStyle w:val="BodyText"/>
        <w:numPr>
          <w:ilvl w:val="1"/>
          <w:numId w:val="19"/>
        </w:numPr>
        <w:tabs>
          <w:tab w:val="left" w:pos="727"/>
          <w:tab w:val="right" w:leader="dot" w:pos="9630"/>
        </w:tabs>
        <w:spacing w:before="0"/>
        <w:ind w:left="727" w:hanging="307"/>
        <w:jc w:val="center"/>
        <w:rPr>
          <w:rFonts w:ascii="Cambria" w:eastAsia="Cambria" w:hAnsi="Cambria" w:cs="Cambria"/>
        </w:rPr>
      </w:pPr>
      <w:r w:rsidRPr="009C5801">
        <w:rPr>
          <w:rFonts w:ascii="Cambria"/>
        </w:rPr>
        <w:t>Estimated Grant Amounts</w:t>
      </w:r>
      <w:r w:rsidRPr="009C5801">
        <w:rPr>
          <w:rFonts w:ascii="Cambria"/>
        </w:rPr>
        <w:tab/>
        <w:t>7</w:t>
      </w:r>
    </w:p>
    <w:p w14:paraId="50D5ECC6" w14:textId="59CC4FF0" w:rsidR="0060161D" w:rsidRPr="009C5801" w:rsidRDefault="001C2700" w:rsidP="00E60AAE">
      <w:pPr>
        <w:pStyle w:val="BodyText"/>
        <w:numPr>
          <w:ilvl w:val="1"/>
          <w:numId w:val="19"/>
        </w:numPr>
        <w:tabs>
          <w:tab w:val="left" w:pos="728"/>
          <w:tab w:val="right" w:leader="dot" w:pos="9630"/>
        </w:tabs>
        <w:spacing w:before="0"/>
        <w:ind w:left="727"/>
        <w:jc w:val="center"/>
        <w:rPr>
          <w:rFonts w:ascii="Cambria" w:eastAsia="Cambria" w:hAnsi="Cambria" w:cs="Cambria"/>
        </w:rPr>
      </w:pPr>
      <w:r w:rsidRPr="009C5801">
        <w:rPr>
          <w:rFonts w:ascii="Cambria"/>
        </w:rPr>
        <w:t>Definitions</w:t>
      </w:r>
      <w:r w:rsidRPr="009C5801">
        <w:rPr>
          <w:rFonts w:ascii="Cambria"/>
        </w:rPr>
        <w:tab/>
      </w:r>
      <w:r w:rsidR="00B429A5">
        <w:rPr>
          <w:rFonts w:ascii="Cambria"/>
        </w:rPr>
        <w:t>9</w:t>
      </w:r>
    </w:p>
    <w:p w14:paraId="39E94E82" w14:textId="03E8CE15" w:rsidR="0060161D" w:rsidRPr="009C5801" w:rsidRDefault="001C2700" w:rsidP="00E60AAE">
      <w:pPr>
        <w:pStyle w:val="BodyText"/>
        <w:numPr>
          <w:ilvl w:val="2"/>
          <w:numId w:val="19"/>
        </w:numPr>
        <w:tabs>
          <w:tab w:val="left" w:pos="1099"/>
          <w:tab w:val="right" w:leader="dot" w:pos="9630"/>
        </w:tabs>
        <w:spacing w:before="0"/>
        <w:rPr>
          <w:rFonts w:ascii="Cambria" w:eastAsia="Cambria" w:hAnsi="Cambria" w:cs="Cambria"/>
        </w:rPr>
      </w:pPr>
      <w:r w:rsidRPr="009C5801">
        <w:rPr>
          <w:rFonts w:ascii="Cambria"/>
        </w:rPr>
        <w:t>Beneficiary</w:t>
      </w:r>
      <w:r w:rsidRPr="009C5801">
        <w:rPr>
          <w:rFonts w:ascii="Cambria"/>
        </w:rPr>
        <w:tab/>
      </w:r>
      <w:r w:rsidR="00B429A5">
        <w:rPr>
          <w:rFonts w:ascii="Cambria"/>
        </w:rPr>
        <w:t>9</w:t>
      </w:r>
    </w:p>
    <w:p w14:paraId="4675B541" w14:textId="6B534E39" w:rsidR="0060161D" w:rsidRPr="009C5801" w:rsidRDefault="001C2700" w:rsidP="00E60AAE">
      <w:pPr>
        <w:pStyle w:val="BodyText"/>
        <w:numPr>
          <w:ilvl w:val="2"/>
          <w:numId w:val="19"/>
        </w:numPr>
        <w:tabs>
          <w:tab w:val="left" w:pos="1098"/>
          <w:tab w:val="right" w:leader="dot" w:pos="9630"/>
        </w:tabs>
        <w:spacing w:before="0"/>
        <w:ind w:left="1097" w:hanging="457"/>
        <w:rPr>
          <w:rFonts w:ascii="Cambria" w:eastAsia="Cambria" w:hAnsi="Cambria" w:cs="Cambria"/>
        </w:rPr>
      </w:pPr>
      <w:r w:rsidRPr="009C5801">
        <w:rPr>
          <w:rFonts w:ascii="Cambria"/>
        </w:rPr>
        <w:t>Certification Scope</w:t>
      </w:r>
      <w:r w:rsidRPr="009C5801">
        <w:rPr>
          <w:rFonts w:ascii="Cambria"/>
        </w:rPr>
        <w:tab/>
        <w:t>9</w:t>
      </w:r>
    </w:p>
    <w:p w14:paraId="2CB76B43" w14:textId="19BCB092" w:rsidR="0060161D" w:rsidRPr="009C5801" w:rsidRDefault="001C2700" w:rsidP="00E60AAE">
      <w:pPr>
        <w:pStyle w:val="BodyText"/>
        <w:numPr>
          <w:ilvl w:val="2"/>
          <w:numId w:val="19"/>
        </w:numPr>
        <w:tabs>
          <w:tab w:val="left" w:pos="1099"/>
          <w:tab w:val="right" w:leader="dot" w:pos="9630"/>
        </w:tabs>
        <w:spacing w:before="0"/>
        <w:rPr>
          <w:rFonts w:ascii="Cambria" w:eastAsia="Cambria" w:hAnsi="Cambria" w:cs="Cambria"/>
        </w:rPr>
      </w:pPr>
      <w:r w:rsidRPr="009C5801">
        <w:rPr>
          <w:rFonts w:ascii="Cambria"/>
        </w:rPr>
        <w:t>Federal Agency</w:t>
      </w:r>
      <w:r w:rsidRPr="009C5801">
        <w:rPr>
          <w:rFonts w:ascii="Cambria"/>
        </w:rPr>
        <w:tab/>
        <w:t>9</w:t>
      </w:r>
    </w:p>
    <w:p w14:paraId="139AAB5B" w14:textId="6B571247" w:rsidR="0060161D" w:rsidRPr="009C5801" w:rsidRDefault="001C2700" w:rsidP="00E60AAE">
      <w:pPr>
        <w:pStyle w:val="BodyText"/>
        <w:numPr>
          <w:ilvl w:val="2"/>
          <w:numId w:val="19"/>
        </w:numPr>
        <w:tabs>
          <w:tab w:val="left" w:pos="1099"/>
          <w:tab w:val="right" w:leader="dot" w:pos="9630"/>
        </w:tabs>
        <w:spacing w:before="0"/>
        <w:rPr>
          <w:rFonts w:ascii="Cambria" w:eastAsia="Cambria" w:hAnsi="Cambria" w:cs="Cambria"/>
        </w:rPr>
      </w:pPr>
      <w:r w:rsidRPr="009C5801">
        <w:rPr>
          <w:rFonts w:ascii="Cambria"/>
        </w:rPr>
        <w:t>Federal Agency Project Manager</w:t>
      </w:r>
      <w:r w:rsidRPr="009C5801">
        <w:rPr>
          <w:rFonts w:ascii="Cambria"/>
        </w:rPr>
        <w:tab/>
        <w:t>9</w:t>
      </w:r>
    </w:p>
    <w:p w14:paraId="2FAC7682" w14:textId="71D36AB1" w:rsidR="0060161D" w:rsidRPr="009C5801" w:rsidRDefault="001C2700" w:rsidP="00E60AAE">
      <w:pPr>
        <w:pStyle w:val="BodyText"/>
        <w:numPr>
          <w:ilvl w:val="2"/>
          <w:numId w:val="19"/>
        </w:numPr>
        <w:tabs>
          <w:tab w:val="left" w:pos="1099"/>
          <w:tab w:val="right" w:leader="dot" w:pos="9630"/>
        </w:tabs>
        <w:spacing w:before="0"/>
        <w:rPr>
          <w:rFonts w:ascii="Cambria" w:eastAsia="Cambria" w:hAnsi="Cambria" w:cs="Cambria"/>
        </w:rPr>
      </w:pPr>
      <w:r w:rsidRPr="009C5801">
        <w:rPr>
          <w:rFonts w:ascii="Cambria"/>
        </w:rPr>
        <w:t>Grant</w:t>
      </w:r>
      <w:r w:rsidRPr="009C5801">
        <w:rPr>
          <w:rFonts w:ascii="Cambria"/>
        </w:rPr>
        <w:tab/>
        <w:t>9</w:t>
      </w:r>
    </w:p>
    <w:p w14:paraId="064B38C4" w14:textId="60133505" w:rsidR="0060161D" w:rsidRPr="009C5801" w:rsidRDefault="001C2700" w:rsidP="00E60AAE">
      <w:pPr>
        <w:pStyle w:val="BodyText"/>
        <w:numPr>
          <w:ilvl w:val="2"/>
          <w:numId w:val="19"/>
        </w:numPr>
        <w:tabs>
          <w:tab w:val="left" w:pos="1099"/>
          <w:tab w:val="right" w:leader="dot" w:pos="9630"/>
        </w:tabs>
        <w:spacing w:before="0"/>
        <w:rPr>
          <w:rFonts w:ascii="Cambria" w:eastAsia="Cambria" w:hAnsi="Cambria" w:cs="Cambria"/>
        </w:rPr>
      </w:pPr>
      <w:r w:rsidRPr="009C5801">
        <w:rPr>
          <w:rFonts w:ascii="Cambria"/>
        </w:rPr>
        <w:t>Pass-through entity</w:t>
      </w:r>
      <w:r w:rsidRPr="009C5801">
        <w:rPr>
          <w:rFonts w:ascii="Cambria"/>
        </w:rPr>
        <w:tab/>
      </w:r>
      <w:r w:rsidR="00D90357">
        <w:rPr>
          <w:rFonts w:ascii="Cambria"/>
        </w:rPr>
        <w:t>9</w:t>
      </w:r>
    </w:p>
    <w:p w14:paraId="0ECD5B06" w14:textId="1F8BA7F8" w:rsidR="0060161D" w:rsidRPr="009C5801" w:rsidRDefault="001C2700" w:rsidP="00E60AAE">
      <w:pPr>
        <w:pStyle w:val="BodyText"/>
        <w:numPr>
          <w:ilvl w:val="2"/>
          <w:numId w:val="19"/>
        </w:numPr>
        <w:tabs>
          <w:tab w:val="left" w:pos="1099"/>
          <w:tab w:val="right" w:leader="dot" w:pos="9630"/>
        </w:tabs>
        <w:spacing w:before="0"/>
        <w:rPr>
          <w:rFonts w:ascii="Cambria" w:eastAsia="Cambria" w:hAnsi="Cambria" w:cs="Cambria"/>
        </w:rPr>
      </w:pPr>
      <w:r w:rsidRPr="009C5801">
        <w:rPr>
          <w:rFonts w:ascii="Cambria"/>
        </w:rPr>
        <w:t>Recipient</w:t>
      </w:r>
      <w:r w:rsidRPr="009C5801">
        <w:rPr>
          <w:rFonts w:ascii="Cambria"/>
        </w:rPr>
        <w:tab/>
      </w:r>
      <w:r w:rsidR="00B429A5">
        <w:rPr>
          <w:rFonts w:ascii="Cambria"/>
        </w:rPr>
        <w:t>10</w:t>
      </w:r>
    </w:p>
    <w:p w14:paraId="7729A1E9" w14:textId="5BDC70C0" w:rsidR="0060161D" w:rsidRPr="009C5801" w:rsidRDefault="001C2700" w:rsidP="00E60AAE">
      <w:pPr>
        <w:pStyle w:val="BodyText"/>
        <w:numPr>
          <w:ilvl w:val="2"/>
          <w:numId w:val="19"/>
        </w:numPr>
        <w:tabs>
          <w:tab w:val="left" w:pos="1099"/>
          <w:tab w:val="right" w:leader="dot" w:pos="9630"/>
        </w:tabs>
        <w:spacing w:before="0"/>
        <w:rPr>
          <w:rFonts w:ascii="Cambria" w:eastAsia="Cambria" w:hAnsi="Cambria" w:cs="Cambria"/>
        </w:rPr>
      </w:pPr>
      <w:r w:rsidRPr="009C5801">
        <w:rPr>
          <w:rFonts w:ascii="Cambria"/>
        </w:rPr>
        <w:t>Subrecipient</w:t>
      </w:r>
      <w:r w:rsidRPr="009C5801">
        <w:rPr>
          <w:rFonts w:ascii="Cambria"/>
        </w:rPr>
        <w:tab/>
      </w:r>
      <w:r w:rsidR="00B429A5">
        <w:rPr>
          <w:rFonts w:ascii="Cambria"/>
        </w:rPr>
        <w:t>10</w:t>
      </w:r>
    </w:p>
    <w:p w14:paraId="13355258" w14:textId="19BF1611" w:rsidR="0060161D" w:rsidRPr="009C5801" w:rsidRDefault="001C2700" w:rsidP="00E60AAE">
      <w:pPr>
        <w:pStyle w:val="BodyText"/>
        <w:numPr>
          <w:ilvl w:val="2"/>
          <w:numId w:val="19"/>
        </w:numPr>
        <w:tabs>
          <w:tab w:val="left" w:pos="1099"/>
          <w:tab w:val="right" w:leader="dot" w:pos="9630"/>
        </w:tabs>
        <w:spacing w:before="0"/>
        <w:rPr>
          <w:rFonts w:ascii="Cambria" w:eastAsia="Cambria" w:hAnsi="Cambria" w:cs="Cambria"/>
        </w:rPr>
      </w:pPr>
      <w:r w:rsidRPr="009C5801">
        <w:rPr>
          <w:rFonts w:ascii="Cambria"/>
        </w:rPr>
        <w:t>Recipient Project Coordinator</w:t>
      </w:r>
      <w:r w:rsidRPr="009C5801">
        <w:rPr>
          <w:rFonts w:ascii="Cambria"/>
        </w:rPr>
        <w:tab/>
      </w:r>
      <w:r w:rsidR="00B429A5">
        <w:rPr>
          <w:rFonts w:ascii="Cambria"/>
        </w:rPr>
        <w:t>10</w:t>
      </w:r>
    </w:p>
    <w:p w14:paraId="7FA4C69E" w14:textId="6A8EBBF6" w:rsidR="0060161D" w:rsidRPr="009C5801" w:rsidRDefault="001C2700" w:rsidP="00E60AAE">
      <w:pPr>
        <w:pStyle w:val="BodyText"/>
        <w:numPr>
          <w:ilvl w:val="2"/>
          <w:numId w:val="19"/>
        </w:numPr>
        <w:tabs>
          <w:tab w:val="left" w:pos="1209"/>
          <w:tab w:val="right" w:leader="dot" w:pos="9630"/>
        </w:tabs>
        <w:spacing w:before="0"/>
        <w:ind w:left="1208" w:hanging="568"/>
        <w:rPr>
          <w:rFonts w:ascii="Cambria" w:eastAsia="Cambria" w:hAnsi="Cambria" w:cs="Cambria"/>
        </w:rPr>
      </w:pPr>
      <w:r w:rsidRPr="009C5801">
        <w:rPr>
          <w:rFonts w:ascii="Cambria"/>
        </w:rPr>
        <w:t>State</w:t>
      </w:r>
      <w:r w:rsidRPr="009C5801">
        <w:rPr>
          <w:rFonts w:ascii="Cambria"/>
        </w:rPr>
        <w:tab/>
      </w:r>
      <w:r w:rsidR="00B429A5">
        <w:rPr>
          <w:rFonts w:ascii="Cambria"/>
        </w:rPr>
        <w:t>10</w:t>
      </w:r>
    </w:p>
    <w:p w14:paraId="6F6494A1" w14:textId="71DA7275" w:rsidR="0060161D" w:rsidRPr="009C5801" w:rsidRDefault="001C2700" w:rsidP="00E60AAE">
      <w:pPr>
        <w:pStyle w:val="BodyText"/>
        <w:numPr>
          <w:ilvl w:val="2"/>
          <w:numId w:val="19"/>
        </w:numPr>
        <w:tabs>
          <w:tab w:val="left" w:pos="1209"/>
          <w:tab w:val="right" w:leader="dot" w:pos="9630"/>
        </w:tabs>
        <w:spacing w:before="0"/>
        <w:ind w:left="1208" w:hanging="568"/>
        <w:rPr>
          <w:rFonts w:ascii="Cambria" w:eastAsia="Cambria" w:hAnsi="Cambria" w:cs="Cambria"/>
        </w:rPr>
      </w:pPr>
      <w:r w:rsidRPr="009C5801">
        <w:rPr>
          <w:rFonts w:ascii="Cambria"/>
        </w:rPr>
        <w:t>State Agency</w:t>
      </w:r>
      <w:r w:rsidRPr="009C5801">
        <w:rPr>
          <w:rFonts w:ascii="Cambria"/>
        </w:rPr>
        <w:tab/>
        <w:t>10</w:t>
      </w:r>
    </w:p>
    <w:p w14:paraId="00A6E0CC" w14:textId="36B5401C" w:rsidR="0060161D" w:rsidRPr="009C5801" w:rsidRDefault="001C2700" w:rsidP="00E60AAE">
      <w:pPr>
        <w:pStyle w:val="BodyText"/>
        <w:numPr>
          <w:ilvl w:val="2"/>
          <w:numId w:val="19"/>
        </w:numPr>
        <w:tabs>
          <w:tab w:val="left" w:pos="1209"/>
          <w:tab w:val="right" w:leader="dot" w:pos="9630"/>
        </w:tabs>
        <w:spacing w:before="0"/>
        <w:ind w:left="1208" w:hanging="568"/>
        <w:rPr>
          <w:rFonts w:ascii="Cambria" w:eastAsia="Cambria" w:hAnsi="Cambria" w:cs="Cambria"/>
        </w:rPr>
      </w:pPr>
      <w:r w:rsidRPr="009C5801">
        <w:rPr>
          <w:rFonts w:ascii="Cambria"/>
        </w:rPr>
        <w:t>Subaward</w:t>
      </w:r>
      <w:r w:rsidRPr="009C5801">
        <w:rPr>
          <w:rFonts w:ascii="Cambria"/>
        </w:rPr>
        <w:tab/>
        <w:t>10</w:t>
      </w:r>
    </w:p>
    <w:p w14:paraId="1D0AB2C6" w14:textId="7E1FAF0A" w:rsidR="0060161D" w:rsidRPr="009C5801" w:rsidRDefault="001C2700" w:rsidP="00E60AAE">
      <w:pPr>
        <w:pStyle w:val="Heading1"/>
        <w:tabs>
          <w:tab w:val="right" w:leader="dot" w:pos="9630"/>
        </w:tabs>
        <w:spacing w:before="120"/>
        <w:ind w:left="0" w:right="3"/>
        <w:jc w:val="center"/>
        <w:rPr>
          <w:rFonts w:ascii="Cambria" w:eastAsia="Cambria" w:hAnsi="Cambria" w:cs="Cambria"/>
          <w:b w:val="0"/>
          <w:bCs w:val="0"/>
        </w:rPr>
      </w:pPr>
      <w:r w:rsidRPr="009C5801">
        <w:rPr>
          <w:rFonts w:ascii="Cambria"/>
        </w:rPr>
        <w:t>3.0 Eligibility Information</w:t>
      </w:r>
      <w:r w:rsidRPr="009C5801">
        <w:rPr>
          <w:rFonts w:ascii="Cambria"/>
        </w:rPr>
        <w:tab/>
        <w:t>10</w:t>
      </w:r>
    </w:p>
    <w:p w14:paraId="3E792667" w14:textId="13EDFB97" w:rsidR="0060161D" w:rsidRPr="009C5801" w:rsidRDefault="001C2700" w:rsidP="00E60AAE">
      <w:pPr>
        <w:pStyle w:val="BodyText"/>
        <w:numPr>
          <w:ilvl w:val="1"/>
          <w:numId w:val="18"/>
        </w:numPr>
        <w:tabs>
          <w:tab w:val="left" w:pos="728"/>
          <w:tab w:val="right" w:leader="dot" w:pos="9630"/>
        </w:tabs>
        <w:spacing w:before="0"/>
        <w:jc w:val="center"/>
        <w:rPr>
          <w:rFonts w:ascii="Cambria" w:eastAsia="Cambria" w:hAnsi="Cambria" w:cs="Cambria"/>
        </w:rPr>
      </w:pPr>
      <w:r w:rsidRPr="009C5801">
        <w:rPr>
          <w:rFonts w:ascii="Cambria"/>
        </w:rPr>
        <w:t>Eligible Applicants</w:t>
      </w:r>
      <w:r w:rsidRPr="009C5801">
        <w:rPr>
          <w:rFonts w:ascii="Cambria"/>
        </w:rPr>
        <w:tab/>
        <w:t>10</w:t>
      </w:r>
    </w:p>
    <w:p w14:paraId="48C325E8" w14:textId="716AF5F5" w:rsidR="0060161D" w:rsidRPr="009C5801" w:rsidRDefault="001C2700" w:rsidP="00E60AAE">
      <w:pPr>
        <w:pStyle w:val="BodyText"/>
        <w:numPr>
          <w:ilvl w:val="2"/>
          <w:numId w:val="18"/>
        </w:numPr>
        <w:tabs>
          <w:tab w:val="left" w:pos="1099"/>
          <w:tab w:val="right" w:leader="dot" w:pos="9630"/>
        </w:tabs>
        <w:spacing w:before="0"/>
        <w:ind w:hanging="457"/>
        <w:rPr>
          <w:rFonts w:ascii="Cambria" w:eastAsia="Cambria" w:hAnsi="Cambria" w:cs="Cambria"/>
        </w:rPr>
      </w:pPr>
      <w:r w:rsidRPr="009C5801">
        <w:rPr>
          <w:rFonts w:ascii="Cambria"/>
        </w:rPr>
        <w:t>National Organic Certification Cost Share Program</w:t>
      </w:r>
      <w:r w:rsidR="00865EBB">
        <w:rPr>
          <w:rFonts w:ascii="Cambria"/>
        </w:rPr>
        <w:t xml:space="preserve"> (NOCCSP)</w:t>
      </w:r>
      <w:r w:rsidRPr="009C5801">
        <w:rPr>
          <w:rFonts w:ascii="Cambria"/>
        </w:rPr>
        <w:tab/>
      </w:r>
      <w:r w:rsidR="00D90357">
        <w:rPr>
          <w:rFonts w:ascii="Cambria"/>
        </w:rPr>
        <w:t>10</w:t>
      </w:r>
    </w:p>
    <w:p w14:paraId="01920768" w14:textId="202D8FDB" w:rsidR="0060161D" w:rsidRPr="009C5801" w:rsidRDefault="001C2700" w:rsidP="00E60AAE">
      <w:pPr>
        <w:pStyle w:val="BodyText"/>
        <w:numPr>
          <w:ilvl w:val="2"/>
          <w:numId w:val="18"/>
        </w:numPr>
        <w:tabs>
          <w:tab w:val="left" w:pos="1099"/>
          <w:tab w:val="right" w:leader="dot" w:pos="9630"/>
        </w:tabs>
        <w:spacing w:before="0"/>
        <w:ind w:hanging="457"/>
        <w:rPr>
          <w:rFonts w:ascii="Cambria" w:eastAsia="Cambria" w:hAnsi="Cambria" w:cs="Cambria"/>
        </w:rPr>
      </w:pPr>
      <w:r w:rsidRPr="009C5801">
        <w:rPr>
          <w:rFonts w:ascii="Cambria"/>
        </w:rPr>
        <w:t>Agricultural Management Assistance (AMA) Organic Certification Cost Share Program</w:t>
      </w:r>
      <w:r w:rsidRPr="009C5801">
        <w:rPr>
          <w:rFonts w:ascii="Cambria"/>
        </w:rPr>
        <w:tab/>
      </w:r>
      <w:r w:rsidR="00D90357">
        <w:rPr>
          <w:rFonts w:ascii="Cambria"/>
        </w:rPr>
        <w:t>11</w:t>
      </w:r>
    </w:p>
    <w:p w14:paraId="5A32D741" w14:textId="2384F5DD" w:rsidR="0060161D" w:rsidRPr="009C5801" w:rsidRDefault="00E60AAE" w:rsidP="00E60AAE">
      <w:pPr>
        <w:pStyle w:val="BodyText"/>
        <w:numPr>
          <w:ilvl w:val="1"/>
          <w:numId w:val="18"/>
        </w:numPr>
        <w:tabs>
          <w:tab w:val="left" w:pos="720"/>
          <w:tab w:val="right" w:leader="dot" w:pos="9630"/>
        </w:tabs>
        <w:spacing w:before="0"/>
        <w:ind w:hanging="277"/>
        <w:rPr>
          <w:rFonts w:ascii="Cambria" w:eastAsia="Cambria" w:hAnsi="Cambria" w:cs="Cambria"/>
        </w:rPr>
      </w:pPr>
      <w:r>
        <w:rPr>
          <w:rFonts w:ascii="Cambria"/>
        </w:rPr>
        <w:t xml:space="preserve"> </w:t>
      </w:r>
      <w:r w:rsidR="001C2700" w:rsidRPr="009C5801">
        <w:rPr>
          <w:rFonts w:ascii="Cambria"/>
        </w:rPr>
        <w:t>Cost-Sharing and Matching</w:t>
      </w:r>
      <w:r w:rsidR="001C2700" w:rsidRPr="009C5801">
        <w:rPr>
          <w:rFonts w:ascii="Cambria"/>
        </w:rPr>
        <w:tab/>
      </w:r>
      <w:r w:rsidR="005A049F">
        <w:rPr>
          <w:rFonts w:ascii="Cambria"/>
        </w:rPr>
        <w:t>11</w:t>
      </w:r>
    </w:p>
    <w:p w14:paraId="6B78B479" w14:textId="63F968D8" w:rsidR="0060161D" w:rsidRPr="009C5801" w:rsidRDefault="001C2700" w:rsidP="00E60AAE">
      <w:pPr>
        <w:pStyle w:val="Heading1"/>
        <w:tabs>
          <w:tab w:val="right" w:leader="dot" w:pos="9630"/>
        </w:tabs>
        <w:spacing w:before="119"/>
        <w:ind w:left="0" w:right="6"/>
        <w:jc w:val="center"/>
        <w:rPr>
          <w:rFonts w:ascii="Cambria" w:eastAsia="Cambria" w:hAnsi="Cambria" w:cs="Cambria"/>
          <w:b w:val="0"/>
          <w:bCs w:val="0"/>
        </w:rPr>
      </w:pPr>
      <w:r w:rsidRPr="009C5801">
        <w:rPr>
          <w:rFonts w:ascii="Cambria"/>
        </w:rPr>
        <w:t>4.0 Application and Submission Information</w:t>
      </w:r>
      <w:r w:rsidRPr="009C5801">
        <w:rPr>
          <w:rFonts w:ascii="Cambria"/>
        </w:rPr>
        <w:tab/>
      </w:r>
      <w:r w:rsidR="005A049F">
        <w:rPr>
          <w:rFonts w:ascii="Cambria"/>
        </w:rPr>
        <w:t>11</w:t>
      </w:r>
    </w:p>
    <w:p w14:paraId="10B085CA" w14:textId="6BF1E0EA" w:rsidR="0060161D" w:rsidRPr="009C5801" w:rsidRDefault="001C2700" w:rsidP="00E60AAE">
      <w:pPr>
        <w:pStyle w:val="BodyText"/>
        <w:numPr>
          <w:ilvl w:val="1"/>
          <w:numId w:val="17"/>
        </w:numPr>
        <w:tabs>
          <w:tab w:val="left" w:pos="727"/>
          <w:tab w:val="right" w:leader="dot" w:pos="9630"/>
        </w:tabs>
        <w:spacing w:before="0"/>
        <w:jc w:val="center"/>
        <w:rPr>
          <w:rFonts w:ascii="Cambria" w:eastAsia="Cambria" w:hAnsi="Cambria" w:cs="Cambria"/>
        </w:rPr>
      </w:pPr>
      <w:r w:rsidRPr="009C5801">
        <w:rPr>
          <w:rFonts w:ascii="Cambria"/>
        </w:rPr>
        <w:t>Application Package</w:t>
      </w:r>
      <w:r w:rsidRPr="009C5801">
        <w:rPr>
          <w:rFonts w:ascii="Cambria"/>
        </w:rPr>
        <w:tab/>
      </w:r>
      <w:r w:rsidR="005A049F">
        <w:rPr>
          <w:rFonts w:ascii="Cambria"/>
        </w:rPr>
        <w:t>11</w:t>
      </w:r>
    </w:p>
    <w:p w14:paraId="5F09455C" w14:textId="240CD749" w:rsidR="0060161D" w:rsidRPr="009C5801" w:rsidRDefault="00E60AAE" w:rsidP="00E60AAE">
      <w:pPr>
        <w:pStyle w:val="BodyText"/>
        <w:numPr>
          <w:ilvl w:val="1"/>
          <w:numId w:val="17"/>
        </w:numPr>
        <w:tabs>
          <w:tab w:val="left" w:pos="727"/>
          <w:tab w:val="right" w:leader="dot" w:pos="9630"/>
        </w:tabs>
        <w:spacing w:before="0"/>
        <w:rPr>
          <w:rFonts w:ascii="Cambria" w:eastAsia="Cambria" w:hAnsi="Cambria" w:cs="Cambria"/>
        </w:rPr>
      </w:pPr>
      <w:r>
        <w:rPr>
          <w:rFonts w:ascii="Cambria"/>
        </w:rPr>
        <w:t>C</w:t>
      </w:r>
      <w:r w:rsidR="001C2700" w:rsidRPr="009C5801">
        <w:rPr>
          <w:rFonts w:ascii="Cambria"/>
        </w:rPr>
        <w:t>ontent and Form of Application Submission</w:t>
      </w:r>
      <w:r w:rsidR="001C2700" w:rsidRPr="009C5801">
        <w:rPr>
          <w:rFonts w:ascii="Cambria"/>
        </w:rPr>
        <w:tab/>
        <w:t>11</w:t>
      </w:r>
    </w:p>
    <w:p w14:paraId="01B6D65B" w14:textId="26829523" w:rsidR="0060161D" w:rsidRPr="009C5801" w:rsidRDefault="001C2700" w:rsidP="00B00011">
      <w:pPr>
        <w:pStyle w:val="BodyText"/>
        <w:numPr>
          <w:ilvl w:val="2"/>
          <w:numId w:val="17"/>
        </w:numPr>
        <w:tabs>
          <w:tab w:val="left" w:pos="1098"/>
          <w:tab w:val="right" w:leader="dot" w:pos="9630"/>
        </w:tabs>
        <w:spacing w:before="0"/>
        <w:ind w:hanging="457"/>
        <w:rPr>
          <w:rFonts w:ascii="Cambria" w:eastAsia="Cambria" w:hAnsi="Cambria" w:cs="Cambria"/>
        </w:rPr>
      </w:pPr>
      <w:r w:rsidRPr="009C5801">
        <w:rPr>
          <w:rFonts w:ascii="Cambria" w:eastAsia="Cambria" w:hAnsi="Cambria" w:cs="Cambria"/>
        </w:rPr>
        <w:t>SF-424 Application for Federal Domestic Assistance (Required)</w:t>
      </w:r>
      <w:r w:rsidRPr="009C5801">
        <w:rPr>
          <w:rFonts w:ascii="Cambria" w:eastAsia="Cambria" w:hAnsi="Cambria" w:cs="Cambria"/>
        </w:rPr>
        <w:tab/>
        <w:t>11</w:t>
      </w:r>
    </w:p>
    <w:p w14:paraId="5E4A252B" w14:textId="4F17C3CA" w:rsidR="00920326" w:rsidRDefault="00920326" w:rsidP="00B00011">
      <w:pPr>
        <w:pStyle w:val="BodyText"/>
        <w:numPr>
          <w:ilvl w:val="2"/>
          <w:numId w:val="17"/>
        </w:numPr>
        <w:tabs>
          <w:tab w:val="left" w:pos="1098"/>
          <w:tab w:val="right" w:leader="dot" w:pos="9630"/>
        </w:tabs>
        <w:spacing w:before="0"/>
        <w:ind w:hanging="457"/>
        <w:rPr>
          <w:rFonts w:ascii="Cambria" w:eastAsia="Cambria" w:hAnsi="Cambria" w:cs="Cambria"/>
        </w:rPr>
      </w:pPr>
      <w:r w:rsidRPr="009C5801">
        <w:rPr>
          <w:rFonts w:ascii="Cambria" w:eastAsia="Cambria" w:hAnsi="Cambria" w:cs="Cambria"/>
        </w:rPr>
        <w:t>Negotiated Indirect Cost Rate Agreement (NICRA) (R</w:t>
      </w:r>
      <w:r w:rsidR="00CE69C8" w:rsidRPr="009C5801">
        <w:rPr>
          <w:rFonts w:ascii="Cambria" w:eastAsia="Cambria" w:hAnsi="Cambria" w:cs="Cambria"/>
        </w:rPr>
        <w:t>equired</w:t>
      </w:r>
      <w:r w:rsidRPr="009C5801">
        <w:rPr>
          <w:rFonts w:ascii="Cambria" w:eastAsia="Cambria" w:hAnsi="Cambria" w:cs="Cambria"/>
        </w:rPr>
        <w:t>)</w:t>
      </w:r>
      <w:r w:rsidRPr="009C5801">
        <w:rPr>
          <w:rFonts w:ascii="Cambria" w:eastAsia="Cambria" w:hAnsi="Cambria" w:cs="Cambria"/>
        </w:rPr>
        <w:tab/>
      </w:r>
      <w:r w:rsidR="005A049F">
        <w:rPr>
          <w:rFonts w:ascii="Cambria" w:eastAsia="Cambria" w:hAnsi="Cambria" w:cs="Cambria"/>
        </w:rPr>
        <w:t>12</w:t>
      </w:r>
    </w:p>
    <w:p w14:paraId="116A4461" w14:textId="5DBF04E8" w:rsidR="009B74A7" w:rsidRDefault="009B74A7" w:rsidP="00B00011">
      <w:pPr>
        <w:pStyle w:val="BodyText"/>
        <w:numPr>
          <w:ilvl w:val="2"/>
          <w:numId w:val="17"/>
        </w:numPr>
        <w:tabs>
          <w:tab w:val="left" w:pos="1098"/>
          <w:tab w:val="right" w:leader="dot" w:pos="9630"/>
        </w:tabs>
        <w:spacing w:before="0"/>
        <w:ind w:hanging="457"/>
        <w:rPr>
          <w:rFonts w:ascii="Cambria" w:eastAsia="Cambria" w:hAnsi="Cambria" w:cs="Cambria"/>
        </w:rPr>
      </w:pPr>
      <w:r>
        <w:rPr>
          <w:rFonts w:ascii="Cambria" w:eastAsia="Cambria" w:hAnsi="Cambria" w:cs="Cambria"/>
        </w:rPr>
        <w:t>Agreement Signatory</w:t>
      </w:r>
      <w:r w:rsidR="00CE69C8">
        <w:rPr>
          <w:rFonts w:ascii="Cambria" w:eastAsia="Cambria" w:hAnsi="Cambria" w:cs="Cambria"/>
        </w:rPr>
        <w:t xml:space="preserve"> (Required)</w:t>
      </w:r>
      <w:r w:rsidR="00CE69C8" w:rsidRPr="009C5801">
        <w:rPr>
          <w:rFonts w:ascii="Cambria" w:eastAsia="Cambria" w:hAnsi="Cambria" w:cs="Cambria"/>
        </w:rPr>
        <w:tab/>
      </w:r>
      <w:r w:rsidR="00CE69C8">
        <w:rPr>
          <w:rFonts w:ascii="Cambria" w:eastAsia="Cambria" w:hAnsi="Cambria" w:cs="Cambria"/>
        </w:rPr>
        <w:t>12</w:t>
      </w:r>
    </w:p>
    <w:p w14:paraId="042C2109" w14:textId="2A6925B9" w:rsidR="00CE69C8" w:rsidRPr="009C5801" w:rsidRDefault="00CE69C8" w:rsidP="00B00011">
      <w:pPr>
        <w:pStyle w:val="BodyText"/>
        <w:numPr>
          <w:ilvl w:val="2"/>
          <w:numId w:val="17"/>
        </w:numPr>
        <w:tabs>
          <w:tab w:val="left" w:pos="1098"/>
          <w:tab w:val="right" w:leader="dot" w:pos="9630"/>
        </w:tabs>
        <w:spacing w:before="0"/>
        <w:ind w:hanging="457"/>
        <w:rPr>
          <w:rFonts w:ascii="Cambria" w:eastAsia="Cambria" w:hAnsi="Cambria" w:cs="Cambria"/>
        </w:rPr>
      </w:pPr>
      <w:r>
        <w:rPr>
          <w:rFonts w:ascii="Cambria" w:eastAsia="Cambria" w:hAnsi="Cambria" w:cs="Cambria"/>
        </w:rPr>
        <w:t>Banking Information (Required)</w:t>
      </w:r>
      <w:r w:rsidRPr="00CE69C8">
        <w:rPr>
          <w:rFonts w:ascii="Cambria" w:eastAsia="Cambria" w:hAnsi="Cambria" w:cs="Cambria"/>
        </w:rPr>
        <w:t xml:space="preserve"> </w:t>
      </w:r>
      <w:r w:rsidRPr="009C5801">
        <w:rPr>
          <w:rFonts w:ascii="Cambria" w:eastAsia="Cambria" w:hAnsi="Cambria" w:cs="Cambria"/>
        </w:rPr>
        <w:tab/>
      </w:r>
      <w:r>
        <w:rPr>
          <w:rFonts w:ascii="Cambria" w:eastAsia="Cambria" w:hAnsi="Cambria" w:cs="Cambria"/>
        </w:rPr>
        <w:t>12</w:t>
      </w:r>
    </w:p>
    <w:p w14:paraId="5D80C0BB" w14:textId="64B5B3B0" w:rsidR="0060161D" w:rsidRPr="009C5801" w:rsidRDefault="00B00011" w:rsidP="00B00011">
      <w:pPr>
        <w:pStyle w:val="BodyText"/>
        <w:numPr>
          <w:ilvl w:val="1"/>
          <w:numId w:val="17"/>
        </w:numPr>
        <w:tabs>
          <w:tab w:val="left" w:pos="630"/>
          <w:tab w:val="right" w:leader="dot" w:pos="9630"/>
        </w:tabs>
        <w:spacing w:before="0"/>
        <w:ind w:left="630" w:hanging="270"/>
        <w:jc w:val="center"/>
        <w:rPr>
          <w:rFonts w:ascii="Cambria" w:eastAsia="Cambria" w:hAnsi="Cambria" w:cs="Cambria"/>
        </w:rPr>
      </w:pPr>
      <w:r>
        <w:rPr>
          <w:rFonts w:ascii="Cambria"/>
        </w:rPr>
        <w:t xml:space="preserve">  </w:t>
      </w:r>
      <w:r w:rsidR="001C2700" w:rsidRPr="009C5801">
        <w:rPr>
          <w:rFonts w:ascii="Cambria"/>
        </w:rPr>
        <w:t>Grant Submission Deadline - Date and Time</w:t>
      </w:r>
      <w:r w:rsidR="001C2700" w:rsidRPr="009C5801">
        <w:rPr>
          <w:rFonts w:ascii="Cambria"/>
        </w:rPr>
        <w:tab/>
      </w:r>
      <w:r w:rsidR="005A049F">
        <w:rPr>
          <w:rFonts w:ascii="Cambria"/>
        </w:rPr>
        <w:t>12</w:t>
      </w:r>
    </w:p>
    <w:p w14:paraId="2F6EBC2C" w14:textId="009662FE" w:rsidR="0060161D" w:rsidRPr="009C5801" w:rsidRDefault="00B00011" w:rsidP="00B00011">
      <w:pPr>
        <w:pStyle w:val="BodyText"/>
        <w:numPr>
          <w:ilvl w:val="1"/>
          <w:numId w:val="17"/>
        </w:numPr>
        <w:tabs>
          <w:tab w:val="left" w:pos="630"/>
          <w:tab w:val="right" w:leader="dot" w:pos="9630"/>
        </w:tabs>
        <w:spacing w:before="0"/>
        <w:ind w:left="630" w:hanging="270"/>
        <w:jc w:val="center"/>
        <w:rPr>
          <w:rFonts w:ascii="Cambria" w:eastAsia="Cambria" w:hAnsi="Cambria" w:cs="Cambria"/>
        </w:rPr>
      </w:pPr>
      <w:r>
        <w:rPr>
          <w:rFonts w:ascii="Cambria"/>
        </w:rPr>
        <w:t xml:space="preserve">  </w:t>
      </w:r>
      <w:r w:rsidR="001C2700" w:rsidRPr="009C5801">
        <w:rPr>
          <w:rFonts w:ascii="Cambria"/>
        </w:rPr>
        <w:t>Intergovernmental Review</w:t>
      </w:r>
      <w:r w:rsidR="001C2700" w:rsidRPr="009C5801">
        <w:rPr>
          <w:rFonts w:ascii="Cambria"/>
        </w:rPr>
        <w:tab/>
      </w:r>
      <w:r w:rsidR="005A049F">
        <w:rPr>
          <w:rFonts w:ascii="Cambria"/>
        </w:rPr>
        <w:t>12</w:t>
      </w:r>
    </w:p>
    <w:p w14:paraId="4635AF96" w14:textId="214F7109" w:rsidR="0060161D" w:rsidRPr="009C5801" w:rsidRDefault="00B00011" w:rsidP="00B00011">
      <w:pPr>
        <w:pStyle w:val="BodyText"/>
        <w:numPr>
          <w:ilvl w:val="1"/>
          <w:numId w:val="17"/>
        </w:numPr>
        <w:tabs>
          <w:tab w:val="left" w:pos="630"/>
          <w:tab w:val="right" w:leader="dot" w:pos="9630"/>
        </w:tabs>
        <w:spacing w:before="0"/>
        <w:ind w:left="630" w:hanging="270"/>
        <w:jc w:val="center"/>
        <w:rPr>
          <w:rFonts w:ascii="Cambria" w:eastAsia="Cambria" w:hAnsi="Cambria" w:cs="Cambria"/>
        </w:rPr>
      </w:pPr>
      <w:r>
        <w:rPr>
          <w:rFonts w:ascii="Cambria"/>
        </w:rPr>
        <w:t xml:space="preserve">  </w:t>
      </w:r>
      <w:r w:rsidR="001C2700" w:rsidRPr="009C5801">
        <w:rPr>
          <w:rFonts w:ascii="Cambria"/>
        </w:rPr>
        <w:t>Funds Not Applied For</w:t>
      </w:r>
      <w:r w:rsidR="001C2700" w:rsidRPr="009C5801">
        <w:rPr>
          <w:rFonts w:ascii="Cambria"/>
        </w:rPr>
        <w:tab/>
      </w:r>
      <w:r w:rsidR="005A049F">
        <w:rPr>
          <w:rFonts w:ascii="Cambria"/>
        </w:rPr>
        <w:t>12</w:t>
      </w:r>
    </w:p>
    <w:p w14:paraId="149DF1E6" w14:textId="24BF94A1" w:rsidR="0060161D" w:rsidRPr="009C5801" w:rsidRDefault="00B00011" w:rsidP="00B00011">
      <w:pPr>
        <w:pStyle w:val="BodyText"/>
        <w:numPr>
          <w:ilvl w:val="1"/>
          <w:numId w:val="17"/>
        </w:numPr>
        <w:tabs>
          <w:tab w:val="left" w:pos="630"/>
          <w:tab w:val="right" w:leader="dot" w:pos="9630"/>
        </w:tabs>
        <w:spacing w:before="0"/>
        <w:ind w:left="630" w:hanging="270"/>
        <w:jc w:val="center"/>
        <w:rPr>
          <w:rFonts w:ascii="Cambria" w:eastAsia="Cambria" w:hAnsi="Cambria" w:cs="Cambria"/>
        </w:rPr>
      </w:pPr>
      <w:r>
        <w:rPr>
          <w:rFonts w:ascii="Cambria"/>
        </w:rPr>
        <w:t xml:space="preserve">  </w:t>
      </w:r>
      <w:r w:rsidR="001C2700" w:rsidRPr="009C5801">
        <w:rPr>
          <w:rFonts w:ascii="Cambria"/>
        </w:rPr>
        <w:t>Funding Restrictions</w:t>
      </w:r>
      <w:r w:rsidR="001C2700" w:rsidRPr="009C5801">
        <w:rPr>
          <w:rFonts w:ascii="Cambria"/>
        </w:rPr>
        <w:tab/>
        <w:t>1</w:t>
      </w:r>
      <w:r w:rsidR="005A049F">
        <w:rPr>
          <w:rFonts w:ascii="Cambria"/>
        </w:rPr>
        <w:t>2</w:t>
      </w:r>
    </w:p>
    <w:p w14:paraId="0A55C752" w14:textId="460AE9EE" w:rsidR="0060161D" w:rsidRPr="009C5801" w:rsidRDefault="001C2700" w:rsidP="00B00011">
      <w:pPr>
        <w:pStyle w:val="BodyText"/>
        <w:numPr>
          <w:ilvl w:val="2"/>
          <w:numId w:val="17"/>
        </w:numPr>
        <w:tabs>
          <w:tab w:val="left" w:pos="1099"/>
          <w:tab w:val="right" w:leader="dot" w:pos="9630"/>
        </w:tabs>
        <w:spacing w:before="0"/>
        <w:ind w:left="1098" w:hanging="457"/>
        <w:rPr>
          <w:rFonts w:ascii="Cambria" w:eastAsia="Cambria" w:hAnsi="Cambria" w:cs="Cambria"/>
        </w:rPr>
      </w:pPr>
      <w:r w:rsidRPr="009C5801">
        <w:rPr>
          <w:rFonts w:ascii="Cambria"/>
        </w:rPr>
        <w:t>Indirect Costs</w:t>
      </w:r>
      <w:r w:rsidRPr="009C5801">
        <w:rPr>
          <w:rFonts w:ascii="Cambria"/>
        </w:rPr>
        <w:tab/>
        <w:t>1</w:t>
      </w:r>
      <w:r w:rsidR="00920326" w:rsidRPr="009C5801">
        <w:rPr>
          <w:rFonts w:ascii="Cambria"/>
        </w:rPr>
        <w:t>2</w:t>
      </w:r>
    </w:p>
    <w:p w14:paraId="17CC4233" w14:textId="68580682" w:rsidR="0060161D" w:rsidRPr="009C5801" w:rsidRDefault="001C2700" w:rsidP="00B00011">
      <w:pPr>
        <w:pStyle w:val="BodyText"/>
        <w:numPr>
          <w:ilvl w:val="2"/>
          <w:numId w:val="16"/>
        </w:numPr>
        <w:tabs>
          <w:tab w:val="left" w:pos="1140"/>
          <w:tab w:val="right" w:leader="dot" w:pos="9630"/>
        </w:tabs>
        <w:spacing w:before="0"/>
        <w:ind w:hanging="498"/>
        <w:rPr>
          <w:rFonts w:ascii="Cambria" w:eastAsia="Cambria" w:hAnsi="Cambria" w:cs="Cambria"/>
        </w:rPr>
      </w:pPr>
      <w:r w:rsidRPr="009C5801">
        <w:rPr>
          <w:rFonts w:ascii="Cambria"/>
        </w:rPr>
        <w:t>Limit on Direct Costs</w:t>
      </w:r>
      <w:r w:rsidRPr="009C5801">
        <w:rPr>
          <w:rFonts w:ascii="Cambria"/>
        </w:rPr>
        <w:tab/>
      </w:r>
      <w:r w:rsidR="005A049F">
        <w:rPr>
          <w:rFonts w:ascii="Cambria"/>
        </w:rPr>
        <w:t>13</w:t>
      </w:r>
    </w:p>
    <w:p w14:paraId="121454DA" w14:textId="4271D9E6" w:rsidR="0060161D" w:rsidRPr="009C5801" w:rsidRDefault="00B00011" w:rsidP="00B00011">
      <w:pPr>
        <w:pStyle w:val="BodyText"/>
        <w:numPr>
          <w:ilvl w:val="1"/>
          <w:numId w:val="15"/>
        </w:numPr>
        <w:tabs>
          <w:tab w:val="left" w:pos="630"/>
          <w:tab w:val="right" w:leader="dot" w:pos="9630"/>
        </w:tabs>
        <w:spacing w:before="0"/>
        <w:ind w:hanging="367"/>
        <w:jc w:val="center"/>
        <w:rPr>
          <w:rFonts w:ascii="Cambria" w:eastAsia="Cambria" w:hAnsi="Cambria" w:cs="Cambria"/>
        </w:rPr>
      </w:pPr>
      <w:r>
        <w:rPr>
          <w:rFonts w:ascii="Cambria"/>
        </w:rPr>
        <w:t xml:space="preserve"> </w:t>
      </w:r>
      <w:r w:rsidR="001C2700" w:rsidRPr="009C5801">
        <w:rPr>
          <w:rFonts w:ascii="Cambria"/>
        </w:rPr>
        <w:t>Other Submission Requirements</w:t>
      </w:r>
      <w:r w:rsidR="001C2700" w:rsidRPr="009C5801">
        <w:rPr>
          <w:rFonts w:ascii="Cambria"/>
        </w:rPr>
        <w:tab/>
      </w:r>
      <w:r w:rsidR="005A049F">
        <w:rPr>
          <w:rFonts w:ascii="Cambria"/>
        </w:rPr>
        <w:t>13</w:t>
      </w:r>
    </w:p>
    <w:p w14:paraId="3107FD1F" w14:textId="2015E3A6" w:rsidR="0060161D" w:rsidRPr="009C5801" w:rsidRDefault="001C2700" w:rsidP="00B00011">
      <w:pPr>
        <w:pStyle w:val="BodyText"/>
        <w:numPr>
          <w:ilvl w:val="2"/>
          <w:numId w:val="15"/>
        </w:numPr>
        <w:tabs>
          <w:tab w:val="left" w:pos="1099"/>
          <w:tab w:val="right" w:leader="dot" w:pos="9630"/>
        </w:tabs>
        <w:spacing w:before="0"/>
        <w:ind w:hanging="457"/>
        <w:rPr>
          <w:rFonts w:ascii="Cambria" w:eastAsia="Cambria" w:hAnsi="Cambria" w:cs="Cambria"/>
        </w:rPr>
      </w:pPr>
      <w:r w:rsidRPr="009C5801">
        <w:rPr>
          <w:rFonts w:ascii="Cambria"/>
        </w:rPr>
        <w:t>G</w:t>
      </w:r>
      <w:r w:rsidR="00080094" w:rsidRPr="009C5801">
        <w:rPr>
          <w:rFonts w:ascii="Cambria"/>
        </w:rPr>
        <w:t>rants.gov</w:t>
      </w:r>
      <w:r w:rsidRPr="009C5801">
        <w:rPr>
          <w:rFonts w:ascii="Cambria"/>
        </w:rPr>
        <w:tab/>
      </w:r>
      <w:r w:rsidR="005A049F">
        <w:rPr>
          <w:rFonts w:ascii="Cambria"/>
        </w:rPr>
        <w:t>13</w:t>
      </w:r>
    </w:p>
    <w:p w14:paraId="1A866482" w14:textId="7A93B540" w:rsidR="0060161D" w:rsidRPr="009C5801" w:rsidRDefault="001C2700" w:rsidP="00B00011">
      <w:pPr>
        <w:pStyle w:val="BodyText"/>
        <w:numPr>
          <w:ilvl w:val="2"/>
          <w:numId w:val="15"/>
        </w:numPr>
        <w:tabs>
          <w:tab w:val="left" w:pos="1099"/>
          <w:tab w:val="right" w:leader="dot" w:pos="9630"/>
        </w:tabs>
        <w:spacing w:before="0"/>
        <w:ind w:hanging="457"/>
        <w:rPr>
          <w:rFonts w:ascii="Cambria" w:eastAsia="Cambria" w:hAnsi="Cambria" w:cs="Cambria"/>
        </w:rPr>
      </w:pPr>
      <w:r w:rsidRPr="009C5801">
        <w:rPr>
          <w:rFonts w:ascii="Cambria"/>
        </w:rPr>
        <w:t>Data Universal Number System (DUNS) Number</w:t>
      </w:r>
      <w:r w:rsidRPr="009C5801">
        <w:rPr>
          <w:rFonts w:ascii="Cambria"/>
        </w:rPr>
        <w:tab/>
      </w:r>
      <w:r w:rsidR="00564961">
        <w:rPr>
          <w:rFonts w:ascii="Cambria"/>
        </w:rPr>
        <w:t>13</w:t>
      </w:r>
    </w:p>
    <w:p w14:paraId="30CA8553" w14:textId="23A49CE3" w:rsidR="0060161D" w:rsidRPr="009C5801" w:rsidRDefault="001C2700" w:rsidP="00B00011">
      <w:pPr>
        <w:pStyle w:val="BodyText"/>
        <w:numPr>
          <w:ilvl w:val="2"/>
          <w:numId w:val="15"/>
        </w:numPr>
        <w:tabs>
          <w:tab w:val="left" w:pos="1099"/>
          <w:tab w:val="right" w:leader="dot" w:pos="9630"/>
        </w:tabs>
        <w:spacing w:before="0"/>
        <w:ind w:hanging="457"/>
        <w:rPr>
          <w:rFonts w:ascii="Cambria" w:eastAsia="Cambria" w:hAnsi="Cambria" w:cs="Cambria"/>
        </w:rPr>
      </w:pPr>
      <w:r w:rsidRPr="009C5801">
        <w:rPr>
          <w:rFonts w:ascii="Cambria"/>
        </w:rPr>
        <w:t>System for Award Management (SAM)</w:t>
      </w:r>
      <w:r w:rsidRPr="009C5801">
        <w:rPr>
          <w:rFonts w:ascii="Cambria"/>
        </w:rPr>
        <w:tab/>
        <w:t>13</w:t>
      </w:r>
    </w:p>
    <w:p w14:paraId="6469A089" w14:textId="5C26082C" w:rsidR="0060161D" w:rsidRPr="009C5801" w:rsidRDefault="001C2700" w:rsidP="000F1518">
      <w:pPr>
        <w:pStyle w:val="Heading1"/>
        <w:tabs>
          <w:tab w:val="right" w:leader="dot" w:pos="9630"/>
        </w:tabs>
        <w:spacing w:before="120"/>
        <w:ind w:left="0" w:right="3"/>
        <w:jc w:val="center"/>
        <w:rPr>
          <w:rFonts w:ascii="Cambria" w:eastAsia="Cambria" w:hAnsi="Cambria" w:cs="Cambria"/>
          <w:b w:val="0"/>
          <w:bCs w:val="0"/>
        </w:rPr>
      </w:pPr>
      <w:r w:rsidRPr="009C5801">
        <w:rPr>
          <w:rFonts w:ascii="Cambria"/>
        </w:rPr>
        <w:t>5.0 Application Review Information</w:t>
      </w:r>
      <w:r w:rsidRPr="009C5801">
        <w:rPr>
          <w:rFonts w:ascii="Cambria"/>
        </w:rPr>
        <w:tab/>
        <w:t>1</w:t>
      </w:r>
      <w:r w:rsidR="005A049F">
        <w:rPr>
          <w:rFonts w:ascii="Cambria"/>
        </w:rPr>
        <w:t>4</w:t>
      </w:r>
    </w:p>
    <w:p w14:paraId="43408A60" w14:textId="669D7EEE" w:rsidR="0060161D" w:rsidRPr="009C5801" w:rsidRDefault="001C2700" w:rsidP="000F1518">
      <w:pPr>
        <w:pStyle w:val="BodyText"/>
        <w:numPr>
          <w:ilvl w:val="1"/>
          <w:numId w:val="14"/>
        </w:numPr>
        <w:tabs>
          <w:tab w:val="left" w:pos="728"/>
          <w:tab w:val="right" w:leader="dot" w:pos="9630"/>
        </w:tabs>
        <w:spacing w:before="0"/>
        <w:ind w:hanging="367"/>
        <w:jc w:val="center"/>
        <w:rPr>
          <w:rFonts w:ascii="Cambria" w:eastAsia="Cambria" w:hAnsi="Cambria" w:cs="Cambria"/>
        </w:rPr>
      </w:pPr>
      <w:r w:rsidRPr="009C5801">
        <w:rPr>
          <w:rFonts w:ascii="Cambria"/>
        </w:rPr>
        <w:t>Criteria</w:t>
      </w:r>
      <w:r w:rsidRPr="009C5801">
        <w:rPr>
          <w:rFonts w:ascii="Cambria"/>
        </w:rPr>
        <w:tab/>
      </w:r>
      <w:r w:rsidR="005A049F">
        <w:rPr>
          <w:rFonts w:ascii="Cambria"/>
        </w:rPr>
        <w:t>14</w:t>
      </w:r>
    </w:p>
    <w:p w14:paraId="1E096037" w14:textId="7F9FA65B" w:rsidR="0060161D" w:rsidRPr="009C5801" w:rsidRDefault="001C2700" w:rsidP="000F1518">
      <w:pPr>
        <w:pStyle w:val="BodyText"/>
        <w:numPr>
          <w:ilvl w:val="1"/>
          <w:numId w:val="14"/>
        </w:numPr>
        <w:tabs>
          <w:tab w:val="left" w:pos="728"/>
          <w:tab w:val="right" w:leader="dot" w:pos="9630"/>
        </w:tabs>
        <w:spacing w:before="0"/>
        <w:ind w:hanging="367"/>
        <w:jc w:val="center"/>
        <w:rPr>
          <w:rFonts w:ascii="Cambria" w:eastAsia="Cambria" w:hAnsi="Cambria" w:cs="Cambria"/>
        </w:rPr>
      </w:pPr>
      <w:r w:rsidRPr="009C5801">
        <w:rPr>
          <w:rFonts w:ascii="Cambria"/>
        </w:rPr>
        <w:t>Review and Selection Process</w:t>
      </w:r>
      <w:r w:rsidRPr="009C5801">
        <w:rPr>
          <w:rFonts w:ascii="Cambria"/>
        </w:rPr>
        <w:tab/>
      </w:r>
      <w:r w:rsidR="00564961">
        <w:rPr>
          <w:rFonts w:ascii="Cambria"/>
        </w:rPr>
        <w:t>14</w:t>
      </w:r>
    </w:p>
    <w:p w14:paraId="68BCE190" w14:textId="52CF353E" w:rsidR="0060161D" w:rsidRPr="009C5801" w:rsidRDefault="001C2700" w:rsidP="000F1518">
      <w:pPr>
        <w:pStyle w:val="BodyText"/>
        <w:numPr>
          <w:ilvl w:val="1"/>
          <w:numId w:val="14"/>
        </w:numPr>
        <w:tabs>
          <w:tab w:val="left" w:pos="728"/>
          <w:tab w:val="right" w:leader="dot" w:pos="9630"/>
        </w:tabs>
        <w:spacing w:before="0"/>
        <w:ind w:left="728" w:hanging="367"/>
        <w:jc w:val="center"/>
        <w:rPr>
          <w:rFonts w:ascii="Cambria" w:eastAsia="Cambria" w:hAnsi="Cambria" w:cs="Cambria"/>
        </w:rPr>
      </w:pPr>
      <w:r w:rsidRPr="009C5801">
        <w:rPr>
          <w:rFonts w:ascii="Cambria"/>
        </w:rPr>
        <w:t>Anticipated Announcement and Award Dates</w:t>
      </w:r>
      <w:r w:rsidRPr="009C5801">
        <w:rPr>
          <w:rFonts w:ascii="Cambria"/>
        </w:rPr>
        <w:tab/>
        <w:t>1</w:t>
      </w:r>
      <w:r w:rsidR="00564961">
        <w:rPr>
          <w:rFonts w:ascii="Cambria"/>
        </w:rPr>
        <w:t>4</w:t>
      </w:r>
    </w:p>
    <w:p w14:paraId="31264B5F" w14:textId="4FCD2D52" w:rsidR="0060161D" w:rsidRPr="009C5801" w:rsidRDefault="001C2700" w:rsidP="000F1518">
      <w:pPr>
        <w:pStyle w:val="Heading1"/>
        <w:tabs>
          <w:tab w:val="right" w:leader="dot" w:pos="9630"/>
        </w:tabs>
        <w:spacing w:before="119"/>
        <w:ind w:left="0" w:right="2"/>
        <w:jc w:val="center"/>
        <w:rPr>
          <w:rFonts w:ascii="Cambria" w:eastAsia="Cambria" w:hAnsi="Cambria" w:cs="Cambria"/>
          <w:b w:val="0"/>
          <w:bCs w:val="0"/>
        </w:rPr>
      </w:pPr>
      <w:r w:rsidRPr="009C5801">
        <w:rPr>
          <w:rFonts w:ascii="Cambria"/>
        </w:rPr>
        <w:t>6.0 Award Administration Information</w:t>
      </w:r>
      <w:r w:rsidRPr="009C5801">
        <w:rPr>
          <w:rFonts w:ascii="Cambria"/>
        </w:rPr>
        <w:tab/>
        <w:t>1</w:t>
      </w:r>
      <w:r w:rsidR="00AF51CF">
        <w:rPr>
          <w:rFonts w:ascii="Cambria"/>
        </w:rPr>
        <w:t>5</w:t>
      </w:r>
    </w:p>
    <w:p w14:paraId="2526513B" w14:textId="1C9C25A2" w:rsidR="0060161D" w:rsidRPr="009C5801" w:rsidRDefault="001C2700" w:rsidP="000F1518">
      <w:pPr>
        <w:pStyle w:val="BodyText"/>
        <w:numPr>
          <w:ilvl w:val="1"/>
          <w:numId w:val="13"/>
        </w:numPr>
        <w:tabs>
          <w:tab w:val="left" w:pos="729"/>
          <w:tab w:val="right" w:leader="dot" w:pos="9630"/>
        </w:tabs>
        <w:spacing w:before="0"/>
        <w:ind w:left="720" w:hanging="360"/>
        <w:jc w:val="center"/>
        <w:rPr>
          <w:rFonts w:ascii="Cambria" w:eastAsia="Cambria" w:hAnsi="Cambria" w:cs="Cambria"/>
        </w:rPr>
      </w:pPr>
      <w:r w:rsidRPr="009C5801">
        <w:rPr>
          <w:rFonts w:ascii="Cambria"/>
        </w:rPr>
        <w:t>Award Notices</w:t>
      </w:r>
      <w:r w:rsidRPr="009C5801">
        <w:rPr>
          <w:rFonts w:ascii="Cambria"/>
        </w:rPr>
        <w:tab/>
        <w:t>1</w:t>
      </w:r>
      <w:r w:rsidR="00AF51CF">
        <w:rPr>
          <w:rFonts w:ascii="Cambria"/>
        </w:rPr>
        <w:t>5</w:t>
      </w:r>
    </w:p>
    <w:p w14:paraId="3E3DE319" w14:textId="77777777" w:rsidR="00931AB9" w:rsidRPr="00931AB9" w:rsidRDefault="00931AB9" w:rsidP="000F1518">
      <w:pPr>
        <w:pStyle w:val="BodyText"/>
        <w:numPr>
          <w:ilvl w:val="1"/>
          <w:numId w:val="13"/>
        </w:numPr>
        <w:tabs>
          <w:tab w:val="left" w:pos="540"/>
          <w:tab w:val="left" w:pos="734"/>
          <w:tab w:val="right" w:leader="dot" w:pos="9630"/>
        </w:tabs>
        <w:spacing w:before="0"/>
        <w:ind w:left="720" w:hanging="360"/>
        <w:jc w:val="center"/>
        <w:rPr>
          <w:rFonts w:ascii="Cambria" w:eastAsia="Cambria" w:hAnsi="Cambria" w:cs="Cambria"/>
        </w:rPr>
      </w:pPr>
    </w:p>
    <w:p w14:paraId="0CF6428E" w14:textId="6F8AE346" w:rsidR="0060161D" w:rsidRPr="009C5801" w:rsidRDefault="001C2700" w:rsidP="00931AB9">
      <w:pPr>
        <w:pStyle w:val="BodyText"/>
        <w:numPr>
          <w:ilvl w:val="1"/>
          <w:numId w:val="13"/>
        </w:numPr>
        <w:tabs>
          <w:tab w:val="left" w:pos="450"/>
          <w:tab w:val="left" w:pos="734"/>
          <w:tab w:val="right" w:leader="dot" w:pos="9630"/>
        </w:tabs>
        <w:spacing w:before="0"/>
        <w:ind w:left="720" w:hanging="302"/>
        <w:jc w:val="center"/>
        <w:rPr>
          <w:rFonts w:ascii="Cambria" w:eastAsia="Cambria" w:hAnsi="Cambria" w:cs="Cambria"/>
        </w:rPr>
      </w:pPr>
      <w:r w:rsidRPr="009C5801">
        <w:rPr>
          <w:rFonts w:ascii="Cambria"/>
        </w:rPr>
        <w:t>Administrative and National Policy Requirements</w:t>
      </w:r>
      <w:r w:rsidRPr="009C5801">
        <w:rPr>
          <w:rFonts w:ascii="Cambria"/>
        </w:rPr>
        <w:tab/>
      </w:r>
      <w:r w:rsidR="005A049F">
        <w:rPr>
          <w:rFonts w:ascii="Cambria"/>
        </w:rPr>
        <w:t>15</w:t>
      </w:r>
    </w:p>
    <w:p w14:paraId="5E63FB34" w14:textId="0DB3B2C7" w:rsidR="0060161D" w:rsidRPr="009C5801" w:rsidRDefault="001C2700" w:rsidP="00931AB9">
      <w:pPr>
        <w:pStyle w:val="BodyText"/>
        <w:numPr>
          <w:ilvl w:val="1"/>
          <w:numId w:val="13"/>
        </w:numPr>
        <w:tabs>
          <w:tab w:val="left" w:pos="720"/>
          <w:tab w:val="right" w:leader="dot" w:pos="9630"/>
        </w:tabs>
        <w:spacing w:before="0"/>
        <w:ind w:left="720" w:hanging="302"/>
        <w:jc w:val="center"/>
        <w:rPr>
          <w:rFonts w:ascii="Cambria" w:eastAsia="Cambria" w:hAnsi="Cambria" w:cs="Cambria"/>
        </w:rPr>
      </w:pPr>
      <w:r w:rsidRPr="009C5801">
        <w:rPr>
          <w:rFonts w:ascii="Cambria"/>
        </w:rPr>
        <w:t>Acceptance of an Award</w:t>
      </w:r>
      <w:r w:rsidRPr="009C5801">
        <w:rPr>
          <w:rFonts w:ascii="Cambria"/>
        </w:rPr>
        <w:tab/>
      </w:r>
      <w:r w:rsidR="005A049F">
        <w:rPr>
          <w:rFonts w:ascii="Cambria"/>
        </w:rPr>
        <w:t>17</w:t>
      </w:r>
    </w:p>
    <w:p w14:paraId="3CA8EDE1" w14:textId="3245E4E2" w:rsidR="0060161D" w:rsidRPr="009C5801" w:rsidRDefault="001C2700" w:rsidP="000F1518">
      <w:pPr>
        <w:pStyle w:val="Heading1"/>
        <w:tabs>
          <w:tab w:val="right" w:leader="dot" w:pos="9630"/>
        </w:tabs>
        <w:spacing w:before="119"/>
        <w:ind w:left="0" w:right="7"/>
        <w:jc w:val="center"/>
        <w:rPr>
          <w:rFonts w:ascii="Cambria" w:eastAsia="Cambria" w:hAnsi="Cambria" w:cs="Cambria"/>
          <w:b w:val="0"/>
          <w:bCs w:val="0"/>
        </w:rPr>
      </w:pPr>
      <w:r w:rsidRPr="009C5801">
        <w:rPr>
          <w:rFonts w:ascii="Cambria"/>
        </w:rPr>
        <w:t>7.0 Post Award Management</w:t>
      </w:r>
      <w:r w:rsidRPr="009C5801">
        <w:rPr>
          <w:rFonts w:ascii="Cambria"/>
        </w:rPr>
        <w:tab/>
        <w:t>1</w:t>
      </w:r>
      <w:r w:rsidR="00E821DB">
        <w:rPr>
          <w:rFonts w:ascii="Cambria"/>
        </w:rPr>
        <w:t>7</w:t>
      </w:r>
    </w:p>
    <w:p w14:paraId="37BAB179" w14:textId="4538C5A5" w:rsidR="0060161D" w:rsidRPr="009C5801" w:rsidRDefault="0009696C" w:rsidP="000F1518">
      <w:pPr>
        <w:pStyle w:val="BodyText"/>
        <w:numPr>
          <w:ilvl w:val="1"/>
          <w:numId w:val="12"/>
        </w:numPr>
        <w:tabs>
          <w:tab w:val="left" w:pos="626"/>
          <w:tab w:val="right" w:leader="dot" w:pos="9630"/>
        </w:tabs>
        <w:spacing w:before="0"/>
        <w:jc w:val="center"/>
        <w:rPr>
          <w:rFonts w:ascii="Cambria" w:eastAsia="Cambria" w:hAnsi="Cambria" w:cs="Cambria"/>
        </w:rPr>
      </w:pPr>
      <w:r w:rsidRPr="009C5801">
        <w:rPr>
          <w:rFonts w:ascii="Cambria"/>
        </w:rPr>
        <w:t>Eligibility</w:t>
      </w:r>
      <w:r w:rsidR="001C2700" w:rsidRPr="009C5801">
        <w:rPr>
          <w:rFonts w:ascii="Cambria"/>
        </w:rPr>
        <w:t xml:space="preserve"> Criteria</w:t>
      </w:r>
      <w:r w:rsidR="00616CF1">
        <w:rPr>
          <w:rFonts w:ascii="Cambria"/>
        </w:rPr>
        <w:t xml:space="preserve"> for Producers and Handlers of Agricultural Products Obtaining Certification Under the National Organic Program</w:t>
      </w:r>
      <w:r w:rsidR="001C2700" w:rsidRPr="009C5801">
        <w:rPr>
          <w:rFonts w:ascii="Cambria"/>
        </w:rPr>
        <w:tab/>
        <w:t>1</w:t>
      </w:r>
      <w:r w:rsidR="00E821DB">
        <w:rPr>
          <w:rFonts w:ascii="Cambria"/>
        </w:rPr>
        <w:t>7</w:t>
      </w:r>
    </w:p>
    <w:p w14:paraId="1037358B" w14:textId="66312078" w:rsidR="0060161D" w:rsidRPr="009C5801" w:rsidRDefault="000F1518" w:rsidP="000F1518">
      <w:pPr>
        <w:pStyle w:val="BodyText"/>
        <w:numPr>
          <w:ilvl w:val="1"/>
          <w:numId w:val="12"/>
        </w:numPr>
        <w:tabs>
          <w:tab w:val="left" w:pos="626"/>
          <w:tab w:val="right" w:leader="dot" w:pos="9630"/>
        </w:tabs>
        <w:spacing w:before="0"/>
        <w:ind w:hanging="265"/>
        <w:rPr>
          <w:rFonts w:ascii="Cambria" w:eastAsia="Cambria" w:hAnsi="Cambria" w:cs="Cambria"/>
        </w:rPr>
      </w:pPr>
      <w:r>
        <w:rPr>
          <w:rFonts w:ascii="Cambria"/>
        </w:rPr>
        <w:t xml:space="preserve"> </w:t>
      </w:r>
      <w:r w:rsidR="001C2700" w:rsidRPr="009C5801">
        <w:rPr>
          <w:rFonts w:ascii="Cambria"/>
        </w:rPr>
        <w:t xml:space="preserve">Allowable and </w:t>
      </w:r>
      <w:r w:rsidR="009236F8" w:rsidRPr="009C5801">
        <w:rPr>
          <w:rFonts w:ascii="Cambria"/>
        </w:rPr>
        <w:t>Unallowable Costs</w:t>
      </w:r>
      <w:r w:rsidR="0096680F">
        <w:rPr>
          <w:rFonts w:ascii="Cambria"/>
        </w:rPr>
        <w:t xml:space="preserve"> for Producers and Handlers of Agricultural Products Obtaining Certification Under the National Organic Program </w:t>
      </w:r>
      <w:r w:rsidR="001C2700" w:rsidRPr="009C5801">
        <w:rPr>
          <w:rFonts w:ascii="Cambria"/>
        </w:rPr>
        <w:tab/>
      </w:r>
      <w:r w:rsidR="005A049F">
        <w:rPr>
          <w:rFonts w:ascii="Cambria"/>
        </w:rPr>
        <w:t>18</w:t>
      </w:r>
    </w:p>
    <w:p w14:paraId="310DCD05" w14:textId="3272A857" w:rsidR="0060161D" w:rsidRPr="009C5801" w:rsidRDefault="000F1518" w:rsidP="000F1518">
      <w:pPr>
        <w:pStyle w:val="BodyText"/>
        <w:numPr>
          <w:ilvl w:val="1"/>
          <w:numId w:val="12"/>
        </w:numPr>
        <w:tabs>
          <w:tab w:val="left" w:pos="627"/>
          <w:tab w:val="right" w:leader="dot" w:pos="9630"/>
        </w:tabs>
        <w:spacing w:before="0"/>
        <w:ind w:left="626" w:hanging="266"/>
        <w:jc w:val="center"/>
        <w:rPr>
          <w:rFonts w:ascii="Cambria" w:eastAsia="Cambria" w:hAnsi="Cambria" w:cs="Cambria"/>
        </w:rPr>
      </w:pPr>
      <w:r>
        <w:rPr>
          <w:rFonts w:ascii="Cambria"/>
        </w:rPr>
        <w:t xml:space="preserve"> </w:t>
      </w:r>
      <w:r w:rsidR="001C2700" w:rsidRPr="009C5801">
        <w:rPr>
          <w:rFonts w:ascii="Cambria"/>
        </w:rPr>
        <w:t xml:space="preserve">National OCCSP </w:t>
      </w:r>
      <w:r w:rsidR="00431DD7">
        <w:rPr>
          <w:rFonts w:ascii="Cambria"/>
        </w:rPr>
        <w:t>Eligible Scopes</w:t>
      </w:r>
      <w:r w:rsidR="001C2700" w:rsidRPr="009C5801">
        <w:rPr>
          <w:rFonts w:ascii="Cambria"/>
        </w:rPr>
        <w:tab/>
        <w:t>1</w:t>
      </w:r>
      <w:r w:rsidR="00E821DB">
        <w:rPr>
          <w:rFonts w:ascii="Cambria"/>
        </w:rPr>
        <w:t>8</w:t>
      </w:r>
    </w:p>
    <w:p w14:paraId="797F0324" w14:textId="528E7E3A" w:rsidR="0060161D" w:rsidRPr="009C5801" w:rsidRDefault="000F1518" w:rsidP="000F1518">
      <w:pPr>
        <w:pStyle w:val="BodyText"/>
        <w:numPr>
          <w:ilvl w:val="1"/>
          <w:numId w:val="12"/>
        </w:numPr>
        <w:tabs>
          <w:tab w:val="left" w:pos="627"/>
          <w:tab w:val="right" w:leader="dot" w:pos="9630"/>
        </w:tabs>
        <w:spacing w:before="0"/>
        <w:ind w:left="626" w:hanging="266"/>
        <w:jc w:val="center"/>
        <w:rPr>
          <w:rFonts w:ascii="Cambria" w:eastAsia="Cambria" w:hAnsi="Cambria" w:cs="Cambria"/>
        </w:rPr>
      </w:pPr>
      <w:r>
        <w:rPr>
          <w:rFonts w:ascii="Cambria"/>
        </w:rPr>
        <w:t xml:space="preserve"> </w:t>
      </w:r>
      <w:r w:rsidR="001C2700" w:rsidRPr="009C5801">
        <w:rPr>
          <w:rFonts w:ascii="Cambria"/>
        </w:rPr>
        <w:t xml:space="preserve">AMA OCCSP </w:t>
      </w:r>
      <w:r w:rsidR="00431DD7">
        <w:rPr>
          <w:rFonts w:ascii="Cambria"/>
        </w:rPr>
        <w:t>Eligible Scopes</w:t>
      </w:r>
      <w:r w:rsidR="001C2700" w:rsidRPr="009C5801">
        <w:rPr>
          <w:rFonts w:ascii="Cambria"/>
        </w:rPr>
        <w:tab/>
        <w:t>1</w:t>
      </w:r>
      <w:r w:rsidR="00E821DB">
        <w:rPr>
          <w:rFonts w:ascii="Cambria"/>
        </w:rPr>
        <w:t>8</w:t>
      </w:r>
    </w:p>
    <w:p w14:paraId="18A8837A" w14:textId="0110C503" w:rsidR="0060161D" w:rsidRPr="009C5801" w:rsidRDefault="000F1518" w:rsidP="000F1518">
      <w:pPr>
        <w:pStyle w:val="BodyText"/>
        <w:numPr>
          <w:ilvl w:val="1"/>
          <w:numId w:val="12"/>
        </w:numPr>
        <w:tabs>
          <w:tab w:val="left" w:pos="627"/>
          <w:tab w:val="right" w:leader="dot" w:pos="9630"/>
        </w:tabs>
        <w:spacing w:before="0"/>
        <w:ind w:left="626" w:hanging="266"/>
        <w:jc w:val="center"/>
        <w:rPr>
          <w:rFonts w:ascii="Cambria" w:eastAsia="Cambria" w:hAnsi="Cambria" w:cs="Cambria"/>
        </w:rPr>
      </w:pPr>
      <w:r>
        <w:rPr>
          <w:rFonts w:ascii="Cambria"/>
        </w:rPr>
        <w:t xml:space="preserve"> </w:t>
      </w:r>
      <w:r w:rsidR="001C2700" w:rsidRPr="009C5801">
        <w:rPr>
          <w:rFonts w:ascii="Cambria"/>
        </w:rPr>
        <w:t>Certification Cost Reimbursements Allowances</w:t>
      </w:r>
      <w:r w:rsidR="001C2700" w:rsidRPr="009C5801">
        <w:rPr>
          <w:rFonts w:ascii="Cambria"/>
        </w:rPr>
        <w:tab/>
        <w:t>1</w:t>
      </w:r>
      <w:r w:rsidR="00E821DB">
        <w:rPr>
          <w:rFonts w:ascii="Cambria"/>
        </w:rPr>
        <w:t>8</w:t>
      </w:r>
    </w:p>
    <w:p w14:paraId="13C89B7E" w14:textId="2D1D3E39" w:rsidR="0060161D" w:rsidRPr="009C5801" w:rsidRDefault="000F1518" w:rsidP="000F1518">
      <w:pPr>
        <w:pStyle w:val="BodyText"/>
        <w:numPr>
          <w:ilvl w:val="1"/>
          <w:numId w:val="12"/>
        </w:numPr>
        <w:tabs>
          <w:tab w:val="left" w:pos="627"/>
          <w:tab w:val="right" w:leader="dot" w:pos="9630"/>
        </w:tabs>
        <w:spacing w:before="0"/>
        <w:ind w:left="626" w:hanging="266"/>
        <w:jc w:val="center"/>
        <w:rPr>
          <w:rFonts w:ascii="Cambria" w:eastAsia="Cambria" w:hAnsi="Cambria" w:cs="Cambria"/>
        </w:rPr>
      </w:pPr>
      <w:r>
        <w:rPr>
          <w:rFonts w:ascii="Cambria"/>
        </w:rPr>
        <w:t xml:space="preserve">  </w:t>
      </w:r>
      <w:r w:rsidR="001C2700" w:rsidRPr="009C5801">
        <w:rPr>
          <w:rFonts w:ascii="Cambria"/>
        </w:rPr>
        <w:t>Limitations</w:t>
      </w:r>
      <w:r w:rsidR="001C2700" w:rsidRPr="009C5801">
        <w:rPr>
          <w:rFonts w:ascii="Cambria"/>
        </w:rPr>
        <w:tab/>
        <w:t>1</w:t>
      </w:r>
      <w:r w:rsidR="008703F3">
        <w:rPr>
          <w:rFonts w:ascii="Cambria"/>
        </w:rPr>
        <w:t>9</w:t>
      </w:r>
    </w:p>
    <w:p w14:paraId="1201DEC8" w14:textId="613EC844" w:rsidR="0060161D" w:rsidRPr="009C5801" w:rsidRDefault="000F1518" w:rsidP="000F1518">
      <w:pPr>
        <w:pStyle w:val="BodyText"/>
        <w:numPr>
          <w:ilvl w:val="1"/>
          <w:numId w:val="12"/>
        </w:numPr>
        <w:tabs>
          <w:tab w:val="left" w:pos="627"/>
          <w:tab w:val="right" w:leader="dot" w:pos="9630"/>
        </w:tabs>
        <w:spacing w:before="0"/>
        <w:ind w:left="626" w:hanging="266"/>
        <w:jc w:val="center"/>
        <w:rPr>
          <w:rFonts w:ascii="Cambria" w:eastAsia="Cambria" w:hAnsi="Cambria" w:cs="Cambria"/>
        </w:rPr>
      </w:pPr>
      <w:r>
        <w:rPr>
          <w:rFonts w:ascii="Cambria"/>
        </w:rPr>
        <w:t xml:space="preserve"> </w:t>
      </w:r>
      <w:r w:rsidR="001C2700" w:rsidRPr="009C5801">
        <w:rPr>
          <w:rFonts w:ascii="Cambria"/>
        </w:rPr>
        <w:t>Subrecipients</w:t>
      </w:r>
      <w:r w:rsidR="001C2700" w:rsidRPr="009C5801">
        <w:rPr>
          <w:rFonts w:ascii="Cambria"/>
        </w:rPr>
        <w:tab/>
      </w:r>
      <w:r w:rsidR="005A049F">
        <w:rPr>
          <w:rFonts w:ascii="Cambria"/>
        </w:rPr>
        <w:t>19</w:t>
      </w:r>
    </w:p>
    <w:p w14:paraId="6CCC665C" w14:textId="10400B8B" w:rsidR="0060161D" w:rsidRPr="009C5801" w:rsidRDefault="001C2700" w:rsidP="00B41442">
      <w:pPr>
        <w:pStyle w:val="BodyText"/>
        <w:numPr>
          <w:ilvl w:val="2"/>
          <w:numId w:val="12"/>
        </w:numPr>
        <w:tabs>
          <w:tab w:val="left" w:pos="1170"/>
          <w:tab w:val="right" w:leader="dot" w:pos="9630"/>
        </w:tabs>
        <w:spacing w:before="0"/>
        <w:ind w:left="1170" w:hanging="540"/>
        <w:rPr>
          <w:rFonts w:ascii="Cambria" w:eastAsia="Cambria" w:hAnsi="Cambria" w:cs="Cambria"/>
        </w:rPr>
      </w:pPr>
      <w:r w:rsidRPr="009C5801">
        <w:rPr>
          <w:rFonts w:ascii="Cambria"/>
        </w:rPr>
        <w:t>Identifying Subrecipients</w:t>
      </w:r>
      <w:r w:rsidRPr="009C5801">
        <w:rPr>
          <w:rFonts w:ascii="Cambria"/>
        </w:rPr>
        <w:tab/>
      </w:r>
      <w:r w:rsidR="005A049F">
        <w:rPr>
          <w:rFonts w:ascii="Cambria"/>
        </w:rPr>
        <w:t>19</w:t>
      </w:r>
    </w:p>
    <w:p w14:paraId="787FD11A" w14:textId="5A409894" w:rsidR="0060161D" w:rsidRPr="009C5801" w:rsidRDefault="001C2700" w:rsidP="00B41442">
      <w:pPr>
        <w:pStyle w:val="BodyText"/>
        <w:numPr>
          <w:ilvl w:val="2"/>
          <w:numId w:val="12"/>
        </w:numPr>
        <w:tabs>
          <w:tab w:val="left" w:pos="1170"/>
          <w:tab w:val="right" w:leader="dot" w:pos="9630"/>
        </w:tabs>
        <w:spacing w:before="0"/>
        <w:ind w:left="1170" w:hanging="540"/>
        <w:rPr>
          <w:rFonts w:ascii="Cambria" w:eastAsia="Cambria" w:hAnsi="Cambria" w:cs="Cambria"/>
        </w:rPr>
      </w:pPr>
      <w:r w:rsidRPr="009C5801">
        <w:rPr>
          <w:rFonts w:ascii="Cambria"/>
        </w:rPr>
        <w:t>Pass-Through Entity Requirements</w:t>
      </w:r>
      <w:r w:rsidRPr="009C5801">
        <w:rPr>
          <w:rFonts w:ascii="Cambria"/>
        </w:rPr>
        <w:tab/>
      </w:r>
      <w:r w:rsidR="005A049F">
        <w:rPr>
          <w:rFonts w:ascii="Cambria"/>
        </w:rPr>
        <w:t>19</w:t>
      </w:r>
    </w:p>
    <w:p w14:paraId="5A85D20C" w14:textId="1673BABB" w:rsidR="0060161D" w:rsidRPr="009C5801" w:rsidRDefault="001C2700" w:rsidP="00B41442">
      <w:pPr>
        <w:pStyle w:val="BodyText"/>
        <w:numPr>
          <w:ilvl w:val="1"/>
          <w:numId w:val="12"/>
        </w:numPr>
        <w:tabs>
          <w:tab w:val="left" w:pos="627"/>
          <w:tab w:val="right" w:leader="dot" w:pos="9630"/>
        </w:tabs>
        <w:spacing w:before="0"/>
        <w:ind w:left="626"/>
        <w:jc w:val="center"/>
        <w:rPr>
          <w:rFonts w:ascii="Cambria" w:eastAsia="Cambria" w:hAnsi="Cambria" w:cs="Cambria"/>
        </w:rPr>
      </w:pPr>
      <w:r w:rsidRPr="009C5801">
        <w:rPr>
          <w:rFonts w:ascii="Cambria"/>
        </w:rPr>
        <w:t>Application Deadlines for</w:t>
      </w:r>
      <w:r w:rsidR="00431DD7">
        <w:rPr>
          <w:rFonts w:ascii="Cambria"/>
        </w:rPr>
        <w:t xml:space="preserve"> Producers and Handlers of Agricultural Products Obtaining Certification Under the National Organic Program</w:t>
      </w:r>
      <w:r w:rsidRPr="009C5801">
        <w:rPr>
          <w:rFonts w:ascii="Cambria"/>
        </w:rPr>
        <w:tab/>
        <w:t>2</w:t>
      </w:r>
      <w:r w:rsidR="005A049F">
        <w:rPr>
          <w:rFonts w:ascii="Cambria"/>
        </w:rPr>
        <w:t>2</w:t>
      </w:r>
    </w:p>
    <w:p w14:paraId="5AD7FD16" w14:textId="48ABE6A1" w:rsidR="0060161D" w:rsidRPr="009C5801" w:rsidRDefault="001C2700" w:rsidP="00F33DC4">
      <w:pPr>
        <w:pStyle w:val="Heading1"/>
        <w:tabs>
          <w:tab w:val="right" w:leader="dot" w:pos="9630"/>
        </w:tabs>
        <w:spacing w:before="119"/>
        <w:ind w:left="0" w:right="4"/>
        <w:jc w:val="center"/>
        <w:rPr>
          <w:rFonts w:ascii="Cambria" w:eastAsia="Cambria" w:hAnsi="Cambria" w:cs="Cambria"/>
          <w:b w:val="0"/>
          <w:bCs w:val="0"/>
        </w:rPr>
      </w:pPr>
      <w:r w:rsidRPr="009C5801">
        <w:rPr>
          <w:rFonts w:ascii="Cambria"/>
        </w:rPr>
        <w:t>8.0 Reporting</w:t>
      </w:r>
      <w:r w:rsidRPr="009C5801">
        <w:rPr>
          <w:rFonts w:ascii="Cambria"/>
        </w:rPr>
        <w:tab/>
      </w:r>
      <w:r w:rsidR="005A049F">
        <w:rPr>
          <w:rFonts w:ascii="Cambria"/>
        </w:rPr>
        <w:t>22</w:t>
      </w:r>
    </w:p>
    <w:p w14:paraId="2B150FF5" w14:textId="55663DB5" w:rsidR="0060161D" w:rsidRPr="009C5801" w:rsidRDefault="001C2700" w:rsidP="00F33DC4">
      <w:pPr>
        <w:pStyle w:val="BodyText"/>
        <w:numPr>
          <w:ilvl w:val="1"/>
          <w:numId w:val="11"/>
        </w:numPr>
        <w:tabs>
          <w:tab w:val="left" w:pos="627"/>
          <w:tab w:val="right" w:leader="dot" w:pos="9630"/>
        </w:tabs>
        <w:spacing w:before="0"/>
        <w:ind w:hanging="266"/>
        <w:jc w:val="center"/>
        <w:rPr>
          <w:rFonts w:ascii="Cambria" w:eastAsia="Cambria" w:hAnsi="Cambria" w:cs="Cambria"/>
        </w:rPr>
      </w:pPr>
      <w:r w:rsidRPr="009C5801">
        <w:rPr>
          <w:rFonts w:ascii="Cambria"/>
        </w:rPr>
        <w:t>Prior Approvals</w:t>
      </w:r>
      <w:r w:rsidRPr="009C5801">
        <w:rPr>
          <w:rFonts w:ascii="Cambria"/>
        </w:rPr>
        <w:tab/>
      </w:r>
      <w:r w:rsidR="005A049F">
        <w:rPr>
          <w:rFonts w:ascii="Cambria"/>
        </w:rPr>
        <w:t>22</w:t>
      </w:r>
    </w:p>
    <w:p w14:paraId="6211F11C" w14:textId="511E378B" w:rsidR="0060161D" w:rsidRPr="009C5801" w:rsidRDefault="001C2700" w:rsidP="00F33DC4">
      <w:pPr>
        <w:pStyle w:val="BodyText"/>
        <w:numPr>
          <w:ilvl w:val="2"/>
          <w:numId w:val="11"/>
        </w:numPr>
        <w:tabs>
          <w:tab w:val="left" w:pos="1080"/>
          <w:tab w:val="right" w:leader="dot" w:pos="9630"/>
        </w:tabs>
        <w:spacing w:before="0"/>
        <w:ind w:hanging="367"/>
        <w:rPr>
          <w:rFonts w:ascii="Cambria" w:eastAsia="Cambria" w:hAnsi="Cambria" w:cs="Cambria"/>
        </w:rPr>
      </w:pPr>
      <w:r w:rsidRPr="009C5801">
        <w:rPr>
          <w:rFonts w:ascii="Cambria"/>
        </w:rPr>
        <w:t>Change in Recipient Project Coordinator</w:t>
      </w:r>
      <w:r w:rsidRPr="009C5801">
        <w:rPr>
          <w:rFonts w:ascii="Cambria"/>
        </w:rPr>
        <w:tab/>
      </w:r>
      <w:r w:rsidR="005A049F">
        <w:rPr>
          <w:rFonts w:ascii="Cambria"/>
        </w:rPr>
        <w:t>22</w:t>
      </w:r>
    </w:p>
    <w:p w14:paraId="655BA778" w14:textId="12AD9526" w:rsidR="0060161D" w:rsidRPr="009C5801" w:rsidRDefault="001C2700" w:rsidP="00F33DC4">
      <w:pPr>
        <w:pStyle w:val="BodyText"/>
        <w:numPr>
          <w:ilvl w:val="2"/>
          <w:numId w:val="11"/>
        </w:numPr>
        <w:tabs>
          <w:tab w:val="left" w:pos="1080"/>
          <w:tab w:val="right" w:leader="dot" w:pos="9630"/>
        </w:tabs>
        <w:spacing w:before="0"/>
        <w:ind w:hanging="367"/>
        <w:rPr>
          <w:rFonts w:ascii="Cambria" w:eastAsia="Cambria" w:hAnsi="Cambria" w:cs="Cambria"/>
        </w:rPr>
      </w:pPr>
      <w:r w:rsidRPr="009C5801">
        <w:rPr>
          <w:rFonts w:ascii="Cambria"/>
        </w:rPr>
        <w:t>Change in Subrecipient</w:t>
      </w:r>
      <w:r w:rsidRPr="009C5801">
        <w:rPr>
          <w:rFonts w:ascii="Cambria"/>
        </w:rPr>
        <w:tab/>
        <w:t>2</w:t>
      </w:r>
      <w:r w:rsidR="00E821DB">
        <w:rPr>
          <w:rFonts w:ascii="Cambria"/>
        </w:rPr>
        <w:t>2</w:t>
      </w:r>
    </w:p>
    <w:p w14:paraId="0834A0CE" w14:textId="6340A0F4" w:rsidR="0060161D" w:rsidRPr="009C5801" w:rsidRDefault="001C2700" w:rsidP="00F33DC4">
      <w:pPr>
        <w:pStyle w:val="BodyText"/>
        <w:numPr>
          <w:ilvl w:val="2"/>
          <w:numId w:val="11"/>
        </w:numPr>
        <w:tabs>
          <w:tab w:val="left" w:pos="1080"/>
          <w:tab w:val="right" w:leader="dot" w:pos="9630"/>
        </w:tabs>
        <w:spacing w:before="0"/>
        <w:ind w:hanging="367"/>
        <w:rPr>
          <w:rFonts w:ascii="Cambria" w:eastAsia="Cambria" w:hAnsi="Cambria" w:cs="Cambria"/>
        </w:rPr>
      </w:pPr>
      <w:r w:rsidRPr="009C5801">
        <w:rPr>
          <w:rFonts w:ascii="Cambria"/>
        </w:rPr>
        <w:t>No-Cost Extension of the Period of Performance</w:t>
      </w:r>
      <w:r w:rsidRPr="009C5801">
        <w:rPr>
          <w:rFonts w:ascii="Cambria"/>
        </w:rPr>
        <w:tab/>
      </w:r>
      <w:r w:rsidR="005A049F">
        <w:rPr>
          <w:rFonts w:ascii="Cambria"/>
        </w:rPr>
        <w:t>2</w:t>
      </w:r>
      <w:r w:rsidR="006E3F05">
        <w:rPr>
          <w:rFonts w:ascii="Cambria"/>
        </w:rPr>
        <w:t>3</w:t>
      </w:r>
    </w:p>
    <w:p w14:paraId="6609BC20" w14:textId="1D4EECC7" w:rsidR="0060161D" w:rsidRPr="009C5801" w:rsidRDefault="001C2700" w:rsidP="00F33DC4">
      <w:pPr>
        <w:pStyle w:val="BodyText"/>
        <w:numPr>
          <w:ilvl w:val="2"/>
          <w:numId w:val="11"/>
        </w:numPr>
        <w:tabs>
          <w:tab w:val="left" w:pos="1080"/>
          <w:tab w:val="right" w:leader="dot" w:pos="9630"/>
        </w:tabs>
        <w:spacing w:before="0"/>
        <w:ind w:hanging="367"/>
        <w:rPr>
          <w:rFonts w:ascii="Cambria" w:eastAsia="Cambria" w:hAnsi="Cambria" w:cs="Cambria"/>
        </w:rPr>
      </w:pPr>
      <w:r w:rsidRPr="009C5801">
        <w:rPr>
          <w:rFonts w:ascii="Cambria"/>
        </w:rPr>
        <w:t>Budget Amendments</w:t>
      </w:r>
      <w:r w:rsidRPr="009C5801">
        <w:rPr>
          <w:rFonts w:ascii="Cambria"/>
        </w:rPr>
        <w:tab/>
      </w:r>
      <w:r w:rsidR="005A049F">
        <w:rPr>
          <w:rFonts w:ascii="Cambria"/>
        </w:rPr>
        <w:t>23</w:t>
      </w:r>
    </w:p>
    <w:p w14:paraId="1E8307CC" w14:textId="1CD09D4D" w:rsidR="0060161D" w:rsidRPr="009C5801" w:rsidRDefault="00F33DC4" w:rsidP="00F33DC4">
      <w:pPr>
        <w:pStyle w:val="BodyText"/>
        <w:numPr>
          <w:ilvl w:val="1"/>
          <w:numId w:val="11"/>
        </w:numPr>
        <w:tabs>
          <w:tab w:val="left" w:pos="810"/>
          <w:tab w:val="right" w:leader="dot" w:pos="9630"/>
        </w:tabs>
        <w:spacing w:before="0"/>
        <w:ind w:left="627" w:hanging="267"/>
        <w:jc w:val="center"/>
        <w:rPr>
          <w:rFonts w:ascii="Cambria" w:eastAsia="Cambria" w:hAnsi="Cambria" w:cs="Cambria"/>
        </w:rPr>
      </w:pPr>
      <w:r>
        <w:rPr>
          <w:rFonts w:ascii="Cambria"/>
        </w:rPr>
        <w:t xml:space="preserve"> </w:t>
      </w:r>
      <w:r w:rsidR="001C2700" w:rsidRPr="009C5801">
        <w:rPr>
          <w:rFonts w:ascii="Cambria"/>
        </w:rPr>
        <w:t>Financial</w:t>
      </w:r>
      <w:r w:rsidR="001C2700" w:rsidRPr="009C5801">
        <w:rPr>
          <w:rFonts w:ascii="Cambria"/>
        </w:rPr>
        <w:tab/>
      </w:r>
      <w:r w:rsidR="005A049F">
        <w:rPr>
          <w:rFonts w:ascii="Cambria"/>
        </w:rPr>
        <w:t>23</w:t>
      </w:r>
    </w:p>
    <w:p w14:paraId="23CECD5E" w14:textId="15D6B852" w:rsidR="0060161D" w:rsidRPr="009C5801" w:rsidRDefault="001C2700" w:rsidP="0051615A">
      <w:pPr>
        <w:pStyle w:val="BodyText"/>
        <w:numPr>
          <w:ilvl w:val="2"/>
          <w:numId w:val="11"/>
        </w:numPr>
        <w:tabs>
          <w:tab w:val="left" w:pos="1080"/>
          <w:tab w:val="right" w:leader="dot" w:pos="9630"/>
        </w:tabs>
        <w:spacing w:before="0"/>
        <w:ind w:left="996" w:hanging="366"/>
        <w:rPr>
          <w:rFonts w:ascii="Cambria" w:eastAsia="Cambria" w:hAnsi="Cambria" w:cs="Cambria"/>
        </w:rPr>
      </w:pPr>
      <w:r w:rsidRPr="009C5801">
        <w:rPr>
          <w:rFonts w:ascii="Cambria"/>
        </w:rPr>
        <w:t>Request for Advance or Reimbursement - SF-270</w:t>
      </w:r>
      <w:r w:rsidRPr="009C5801">
        <w:rPr>
          <w:rFonts w:ascii="Cambria"/>
        </w:rPr>
        <w:tab/>
      </w:r>
      <w:r w:rsidR="005A049F">
        <w:rPr>
          <w:rFonts w:ascii="Cambria"/>
        </w:rPr>
        <w:t>23</w:t>
      </w:r>
    </w:p>
    <w:p w14:paraId="4FA941B9" w14:textId="662E80E9" w:rsidR="0060161D" w:rsidRPr="009C5801" w:rsidRDefault="001C2700" w:rsidP="0051615A">
      <w:pPr>
        <w:pStyle w:val="BodyText"/>
        <w:numPr>
          <w:ilvl w:val="2"/>
          <w:numId w:val="11"/>
        </w:numPr>
        <w:tabs>
          <w:tab w:val="left" w:pos="1080"/>
          <w:tab w:val="right" w:leader="dot" w:pos="9630"/>
        </w:tabs>
        <w:spacing w:before="0"/>
        <w:ind w:left="996" w:hanging="366"/>
        <w:rPr>
          <w:rFonts w:ascii="Cambria" w:eastAsia="Cambria" w:hAnsi="Cambria" w:cs="Cambria"/>
        </w:rPr>
      </w:pPr>
      <w:r w:rsidRPr="009C5801">
        <w:rPr>
          <w:rFonts w:ascii="Cambria" w:eastAsia="Cambria" w:hAnsi="Cambria" w:cs="Cambria"/>
        </w:rPr>
        <w:t>Federal Financial Report – SF-425</w:t>
      </w:r>
      <w:r w:rsidRPr="009C5801">
        <w:rPr>
          <w:rFonts w:ascii="Cambria" w:eastAsia="Cambria" w:hAnsi="Cambria" w:cs="Cambria"/>
        </w:rPr>
        <w:tab/>
        <w:t>2</w:t>
      </w:r>
      <w:r w:rsidR="00E821DB">
        <w:rPr>
          <w:rFonts w:ascii="Cambria" w:eastAsia="Cambria" w:hAnsi="Cambria" w:cs="Cambria"/>
        </w:rPr>
        <w:t>3</w:t>
      </w:r>
    </w:p>
    <w:p w14:paraId="2B4B475A" w14:textId="49897E60" w:rsidR="00920326" w:rsidRPr="009C5801" w:rsidRDefault="0051615A" w:rsidP="0051615A">
      <w:pPr>
        <w:pStyle w:val="BodyText"/>
        <w:numPr>
          <w:ilvl w:val="1"/>
          <w:numId w:val="11"/>
        </w:numPr>
        <w:tabs>
          <w:tab w:val="left" w:pos="627"/>
          <w:tab w:val="right" w:leader="dot" w:pos="9630"/>
        </w:tabs>
        <w:spacing w:before="0"/>
        <w:ind w:hanging="266"/>
        <w:jc w:val="center"/>
        <w:rPr>
          <w:rFonts w:ascii="Cambria" w:eastAsia="Cambria" w:hAnsi="Cambria" w:cs="Cambria"/>
        </w:rPr>
      </w:pPr>
      <w:r>
        <w:rPr>
          <w:rFonts w:ascii="Cambria"/>
        </w:rPr>
        <w:t xml:space="preserve"> </w:t>
      </w:r>
      <w:r w:rsidR="00920326" w:rsidRPr="009C5801">
        <w:rPr>
          <w:rFonts w:ascii="Cambria"/>
        </w:rPr>
        <w:t>Performance</w:t>
      </w:r>
      <w:r w:rsidR="00920326" w:rsidRPr="009C5801">
        <w:rPr>
          <w:rFonts w:ascii="Cambria"/>
        </w:rPr>
        <w:tab/>
        <w:t>2</w:t>
      </w:r>
      <w:r w:rsidR="006E3F05">
        <w:rPr>
          <w:rFonts w:ascii="Cambria"/>
        </w:rPr>
        <w:t>4</w:t>
      </w:r>
    </w:p>
    <w:p w14:paraId="01FD05D1" w14:textId="03EDEDCC" w:rsidR="0060161D" w:rsidRPr="009C5801" w:rsidRDefault="001C2700" w:rsidP="0051615A">
      <w:pPr>
        <w:pStyle w:val="BodyText"/>
        <w:numPr>
          <w:ilvl w:val="2"/>
          <w:numId w:val="11"/>
        </w:numPr>
        <w:tabs>
          <w:tab w:val="left" w:pos="1080"/>
          <w:tab w:val="right" w:leader="dot" w:pos="9630"/>
        </w:tabs>
        <w:spacing w:before="0"/>
        <w:ind w:hanging="367"/>
        <w:rPr>
          <w:rFonts w:ascii="Cambria" w:eastAsia="Cambria" w:hAnsi="Cambria" w:cs="Cambria"/>
        </w:rPr>
      </w:pPr>
      <w:r w:rsidRPr="009C5801">
        <w:rPr>
          <w:rFonts w:ascii="Cambria"/>
        </w:rPr>
        <w:t>Narrative Report</w:t>
      </w:r>
      <w:r w:rsidRPr="009C5801">
        <w:rPr>
          <w:rFonts w:ascii="Cambria"/>
        </w:rPr>
        <w:tab/>
        <w:t>2</w:t>
      </w:r>
      <w:r w:rsidR="006E3F05">
        <w:rPr>
          <w:rFonts w:ascii="Cambria"/>
        </w:rPr>
        <w:t>4</w:t>
      </w:r>
    </w:p>
    <w:p w14:paraId="62D4C64A" w14:textId="448EFF3B" w:rsidR="0060161D" w:rsidRPr="009C5801" w:rsidRDefault="001C2700" w:rsidP="0051615A">
      <w:pPr>
        <w:pStyle w:val="BodyText"/>
        <w:numPr>
          <w:ilvl w:val="2"/>
          <w:numId w:val="11"/>
        </w:numPr>
        <w:tabs>
          <w:tab w:val="left" w:pos="1080"/>
          <w:tab w:val="right" w:leader="dot" w:pos="9630"/>
        </w:tabs>
        <w:spacing w:before="0"/>
        <w:ind w:hanging="367"/>
        <w:rPr>
          <w:rFonts w:ascii="Cambria" w:eastAsia="Cambria" w:hAnsi="Cambria" w:cs="Cambria"/>
        </w:rPr>
      </w:pPr>
      <w:r w:rsidRPr="009C5801">
        <w:rPr>
          <w:rFonts w:ascii="Cambria"/>
        </w:rPr>
        <w:t>Spreadsheet of Operations Reimbursed</w:t>
      </w:r>
      <w:r w:rsidRPr="009C5801">
        <w:rPr>
          <w:rFonts w:ascii="Cambria"/>
        </w:rPr>
        <w:tab/>
      </w:r>
      <w:r w:rsidR="005A049F">
        <w:rPr>
          <w:rFonts w:ascii="Cambria"/>
        </w:rPr>
        <w:t>24</w:t>
      </w:r>
    </w:p>
    <w:p w14:paraId="17C7FAE6" w14:textId="19BDB6C3" w:rsidR="0060161D" w:rsidRPr="009C5801" w:rsidRDefault="001C2700" w:rsidP="0051615A">
      <w:pPr>
        <w:pStyle w:val="BodyText"/>
        <w:numPr>
          <w:ilvl w:val="2"/>
          <w:numId w:val="11"/>
        </w:numPr>
        <w:tabs>
          <w:tab w:val="left" w:pos="1080"/>
          <w:tab w:val="right" w:leader="dot" w:pos="9630"/>
        </w:tabs>
        <w:spacing w:before="0"/>
        <w:ind w:hanging="367"/>
        <w:rPr>
          <w:rFonts w:ascii="Cambria" w:eastAsia="Cambria" w:hAnsi="Cambria" w:cs="Cambria"/>
        </w:rPr>
      </w:pPr>
      <w:r w:rsidRPr="009C5801">
        <w:rPr>
          <w:rFonts w:ascii="Cambria"/>
        </w:rPr>
        <w:t>Audit Reports</w:t>
      </w:r>
      <w:r w:rsidRPr="009C5801">
        <w:rPr>
          <w:rFonts w:ascii="Cambria"/>
        </w:rPr>
        <w:tab/>
      </w:r>
      <w:r w:rsidR="005A049F">
        <w:rPr>
          <w:rFonts w:ascii="Cambria"/>
        </w:rPr>
        <w:t>24</w:t>
      </w:r>
    </w:p>
    <w:p w14:paraId="6DF11741" w14:textId="1C7926FA" w:rsidR="0060161D" w:rsidRPr="009C5801" w:rsidRDefault="001C2700" w:rsidP="002658C9">
      <w:pPr>
        <w:pStyle w:val="Heading1"/>
        <w:tabs>
          <w:tab w:val="right" w:leader="dot" w:pos="9630"/>
        </w:tabs>
        <w:spacing w:before="119"/>
        <w:ind w:left="0" w:right="5"/>
        <w:jc w:val="center"/>
        <w:rPr>
          <w:rFonts w:ascii="Cambria" w:eastAsia="Cambria" w:hAnsi="Cambria" w:cs="Cambria"/>
          <w:b w:val="0"/>
          <w:bCs w:val="0"/>
        </w:rPr>
      </w:pPr>
      <w:r w:rsidRPr="009C5801">
        <w:rPr>
          <w:rFonts w:ascii="Cambria"/>
        </w:rPr>
        <w:t>9.0 Other Information</w:t>
      </w:r>
      <w:r w:rsidRPr="009C5801">
        <w:rPr>
          <w:rFonts w:ascii="Cambria"/>
        </w:rPr>
        <w:tab/>
        <w:t>2</w:t>
      </w:r>
      <w:r w:rsidR="00E821DB">
        <w:rPr>
          <w:rFonts w:ascii="Cambria"/>
        </w:rPr>
        <w:t>4</w:t>
      </w:r>
    </w:p>
    <w:p w14:paraId="55160050" w14:textId="2D09E21F" w:rsidR="0060161D" w:rsidRPr="009C5801" w:rsidRDefault="002658C9" w:rsidP="002658C9">
      <w:pPr>
        <w:pStyle w:val="BodyText"/>
        <w:numPr>
          <w:ilvl w:val="1"/>
          <w:numId w:val="10"/>
        </w:numPr>
        <w:tabs>
          <w:tab w:val="left" w:pos="627"/>
          <w:tab w:val="right" w:leader="dot" w:pos="9630"/>
        </w:tabs>
        <w:spacing w:before="0"/>
        <w:ind w:hanging="266"/>
        <w:jc w:val="center"/>
        <w:rPr>
          <w:rFonts w:ascii="Cambria" w:eastAsia="Cambria" w:hAnsi="Cambria" w:cs="Cambria"/>
        </w:rPr>
      </w:pPr>
      <w:r>
        <w:rPr>
          <w:rFonts w:ascii="Cambria"/>
        </w:rPr>
        <w:t xml:space="preserve"> </w:t>
      </w:r>
      <w:r w:rsidR="001C2700" w:rsidRPr="009C5801">
        <w:rPr>
          <w:rFonts w:ascii="Cambria"/>
        </w:rPr>
        <w:t>Record Retention</w:t>
      </w:r>
      <w:r w:rsidR="001C2700" w:rsidRPr="009C5801">
        <w:rPr>
          <w:rFonts w:ascii="Cambria"/>
        </w:rPr>
        <w:tab/>
        <w:t>2</w:t>
      </w:r>
      <w:r w:rsidR="00E821DB">
        <w:rPr>
          <w:rFonts w:ascii="Cambria"/>
        </w:rPr>
        <w:t>4</w:t>
      </w:r>
    </w:p>
    <w:p w14:paraId="4816E5E3" w14:textId="6F347ECC" w:rsidR="0060161D" w:rsidRPr="009C5801" w:rsidRDefault="002658C9" w:rsidP="002658C9">
      <w:pPr>
        <w:pStyle w:val="BodyText"/>
        <w:numPr>
          <w:ilvl w:val="1"/>
          <w:numId w:val="10"/>
        </w:numPr>
        <w:tabs>
          <w:tab w:val="left" w:pos="627"/>
          <w:tab w:val="right" w:leader="dot" w:pos="9630"/>
        </w:tabs>
        <w:spacing w:before="0"/>
        <w:ind w:hanging="266"/>
        <w:jc w:val="center"/>
        <w:rPr>
          <w:rFonts w:ascii="Cambria" w:eastAsia="Cambria" w:hAnsi="Cambria" w:cs="Cambria"/>
        </w:rPr>
      </w:pPr>
      <w:r>
        <w:rPr>
          <w:rFonts w:ascii="Cambria"/>
        </w:rPr>
        <w:t xml:space="preserve"> </w:t>
      </w:r>
      <w:r w:rsidR="001C2700" w:rsidRPr="009C5801">
        <w:rPr>
          <w:rFonts w:ascii="Cambria"/>
        </w:rPr>
        <w:t>Release of Information</w:t>
      </w:r>
      <w:r w:rsidR="001C2700" w:rsidRPr="009C5801">
        <w:rPr>
          <w:rFonts w:ascii="Cambria"/>
        </w:rPr>
        <w:tab/>
        <w:t>2</w:t>
      </w:r>
      <w:r w:rsidR="006E3F05">
        <w:rPr>
          <w:rFonts w:ascii="Cambria"/>
        </w:rPr>
        <w:t>5</w:t>
      </w:r>
    </w:p>
    <w:p w14:paraId="317E13BA" w14:textId="4BF15983" w:rsidR="0060161D" w:rsidRPr="009C5801" w:rsidRDefault="002658C9" w:rsidP="002658C9">
      <w:pPr>
        <w:pStyle w:val="BodyText"/>
        <w:numPr>
          <w:ilvl w:val="1"/>
          <w:numId w:val="10"/>
        </w:numPr>
        <w:tabs>
          <w:tab w:val="left" w:pos="627"/>
          <w:tab w:val="right" w:leader="dot" w:pos="9630"/>
        </w:tabs>
        <w:spacing w:before="0"/>
        <w:ind w:hanging="266"/>
        <w:jc w:val="center"/>
        <w:rPr>
          <w:rFonts w:ascii="Cambria" w:eastAsia="Cambria" w:hAnsi="Cambria" w:cs="Cambria"/>
        </w:rPr>
      </w:pPr>
      <w:r>
        <w:rPr>
          <w:rFonts w:ascii="Cambria"/>
        </w:rPr>
        <w:t xml:space="preserve"> </w:t>
      </w:r>
      <w:r w:rsidR="001C2700" w:rsidRPr="009C5801">
        <w:rPr>
          <w:rFonts w:ascii="Cambria"/>
        </w:rPr>
        <w:t>Limit of Federal Liability</w:t>
      </w:r>
      <w:r w:rsidR="001C2700" w:rsidRPr="009C5801">
        <w:rPr>
          <w:rFonts w:ascii="Cambria"/>
        </w:rPr>
        <w:tab/>
      </w:r>
      <w:r w:rsidR="005A049F">
        <w:rPr>
          <w:rFonts w:ascii="Cambria"/>
        </w:rPr>
        <w:t>25</w:t>
      </w:r>
    </w:p>
    <w:p w14:paraId="4CC78D61" w14:textId="0503C4BE" w:rsidR="0060161D" w:rsidRPr="009C5801" w:rsidRDefault="002658C9" w:rsidP="002658C9">
      <w:pPr>
        <w:pStyle w:val="BodyText"/>
        <w:numPr>
          <w:ilvl w:val="1"/>
          <w:numId w:val="10"/>
        </w:numPr>
        <w:tabs>
          <w:tab w:val="left" w:pos="628"/>
          <w:tab w:val="right" w:leader="dot" w:pos="9630"/>
        </w:tabs>
        <w:spacing w:before="0"/>
        <w:ind w:left="619" w:hanging="266"/>
        <w:jc w:val="center"/>
        <w:rPr>
          <w:rFonts w:ascii="Cambria" w:eastAsia="Cambria" w:hAnsi="Cambria" w:cs="Cambria"/>
        </w:rPr>
      </w:pPr>
      <w:r>
        <w:rPr>
          <w:rFonts w:ascii="Cambria"/>
        </w:rPr>
        <w:t xml:space="preserve"> </w:t>
      </w:r>
      <w:r w:rsidR="001C2700" w:rsidRPr="009C5801">
        <w:rPr>
          <w:rFonts w:ascii="Cambria"/>
        </w:rPr>
        <w:t>Waste, Fraud, and Abuse</w:t>
      </w:r>
      <w:r w:rsidR="001C2700" w:rsidRPr="009C5801">
        <w:rPr>
          <w:rFonts w:ascii="Cambria"/>
        </w:rPr>
        <w:tab/>
      </w:r>
      <w:r w:rsidR="002730D8">
        <w:rPr>
          <w:rFonts w:ascii="Cambria"/>
        </w:rPr>
        <w:t>25</w:t>
      </w:r>
    </w:p>
    <w:p w14:paraId="1E878EAB" w14:textId="7C9F71CE" w:rsidR="0060161D" w:rsidRPr="009C5801" w:rsidRDefault="002658C9" w:rsidP="002658C9">
      <w:pPr>
        <w:pStyle w:val="BodyText"/>
        <w:numPr>
          <w:ilvl w:val="1"/>
          <w:numId w:val="10"/>
        </w:numPr>
        <w:tabs>
          <w:tab w:val="left" w:pos="628"/>
          <w:tab w:val="right" w:leader="dot" w:pos="9630"/>
        </w:tabs>
        <w:spacing w:before="0"/>
        <w:ind w:left="619" w:hanging="259"/>
        <w:jc w:val="center"/>
        <w:rPr>
          <w:rFonts w:ascii="Cambria" w:eastAsia="Cambria" w:hAnsi="Cambria" w:cs="Cambria"/>
        </w:rPr>
      </w:pPr>
      <w:r>
        <w:rPr>
          <w:rFonts w:ascii="Cambria"/>
        </w:rPr>
        <w:t xml:space="preserve"> </w:t>
      </w:r>
      <w:r w:rsidR="001C2700" w:rsidRPr="009C5801">
        <w:rPr>
          <w:rFonts w:ascii="Cambria"/>
        </w:rPr>
        <w:t>Equal Opportunity Statement</w:t>
      </w:r>
      <w:r w:rsidR="001C2700" w:rsidRPr="009C5801">
        <w:rPr>
          <w:rFonts w:ascii="Cambria"/>
        </w:rPr>
        <w:tab/>
      </w:r>
      <w:r w:rsidR="002730D8">
        <w:rPr>
          <w:rFonts w:ascii="Cambria"/>
        </w:rPr>
        <w:t>25</w:t>
      </w:r>
    </w:p>
    <w:p w14:paraId="440D6E79" w14:textId="3972959F" w:rsidR="005B751D" w:rsidRPr="009C5801" w:rsidRDefault="00EE31C2" w:rsidP="008B3ED0">
      <w:pPr>
        <w:pStyle w:val="BodyText"/>
        <w:numPr>
          <w:ilvl w:val="1"/>
          <w:numId w:val="10"/>
        </w:numPr>
        <w:tabs>
          <w:tab w:val="right" w:leader="dot" w:pos="9630"/>
        </w:tabs>
        <w:spacing w:before="0"/>
        <w:ind w:left="720" w:hanging="360"/>
        <w:rPr>
          <w:rFonts w:ascii="Cambria" w:eastAsia="Cambria" w:hAnsi="Cambria" w:cs="Cambria"/>
        </w:rPr>
      </w:pPr>
      <w:r w:rsidRPr="009C5801">
        <w:rPr>
          <w:rFonts w:ascii="Cambria"/>
        </w:rPr>
        <w:t>Prohibition on Using Fund</w:t>
      </w:r>
      <w:r w:rsidR="00E60AAE">
        <w:rPr>
          <w:rFonts w:ascii="Cambria"/>
        </w:rPr>
        <w:t xml:space="preserve"> Under Grants and Agreements</w:t>
      </w:r>
      <w:r w:rsidRPr="009C5801">
        <w:rPr>
          <w:rFonts w:ascii="Cambria"/>
        </w:rPr>
        <w:t xml:space="preserve"> with Entities </w:t>
      </w:r>
      <w:r w:rsidR="00E60AAE">
        <w:rPr>
          <w:rFonts w:ascii="Cambria"/>
        </w:rPr>
        <w:t>That Require</w:t>
      </w:r>
      <w:r w:rsidRPr="009C5801">
        <w:rPr>
          <w:rFonts w:ascii="Cambria"/>
        </w:rPr>
        <w:t xml:space="preserve"> Internal Confidentiality Agreements</w:t>
      </w:r>
      <w:r w:rsidRPr="009C5801">
        <w:rPr>
          <w:rFonts w:ascii="Cambria"/>
        </w:rPr>
        <w:tab/>
        <w:t>2</w:t>
      </w:r>
      <w:r w:rsidR="006E3F05">
        <w:rPr>
          <w:rFonts w:ascii="Cambria"/>
        </w:rPr>
        <w:t>6</w:t>
      </w:r>
    </w:p>
    <w:p w14:paraId="43B367B4" w14:textId="0A2E0B4A" w:rsidR="007F5132" w:rsidRPr="009C5801" w:rsidRDefault="008B3ED0" w:rsidP="008B3ED0">
      <w:pPr>
        <w:pStyle w:val="BodyText"/>
        <w:numPr>
          <w:ilvl w:val="1"/>
          <w:numId w:val="10"/>
        </w:numPr>
        <w:tabs>
          <w:tab w:val="left" w:pos="628"/>
          <w:tab w:val="right" w:leader="dot" w:pos="9630"/>
        </w:tabs>
        <w:spacing w:before="0"/>
        <w:ind w:left="627" w:hanging="267"/>
        <w:jc w:val="center"/>
        <w:rPr>
          <w:rFonts w:ascii="Cambria" w:eastAsia="Cambria" w:hAnsi="Cambria" w:cs="Cambria"/>
        </w:rPr>
      </w:pPr>
      <w:r>
        <w:rPr>
          <w:rFonts w:ascii="Cambria"/>
        </w:rPr>
        <w:t xml:space="preserve"> </w:t>
      </w:r>
      <w:r w:rsidR="005B751D" w:rsidRPr="009C5801">
        <w:rPr>
          <w:rFonts w:ascii="Cambria"/>
        </w:rPr>
        <w:t xml:space="preserve">Extension of </w:t>
      </w:r>
      <w:r w:rsidR="00F858C5" w:rsidRPr="009C5801">
        <w:rPr>
          <w:rFonts w:ascii="Cambria"/>
        </w:rPr>
        <w:t>Agreement for FY</w:t>
      </w:r>
      <w:r w:rsidR="00D42F27">
        <w:rPr>
          <w:rFonts w:ascii="Cambria"/>
        </w:rPr>
        <w:t>s 202</w:t>
      </w:r>
      <w:r w:rsidR="00E60AAE">
        <w:rPr>
          <w:rFonts w:ascii="Cambria"/>
        </w:rPr>
        <w:t>1</w:t>
      </w:r>
      <w:r w:rsidR="00D42F27">
        <w:rPr>
          <w:rFonts w:ascii="Cambria"/>
        </w:rPr>
        <w:t xml:space="preserve"> through 2023</w:t>
      </w:r>
      <w:r w:rsidR="007F5132" w:rsidRPr="009C5801">
        <w:rPr>
          <w:rFonts w:ascii="Cambria"/>
        </w:rPr>
        <w:tab/>
        <w:t>2</w:t>
      </w:r>
      <w:r w:rsidR="00E821DB">
        <w:rPr>
          <w:rFonts w:ascii="Cambria"/>
        </w:rPr>
        <w:t>6</w:t>
      </w:r>
    </w:p>
    <w:p w14:paraId="2838D226" w14:textId="1D612399" w:rsidR="0060161D" w:rsidRPr="009C5801" w:rsidRDefault="005B751D" w:rsidP="006D319B">
      <w:pPr>
        <w:pStyle w:val="Heading1"/>
        <w:numPr>
          <w:ilvl w:val="0"/>
          <w:numId w:val="24"/>
        </w:numPr>
        <w:tabs>
          <w:tab w:val="right" w:leader="dot" w:pos="9630"/>
        </w:tabs>
        <w:spacing w:before="120"/>
        <w:ind w:left="403" w:hanging="403"/>
        <w:jc w:val="center"/>
        <w:rPr>
          <w:rFonts w:ascii="Cambria" w:eastAsia="Cambria" w:hAnsi="Cambria" w:cs="Cambria"/>
          <w:b w:val="0"/>
          <w:bCs w:val="0"/>
        </w:rPr>
      </w:pPr>
      <w:r w:rsidRPr="009C5801">
        <w:t xml:space="preserve"> </w:t>
      </w:r>
      <w:r w:rsidR="001C2700" w:rsidRPr="009C5801">
        <w:rPr>
          <w:rFonts w:ascii="Cambria"/>
        </w:rPr>
        <w:t>Agency Contacts</w:t>
      </w:r>
      <w:r w:rsidR="001C2700" w:rsidRPr="009C5801">
        <w:rPr>
          <w:rFonts w:ascii="Cambria"/>
        </w:rPr>
        <w:tab/>
        <w:t>2</w:t>
      </w:r>
      <w:r w:rsidR="006E3F05">
        <w:rPr>
          <w:rFonts w:ascii="Cambria"/>
        </w:rPr>
        <w:t>7</w:t>
      </w:r>
    </w:p>
    <w:p w14:paraId="26E2D3B3" w14:textId="5AEF7DBE" w:rsidR="0060161D" w:rsidRPr="009C5801" w:rsidRDefault="00537944" w:rsidP="00183B11">
      <w:pPr>
        <w:pStyle w:val="BodyText"/>
        <w:tabs>
          <w:tab w:val="right" w:leader="dot" w:pos="9630"/>
        </w:tabs>
        <w:spacing w:before="0"/>
        <w:ind w:left="540" w:hanging="360"/>
        <w:rPr>
          <w:rFonts w:ascii="Cambria" w:eastAsia="Cambria" w:hAnsi="Cambria" w:cs="Cambria"/>
        </w:rPr>
      </w:pPr>
      <w:r w:rsidRPr="009C5801">
        <w:t xml:space="preserve">  10.1 </w:t>
      </w:r>
      <w:r w:rsidR="001C2700" w:rsidRPr="009C5801">
        <w:rPr>
          <w:rFonts w:ascii="Cambria"/>
        </w:rPr>
        <w:t xml:space="preserve">OCCSP </w:t>
      </w:r>
      <w:r w:rsidR="000A3E7C" w:rsidRPr="009C5801">
        <w:rPr>
          <w:rFonts w:ascii="Cambria"/>
        </w:rPr>
        <w:t>Manager</w:t>
      </w:r>
      <w:r w:rsidR="00183B11" w:rsidRPr="009C5801">
        <w:rPr>
          <w:rFonts w:ascii="Cambria"/>
        </w:rPr>
        <w:tab/>
      </w:r>
      <w:r w:rsidR="001C2700" w:rsidRPr="009C5801">
        <w:rPr>
          <w:rFonts w:ascii="Cambria"/>
        </w:rPr>
        <w:t>2</w:t>
      </w:r>
      <w:r w:rsidR="006E3F05">
        <w:rPr>
          <w:rFonts w:ascii="Cambria"/>
        </w:rPr>
        <w:t>7</w:t>
      </w:r>
    </w:p>
    <w:p w14:paraId="66E02FF9" w14:textId="57AE0B1D" w:rsidR="0060161D" w:rsidRPr="009C5801" w:rsidRDefault="00537944" w:rsidP="00183B11">
      <w:pPr>
        <w:pStyle w:val="BodyText"/>
        <w:tabs>
          <w:tab w:val="left" w:pos="739"/>
          <w:tab w:val="right" w:leader="dot" w:pos="9630"/>
        </w:tabs>
        <w:spacing w:before="0"/>
        <w:ind w:left="720" w:hanging="450"/>
        <w:rPr>
          <w:rFonts w:ascii="Cambria" w:eastAsia="Cambria" w:hAnsi="Cambria" w:cs="Cambria"/>
        </w:rPr>
      </w:pPr>
      <w:r w:rsidRPr="009C5801">
        <w:t xml:space="preserve">10.2 </w:t>
      </w:r>
      <w:r w:rsidR="001C2700" w:rsidRPr="009C5801">
        <w:rPr>
          <w:rFonts w:ascii="Cambria"/>
        </w:rPr>
        <w:t>Federal Agency Address</w:t>
      </w:r>
      <w:r w:rsidR="001C2700" w:rsidRPr="009C5801">
        <w:rPr>
          <w:rFonts w:ascii="Cambria"/>
        </w:rPr>
        <w:tab/>
        <w:t>2</w:t>
      </w:r>
      <w:r w:rsidR="002730D8">
        <w:rPr>
          <w:rFonts w:ascii="Cambria"/>
        </w:rPr>
        <w:t>7</w:t>
      </w:r>
    </w:p>
    <w:p w14:paraId="419D5B45" w14:textId="77777777" w:rsidR="0060161D" w:rsidRPr="009C5801" w:rsidRDefault="0060161D" w:rsidP="00CA02ED">
      <w:pPr>
        <w:spacing w:before="4" w:line="276" w:lineRule="auto"/>
        <w:rPr>
          <w:rFonts w:ascii="Cambria" w:eastAsia="Cambria" w:hAnsi="Cambria" w:cs="Cambria"/>
          <w:sz w:val="24"/>
          <w:szCs w:val="24"/>
        </w:rPr>
      </w:pPr>
    </w:p>
    <w:p w14:paraId="4CC32A8D" w14:textId="31FD38B3" w:rsidR="0060161D" w:rsidRPr="009C5801" w:rsidRDefault="0060161D" w:rsidP="00CA02ED">
      <w:pPr>
        <w:spacing w:line="276" w:lineRule="auto"/>
        <w:ind w:left="110"/>
        <w:rPr>
          <w:rFonts w:ascii="Cambria" w:eastAsia="Cambria" w:hAnsi="Cambria" w:cs="Cambria"/>
          <w:sz w:val="20"/>
          <w:szCs w:val="20"/>
        </w:rPr>
      </w:pPr>
    </w:p>
    <w:p w14:paraId="76443DCF" w14:textId="77777777" w:rsidR="0060161D" w:rsidRPr="00CA02ED" w:rsidRDefault="0060161D" w:rsidP="00CA02ED">
      <w:pPr>
        <w:spacing w:line="276" w:lineRule="auto"/>
        <w:rPr>
          <w:rFonts w:ascii="Cambria" w:eastAsia="Cambria" w:hAnsi="Cambria" w:cs="Cambria"/>
          <w:sz w:val="20"/>
          <w:szCs w:val="20"/>
        </w:rPr>
        <w:sectPr w:rsidR="0060161D" w:rsidRPr="00CA02ED">
          <w:pgSz w:w="12240" w:h="15840"/>
          <w:pgMar w:top="1380" w:right="1300" w:bottom="960" w:left="1300" w:header="0" w:footer="761" w:gutter="0"/>
          <w:cols w:space="720"/>
        </w:sectPr>
      </w:pPr>
    </w:p>
    <w:p w14:paraId="402D7158" w14:textId="77777777" w:rsidR="0060161D" w:rsidRPr="00CA02ED" w:rsidRDefault="00E35F47" w:rsidP="00CA02ED">
      <w:pPr>
        <w:spacing w:line="276" w:lineRule="auto"/>
        <w:ind w:left="119"/>
        <w:rPr>
          <w:rFonts w:ascii="Cambria" w:eastAsia="Cambria" w:hAnsi="Cambria" w:cs="Cambria"/>
          <w:sz w:val="20"/>
          <w:szCs w:val="20"/>
        </w:rPr>
      </w:pPr>
      <w:r w:rsidRPr="00CA02ED">
        <w:rPr>
          <w:rFonts w:ascii="Cambria" w:eastAsia="Cambria" w:hAnsi="Cambria" w:cs="Cambria"/>
          <w:noProof/>
          <w:sz w:val="20"/>
          <w:szCs w:val="20"/>
        </w:rPr>
        <mc:AlternateContent>
          <mc:Choice Requires="wpg">
            <w:drawing>
              <wp:inline distT="0" distB="0" distL="0" distR="0" wp14:anchorId="014785C5" wp14:editId="2FE3821A">
                <wp:extent cx="6097270" cy="266065"/>
                <wp:effectExtent l="0" t="0" r="8255" b="635"/>
                <wp:docPr id="855" name="Group 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66065"/>
                          <a:chOff x="0" y="0"/>
                          <a:chExt cx="9602" cy="419"/>
                        </a:xfrm>
                      </wpg:grpSpPr>
                      <wpg:grpSp>
                        <wpg:cNvPr id="856" name="Group 860"/>
                        <wpg:cNvGrpSpPr>
                          <a:grpSpLocks/>
                        </wpg:cNvGrpSpPr>
                        <wpg:grpSpPr bwMode="auto">
                          <a:xfrm>
                            <a:off x="91" y="61"/>
                            <a:ext cx="9420" cy="297"/>
                            <a:chOff x="91" y="61"/>
                            <a:chExt cx="9420" cy="297"/>
                          </a:xfrm>
                        </wpg:grpSpPr>
                        <wps:wsp>
                          <wps:cNvPr id="857" name="Freeform 861"/>
                          <wps:cNvSpPr>
                            <a:spLocks/>
                          </wps:cNvSpPr>
                          <wps:spPr bwMode="auto">
                            <a:xfrm>
                              <a:off x="91" y="61"/>
                              <a:ext cx="9420" cy="297"/>
                            </a:xfrm>
                            <a:custGeom>
                              <a:avLst/>
                              <a:gdLst>
                                <a:gd name="T0" fmla="+- 0 91 91"/>
                                <a:gd name="T1" fmla="*/ T0 w 9420"/>
                                <a:gd name="T2" fmla="+- 0 357 61"/>
                                <a:gd name="T3" fmla="*/ 357 h 297"/>
                                <a:gd name="T4" fmla="+- 0 9511 91"/>
                                <a:gd name="T5" fmla="*/ T4 w 9420"/>
                                <a:gd name="T6" fmla="+- 0 357 61"/>
                                <a:gd name="T7" fmla="*/ 357 h 297"/>
                                <a:gd name="T8" fmla="+- 0 9511 91"/>
                                <a:gd name="T9" fmla="*/ T8 w 9420"/>
                                <a:gd name="T10" fmla="+- 0 61 61"/>
                                <a:gd name="T11" fmla="*/ 61 h 297"/>
                                <a:gd name="T12" fmla="+- 0 91 91"/>
                                <a:gd name="T13" fmla="*/ T12 w 9420"/>
                                <a:gd name="T14" fmla="+- 0 61 61"/>
                                <a:gd name="T15" fmla="*/ 61 h 297"/>
                                <a:gd name="T16" fmla="+- 0 91 91"/>
                                <a:gd name="T17" fmla="*/ T16 w 9420"/>
                                <a:gd name="T18" fmla="+- 0 357 61"/>
                                <a:gd name="T19" fmla="*/ 357 h 297"/>
                              </a:gdLst>
                              <a:ahLst/>
                              <a:cxnLst>
                                <a:cxn ang="0">
                                  <a:pos x="T1" y="T3"/>
                                </a:cxn>
                                <a:cxn ang="0">
                                  <a:pos x="T5" y="T7"/>
                                </a:cxn>
                                <a:cxn ang="0">
                                  <a:pos x="T9" y="T11"/>
                                </a:cxn>
                                <a:cxn ang="0">
                                  <a:pos x="T13" y="T15"/>
                                </a:cxn>
                                <a:cxn ang="0">
                                  <a:pos x="T17" y="T19"/>
                                </a:cxn>
                              </a:cxnLst>
                              <a:rect l="0" t="0" r="r" b="b"/>
                              <a:pathLst>
                                <a:path w="9420" h="297">
                                  <a:moveTo>
                                    <a:pt x="0" y="296"/>
                                  </a:moveTo>
                                  <a:lnTo>
                                    <a:pt x="9420" y="296"/>
                                  </a:lnTo>
                                  <a:lnTo>
                                    <a:pt x="9420" y="0"/>
                                  </a:lnTo>
                                  <a:lnTo>
                                    <a:pt x="0" y="0"/>
                                  </a:lnTo>
                                  <a:lnTo>
                                    <a:pt x="0" y="296"/>
                                  </a:lnTo>
                                  <a:close/>
                                </a:path>
                              </a:pathLst>
                            </a:custGeom>
                            <a:solidFill>
                              <a:srgbClr val="216C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8" name="Group 858"/>
                        <wpg:cNvGrpSpPr>
                          <a:grpSpLocks/>
                        </wpg:cNvGrpSpPr>
                        <wpg:grpSpPr bwMode="auto">
                          <a:xfrm>
                            <a:off x="31" y="31"/>
                            <a:ext cx="9540" cy="2"/>
                            <a:chOff x="31" y="31"/>
                            <a:chExt cx="9540" cy="2"/>
                          </a:xfrm>
                        </wpg:grpSpPr>
                        <wps:wsp>
                          <wps:cNvPr id="859" name="Freeform 859"/>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0" name="Group 856"/>
                        <wpg:cNvGrpSpPr>
                          <a:grpSpLocks/>
                        </wpg:cNvGrpSpPr>
                        <wpg:grpSpPr bwMode="auto">
                          <a:xfrm>
                            <a:off x="31" y="387"/>
                            <a:ext cx="9540" cy="2"/>
                            <a:chOff x="31" y="387"/>
                            <a:chExt cx="9540" cy="2"/>
                          </a:xfrm>
                        </wpg:grpSpPr>
                        <wps:wsp>
                          <wps:cNvPr id="861" name="Freeform 857"/>
                          <wps:cNvSpPr>
                            <a:spLocks/>
                          </wps:cNvSpPr>
                          <wps:spPr bwMode="auto">
                            <a:xfrm>
                              <a:off x="31" y="387"/>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2" name="Group 854"/>
                        <wpg:cNvGrpSpPr>
                          <a:grpSpLocks/>
                        </wpg:cNvGrpSpPr>
                        <wpg:grpSpPr bwMode="auto">
                          <a:xfrm>
                            <a:off x="61" y="61"/>
                            <a:ext cx="2" cy="297"/>
                            <a:chOff x="61" y="61"/>
                            <a:chExt cx="2" cy="297"/>
                          </a:xfrm>
                        </wpg:grpSpPr>
                        <wps:wsp>
                          <wps:cNvPr id="863" name="Freeform 855"/>
                          <wps:cNvSpPr>
                            <a:spLocks/>
                          </wps:cNvSpPr>
                          <wps:spPr bwMode="auto">
                            <a:xfrm>
                              <a:off x="6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4" name="Group 851"/>
                        <wpg:cNvGrpSpPr>
                          <a:grpSpLocks/>
                        </wpg:cNvGrpSpPr>
                        <wpg:grpSpPr bwMode="auto">
                          <a:xfrm>
                            <a:off x="9541" y="61"/>
                            <a:ext cx="2" cy="297"/>
                            <a:chOff x="9541" y="61"/>
                            <a:chExt cx="2" cy="297"/>
                          </a:xfrm>
                        </wpg:grpSpPr>
                        <wps:wsp>
                          <wps:cNvPr id="865" name="Freeform 853"/>
                          <wps:cNvSpPr>
                            <a:spLocks/>
                          </wps:cNvSpPr>
                          <wps:spPr bwMode="auto">
                            <a:xfrm>
                              <a:off x="954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6" name="Text Box 852"/>
                          <wps:cNvSpPr txBox="1">
                            <a:spLocks noChangeArrowheads="1"/>
                          </wps:cNvSpPr>
                          <wps:spPr bwMode="auto">
                            <a:xfrm>
                              <a:off x="30" y="0"/>
                              <a:ext cx="9542"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36679" w14:textId="77777777" w:rsidR="00A90603" w:rsidRPr="009C5801" w:rsidRDefault="00A90603">
                                <w:pPr>
                                  <w:spacing w:before="60"/>
                                  <w:ind w:left="90"/>
                                  <w:rPr>
                                    <w:rFonts w:ascii="Cambria" w:eastAsia="Cambria" w:hAnsi="Cambria" w:cs="Cambria"/>
                                  </w:rPr>
                                </w:pPr>
                                <w:bookmarkStart w:id="2" w:name="1.0_Funding_Opportunity_Description"/>
                                <w:bookmarkStart w:id="3" w:name="_bookmark0"/>
                                <w:bookmarkEnd w:id="2"/>
                                <w:bookmarkEnd w:id="3"/>
                                <w:r w:rsidRPr="009C5801">
                                  <w:rPr>
                                    <w:rFonts w:ascii="Cambria" w:hAnsi="Cambria"/>
                                    <w:b/>
                                    <w:color w:val="FFFFFF"/>
                                  </w:rPr>
                                  <w:t>1.0 FUNDING OPPORTUNITY DESCRIPTION</w:t>
                                </w:r>
                              </w:p>
                            </w:txbxContent>
                          </wps:txbx>
                          <wps:bodyPr rot="0" vert="horz" wrap="square" lIns="0" tIns="0" rIns="0" bIns="0" anchor="t" anchorCtr="0" upright="1">
                            <a:noAutofit/>
                          </wps:bodyPr>
                        </wps:wsp>
                      </wpg:grpSp>
                    </wpg:wgp>
                  </a:graphicData>
                </a:graphic>
              </wp:inline>
            </w:drawing>
          </mc:Choice>
          <mc:Fallback>
            <w:pict>
              <v:group w14:anchorId="014785C5" id="Group 850" o:spid="_x0000_s1038" style="width:480.1pt;height:20.95pt;mso-position-horizontal-relative:char;mso-position-vertical-relative:line" coordsize="960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">
                <v:group id="Group 860" o:spid="_x0000_s1039" style="position:absolute;left:91;top:61;width:9420;height:297" coordorigin="91,61"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d4A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8iSFP7OhCMgN78AAAD//wMAUEsBAi0AFAAGAAgAAAAhANvh9svuAAAAhQEAABMAAAAAAAAA&#10;AAAAAAAAAAAAAFtDb250ZW50X1R5cGVzXS54bWxQSwECLQAUAAYACAAAACEAWvQsW78AAAAVAQAA&#10;CwAAAAAAAAAAAAAAAAAfAQAAX3JlbHMvLnJlbHNQSwECLQAUAAYACAAAACEA+C3eAMYAAADcAAAA&#10;DwAAAAAAAAAAAAAAAAAHAgAAZHJzL2Rvd25yZXYueG1sUEsFBgAAAAADAAMAtwAAAPoCAAAAAA==&#10;">
                  <v:shape id="Freeform 861" o:spid="_x0000_s1040" style="position:absolute;left:91;top:61;width:9420;height:297;visibility:visible;mso-wrap-style:square;v-text-anchor:top"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" path="m,296r9420,l9420,,,,,296xe" fillcolor="#216c1a" stroked="f">
                    <v:path arrowok="t" o:connecttype="custom" o:connectlocs="0,357;9420,357;9420,61;0,61;0,357" o:connectangles="0,0,0,0,0"/>
                  </v:shape>
                </v:group>
                <v:group id="Group 858" o:spid="_x0000_s1041"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">
                  <v:shape id="Freeform 859" o:spid="_x0000_s1042"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" path="m,l9540,e" filled="f" strokecolor="#216c1a" strokeweight="3.1pt">
                    <v:path arrowok="t" o:connecttype="custom" o:connectlocs="0,0;9540,0" o:connectangles="0,0"/>
                  </v:shape>
                </v:group>
                <v:group id="Group 856" o:spid="_x0000_s1043" style="position:absolute;left:31;top:387;width:9540;height:2" coordorigin="31,387"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">
                  <v:shape id="Freeform 857" o:spid="_x0000_s1044" style="position:absolute;left:31;top:387;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" path="m,l9540,e" filled="f" strokecolor="#216c1a" strokeweight="3.1pt">
                    <v:path arrowok="t" o:connecttype="custom" o:connectlocs="0,0;9540,0" o:connectangles="0,0"/>
                  </v:shape>
                </v:group>
                <v:group id="Group 854" o:spid="_x0000_s1045" style="position:absolute;left:61;top:61;width:2;height:297" coordorigin="6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">
                  <v:shape id="Freeform 855" o:spid="_x0000_s1046" style="position:absolute;left:6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" path="m,l,296e" filled="f" strokecolor="#216c1a" strokeweight="3.1pt">
                    <v:path arrowok="t" o:connecttype="custom" o:connectlocs="0,61;0,357" o:connectangles="0,0"/>
                  </v:shape>
                </v:group>
                <v:group id="Group 851" o:spid="_x0000_s1047" style="position:absolute;left:9541;top:61;width:2;height:297" coordorigin="954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">
                  <v:shape id="Freeform 853" o:spid="_x0000_s1048" style="position:absolute;left:954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" path="m,l,296e" filled="f" strokecolor="#216c1a" strokeweight="3.1pt">
                    <v:path arrowok="t" o:connecttype="custom" o:connectlocs="0,61;0,357" o:connectangles="0,0"/>
                  </v:shape>
                  <v:shape id="Text Box 852" o:spid="_x0000_s1049" type="#_x0000_t202" style="position:absolute;left:30;width:9542;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" filled="f" stroked="f">
                    <v:textbox inset="0,0,0,0">
                      <w:txbxContent>
                        <w:p w14:paraId="60F36679" w14:textId="77777777" w:rsidR="00A90603" w:rsidRPr="009C5801" w:rsidRDefault="00A90603">
                          <w:pPr>
                            <w:spacing w:before="60"/>
                            <w:ind w:left="90"/>
                            <w:rPr>
                              <w:rFonts w:ascii="Cambria" w:eastAsia="Cambria" w:hAnsi="Cambria" w:cs="Cambria"/>
                            </w:rPr>
                          </w:pPr>
                          <w:bookmarkStart w:id="4" w:name="1.0_Funding_Opportunity_Description"/>
                          <w:bookmarkStart w:id="5" w:name="_bookmark0"/>
                          <w:bookmarkEnd w:id="4"/>
                          <w:bookmarkEnd w:id="5"/>
                          <w:r w:rsidRPr="009C5801">
                            <w:rPr>
                              <w:rFonts w:ascii="Cambria" w:hAnsi="Cambria"/>
                              <w:b/>
                              <w:color w:val="FFFFFF"/>
                            </w:rPr>
                            <w:t>1.0 FUNDING OPPORTUNITY DESCRIPTION</w:t>
                          </w:r>
                        </w:p>
                      </w:txbxContent>
                    </v:textbox>
                  </v:shape>
                </v:group>
                <w10:anchorlock/>
              </v:group>
            </w:pict>
          </mc:Fallback>
        </mc:AlternateContent>
      </w:r>
    </w:p>
    <w:p w14:paraId="2A620EF1" w14:textId="77777777" w:rsidR="0060161D" w:rsidRPr="00CA02ED" w:rsidRDefault="0060161D" w:rsidP="00CA02ED">
      <w:pPr>
        <w:spacing w:before="1" w:line="276" w:lineRule="auto"/>
        <w:rPr>
          <w:rFonts w:ascii="Cambria" w:eastAsia="Cambria" w:hAnsi="Cambria" w:cs="Cambria"/>
          <w:sz w:val="20"/>
          <w:szCs w:val="20"/>
        </w:rPr>
      </w:pPr>
    </w:p>
    <w:p w14:paraId="0EE40274" w14:textId="77777777" w:rsidR="0060161D" w:rsidRPr="00CA02ED" w:rsidRDefault="00E35F47" w:rsidP="00CA02ED">
      <w:pPr>
        <w:spacing w:line="276" w:lineRule="auto"/>
        <w:ind w:left="119"/>
        <w:rPr>
          <w:rFonts w:ascii="Cambria" w:eastAsia="Cambria" w:hAnsi="Cambria" w:cs="Cambria"/>
          <w:sz w:val="20"/>
          <w:szCs w:val="20"/>
        </w:rPr>
      </w:pPr>
      <w:r w:rsidRPr="00CA02ED">
        <w:rPr>
          <w:rFonts w:ascii="Cambria" w:eastAsia="Cambria" w:hAnsi="Cambria" w:cs="Cambria"/>
          <w:noProof/>
          <w:sz w:val="20"/>
          <w:szCs w:val="20"/>
        </w:rPr>
        <mc:AlternateContent>
          <mc:Choice Requires="wpg">
            <w:drawing>
              <wp:inline distT="0" distB="0" distL="0" distR="0" wp14:anchorId="4602E761" wp14:editId="78734199">
                <wp:extent cx="6097270" cy="262255"/>
                <wp:effectExtent l="0" t="0" r="8255" b="4445"/>
                <wp:docPr id="843" name="Group 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62255"/>
                          <a:chOff x="0" y="0"/>
                          <a:chExt cx="9602" cy="413"/>
                        </a:xfrm>
                      </wpg:grpSpPr>
                      <wpg:grpSp>
                        <wpg:cNvPr id="844" name="Group 848"/>
                        <wpg:cNvGrpSpPr>
                          <a:grpSpLocks/>
                        </wpg:cNvGrpSpPr>
                        <wpg:grpSpPr bwMode="auto">
                          <a:xfrm>
                            <a:off x="91" y="61"/>
                            <a:ext cx="9420" cy="291"/>
                            <a:chOff x="91" y="61"/>
                            <a:chExt cx="9420" cy="291"/>
                          </a:xfrm>
                        </wpg:grpSpPr>
                        <wps:wsp>
                          <wps:cNvPr id="845" name="Freeform 849"/>
                          <wps:cNvSpPr>
                            <a:spLocks/>
                          </wps:cNvSpPr>
                          <wps:spPr bwMode="auto">
                            <a:xfrm>
                              <a:off x="91" y="61"/>
                              <a:ext cx="9420" cy="291"/>
                            </a:xfrm>
                            <a:custGeom>
                              <a:avLst/>
                              <a:gdLst>
                                <a:gd name="T0" fmla="+- 0 91 91"/>
                                <a:gd name="T1" fmla="*/ T0 w 9420"/>
                                <a:gd name="T2" fmla="+- 0 351 61"/>
                                <a:gd name="T3" fmla="*/ 351 h 291"/>
                                <a:gd name="T4" fmla="+- 0 9511 91"/>
                                <a:gd name="T5" fmla="*/ T4 w 9420"/>
                                <a:gd name="T6" fmla="+- 0 351 61"/>
                                <a:gd name="T7" fmla="*/ 351 h 291"/>
                                <a:gd name="T8" fmla="+- 0 9511 91"/>
                                <a:gd name="T9" fmla="*/ T8 w 9420"/>
                                <a:gd name="T10" fmla="+- 0 61 61"/>
                                <a:gd name="T11" fmla="*/ 61 h 291"/>
                                <a:gd name="T12" fmla="+- 0 91 91"/>
                                <a:gd name="T13" fmla="*/ T12 w 9420"/>
                                <a:gd name="T14" fmla="+- 0 61 61"/>
                                <a:gd name="T15" fmla="*/ 61 h 291"/>
                                <a:gd name="T16" fmla="+- 0 91 91"/>
                                <a:gd name="T17" fmla="*/ T16 w 9420"/>
                                <a:gd name="T18" fmla="+- 0 351 61"/>
                                <a:gd name="T19" fmla="*/ 351 h 291"/>
                              </a:gdLst>
                              <a:ahLst/>
                              <a:cxnLst>
                                <a:cxn ang="0">
                                  <a:pos x="T1" y="T3"/>
                                </a:cxn>
                                <a:cxn ang="0">
                                  <a:pos x="T5" y="T7"/>
                                </a:cxn>
                                <a:cxn ang="0">
                                  <a:pos x="T9" y="T11"/>
                                </a:cxn>
                                <a:cxn ang="0">
                                  <a:pos x="T13" y="T15"/>
                                </a:cxn>
                                <a:cxn ang="0">
                                  <a:pos x="T17" y="T19"/>
                                </a:cxn>
                              </a:cxnLst>
                              <a:rect l="0" t="0" r="r" b="b"/>
                              <a:pathLst>
                                <a:path w="9420" h="291">
                                  <a:moveTo>
                                    <a:pt x="0" y="290"/>
                                  </a:moveTo>
                                  <a:lnTo>
                                    <a:pt x="9420" y="290"/>
                                  </a:lnTo>
                                  <a:lnTo>
                                    <a:pt x="9420" y="0"/>
                                  </a:lnTo>
                                  <a:lnTo>
                                    <a:pt x="0" y="0"/>
                                  </a:lnTo>
                                  <a:lnTo>
                                    <a:pt x="0" y="29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6" name="Group 846"/>
                        <wpg:cNvGrpSpPr>
                          <a:grpSpLocks/>
                        </wpg:cNvGrpSpPr>
                        <wpg:grpSpPr bwMode="auto">
                          <a:xfrm>
                            <a:off x="31" y="31"/>
                            <a:ext cx="9540" cy="2"/>
                            <a:chOff x="31" y="31"/>
                            <a:chExt cx="9540" cy="2"/>
                          </a:xfrm>
                        </wpg:grpSpPr>
                        <wps:wsp>
                          <wps:cNvPr id="847" name="Freeform 847"/>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8" name="Group 844"/>
                        <wpg:cNvGrpSpPr>
                          <a:grpSpLocks/>
                        </wpg:cNvGrpSpPr>
                        <wpg:grpSpPr bwMode="auto">
                          <a:xfrm>
                            <a:off x="31" y="381"/>
                            <a:ext cx="9540" cy="2"/>
                            <a:chOff x="31" y="381"/>
                            <a:chExt cx="9540" cy="2"/>
                          </a:xfrm>
                        </wpg:grpSpPr>
                        <wps:wsp>
                          <wps:cNvPr id="849" name="Freeform 845"/>
                          <wps:cNvSpPr>
                            <a:spLocks/>
                          </wps:cNvSpPr>
                          <wps:spPr bwMode="auto">
                            <a:xfrm>
                              <a:off x="31" y="38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0" name="Group 842"/>
                        <wpg:cNvGrpSpPr>
                          <a:grpSpLocks/>
                        </wpg:cNvGrpSpPr>
                        <wpg:grpSpPr bwMode="auto">
                          <a:xfrm>
                            <a:off x="61" y="61"/>
                            <a:ext cx="2" cy="291"/>
                            <a:chOff x="61" y="61"/>
                            <a:chExt cx="2" cy="291"/>
                          </a:xfrm>
                        </wpg:grpSpPr>
                        <wps:wsp>
                          <wps:cNvPr id="851" name="Freeform 843"/>
                          <wps:cNvSpPr>
                            <a:spLocks/>
                          </wps:cNvSpPr>
                          <wps:spPr bwMode="auto">
                            <a:xfrm>
                              <a:off x="61" y="61"/>
                              <a:ext cx="2" cy="291"/>
                            </a:xfrm>
                            <a:custGeom>
                              <a:avLst/>
                              <a:gdLst>
                                <a:gd name="T0" fmla="+- 0 61 61"/>
                                <a:gd name="T1" fmla="*/ 61 h 291"/>
                                <a:gd name="T2" fmla="+- 0 351 61"/>
                                <a:gd name="T3" fmla="*/ 351 h 291"/>
                              </a:gdLst>
                              <a:ahLst/>
                              <a:cxnLst>
                                <a:cxn ang="0">
                                  <a:pos x="0" y="T1"/>
                                </a:cxn>
                                <a:cxn ang="0">
                                  <a:pos x="0" y="T3"/>
                                </a:cxn>
                              </a:cxnLst>
                              <a:rect l="0" t="0" r="r" b="b"/>
                              <a:pathLst>
                                <a:path h="291">
                                  <a:moveTo>
                                    <a:pt x="0" y="0"/>
                                  </a:moveTo>
                                  <a:lnTo>
                                    <a:pt x="0" y="29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2" name="Group 839"/>
                        <wpg:cNvGrpSpPr>
                          <a:grpSpLocks/>
                        </wpg:cNvGrpSpPr>
                        <wpg:grpSpPr bwMode="auto">
                          <a:xfrm>
                            <a:off x="9541" y="61"/>
                            <a:ext cx="2" cy="291"/>
                            <a:chOff x="9541" y="61"/>
                            <a:chExt cx="2" cy="291"/>
                          </a:xfrm>
                        </wpg:grpSpPr>
                        <wps:wsp>
                          <wps:cNvPr id="853" name="Freeform 841"/>
                          <wps:cNvSpPr>
                            <a:spLocks/>
                          </wps:cNvSpPr>
                          <wps:spPr bwMode="auto">
                            <a:xfrm>
                              <a:off x="9541" y="61"/>
                              <a:ext cx="2" cy="291"/>
                            </a:xfrm>
                            <a:custGeom>
                              <a:avLst/>
                              <a:gdLst>
                                <a:gd name="T0" fmla="+- 0 61 61"/>
                                <a:gd name="T1" fmla="*/ 61 h 291"/>
                                <a:gd name="T2" fmla="+- 0 351 61"/>
                                <a:gd name="T3" fmla="*/ 351 h 291"/>
                              </a:gdLst>
                              <a:ahLst/>
                              <a:cxnLst>
                                <a:cxn ang="0">
                                  <a:pos x="0" y="T1"/>
                                </a:cxn>
                                <a:cxn ang="0">
                                  <a:pos x="0" y="T3"/>
                                </a:cxn>
                              </a:cxnLst>
                              <a:rect l="0" t="0" r="r" b="b"/>
                              <a:pathLst>
                                <a:path h="291">
                                  <a:moveTo>
                                    <a:pt x="0" y="0"/>
                                  </a:moveTo>
                                  <a:lnTo>
                                    <a:pt x="0" y="29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4" name="Text Box 840"/>
                          <wps:cNvSpPr txBox="1">
                            <a:spLocks noChangeArrowheads="1"/>
                          </wps:cNvSpPr>
                          <wps:spPr bwMode="auto">
                            <a:xfrm>
                              <a:off x="30" y="0"/>
                              <a:ext cx="9542"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203FE" w14:textId="77777777" w:rsidR="00A90603" w:rsidRPr="009C5801" w:rsidRDefault="00A90603">
                                <w:pPr>
                                  <w:spacing w:before="61"/>
                                  <w:ind w:left="90"/>
                                  <w:rPr>
                                    <w:rFonts w:ascii="Cambria" w:eastAsia="Cambria" w:hAnsi="Cambria" w:cs="Cambria"/>
                                    <w:sz w:val="20"/>
                                    <w:szCs w:val="20"/>
                                  </w:rPr>
                                </w:pPr>
                                <w:bookmarkStart w:id="6" w:name="1.1_Legislative_AuthoritIES"/>
                                <w:bookmarkStart w:id="7" w:name="_bookmark1"/>
                                <w:bookmarkEnd w:id="6"/>
                                <w:bookmarkEnd w:id="7"/>
                                <w:r w:rsidRPr="009C5801">
                                  <w:rPr>
                                    <w:rFonts w:ascii="Cambria" w:hAnsi="Cambria"/>
                                    <w:sz w:val="20"/>
                                  </w:rPr>
                                  <w:t>1.1 LEGISLATIVE AUTHORITIES</w:t>
                                </w:r>
                              </w:p>
                            </w:txbxContent>
                          </wps:txbx>
                          <wps:bodyPr rot="0" vert="horz" wrap="square" lIns="0" tIns="0" rIns="0" bIns="0" anchor="t" anchorCtr="0" upright="1">
                            <a:noAutofit/>
                          </wps:bodyPr>
                        </wps:wsp>
                      </wpg:grpSp>
                    </wpg:wgp>
                  </a:graphicData>
                </a:graphic>
              </wp:inline>
            </w:drawing>
          </mc:Choice>
          <mc:Fallback>
            <w:pict>
              <v:group w14:anchorId="4602E761" id="Group 838" o:spid="_x0000_s1050" style="width:480.1pt;height:20.65pt;mso-position-horizontal-relative:char;mso-position-vertical-relative:line" coordsize="960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">
                <v:group id="Group 848" o:spid="_x0000_s1051" style="position:absolute;left:91;top:61;width:9420;height:291" coordorigin="91,61" coordsize="9420,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shape id="Freeform 849" o:spid="_x0000_s1052" style="position:absolute;left:91;top:61;width:9420;height:291;visibility:visible;mso-wrap-style:square;v-text-anchor:top" coordsize="9420,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" path="m,290r9420,l9420,,,,,290xe" fillcolor="#c5f0c2" stroked="f">
                    <v:path arrowok="t" o:connecttype="custom" o:connectlocs="0,351;9420,351;9420,61;0,61;0,351" o:connectangles="0,0,0,0,0"/>
                  </v:shape>
                </v:group>
                <v:group id="Group 846" o:spid="_x0000_s1053"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">
                  <v:shape id="Freeform 847" o:spid="_x0000_s1054"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" path="m,l9540,e" filled="f" strokecolor="#c5f0c2" strokeweight="3.1pt">
                    <v:path arrowok="t" o:connecttype="custom" o:connectlocs="0,0;9540,0" o:connectangles="0,0"/>
                  </v:shape>
                </v:group>
                <v:group id="Group 844" o:spid="_x0000_s1055" style="position:absolute;left:31;top:381;width:9540;height:2" coordorigin="31,38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">
                  <v:shape id="Freeform 845" o:spid="_x0000_s1056" style="position:absolute;left:31;top:38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" path="m,l9540,e" filled="f" strokecolor="#c5f0c2" strokeweight="3.1pt">
                    <v:path arrowok="t" o:connecttype="custom" o:connectlocs="0,0;9540,0" o:connectangles="0,0"/>
                  </v:shape>
                </v:group>
                <v:group id="Group 842" o:spid="_x0000_s1057" style="position:absolute;left:61;top:61;width:2;height:291" coordorigin="61,61" coordsize="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">
                  <v:shape id="Freeform 843" o:spid="_x0000_s1058" style="position:absolute;left:61;top:61;width:2;height:291;visibility:visible;mso-wrap-style:square;v-text-anchor:top" coordsize="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" path="m,l,290e" filled="f" strokecolor="#c5f0c2" strokeweight="3.1pt">
                    <v:path arrowok="t" o:connecttype="custom" o:connectlocs="0,61;0,351" o:connectangles="0,0"/>
                  </v:shape>
                </v:group>
                <v:group id="Group 839" o:spid="_x0000_s1059" style="position:absolute;left:9541;top:61;width:2;height:291" coordorigin="9541,61" coordsize="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">
                  <v:shape id="Freeform 841" o:spid="_x0000_s1060" style="position:absolute;left:9541;top:61;width:2;height:291;visibility:visible;mso-wrap-style:square;v-text-anchor:top" coordsize="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" path="m,l,290e" filled="f" strokecolor="#c5f0c2" strokeweight="3.1pt">
                    <v:path arrowok="t" o:connecttype="custom" o:connectlocs="0,61;0,351" o:connectangles="0,0"/>
                  </v:shape>
                  <v:shape id="Text Box 840" o:spid="_x0000_s1061" type="#_x0000_t202" style="position:absolute;left:30;width:9542;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S5fxQAAANwAAAAPAAAAZHJzL2Rvd25yZXYueG1sRI9Ba8JA&#10;FITvBf/D8gRvdaO0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BNqS5fxQAAANwAAAAP&#10;AAAAAAAAAAAAAAAAAAcCAABkcnMvZG93bnJldi54bWxQSwUGAAAAAAMAAwC3AAAA+QIAAAAA&#10;" filled="f" stroked="f">
                    <v:textbox inset="0,0,0,0">
                      <w:txbxContent>
                        <w:p w14:paraId="7A8203FE" w14:textId="77777777" w:rsidR="00A90603" w:rsidRPr="009C5801" w:rsidRDefault="00A90603">
                          <w:pPr>
                            <w:spacing w:before="61"/>
                            <w:ind w:left="90"/>
                            <w:rPr>
                              <w:rFonts w:ascii="Cambria" w:eastAsia="Cambria" w:hAnsi="Cambria" w:cs="Cambria"/>
                              <w:sz w:val="20"/>
                              <w:szCs w:val="20"/>
                            </w:rPr>
                          </w:pPr>
                          <w:bookmarkStart w:id="8" w:name="1.1_Legislative_AuthoritIES"/>
                          <w:bookmarkStart w:id="9" w:name="_bookmark1"/>
                          <w:bookmarkEnd w:id="8"/>
                          <w:bookmarkEnd w:id="9"/>
                          <w:r w:rsidRPr="009C5801">
                            <w:rPr>
                              <w:rFonts w:ascii="Cambria" w:hAnsi="Cambria"/>
                              <w:sz w:val="20"/>
                            </w:rPr>
                            <w:t>1.1 LEGISLATIVE AUTHORITIES</w:t>
                          </w:r>
                        </w:p>
                      </w:txbxContent>
                    </v:textbox>
                  </v:shape>
                </v:group>
                <w10:anchorlock/>
              </v:group>
            </w:pict>
          </mc:Fallback>
        </mc:AlternateContent>
      </w:r>
    </w:p>
    <w:p w14:paraId="63A24406" w14:textId="77777777" w:rsidR="00643BEA" w:rsidRPr="00CA02ED" w:rsidRDefault="00643BEA" w:rsidP="00CA02ED">
      <w:pPr>
        <w:pStyle w:val="BodyText"/>
        <w:spacing w:before="0" w:line="276" w:lineRule="auto"/>
        <w:ind w:left="239" w:right="236"/>
      </w:pPr>
    </w:p>
    <w:p w14:paraId="5C3ED9E1" w14:textId="17262A1A" w:rsidR="0060161D" w:rsidRPr="00CA02ED" w:rsidRDefault="001C2700" w:rsidP="00CA02ED">
      <w:pPr>
        <w:pStyle w:val="BodyText"/>
        <w:widowControl/>
        <w:spacing w:before="0" w:line="276" w:lineRule="auto"/>
        <w:ind w:left="239" w:right="236"/>
      </w:pPr>
      <w:r w:rsidRPr="00CA02ED">
        <w:t xml:space="preserve">The National Organic Certification Cost Share program </w:t>
      </w:r>
      <w:r w:rsidR="009614D5" w:rsidRPr="00CA02ED">
        <w:t>(NOCCSP)</w:t>
      </w:r>
      <w:r w:rsidRPr="00CA02ED">
        <w:t xml:space="preserve"> is authorized under section 10606(d)(1) of the </w:t>
      </w:r>
      <w:r w:rsidRPr="00CA02ED">
        <w:rPr>
          <w:color w:val="0000FF"/>
        </w:rPr>
        <w:t xml:space="preserve">  </w:t>
      </w:r>
      <w:r w:rsidR="008B6FBB" w:rsidRPr="00CA02ED">
        <w:t>Farm Security and Rural Investment Act of 2002</w:t>
      </w:r>
      <w:r w:rsidR="00352438" w:rsidRPr="00CA02ED">
        <w:t xml:space="preserve"> </w:t>
      </w:r>
      <w:r w:rsidRPr="00CA02ED">
        <w:t xml:space="preserve">(7 </w:t>
      </w:r>
      <w:r w:rsidR="00B10CFE" w:rsidRPr="00CA02ED">
        <w:t>U</w:t>
      </w:r>
      <w:r w:rsidR="009614D5" w:rsidRPr="00CA02ED">
        <w:t>.</w:t>
      </w:r>
      <w:r w:rsidRPr="00CA02ED">
        <w:t>S</w:t>
      </w:r>
      <w:r w:rsidR="009614D5" w:rsidRPr="00CA02ED">
        <w:t>.</w:t>
      </w:r>
      <w:r w:rsidRPr="00CA02ED">
        <w:t>C</w:t>
      </w:r>
      <w:r w:rsidR="009614D5" w:rsidRPr="00CA02ED">
        <w:t>.</w:t>
      </w:r>
      <w:r w:rsidRPr="00CA02ED">
        <w:t xml:space="preserve"> </w:t>
      </w:r>
      <w:r w:rsidR="00C3229E" w:rsidRPr="00CA02ED">
        <w:t>6523(d)</w:t>
      </w:r>
      <w:r w:rsidRPr="00CA02ED">
        <w:t xml:space="preserve">), as amended by section 10004(c) of the </w:t>
      </w:r>
      <w:r w:rsidR="008B6FBB" w:rsidRPr="00CA02ED">
        <w:rPr>
          <w:color w:val="0000FF"/>
        </w:rPr>
        <w:t xml:space="preserve"> </w:t>
      </w:r>
      <w:r w:rsidR="008B6FBB" w:rsidRPr="00CA02ED">
        <w:t xml:space="preserve">Agriculture Act of 2014 </w:t>
      </w:r>
      <w:r w:rsidRPr="00CA02ED">
        <w:t>(2014 Farm Bill; Pub. L. 113–79)</w:t>
      </w:r>
      <w:r w:rsidR="006D395C" w:rsidRPr="00CA02ED">
        <w:t xml:space="preserve"> and Section 10105 of the </w:t>
      </w:r>
      <w:r w:rsidR="006D395C" w:rsidRPr="00CA02ED">
        <w:rPr>
          <w:rFonts w:asciiTheme="minorHAnsi" w:hAnsiTheme="minorHAnsi" w:cstheme="minorHAnsi"/>
        </w:rPr>
        <w:t>Agricultural Improvement Act of 2018 (2018 Farm Bill, Pub. L. 115-334)</w:t>
      </w:r>
      <w:r w:rsidRPr="00CA02ED">
        <w:rPr>
          <w:rFonts w:asciiTheme="minorHAnsi" w:hAnsiTheme="minorHAnsi" w:cstheme="minorHAnsi"/>
        </w:rPr>
        <w:t>.</w:t>
      </w:r>
      <w:r w:rsidRPr="00CA02ED">
        <w:t xml:space="preserve"> Under this authority, Congress authorizes USDA to provide organic certification cost share assistance to </w:t>
      </w:r>
      <w:r w:rsidR="00B10CFE" w:rsidRPr="00CA02ED">
        <w:t>producers and handlers of agricultural products who are obtaining certification</w:t>
      </w:r>
      <w:r w:rsidR="002A56A1" w:rsidRPr="00CA02ED">
        <w:t xml:space="preserve"> under the National O</w:t>
      </w:r>
      <w:r w:rsidR="003A44E0" w:rsidRPr="00CA02ED">
        <w:t xml:space="preserve">rganic </w:t>
      </w:r>
      <w:r w:rsidR="002A56A1" w:rsidRPr="00CA02ED">
        <w:t>P</w:t>
      </w:r>
      <w:r w:rsidR="003A44E0" w:rsidRPr="00CA02ED">
        <w:t>rogram. These</w:t>
      </w:r>
      <w:r w:rsidRPr="00CA02ED">
        <w:t xml:space="preserve"> producers and handlers</w:t>
      </w:r>
      <w:r w:rsidR="003A44E0" w:rsidRPr="00CA02ED">
        <w:t xml:space="preserve"> may be</w:t>
      </w:r>
      <w:r w:rsidRPr="00CA02ED">
        <w:t xml:space="preserve"> located within</w:t>
      </w:r>
      <w:r w:rsidR="003A44E0" w:rsidRPr="00CA02ED">
        <w:t xml:space="preserve"> </w:t>
      </w:r>
      <w:r w:rsidRPr="00CA02ED">
        <w:t>the 50 United States, the District of Columbia, and five U.S. Territories including the Commonwealth of Puerto Rico, Guam, American Samoa, the United States Virgin Islands, and the Commonwealth of the Northern Mariana Islands.</w:t>
      </w:r>
    </w:p>
    <w:p w14:paraId="7239805A" w14:textId="77777777" w:rsidR="0060161D" w:rsidRPr="00CA02ED" w:rsidRDefault="0060161D" w:rsidP="00CA02ED">
      <w:pPr>
        <w:widowControl/>
        <w:spacing w:line="276" w:lineRule="auto"/>
        <w:rPr>
          <w:rFonts w:ascii="Calibri" w:eastAsia="Calibri" w:hAnsi="Calibri" w:cs="Calibri"/>
          <w:sz w:val="20"/>
          <w:szCs w:val="20"/>
        </w:rPr>
      </w:pPr>
    </w:p>
    <w:p w14:paraId="22FDE0F4" w14:textId="3F8B0C5A" w:rsidR="0060161D" w:rsidRPr="00CA02ED" w:rsidRDefault="001C2700" w:rsidP="00CA02ED">
      <w:pPr>
        <w:pStyle w:val="BodyText"/>
        <w:widowControl/>
        <w:spacing w:before="0" w:line="276" w:lineRule="auto"/>
        <w:ind w:left="245" w:right="230"/>
      </w:pPr>
      <w:r w:rsidRPr="00CA02ED">
        <w:t xml:space="preserve">The </w:t>
      </w:r>
      <w:r w:rsidR="00284B9B" w:rsidRPr="00CA02ED">
        <w:t>Agricultural Management Assistance Organic Certification Cost Share (AMA)</w:t>
      </w:r>
      <w:r w:rsidRPr="00CA02ED">
        <w:t xml:space="preserve"> is authorized under the </w:t>
      </w:r>
      <w:r w:rsidR="008B6FBB" w:rsidRPr="00CA02ED">
        <w:t>Federal</w:t>
      </w:r>
      <w:r w:rsidRPr="00CA02ED">
        <w:t xml:space="preserve"> </w:t>
      </w:r>
      <w:r w:rsidR="008B6FBB" w:rsidRPr="00CA02ED">
        <w:t xml:space="preserve">Crop Insurance Act </w:t>
      </w:r>
      <w:r w:rsidRPr="00CA02ED">
        <w:t xml:space="preserve">(FCIA), as amended (7 U.S.C. 1524). Under this authority, Congress authorizes USDA to provide organic certification cost share assistance </w:t>
      </w:r>
      <w:r w:rsidR="00F93399" w:rsidRPr="00CA02ED">
        <w:t xml:space="preserve">only </w:t>
      </w:r>
      <w:r w:rsidRPr="00CA02ED">
        <w:t xml:space="preserve">to producers </w:t>
      </w:r>
      <w:r w:rsidR="0076701D" w:rsidRPr="00CA02ED">
        <w:t>of agricultural products who are obtaining certification under the National Organic Program</w:t>
      </w:r>
      <w:r w:rsidRPr="00CA02ED">
        <w:t xml:space="preserve"> within the following 16 States: Connecticut, Delaware, Hawaii, Maine, Maryland, Massachusetts, Nevada, New Hampshire, New Jersey, New York, Pennsylvania, Rhode Island, Utah, Vermont, West Virginia, and Wyoming.</w:t>
      </w:r>
    </w:p>
    <w:p w14:paraId="00ABA59E" w14:textId="77777777" w:rsidR="0060161D" w:rsidRPr="00CA02ED" w:rsidRDefault="0060161D" w:rsidP="00CA02ED">
      <w:pPr>
        <w:widowControl/>
        <w:spacing w:line="276" w:lineRule="auto"/>
        <w:rPr>
          <w:rFonts w:ascii="Calibri" w:eastAsia="Calibri" w:hAnsi="Calibri" w:cs="Calibri"/>
          <w:sz w:val="20"/>
          <w:szCs w:val="20"/>
        </w:rPr>
      </w:pPr>
    </w:p>
    <w:p w14:paraId="53FD61FC" w14:textId="67F7B1C7" w:rsidR="0060161D" w:rsidRPr="00CA02ED" w:rsidRDefault="00821719" w:rsidP="00CA02ED">
      <w:pPr>
        <w:pStyle w:val="BodyText"/>
        <w:widowControl/>
        <w:spacing w:before="0" w:line="276" w:lineRule="auto"/>
        <w:ind w:right="236" w:hanging="1"/>
      </w:pPr>
      <w:r w:rsidRPr="00CA02ED">
        <w:t>FSA</w:t>
      </w:r>
      <w:r w:rsidR="001C2700" w:rsidRPr="00CA02ED">
        <w:t xml:space="preserve"> administers the</w:t>
      </w:r>
      <w:r w:rsidR="008C4301" w:rsidRPr="00CA02ED">
        <w:t xml:space="preserve"> Organic Certification Cost Share Program</w:t>
      </w:r>
      <w:r w:rsidR="001C2700" w:rsidRPr="00CA02ED">
        <w:t xml:space="preserve"> </w:t>
      </w:r>
      <w:r w:rsidR="008C4301" w:rsidRPr="00CA02ED">
        <w:t>(</w:t>
      </w:r>
      <w:r w:rsidR="001C2700" w:rsidRPr="00CA02ED">
        <w:t>OCCSP</w:t>
      </w:r>
      <w:r w:rsidR="008C4301" w:rsidRPr="00CA02ED">
        <w:t>)</w:t>
      </w:r>
      <w:r w:rsidR="001C2700" w:rsidRPr="00CA02ED">
        <w:t xml:space="preserve"> using relevant sections of the Organic Foods Production Act of 1990 and the Uniform Grant Guidance, 2 CFR 200. </w:t>
      </w:r>
      <w:r w:rsidR="0076701D" w:rsidRPr="00CA02ED">
        <w:t>F</w:t>
      </w:r>
      <w:r w:rsidR="001C2700" w:rsidRPr="00CA02ED">
        <w:t>S</w:t>
      </w:r>
      <w:r w:rsidR="0076701D" w:rsidRPr="00CA02ED">
        <w:t>A</w:t>
      </w:r>
      <w:r w:rsidR="001C2700" w:rsidRPr="00CA02ED">
        <w:t xml:space="preserve"> awards OCCSP funds to eligible State Agencies, which operate as a pass-through system, by accepting and approving applications</w:t>
      </w:r>
      <w:r w:rsidR="000E7BF4" w:rsidRPr="00CA02ED">
        <w:t xml:space="preserve"> from producers and handlers</w:t>
      </w:r>
      <w:r w:rsidR="001C2700" w:rsidRPr="00CA02ED">
        <w:t xml:space="preserve"> so that </w:t>
      </w:r>
      <w:r w:rsidR="00645A3B" w:rsidRPr="00CA02ED">
        <w:t xml:space="preserve">State Agencies </w:t>
      </w:r>
      <w:r w:rsidR="001C2700" w:rsidRPr="00CA02ED">
        <w:t>can issue reimbursements to organic operations.</w:t>
      </w:r>
    </w:p>
    <w:p w14:paraId="3AA4D43E" w14:textId="77777777" w:rsidR="0060161D" w:rsidRPr="00CA02ED" w:rsidRDefault="0060161D" w:rsidP="00CA02ED">
      <w:pPr>
        <w:widowControl/>
        <w:spacing w:before="11" w:line="276" w:lineRule="auto"/>
        <w:rPr>
          <w:rFonts w:ascii="Calibri" w:eastAsia="Calibri" w:hAnsi="Calibri" w:cs="Calibri"/>
          <w:sz w:val="20"/>
          <w:szCs w:val="20"/>
        </w:rPr>
      </w:pPr>
    </w:p>
    <w:p w14:paraId="606F2FB4"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78A88C81" wp14:editId="75232FDD">
                <wp:extent cx="6097270" cy="248920"/>
                <wp:effectExtent l="0" t="0" r="8255" b="8255"/>
                <wp:docPr id="831" name="Group 8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832" name="Group 836"/>
                        <wpg:cNvGrpSpPr>
                          <a:grpSpLocks/>
                        </wpg:cNvGrpSpPr>
                        <wpg:grpSpPr bwMode="auto">
                          <a:xfrm>
                            <a:off x="91" y="61"/>
                            <a:ext cx="9420" cy="270"/>
                            <a:chOff x="91" y="61"/>
                            <a:chExt cx="9420" cy="270"/>
                          </a:xfrm>
                        </wpg:grpSpPr>
                        <wps:wsp>
                          <wps:cNvPr id="833" name="Freeform 837"/>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4" name="Group 834"/>
                        <wpg:cNvGrpSpPr>
                          <a:grpSpLocks/>
                        </wpg:cNvGrpSpPr>
                        <wpg:grpSpPr bwMode="auto">
                          <a:xfrm>
                            <a:off x="31" y="31"/>
                            <a:ext cx="9540" cy="2"/>
                            <a:chOff x="31" y="31"/>
                            <a:chExt cx="9540" cy="2"/>
                          </a:xfrm>
                        </wpg:grpSpPr>
                        <wps:wsp>
                          <wps:cNvPr id="835" name="Freeform 835"/>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6" name="Group 832"/>
                        <wpg:cNvGrpSpPr>
                          <a:grpSpLocks/>
                        </wpg:cNvGrpSpPr>
                        <wpg:grpSpPr bwMode="auto">
                          <a:xfrm>
                            <a:off x="31" y="361"/>
                            <a:ext cx="9540" cy="2"/>
                            <a:chOff x="31" y="361"/>
                            <a:chExt cx="9540" cy="2"/>
                          </a:xfrm>
                        </wpg:grpSpPr>
                        <wps:wsp>
                          <wps:cNvPr id="837" name="Freeform 833"/>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8" name="Group 830"/>
                        <wpg:cNvGrpSpPr>
                          <a:grpSpLocks/>
                        </wpg:cNvGrpSpPr>
                        <wpg:grpSpPr bwMode="auto">
                          <a:xfrm>
                            <a:off x="61" y="61"/>
                            <a:ext cx="2" cy="270"/>
                            <a:chOff x="61" y="61"/>
                            <a:chExt cx="2" cy="270"/>
                          </a:xfrm>
                        </wpg:grpSpPr>
                        <wps:wsp>
                          <wps:cNvPr id="839" name="Freeform 831"/>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0" name="Group 827"/>
                        <wpg:cNvGrpSpPr>
                          <a:grpSpLocks/>
                        </wpg:cNvGrpSpPr>
                        <wpg:grpSpPr bwMode="auto">
                          <a:xfrm>
                            <a:off x="9541" y="61"/>
                            <a:ext cx="2" cy="270"/>
                            <a:chOff x="9541" y="61"/>
                            <a:chExt cx="2" cy="270"/>
                          </a:xfrm>
                        </wpg:grpSpPr>
                        <wps:wsp>
                          <wps:cNvPr id="841" name="Freeform 829"/>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 name="Text Box 828"/>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E4407" w14:textId="77777777" w:rsidR="00A90603" w:rsidRPr="009C5801" w:rsidRDefault="00A90603">
                                <w:pPr>
                                  <w:spacing w:before="60"/>
                                  <w:ind w:left="90"/>
                                  <w:rPr>
                                    <w:rFonts w:ascii="Cambria" w:eastAsia="Cambria" w:hAnsi="Cambria" w:cs="Cambria"/>
                                    <w:sz w:val="20"/>
                                    <w:szCs w:val="20"/>
                                  </w:rPr>
                                </w:pPr>
                                <w:bookmarkStart w:id="10" w:name="1.2_Purpose"/>
                                <w:bookmarkStart w:id="11" w:name="_bookmark2"/>
                                <w:bookmarkEnd w:id="10"/>
                                <w:bookmarkEnd w:id="11"/>
                                <w:r w:rsidRPr="009C5801">
                                  <w:rPr>
                                    <w:rFonts w:ascii="Cambria" w:hAnsi="Cambria"/>
                                    <w:sz w:val="20"/>
                                  </w:rPr>
                                  <w:t>1.2 PURPOSE</w:t>
                                </w:r>
                              </w:p>
                            </w:txbxContent>
                          </wps:txbx>
                          <wps:bodyPr rot="0" vert="horz" wrap="square" lIns="0" tIns="0" rIns="0" bIns="0" anchor="t" anchorCtr="0" upright="1">
                            <a:noAutofit/>
                          </wps:bodyPr>
                        </wps:wsp>
                      </wpg:grpSp>
                    </wpg:wgp>
                  </a:graphicData>
                </a:graphic>
              </wp:inline>
            </w:drawing>
          </mc:Choice>
          <mc:Fallback>
            <w:pict>
              <v:group w14:anchorId="78A88C81" id="Group 826" o:spid="_x0000_s1062"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">
                <v:group id="Group 836" o:spid="_x0000_s1063"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">
                  <v:shape id="Freeform 837" o:spid="_x0000_s1064"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" path="m,270r9420,l9420,,,,,270xe" fillcolor="#c5f0c2" stroked="f">
                    <v:path arrowok="t" o:connecttype="custom" o:connectlocs="0,331;9420,331;9420,61;0,61;0,331" o:connectangles="0,0,0,0,0"/>
                  </v:shape>
                </v:group>
                <v:group id="Group 834" o:spid="_x0000_s1065"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ABM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vnuHvTDgCMv0FAAD//wMAUEsBAi0AFAAGAAgAAAAhANvh9svuAAAAhQEAABMAAAAAAAAA&#10;AAAAAAAAAAAAAFtDb250ZW50X1R5cGVzXS54bWxQSwECLQAUAAYACAAAACEAWvQsW78AAAAVAQAA&#10;CwAAAAAAAAAAAAAAAAAfAQAAX3JlbHMvLnJlbHNQSwECLQAUAAYACAAAACEAumwATMYAAADcAAAA&#10;DwAAAAAAAAAAAAAAAAAHAgAAZHJzL2Rvd25yZXYueG1sUEsFBgAAAAADAAMAtwAAAPoCAAAAAA==&#10;">
                  <v:shape id="Freeform 835" o:spid="_x0000_s1066"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" path="m,l9540,e" filled="f" strokecolor="#c5f0c2" strokeweight="3.1pt">
                    <v:path arrowok="t" o:connecttype="custom" o:connectlocs="0,0;9540,0" o:connectangles="0,0"/>
                  </v:shape>
                </v:group>
                <v:group id="Group 832" o:spid="_x0000_s1067"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">
                  <v:shape id="Freeform 833" o:spid="_x0000_s1068"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" path="m,l9540,e" filled="f" strokecolor="#c5f0c2" strokeweight="3.1pt">
                    <v:path arrowok="t" o:connecttype="custom" o:connectlocs="0,0;9540,0" o:connectangles="0,0"/>
                  </v:shape>
                </v:group>
                <v:group id="Group 830" o:spid="_x0000_s1069"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shape id="Freeform 831" o:spid="_x0000_s1070"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" path="m,l,270e" filled="f" strokecolor="#c5f0c2" strokeweight="3.1pt">
                    <v:path arrowok="t" o:connecttype="custom" o:connectlocs="0,61;0,331" o:connectangles="0,0"/>
                  </v:shape>
                </v:group>
                <v:group id="Group 827" o:spid="_x0000_s1071"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">
                  <v:shape id="Freeform 829" o:spid="_x0000_s1072"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" path="m,l,270e" filled="f" strokecolor="#c5f0c2" strokeweight="3.1pt">
                    <v:path arrowok="t" o:connecttype="custom" o:connectlocs="0,61;0,331" o:connectangles="0,0"/>
                  </v:shape>
                  <v:shape id="Text Box 828" o:spid="_x0000_s1073"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VtxAAAANwAAAAPAAAAZHJzL2Rvd25yZXYueG1sRI9Ba8JA&#10;FITvgv9heQVvuqmI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CjVhW3EAAAA3AAAAA8A&#10;AAAAAAAAAAAAAAAABwIAAGRycy9kb3ducmV2LnhtbFBLBQYAAAAAAwADALcAAAD4AgAAAAA=&#10;" filled="f" stroked="f">
                    <v:textbox inset="0,0,0,0">
                      <w:txbxContent>
                        <w:p w14:paraId="7A6E4407" w14:textId="77777777" w:rsidR="00A90603" w:rsidRPr="009C5801" w:rsidRDefault="00A90603">
                          <w:pPr>
                            <w:spacing w:before="60"/>
                            <w:ind w:left="90"/>
                            <w:rPr>
                              <w:rFonts w:ascii="Cambria" w:eastAsia="Cambria" w:hAnsi="Cambria" w:cs="Cambria"/>
                              <w:sz w:val="20"/>
                              <w:szCs w:val="20"/>
                            </w:rPr>
                          </w:pPr>
                          <w:bookmarkStart w:id="12" w:name="1.2_Purpose"/>
                          <w:bookmarkStart w:id="13" w:name="_bookmark2"/>
                          <w:bookmarkEnd w:id="12"/>
                          <w:bookmarkEnd w:id="13"/>
                          <w:r w:rsidRPr="009C5801">
                            <w:rPr>
                              <w:rFonts w:ascii="Cambria" w:hAnsi="Cambria"/>
                              <w:sz w:val="20"/>
                            </w:rPr>
                            <w:t>1.2 PURPOSE</w:t>
                          </w:r>
                        </w:p>
                      </w:txbxContent>
                    </v:textbox>
                  </v:shape>
                </v:group>
                <w10:anchorlock/>
              </v:group>
            </w:pict>
          </mc:Fallback>
        </mc:AlternateContent>
      </w:r>
    </w:p>
    <w:p w14:paraId="2485FCC9" w14:textId="77777777" w:rsidR="0060161D" w:rsidRPr="00CA02ED" w:rsidRDefault="001C2700" w:rsidP="00CA02ED">
      <w:pPr>
        <w:pStyle w:val="BodyText"/>
        <w:widowControl/>
        <w:spacing w:before="117" w:line="276" w:lineRule="auto"/>
      </w:pPr>
      <w:r w:rsidRPr="00CA02ED">
        <w:t>The purpose of the OCCSP is to defray the costs of receiving and maintaining organic certification</w:t>
      </w:r>
      <w:r w:rsidR="00CE18AA" w:rsidRPr="00CA02ED">
        <w:t xml:space="preserve"> under the </w:t>
      </w:r>
      <w:r w:rsidR="002A56A1" w:rsidRPr="00CA02ED">
        <w:t>National O</w:t>
      </w:r>
      <w:r w:rsidR="00CE18AA" w:rsidRPr="00CA02ED">
        <w:t xml:space="preserve">rganic </w:t>
      </w:r>
      <w:r w:rsidR="002A56A1" w:rsidRPr="00CA02ED">
        <w:t>P</w:t>
      </w:r>
      <w:r w:rsidR="00CE18AA" w:rsidRPr="00CA02ED">
        <w:t>rogram</w:t>
      </w:r>
      <w:r w:rsidRPr="00CA02ED">
        <w:t>.</w:t>
      </w:r>
    </w:p>
    <w:p w14:paraId="433F702E" w14:textId="77777777" w:rsidR="0060161D" w:rsidRPr="00CA02ED" w:rsidRDefault="0060161D" w:rsidP="00CA02ED">
      <w:pPr>
        <w:widowControl/>
        <w:spacing w:before="11" w:line="276" w:lineRule="auto"/>
        <w:rPr>
          <w:rFonts w:ascii="Calibri" w:eastAsia="Calibri" w:hAnsi="Calibri" w:cs="Calibri"/>
          <w:sz w:val="20"/>
          <w:szCs w:val="20"/>
        </w:rPr>
      </w:pPr>
    </w:p>
    <w:p w14:paraId="73BF6149"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61F02CFD" wp14:editId="55FAE1EA">
                <wp:extent cx="6097270" cy="266065"/>
                <wp:effectExtent l="0" t="0" r="8255" b="635"/>
                <wp:docPr id="819"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66065"/>
                          <a:chOff x="0" y="0"/>
                          <a:chExt cx="9602" cy="419"/>
                        </a:xfrm>
                      </wpg:grpSpPr>
                      <wpg:grpSp>
                        <wpg:cNvPr id="820" name="Group 824"/>
                        <wpg:cNvGrpSpPr>
                          <a:grpSpLocks/>
                        </wpg:cNvGrpSpPr>
                        <wpg:grpSpPr bwMode="auto">
                          <a:xfrm>
                            <a:off x="91" y="61"/>
                            <a:ext cx="9420" cy="297"/>
                            <a:chOff x="91" y="61"/>
                            <a:chExt cx="9420" cy="297"/>
                          </a:xfrm>
                        </wpg:grpSpPr>
                        <wps:wsp>
                          <wps:cNvPr id="821" name="Freeform 825"/>
                          <wps:cNvSpPr>
                            <a:spLocks/>
                          </wps:cNvSpPr>
                          <wps:spPr bwMode="auto">
                            <a:xfrm>
                              <a:off x="91" y="61"/>
                              <a:ext cx="9420" cy="297"/>
                            </a:xfrm>
                            <a:custGeom>
                              <a:avLst/>
                              <a:gdLst>
                                <a:gd name="T0" fmla="+- 0 91 91"/>
                                <a:gd name="T1" fmla="*/ T0 w 9420"/>
                                <a:gd name="T2" fmla="+- 0 357 61"/>
                                <a:gd name="T3" fmla="*/ 357 h 297"/>
                                <a:gd name="T4" fmla="+- 0 9511 91"/>
                                <a:gd name="T5" fmla="*/ T4 w 9420"/>
                                <a:gd name="T6" fmla="+- 0 357 61"/>
                                <a:gd name="T7" fmla="*/ 357 h 297"/>
                                <a:gd name="T8" fmla="+- 0 9511 91"/>
                                <a:gd name="T9" fmla="*/ T8 w 9420"/>
                                <a:gd name="T10" fmla="+- 0 61 61"/>
                                <a:gd name="T11" fmla="*/ 61 h 297"/>
                                <a:gd name="T12" fmla="+- 0 91 91"/>
                                <a:gd name="T13" fmla="*/ T12 w 9420"/>
                                <a:gd name="T14" fmla="+- 0 61 61"/>
                                <a:gd name="T15" fmla="*/ 61 h 297"/>
                                <a:gd name="T16" fmla="+- 0 91 91"/>
                                <a:gd name="T17" fmla="*/ T16 w 9420"/>
                                <a:gd name="T18" fmla="+- 0 357 61"/>
                                <a:gd name="T19" fmla="*/ 357 h 297"/>
                              </a:gdLst>
                              <a:ahLst/>
                              <a:cxnLst>
                                <a:cxn ang="0">
                                  <a:pos x="T1" y="T3"/>
                                </a:cxn>
                                <a:cxn ang="0">
                                  <a:pos x="T5" y="T7"/>
                                </a:cxn>
                                <a:cxn ang="0">
                                  <a:pos x="T9" y="T11"/>
                                </a:cxn>
                                <a:cxn ang="0">
                                  <a:pos x="T13" y="T15"/>
                                </a:cxn>
                                <a:cxn ang="0">
                                  <a:pos x="T17" y="T19"/>
                                </a:cxn>
                              </a:cxnLst>
                              <a:rect l="0" t="0" r="r" b="b"/>
                              <a:pathLst>
                                <a:path w="9420" h="297">
                                  <a:moveTo>
                                    <a:pt x="0" y="296"/>
                                  </a:moveTo>
                                  <a:lnTo>
                                    <a:pt x="9420" y="296"/>
                                  </a:lnTo>
                                  <a:lnTo>
                                    <a:pt x="9420" y="0"/>
                                  </a:lnTo>
                                  <a:lnTo>
                                    <a:pt x="0" y="0"/>
                                  </a:lnTo>
                                  <a:lnTo>
                                    <a:pt x="0" y="296"/>
                                  </a:lnTo>
                                  <a:close/>
                                </a:path>
                              </a:pathLst>
                            </a:custGeom>
                            <a:solidFill>
                              <a:srgbClr val="216C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2" name="Group 822"/>
                        <wpg:cNvGrpSpPr>
                          <a:grpSpLocks/>
                        </wpg:cNvGrpSpPr>
                        <wpg:grpSpPr bwMode="auto">
                          <a:xfrm>
                            <a:off x="31" y="31"/>
                            <a:ext cx="9540" cy="2"/>
                            <a:chOff x="31" y="31"/>
                            <a:chExt cx="9540" cy="2"/>
                          </a:xfrm>
                        </wpg:grpSpPr>
                        <wps:wsp>
                          <wps:cNvPr id="823" name="Freeform 823"/>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4" name="Group 820"/>
                        <wpg:cNvGrpSpPr>
                          <a:grpSpLocks/>
                        </wpg:cNvGrpSpPr>
                        <wpg:grpSpPr bwMode="auto">
                          <a:xfrm>
                            <a:off x="31" y="387"/>
                            <a:ext cx="9540" cy="2"/>
                            <a:chOff x="31" y="387"/>
                            <a:chExt cx="9540" cy="2"/>
                          </a:xfrm>
                        </wpg:grpSpPr>
                        <wps:wsp>
                          <wps:cNvPr id="825" name="Freeform 821"/>
                          <wps:cNvSpPr>
                            <a:spLocks/>
                          </wps:cNvSpPr>
                          <wps:spPr bwMode="auto">
                            <a:xfrm>
                              <a:off x="31" y="387"/>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6" name="Group 818"/>
                        <wpg:cNvGrpSpPr>
                          <a:grpSpLocks/>
                        </wpg:cNvGrpSpPr>
                        <wpg:grpSpPr bwMode="auto">
                          <a:xfrm>
                            <a:off x="61" y="61"/>
                            <a:ext cx="2" cy="297"/>
                            <a:chOff x="61" y="61"/>
                            <a:chExt cx="2" cy="297"/>
                          </a:xfrm>
                        </wpg:grpSpPr>
                        <wps:wsp>
                          <wps:cNvPr id="827" name="Freeform 819"/>
                          <wps:cNvSpPr>
                            <a:spLocks/>
                          </wps:cNvSpPr>
                          <wps:spPr bwMode="auto">
                            <a:xfrm>
                              <a:off x="6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8" name="Group 815"/>
                        <wpg:cNvGrpSpPr>
                          <a:grpSpLocks/>
                        </wpg:cNvGrpSpPr>
                        <wpg:grpSpPr bwMode="auto">
                          <a:xfrm>
                            <a:off x="9541" y="61"/>
                            <a:ext cx="2" cy="297"/>
                            <a:chOff x="9541" y="61"/>
                            <a:chExt cx="2" cy="297"/>
                          </a:xfrm>
                        </wpg:grpSpPr>
                        <wps:wsp>
                          <wps:cNvPr id="829" name="Freeform 817"/>
                          <wps:cNvSpPr>
                            <a:spLocks/>
                          </wps:cNvSpPr>
                          <wps:spPr bwMode="auto">
                            <a:xfrm>
                              <a:off x="954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0" name="Text Box 816"/>
                          <wps:cNvSpPr txBox="1">
                            <a:spLocks noChangeArrowheads="1"/>
                          </wps:cNvSpPr>
                          <wps:spPr bwMode="auto">
                            <a:xfrm>
                              <a:off x="30" y="0"/>
                              <a:ext cx="9542"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C3CA5" w14:textId="77777777" w:rsidR="00A90603" w:rsidRPr="009C5801" w:rsidRDefault="00A90603">
                                <w:pPr>
                                  <w:spacing w:before="60"/>
                                  <w:ind w:left="90"/>
                                  <w:rPr>
                                    <w:rFonts w:ascii="Cambria" w:eastAsia="Cambria" w:hAnsi="Cambria" w:cs="Cambria"/>
                                  </w:rPr>
                                </w:pPr>
                                <w:bookmarkStart w:id="14" w:name="2.0_Award_Information"/>
                                <w:bookmarkStart w:id="15" w:name="_bookmark3"/>
                                <w:bookmarkEnd w:id="14"/>
                                <w:bookmarkEnd w:id="15"/>
                                <w:r w:rsidRPr="009C5801">
                                  <w:rPr>
                                    <w:rFonts w:ascii="Cambria" w:hAnsi="Cambria"/>
                                    <w:b/>
                                    <w:color w:val="FFFFFF"/>
                                  </w:rPr>
                                  <w:t>2.0 AWARD INFORMATION</w:t>
                                </w:r>
                              </w:p>
                            </w:txbxContent>
                          </wps:txbx>
                          <wps:bodyPr rot="0" vert="horz" wrap="square" lIns="0" tIns="0" rIns="0" bIns="0" anchor="t" anchorCtr="0" upright="1">
                            <a:noAutofit/>
                          </wps:bodyPr>
                        </wps:wsp>
                      </wpg:grpSp>
                    </wpg:wgp>
                  </a:graphicData>
                </a:graphic>
              </wp:inline>
            </w:drawing>
          </mc:Choice>
          <mc:Fallback>
            <w:pict>
              <v:group w14:anchorId="61F02CFD" id="Group 814" o:spid="_x0000_s1074" style="width:480.1pt;height:20.95pt;mso-position-horizontal-relative:char;mso-position-vertical-relative:line" coordsize="960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">
                <v:group id="Group 824" o:spid="_x0000_s1075" style="position:absolute;left:91;top:61;width:9420;height:297" coordorigin="91,61"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">
                  <v:shape id="Freeform 825" o:spid="_x0000_s1076" style="position:absolute;left:91;top:61;width:9420;height:297;visibility:visible;mso-wrap-style:square;v-text-anchor:top"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" path="m,296r9420,l9420,,,,,296xe" fillcolor="#216c1a" stroked="f">
                    <v:path arrowok="t" o:connecttype="custom" o:connectlocs="0,357;9420,357;9420,61;0,61;0,357" o:connectangles="0,0,0,0,0"/>
                  </v:shape>
                </v:group>
                <v:group id="Group 822" o:spid="_x0000_s1077"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">
                  <v:shape id="Freeform 823" o:spid="_x0000_s1078"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" path="m,l9540,e" filled="f" strokecolor="#216c1a" strokeweight="3.1pt">
                    <v:path arrowok="t" o:connecttype="custom" o:connectlocs="0,0;9540,0" o:connectangles="0,0"/>
                  </v:shape>
                </v:group>
                <v:group id="Group 820" o:spid="_x0000_s1079" style="position:absolute;left:31;top:387;width:9540;height:2" coordorigin="31,387"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">
                  <v:shape id="Freeform 821" o:spid="_x0000_s1080" style="position:absolute;left:31;top:387;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" path="m,l9540,e" filled="f" strokecolor="#216c1a" strokeweight="3.1pt">
                    <v:path arrowok="t" o:connecttype="custom" o:connectlocs="0,0;9540,0" o:connectangles="0,0"/>
                  </v:shape>
                </v:group>
                <v:group id="Group 818" o:spid="_x0000_s1081" style="position:absolute;left:61;top:61;width:2;height:297" coordorigin="6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">
                  <v:shape id="Freeform 819" o:spid="_x0000_s1082" style="position:absolute;left:6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" path="m,l,296e" filled="f" strokecolor="#216c1a" strokeweight="3.1pt">
                    <v:path arrowok="t" o:connecttype="custom" o:connectlocs="0,61;0,357" o:connectangles="0,0"/>
                  </v:shape>
                </v:group>
                <v:group id="Group 815" o:spid="_x0000_s1083" style="position:absolute;left:9541;top:61;width:2;height:297" coordorigin="954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">
                  <v:shape id="Freeform 817" o:spid="_x0000_s1084" style="position:absolute;left:954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" path="m,l,296e" filled="f" strokecolor="#216c1a" strokeweight="3.1pt">
                    <v:path arrowok="t" o:connecttype="custom" o:connectlocs="0,61;0,357" o:connectangles="0,0"/>
                  </v:shape>
                  <v:shape id="Text Box 816" o:spid="_x0000_s1085" type="#_x0000_t202" style="position:absolute;left:30;width:9542;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c38wQAAANwAAAAPAAAAZHJzL2Rvd25yZXYueG1sRE9Ni8Iw&#10;EL0L+x/CLHjTVAX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O9NzfzBAAAA3AAAAA8AAAAA&#10;AAAAAAAAAAAABwIAAGRycy9kb3ducmV2LnhtbFBLBQYAAAAAAwADALcAAAD1AgAAAAA=&#10;" filled="f" stroked="f">
                    <v:textbox inset="0,0,0,0">
                      <w:txbxContent>
                        <w:p w14:paraId="4B9C3CA5" w14:textId="77777777" w:rsidR="00A90603" w:rsidRPr="009C5801" w:rsidRDefault="00A90603">
                          <w:pPr>
                            <w:spacing w:before="60"/>
                            <w:ind w:left="90"/>
                            <w:rPr>
                              <w:rFonts w:ascii="Cambria" w:eastAsia="Cambria" w:hAnsi="Cambria" w:cs="Cambria"/>
                            </w:rPr>
                          </w:pPr>
                          <w:bookmarkStart w:id="16" w:name="2.0_Award_Information"/>
                          <w:bookmarkStart w:id="17" w:name="_bookmark3"/>
                          <w:bookmarkEnd w:id="16"/>
                          <w:bookmarkEnd w:id="17"/>
                          <w:r w:rsidRPr="009C5801">
                            <w:rPr>
                              <w:rFonts w:ascii="Cambria" w:hAnsi="Cambria"/>
                              <w:b/>
                              <w:color w:val="FFFFFF"/>
                            </w:rPr>
                            <w:t>2.0 AWARD INFORMATION</w:t>
                          </w:r>
                        </w:p>
                      </w:txbxContent>
                    </v:textbox>
                  </v:shape>
                </v:group>
                <w10:anchorlock/>
              </v:group>
            </w:pict>
          </mc:Fallback>
        </mc:AlternateContent>
      </w:r>
    </w:p>
    <w:p w14:paraId="10041FCA" w14:textId="77777777" w:rsidR="0060161D" w:rsidRPr="00CA02ED" w:rsidRDefault="0060161D" w:rsidP="00CA02ED">
      <w:pPr>
        <w:widowControl/>
        <w:spacing w:before="8" w:line="276" w:lineRule="auto"/>
        <w:rPr>
          <w:rFonts w:ascii="Calibri" w:eastAsia="Calibri" w:hAnsi="Calibri" w:cs="Calibri"/>
          <w:sz w:val="20"/>
          <w:szCs w:val="20"/>
        </w:rPr>
      </w:pPr>
    </w:p>
    <w:p w14:paraId="09443C03"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14B9BF74" wp14:editId="34F278C4">
                <wp:extent cx="6097270" cy="248920"/>
                <wp:effectExtent l="0" t="0" r="8255" b="8255"/>
                <wp:docPr id="807"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808" name="Group 812"/>
                        <wpg:cNvGrpSpPr>
                          <a:grpSpLocks/>
                        </wpg:cNvGrpSpPr>
                        <wpg:grpSpPr bwMode="auto">
                          <a:xfrm>
                            <a:off x="91" y="61"/>
                            <a:ext cx="9420" cy="270"/>
                            <a:chOff x="91" y="61"/>
                            <a:chExt cx="9420" cy="270"/>
                          </a:xfrm>
                        </wpg:grpSpPr>
                        <wps:wsp>
                          <wps:cNvPr id="809" name="Freeform 813"/>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0" name="Group 810"/>
                        <wpg:cNvGrpSpPr>
                          <a:grpSpLocks/>
                        </wpg:cNvGrpSpPr>
                        <wpg:grpSpPr bwMode="auto">
                          <a:xfrm>
                            <a:off x="31" y="31"/>
                            <a:ext cx="9540" cy="2"/>
                            <a:chOff x="31" y="31"/>
                            <a:chExt cx="9540" cy="2"/>
                          </a:xfrm>
                        </wpg:grpSpPr>
                        <wps:wsp>
                          <wps:cNvPr id="811" name="Freeform 811"/>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2" name="Group 808"/>
                        <wpg:cNvGrpSpPr>
                          <a:grpSpLocks/>
                        </wpg:cNvGrpSpPr>
                        <wpg:grpSpPr bwMode="auto">
                          <a:xfrm>
                            <a:off x="31" y="361"/>
                            <a:ext cx="9540" cy="2"/>
                            <a:chOff x="31" y="361"/>
                            <a:chExt cx="9540" cy="2"/>
                          </a:xfrm>
                        </wpg:grpSpPr>
                        <wps:wsp>
                          <wps:cNvPr id="813" name="Freeform 809"/>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4" name="Group 806"/>
                        <wpg:cNvGrpSpPr>
                          <a:grpSpLocks/>
                        </wpg:cNvGrpSpPr>
                        <wpg:grpSpPr bwMode="auto">
                          <a:xfrm>
                            <a:off x="61" y="61"/>
                            <a:ext cx="2" cy="270"/>
                            <a:chOff x="61" y="61"/>
                            <a:chExt cx="2" cy="270"/>
                          </a:xfrm>
                        </wpg:grpSpPr>
                        <wps:wsp>
                          <wps:cNvPr id="815" name="Freeform 807"/>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6" name="Group 803"/>
                        <wpg:cNvGrpSpPr>
                          <a:grpSpLocks/>
                        </wpg:cNvGrpSpPr>
                        <wpg:grpSpPr bwMode="auto">
                          <a:xfrm>
                            <a:off x="9541" y="61"/>
                            <a:ext cx="2" cy="270"/>
                            <a:chOff x="9541" y="61"/>
                            <a:chExt cx="2" cy="270"/>
                          </a:xfrm>
                        </wpg:grpSpPr>
                        <wps:wsp>
                          <wps:cNvPr id="817" name="Freeform 805"/>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8" name="Text Box 804"/>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CBB3A" w14:textId="77777777" w:rsidR="00A90603" w:rsidRPr="009C5801" w:rsidRDefault="00A90603">
                                <w:pPr>
                                  <w:spacing w:before="60"/>
                                  <w:ind w:left="90"/>
                                  <w:rPr>
                                    <w:rFonts w:ascii="Cambria" w:eastAsia="Cambria" w:hAnsi="Cambria" w:cs="Cambria"/>
                                    <w:sz w:val="20"/>
                                    <w:szCs w:val="20"/>
                                  </w:rPr>
                                </w:pPr>
                                <w:bookmarkStart w:id="18" w:name="2.1_Type_of_Federal_Assistance"/>
                                <w:bookmarkStart w:id="19" w:name="_bookmark4"/>
                                <w:bookmarkEnd w:id="18"/>
                                <w:bookmarkEnd w:id="19"/>
                                <w:r w:rsidRPr="009C5801">
                                  <w:rPr>
                                    <w:rFonts w:ascii="Cambria" w:hAnsi="Cambria"/>
                                    <w:sz w:val="20"/>
                                  </w:rPr>
                                  <w:t>2.1 TYPE OF FEDERAL ASSISTANCE</w:t>
                                </w:r>
                              </w:p>
                            </w:txbxContent>
                          </wps:txbx>
                          <wps:bodyPr rot="0" vert="horz" wrap="square" lIns="0" tIns="0" rIns="0" bIns="0" anchor="t" anchorCtr="0" upright="1">
                            <a:noAutofit/>
                          </wps:bodyPr>
                        </wps:wsp>
                      </wpg:grpSp>
                    </wpg:wgp>
                  </a:graphicData>
                </a:graphic>
              </wp:inline>
            </w:drawing>
          </mc:Choice>
          <mc:Fallback>
            <w:pict>
              <v:group w14:anchorId="14B9BF74" id="Group 802" o:spid="_x0000_s1086"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">
                <v:group id="Group 812" o:spid="_x0000_s1087"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">
                  <v:shape id="Freeform 813" o:spid="_x0000_s1088"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" path="m,270r9420,l9420,,,,,270xe" fillcolor="#c5f0c2" stroked="f">
                    <v:path arrowok="t" o:connecttype="custom" o:connectlocs="0,331;9420,331;9420,61;0,61;0,331" o:connectangles="0,0,0,0,0"/>
                  </v:shape>
                </v:group>
                <v:group id="Group 810" o:spid="_x0000_s1089"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">
                  <v:shape id="Freeform 811" o:spid="_x0000_s1090"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" path="m,l9540,e" filled="f" strokecolor="#c5f0c2" strokeweight="3.1pt">
                    <v:path arrowok="t" o:connecttype="custom" o:connectlocs="0,0;9540,0" o:connectangles="0,0"/>
                  </v:shape>
                </v:group>
                <v:group id="Group 808" o:spid="_x0000_s1091"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">
                  <v:shape id="Freeform 809" o:spid="_x0000_s1092"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" path="m,l9540,e" filled="f" strokecolor="#c5f0c2" strokeweight="3.1pt">
                    <v:path arrowok="t" o:connecttype="custom" o:connectlocs="0,0;9540,0" o:connectangles="0,0"/>
                  </v:shape>
                </v:group>
                <v:group id="Group 806" o:spid="_x0000_s1093"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">
                  <v:shape id="Freeform 807" o:spid="_x0000_s1094"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" path="m,l,270e" filled="f" strokecolor="#c5f0c2" strokeweight="3.1pt">
                    <v:path arrowok="t" o:connecttype="custom" o:connectlocs="0,61;0,331" o:connectangles="0,0"/>
                  </v:shape>
                </v:group>
                <v:group id="Group 803" o:spid="_x0000_s1095"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">
                  <v:shape id="Freeform 805" o:spid="_x0000_s1096"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" path="m,l,270e" filled="f" strokecolor="#c5f0c2" strokeweight="3.1pt">
                    <v:path arrowok="t" o:connecttype="custom" o:connectlocs="0,61;0,331" o:connectangles="0,0"/>
                  </v:shape>
                  <v:shape id="Text Box 804" o:spid="_x0000_s1097"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" filled="f" stroked="f">
                    <v:textbox inset="0,0,0,0">
                      <w:txbxContent>
                        <w:p w14:paraId="072CBB3A" w14:textId="77777777" w:rsidR="00A90603" w:rsidRPr="009C5801" w:rsidRDefault="00A90603">
                          <w:pPr>
                            <w:spacing w:before="60"/>
                            <w:ind w:left="90"/>
                            <w:rPr>
                              <w:rFonts w:ascii="Cambria" w:eastAsia="Cambria" w:hAnsi="Cambria" w:cs="Cambria"/>
                              <w:sz w:val="20"/>
                              <w:szCs w:val="20"/>
                            </w:rPr>
                          </w:pPr>
                          <w:bookmarkStart w:id="20" w:name="2.1_Type_of_Federal_Assistance"/>
                          <w:bookmarkStart w:id="21" w:name="_bookmark4"/>
                          <w:bookmarkEnd w:id="20"/>
                          <w:bookmarkEnd w:id="21"/>
                          <w:r w:rsidRPr="009C5801">
                            <w:rPr>
                              <w:rFonts w:ascii="Cambria" w:hAnsi="Cambria"/>
                              <w:sz w:val="20"/>
                            </w:rPr>
                            <w:t>2.1 TYPE OF FEDERAL ASSISTANCE</w:t>
                          </w:r>
                        </w:p>
                      </w:txbxContent>
                    </v:textbox>
                  </v:shape>
                </v:group>
                <w10:anchorlock/>
              </v:group>
            </w:pict>
          </mc:Fallback>
        </mc:AlternateContent>
      </w:r>
    </w:p>
    <w:p w14:paraId="19BEF856" w14:textId="77777777" w:rsidR="0060161D" w:rsidRPr="00CA02ED" w:rsidRDefault="00821719" w:rsidP="00CA02ED">
      <w:pPr>
        <w:pStyle w:val="BodyText"/>
        <w:widowControl/>
        <w:spacing w:before="117" w:line="276" w:lineRule="auto"/>
      </w:pPr>
      <w:r w:rsidRPr="00CA02ED">
        <w:t>FSA</w:t>
      </w:r>
      <w:r w:rsidR="001C2700" w:rsidRPr="00CA02ED">
        <w:t xml:space="preserve"> administers the OCCSP through Grant Agreements with State Agencies.</w:t>
      </w:r>
    </w:p>
    <w:p w14:paraId="4E49CC64" w14:textId="77777777" w:rsidR="0060161D" w:rsidRPr="00CA02ED" w:rsidRDefault="0060161D" w:rsidP="00CA02ED">
      <w:pPr>
        <w:widowControl/>
        <w:spacing w:before="10" w:line="276" w:lineRule="auto"/>
        <w:rPr>
          <w:rFonts w:ascii="Calibri" w:eastAsia="Calibri" w:hAnsi="Calibri" w:cs="Calibri"/>
          <w:sz w:val="20"/>
          <w:szCs w:val="20"/>
        </w:rPr>
      </w:pPr>
    </w:p>
    <w:p w14:paraId="0032E74F"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550FD6D0" wp14:editId="5BB0BAB5">
                <wp:extent cx="6097270" cy="248920"/>
                <wp:effectExtent l="0" t="0" r="8255" b="8255"/>
                <wp:docPr id="795" name="Group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796" name="Group 800"/>
                        <wpg:cNvGrpSpPr>
                          <a:grpSpLocks/>
                        </wpg:cNvGrpSpPr>
                        <wpg:grpSpPr bwMode="auto">
                          <a:xfrm>
                            <a:off x="91" y="61"/>
                            <a:ext cx="9420" cy="270"/>
                            <a:chOff x="91" y="61"/>
                            <a:chExt cx="9420" cy="270"/>
                          </a:xfrm>
                        </wpg:grpSpPr>
                        <wps:wsp>
                          <wps:cNvPr id="797" name="Freeform 801"/>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8" name="Group 798"/>
                        <wpg:cNvGrpSpPr>
                          <a:grpSpLocks/>
                        </wpg:cNvGrpSpPr>
                        <wpg:grpSpPr bwMode="auto">
                          <a:xfrm>
                            <a:off x="31" y="31"/>
                            <a:ext cx="9540" cy="2"/>
                            <a:chOff x="31" y="31"/>
                            <a:chExt cx="9540" cy="2"/>
                          </a:xfrm>
                        </wpg:grpSpPr>
                        <wps:wsp>
                          <wps:cNvPr id="799" name="Freeform 799"/>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0" name="Group 796"/>
                        <wpg:cNvGrpSpPr>
                          <a:grpSpLocks/>
                        </wpg:cNvGrpSpPr>
                        <wpg:grpSpPr bwMode="auto">
                          <a:xfrm>
                            <a:off x="31" y="361"/>
                            <a:ext cx="9540" cy="2"/>
                            <a:chOff x="31" y="361"/>
                            <a:chExt cx="9540" cy="2"/>
                          </a:xfrm>
                        </wpg:grpSpPr>
                        <wps:wsp>
                          <wps:cNvPr id="801" name="Freeform 797"/>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2" name="Group 794"/>
                        <wpg:cNvGrpSpPr>
                          <a:grpSpLocks/>
                        </wpg:cNvGrpSpPr>
                        <wpg:grpSpPr bwMode="auto">
                          <a:xfrm>
                            <a:off x="61" y="61"/>
                            <a:ext cx="2" cy="270"/>
                            <a:chOff x="61" y="61"/>
                            <a:chExt cx="2" cy="270"/>
                          </a:xfrm>
                        </wpg:grpSpPr>
                        <wps:wsp>
                          <wps:cNvPr id="803" name="Freeform 795"/>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4" name="Group 791"/>
                        <wpg:cNvGrpSpPr>
                          <a:grpSpLocks/>
                        </wpg:cNvGrpSpPr>
                        <wpg:grpSpPr bwMode="auto">
                          <a:xfrm>
                            <a:off x="9541" y="61"/>
                            <a:ext cx="2" cy="270"/>
                            <a:chOff x="9541" y="61"/>
                            <a:chExt cx="2" cy="270"/>
                          </a:xfrm>
                        </wpg:grpSpPr>
                        <wps:wsp>
                          <wps:cNvPr id="805" name="Freeform 793"/>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 name="Text Box 792"/>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236E5" w14:textId="77777777" w:rsidR="00A90603" w:rsidRPr="009C5801" w:rsidRDefault="00A90603">
                                <w:pPr>
                                  <w:spacing w:before="60"/>
                                  <w:ind w:left="90"/>
                                  <w:rPr>
                                    <w:rFonts w:ascii="Cambria" w:eastAsia="Cambria" w:hAnsi="Cambria" w:cs="Cambria"/>
                                    <w:sz w:val="20"/>
                                    <w:szCs w:val="20"/>
                                  </w:rPr>
                                </w:pPr>
                                <w:bookmarkStart w:id="22" w:name="2.2_Type_of_Applications"/>
                                <w:bookmarkStart w:id="23" w:name="_bookmark5"/>
                                <w:bookmarkEnd w:id="22"/>
                                <w:bookmarkEnd w:id="23"/>
                                <w:r w:rsidRPr="009C5801">
                                  <w:rPr>
                                    <w:rFonts w:ascii="Cambria" w:hAnsi="Cambria"/>
                                    <w:sz w:val="20"/>
                                  </w:rPr>
                                  <w:t>2.2 TYPE OF APPLICATIONS</w:t>
                                </w:r>
                              </w:p>
                            </w:txbxContent>
                          </wps:txbx>
                          <wps:bodyPr rot="0" vert="horz" wrap="square" lIns="0" tIns="0" rIns="0" bIns="0" anchor="t" anchorCtr="0" upright="1">
                            <a:noAutofit/>
                          </wps:bodyPr>
                        </wps:wsp>
                      </wpg:grpSp>
                    </wpg:wgp>
                  </a:graphicData>
                </a:graphic>
              </wp:inline>
            </w:drawing>
          </mc:Choice>
          <mc:Fallback>
            <w:pict>
              <v:group w14:anchorId="550FD6D0" id="Group 790" o:spid="_x0000_s1098"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">
                <v:group id="Group 800" o:spid="_x0000_s1099"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">
                  <v:shape id="Freeform 801" o:spid="_x0000_s1100"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" path="m,270r9420,l9420,,,,,270xe" fillcolor="#c5f0c2" stroked="f">
                    <v:path arrowok="t" o:connecttype="custom" o:connectlocs="0,331;9420,331;9420,61;0,61;0,331" o:connectangles="0,0,0,0,0"/>
                  </v:shape>
                </v:group>
                <v:group id="Group 798" o:spid="_x0000_s1101"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">
                  <v:shape id="Freeform 799" o:spid="_x0000_s1102"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" path="m,l9540,e" filled="f" strokecolor="#c5f0c2" strokeweight="3.1pt">
                    <v:path arrowok="t" o:connecttype="custom" o:connectlocs="0,0;9540,0" o:connectangles="0,0"/>
                  </v:shape>
                </v:group>
                <v:group id="Group 796" o:spid="_x0000_s1103"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">
                  <v:shape id="Freeform 797" o:spid="_x0000_s1104"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" path="m,l9540,e" filled="f" strokecolor="#c5f0c2" strokeweight="3.1pt">
                    <v:path arrowok="t" o:connecttype="custom" o:connectlocs="0,0;9540,0" o:connectangles="0,0"/>
                  </v:shape>
                </v:group>
                <v:group id="Group 794" o:spid="_x0000_s1105"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">
                  <v:shape id="Freeform 795" o:spid="_x0000_s1106"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" path="m,l,270e" filled="f" strokecolor="#c5f0c2" strokeweight="3.1pt">
                    <v:path arrowok="t" o:connecttype="custom" o:connectlocs="0,61;0,331" o:connectangles="0,0"/>
                  </v:shape>
                </v:group>
                <v:group id="Group 791" o:spid="_x0000_s1107"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">
                  <v:shape id="Freeform 793" o:spid="_x0000_s1108"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" path="m,l,270e" filled="f" strokecolor="#c5f0c2" strokeweight="3.1pt">
                    <v:path arrowok="t" o:connecttype="custom" o:connectlocs="0,61;0,331" o:connectangles="0,0"/>
                  </v:shape>
                  <v:shape id="Text Box 792" o:spid="_x0000_s1109"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" filled="f" stroked="f">
                    <v:textbox inset="0,0,0,0">
                      <w:txbxContent>
                        <w:p w14:paraId="4BA236E5" w14:textId="77777777" w:rsidR="00A90603" w:rsidRPr="009C5801" w:rsidRDefault="00A90603">
                          <w:pPr>
                            <w:spacing w:before="60"/>
                            <w:ind w:left="90"/>
                            <w:rPr>
                              <w:rFonts w:ascii="Cambria" w:eastAsia="Cambria" w:hAnsi="Cambria" w:cs="Cambria"/>
                              <w:sz w:val="20"/>
                              <w:szCs w:val="20"/>
                            </w:rPr>
                          </w:pPr>
                          <w:bookmarkStart w:id="24" w:name="2.2_Type_of_Applications"/>
                          <w:bookmarkStart w:id="25" w:name="_bookmark5"/>
                          <w:bookmarkEnd w:id="24"/>
                          <w:bookmarkEnd w:id="25"/>
                          <w:r w:rsidRPr="009C5801">
                            <w:rPr>
                              <w:rFonts w:ascii="Cambria" w:hAnsi="Cambria"/>
                              <w:sz w:val="20"/>
                            </w:rPr>
                            <w:t>2.2 TYPE OF APPLICATIONS</w:t>
                          </w:r>
                        </w:p>
                      </w:txbxContent>
                    </v:textbox>
                  </v:shape>
                </v:group>
                <w10:anchorlock/>
              </v:group>
            </w:pict>
          </mc:Fallback>
        </mc:AlternateContent>
      </w:r>
    </w:p>
    <w:p w14:paraId="3BE0600C" w14:textId="3B33D4E7" w:rsidR="0060161D" w:rsidRDefault="00821719" w:rsidP="00CA02ED">
      <w:pPr>
        <w:pStyle w:val="BodyText"/>
        <w:widowControl/>
        <w:spacing w:before="117" w:line="276" w:lineRule="auto"/>
        <w:ind w:right="358"/>
      </w:pPr>
      <w:r w:rsidRPr="00CA02ED">
        <w:t>FSA</w:t>
      </w:r>
      <w:r w:rsidR="001C2700" w:rsidRPr="00CA02ED">
        <w:t xml:space="preserve"> </w:t>
      </w:r>
      <w:r w:rsidR="00F7613F" w:rsidRPr="00CA02ED">
        <w:t>will</w:t>
      </w:r>
      <w:r w:rsidR="001C2700" w:rsidRPr="00CA02ED">
        <w:t xml:space="preserve"> review </w:t>
      </w:r>
      <w:r w:rsidR="001C2700" w:rsidRPr="00CA02ED">
        <w:rPr>
          <w:b/>
        </w:rPr>
        <w:t xml:space="preserve">new applications </w:t>
      </w:r>
      <w:r w:rsidR="001C2700" w:rsidRPr="00CA02ED">
        <w:t xml:space="preserve">from State Agencies for conformance with the criteria in </w:t>
      </w:r>
      <w:r w:rsidR="003C0EC2" w:rsidRPr="00CA02ED">
        <w:t>5.0 Application</w:t>
      </w:r>
      <w:r w:rsidR="001C2700" w:rsidRPr="00CA02ED">
        <w:t xml:space="preserve"> </w:t>
      </w:r>
      <w:hyperlink w:anchor="_bookmark43" w:history="1">
        <w:r w:rsidR="001C2700" w:rsidRPr="00CA02ED">
          <w:t>Review Information,</w:t>
        </w:r>
      </w:hyperlink>
      <w:r w:rsidR="001C2700" w:rsidRPr="00CA02ED">
        <w:t xml:space="preserve"> and </w:t>
      </w:r>
      <w:r w:rsidRPr="00CA02ED">
        <w:t>FSA</w:t>
      </w:r>
      <w:r w:rsidR="001C2700" w:rsidRPr="00CA02ED">
        <w:t xml:space="preserve"> may require applicants to provide additional information or clarification by a specified deadline.</w:t>
      </w:r>
    </w:p>
    <w:p w14:paraId="4E7B62A8" w14:textId="77777777" w:rsidR="00643C77" w:rsidRPr="00CA02ED" w:rsidRDefault="00643C77" w:rsidP="00CA02ED">
      <w:pPr>
        <w:pStyle w:val="BodyText"/>
        <w:widowControl/>
        <w:spacing w:before="117" w:line="276" w:lineRule="auto"/>
        <w:ind w:right="358"/>
      </w:pPr>
    </w:p>
    <w:p w14:paraId="29D1757E" w14:textId="77777777" w:rsidR="0060161D" w:rsidRPr="00CA02ED" w:rsidRDefault="0060161D" w:rsidP="00CA02ED">
      <w:pPr>
        <w:widowControl/>
        <w:spacing w:before="11" w:line="276" w:lineRule="auto"/>
        <w:rPr>
          <w:rFonts w:ascii="Calibri" w:eastAsia="Calibri" w:hAnsi="Calibri" w:cs="Calibri"/>
          <w:sz w:val="20"/>
          <w:szCs w:val="20"/>
        </w:rPr>
      </w:pPr>
    </w:p>
    <w:p w14:paraId="63952F6C"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25F7A718" wp14:editId="28D2086E">
                <wp:extent cx="6097270" cy="248920"/>
                <wp:effectExtent l="0" t="0" r="8255" b="8255"/>
                <wp:docPr id="783" name="Group 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784" name="Group 788"/>
                        <wpg:cNvGrpSpPr>
                          <a:grpSpLocks/>
                        </wpg:cNvGrpSpPr>
                        <wpg:grpSpPr bwMode="auto">
                          <a:xfrm>
                            <a:off x="91" y="61"/>
                            <a:ext cx="9420" cy="270"/>
                            <a:chOff x="91" y="61"/>
                            <a:chExt cx="9420" cy="270"/>
                          </a:xfrm>
                        </wpg:grpSpPr>
                        <wps:wsp>
                          <wps:cNvPr id="785" name="Freeform 789"/>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6" name="Group 786"/>
                        <wpg:cNvGrpSpPr>
                          <a:grpSpLocks/>
                        </wpg:cNvGrpSpPr>
                        <wpg:grpSpPr bwMode="auto">
                          <a:xfrm>
                            <a:off x="31" y="31"/>
                            <a:ext cx="9540" cy="2"/>
                            <a:chOff x="31" y="31"/>
                            <a:chExt cx="9540" cy="2"/>
                          </a:xfrm>
                        </wpg:grpSpPr>
                        <wps:wsp>
                          <wps:cNvPr id="787" name="Freeform 787"/>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8" name="Group 784"/>
                        <wpg:cNvGrpSpPr>
                          <a:grpSpLocks/>
                        </wpg:cNvGrpSpPr>
                        <wpg:grpSpPr bwMode="auto">
                          <a:xfrm>
                            <a:off x="31" y="361"/>
                            <a:ext cx="9540" cy="2"/>
                            <a:chOff x="31" y="361"/>
                            <a:chExt cx="9540" cy="2"/>
                          </a:xfrm>
                        </wpg:grpSpPr>
                        <wps:wsp>
                          <wps:cNvPr id="789" name="Freeform 785"/>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0" name="Group 782"/>
                        <wpg:cNvGrpSpPr>
                          <a:grpSpLocks/>
                        </wpg:cNvGrpSpPr>
                        <wpg:grpSpPr bwMode="auto">
                          <a:xfrm>
                            <a:off x="61" y="61"/>
                            <a:ext cx="2" cy="270"/>
                            <a:chOff x="61" y="61"/>
                            <a:chExt cx="2" cy="270"/>
                          </a:xfrm>
                        </wpg:grpSpPr>
                        <wps:wsp>
                          <wps:cNvPr id="791" name="Freeform 783"/>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2" name="Group 779"/>
                        <wpg:cNvGrpSpPr>
                          <a:grpSpLocks/>
                        </wpg:cNvGrpSpPr>
                        <wpg:grpSpPr bwMode="auto">
                          <a:xfrm>
                            <a:off x="9541" y="61"/>
                            <a:ext cx="2" cy="270"/>
                            <a:chOff x="9541" y="61"/>
                            <a:chExt cx="2" cy="270"/>
                          </a:xfrm>
                        </wpg:grpSpPr>
                        <wps:wsp>
                          <wps:cNvPr id="793" name="Freeform 781"/>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 name="Text Box 780"/>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B180F" w14:textId="77777777" w:rsidR="00A90603" w:rsidRPr="009C5801" w:rsidRDefault="00A90603">
                                <w:pPr>
                                  <w:spacing w:before="60"/>
                                  <w:ind w:left="90"/>
                                  <w:rPr>
                                    <w:rFonts w:ascii="Cambria" w:eastAsia="Cambria" w:hAnsi="Cambria" w:cs="Cambria"/>
                                    <w:sz w:val="20"/>
                                    <w:szCs w:val="20"/>
                                  </w:rPr>
                                </w:pPr>
                                <w:bookmarkStart w:id="26" w:name="2.3_Period_of_Performance"/>
                                <w:bookmarkStart w:id="27" w:name="_bookmark6"/>
                                <w:bookmarkEnd w:id="26"/>
                                <w:bookmarkEnd w:id="27"/>
                                <w:r w:rsidRPr="009C5801">
                                  <w:rPr>
                                    <w:rFonts w:ascii="Cambria" w:hAnsi="Cambria"/>
                                    <w:sz w:val="20"/>
                                  </w:rPr>
                                  <w:t>2.3 PERIOD OF PERFORMANCE</w:t>
                                </w:r>
                              </w:p>
                            </w:txbxContent>
                          </wps:txbx>
                          <wps:bodyPr rot="0" vert="horz" wrap="square" lIns="0" tIns="0" rIns="0" bIns="0" anchor="t" anchorCtr="0" upright="1">
                            <a:noAutofit/>
                          </wps:bodyPr>
                        </wps:wsp>
                      </wpg:grpSp>
                    </wpg:wgp>
                  </a:graphicData>
                </a:graphic>
              </wp:inline>
            </w:drawing>
          </mc:Choice>
          <mc:Fallback>
            <w:pict>
              <v:group w14:anchorId="25F7A718" id="Group 778" o:spid="_x0000_s1110"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">
                <v:group id="Group 788" o:spid="_x0000_s1111"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">
                  <v:shape id="Freeform 789" o:spid="_x0000_s1112"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" path="m,270r9420,l9420,,,,,270xe" fillcolor="#c5f0c2" stroked="f">
                    <v:path arrowok="t" o:connecttype="custom" o:connectlocs="0,331;9420,331;9420,61;0,61;0,331" o:connectangles="0,0,0,0,0"/>
                  </v:shape>
                </v:group>
                <v:group id="Group 786" o:spid="_x0000_s1113"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">
                  <v:shape id="Freeform 787" o:spid="_x0000_s1114"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" path="m,l9540,e" filled="f" strokecolor="#c5f0c2" strokeweight="3.1pt">
                    <v:path arrowok="t" o:connecttype="custom" o:connectlocs="0,0;9540,0" o:connectangles="0,0"/>
                  </v:shape>
                </v:group>
                <v:group id="Group 784" o:spid="_x0000_s1115"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">
                  <v:shape id="Freeform 785" o:spid="_x0000_s1116"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" path="m,l9540,e" filled="f" strokecolor="#c5f0c2" strokeweight="3.1pt">
                    <v:path arrowok="t" o:connecttype="custom" o:connectlocs="0,0;9540,0" o:connectangles="0,0"/>
                  </v:shape>
                </v:group>
                <v:group id="Group 782" o:spid="_x0000_s1117"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">
                  <v:shape id="Freeform 783" o:spid="_x0000_s1118"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" path="m,l,270e" filled="f" strokecolor="#c5f0c2" strokeweight="3.1pt">
                    <v:path arrowok="t" o:connecttype="custom" o:connectlocs="0,61;0,331" o:connectangles="0,0"/>
                  </v:shape>
                </v:group>
                <v:group id="Group 779" o:spid="_x0000_s1119"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">
                  <v:shape id="Freeform 781" o:spid="_x0000_s1120"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" path="m,l,270e" filled="f" strokecolor="#c5f0c2" strokeweight="3.1pt">
                    <v:path arrowok="t" o:connecttype="custom" o:connectlocs="0,61;0,331" o:connectangles="0,0"/>
                  </v:shape>
                  <v:shape id="Text Box 780" o:spid="_x0000_s1121"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CT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BApACTxQAAANwAAAAP&#10;AAAAAAAAAAAAAAAAAAcCAABkcnMvZG93bnJldi54bWxQSwUGAAAAAAMAAwC3AAAA+QIAAAAA&#10;" filled="f" stroked="f">
                    <v:textbox inset="0,0,0,0">
                      <w:txbxContent>
                        <w:p w14:paraId="688B180F" w14:textId="77777777" w:rsidR="00A90603" w:rsidRPr="009C5801" w:rsidRDefault="00A90603">
                          <w:pPr>
                            <w:spacing w:before="60"/>
                            <w:ind w:left="90"/>
                            <w:rPr>
                              <w:rFonts w:ascii="Cambria" w:eastAsia="Cambria" w:hAnsi="Cambria" w:cs="Cambria"/>
                              <w:sz w:val="20"/>
                              <w:szCs w:val="20"/>
                            </w:rPr>
                          </w:pPr>
                          <w:bookmarkStart w:id="28" w:name="2.3_Period_of_Performance"/>
                          <w:bookmarkStart w:id="29" w:name="_bookmark6"/>
                          <w:bookmarkEnd w:id="28"/>
                          <w:bookmarkEnd w:id="29"/>
                          <w:r w:rsidRPr="009C5801">
                            <w:rPr>
                              <w:rFonts w:ascii="Cambria" w:hAnsi="Cambria"/>
                              <w:sz w:val="20"/>
                            </w:rPr>
                            <w:t>2.3 PERIOD OF PERFORMANCE</w:t>
                          </w:r>
                        </w:p>
                      </w:txbxContent>
                    </v:textbox>
                  </v:shape>
                </v:group>
                <w10:anchorlock/>
              </v:group>
            </w:pict>
          </mc:Fallback>
        </mc:AlternateContent>
      </w:r>
    </w:p>
    <w:p w14:paraId="6D493B77" w14:textId="59BBD0C0" w:rsidR="0060161D" w:rsidRPr="00CA02ED" w:rsidRDefault="001C2700" w:rsidP="00CA02ED">
      <w:pPr>
        <w:pStyle w:val="BodyText"/>
        <w:widowControl/>
        <w:spacing w:before="117" w:line="276" w:lineRule="auto"/>
        <w:ind w:right="256" w:hanging="1"/>
      </w:pPr>
      <w:r w:rsidRPr="00CA02ED">
        <w:t xml:space="preserve">The Period of Performance </w:t>
      </w:r>
      <w:r w:rsidR="00FC70DB" w:rsidRPr="00CA02ED">
        <w:t>begins when the agreement is fully executed</w:t>
      </w:r>
      <w:r w:rsidRPr="00CA02ED">
        <w:t xml:space="preserve"> and ends </w:t>
      </w:r>
      <w:r w:rsidR="00B9629C" w:rsidRPr="00CA02ED">
        <w:t>December 31, 2020</w:t>
      </w:r>
      <w:r w:rsidRPr="00CA02ED">
        <w:t xml:space="preserve">.  The applicant must indicate the start and end dates in Box 6c (proposed project start and end dates) of the SF-424, “Application for Federal Domestic Assistance”. </w:t>
      </w:r>
      <w:r w:rsidR="00643BEA" w:rsidRPr="00CA02ED">
        <w:t xml:space="preserve"> </w:t>
      </w:r>
      <w:r w:rsidR="00FC70DB" w:rsidRPr="00CA02ED">
        <w:t>(For FY 20</w:t>
      </w:r>
      <w:r w:rsidR="004A5033" w:rsidRPr="00CA02ED">
        <w:t>20</w:t>
      </w:r>
      <w:r w:rsidR="00FC70DB" w:rsidRPr="00CA02ED">
        <w:t xml:space="preserve">, applicants should enter “upon agreement execution” for the proposed start date.)  </w:t>
      </w:r>
      <w:r w:rsidR="00A84A9D" w:rsidRPr="00CA02ED">
        <w:t>State Agencies should only apply if they reasonably expect to be able to process all applications by December 31, 2020.  No-Cost Extensions of the Period of Performance will be considered only in rare situations due to unforeseeable circumstances.  State Agencies must request No-Cost Extensions at least 10 calendar days before the end of the performance period.</w:t>
      </w:r>
    </w:p>
    <w:p w14:paraId="041CC4CE" w14:textId="6FEA6F99" w:rsidR="0060161D" w:rsidRPr="00CA02ED" w:rsidRDefault="00AD616F" w:rsidP="00CA02ED">
      <w:pPr>
        <w:pStyle w:val="BodyText"/>
        <w:widowControl/>
        <w:spacing w:before="120" w:line="276" w:lineRule="auto"/>
        <w:ind w:left="239" w:right="256"/>
      </w:pPr>
      <w:r w:rsidRPr="00CA02ED">
        <w:t xml:space="preserve">State Agencies </w:t>
      </w:r>
      <w:r w:rsidR="00265476" w:rsidRPr="00CA02ED">
        <w:t xml:space="preserve">must submit </w:t>
      </w:r>
      <w:r w:rsidRPr="00CA02ED">
        <w:t>request</w:t>
      </w:r>
      <w:r w:rsidR="00265476" w:rsidRPr="00CA02ED">
        <w:t>s for</w:t>
      </w:r>
      <w:r w:rsidRPr="00CA02ED">
        <w:t xml:space="preserve"> reimbursements</w:t>
      </w:r>
      <w:r w:rsidR="001C2700" w:rsidRPr="00CA02ED">
        <w:t xml:space="preserve"> </w:t>
      </w:r>
      <w:r w:rsidR="004905DE" w:rsidRPr="00CA02ED">
        <w:t xml:space="preserve">and annual financial reports </w:t>
      </w:r>
      <w:r w:rsidR="001C2700" w:rsidRPr="00CA02ED">
        <w:t xml:space="preserve">for the OCCSP </w:t>
      </w:r>
      <w:r w:rsidR="00265476" w:rsidRPr="00CA02ED">
        <w:t>by</w:t>
      </w:r>
      <w:r w:rsidR="001C2700" w:rsidRPr="00CA02ED">
        <w:t xml:space="preserve"> </w:t>
      </w:r>
      <w:r w:rsidR="00A84A9D" w:rsidRPr="00CA02ED">
        <w:t xml:space="preserve">March </w:t>
      </w:r>
      <w:r w:rsidR="001C2700" w:rsidRPr="00CA02ED">
        <w:t xml:space="preserve">31, </w:t>
      </w:r>
      <w:r w:rsidR="00A2701A" w:rsidRPr="00CA02ED">
        <w:t>20</w:t>
      </w:r>
      <w:r w:rsidR="004A5033" w:rsidRPr="00CA02ED">
        <w:t>21</w:t>
      </w:r>
      <w:r w:rsidR="001C2700" w:rsidRPr="00CA02ED">
        <w:t xml:space="preserve">. </w:t>
      </w:r>
    </w:p>
    <w:p w14:paraId="5EB6C8B5" w14:textId="77777777" w:rsidR="0060161D" w:rsidRPr="00C23EEB" w:rsidRDefault="0060161D" w:rsidP="00CA02ED">
      <w:pPr>
        <w:widowControl/>
        <w:spacing w:before="11" w:line="276" w:lineRule="auto"/>
        <w:rPr>
          <w:rFonts w:ascii="Calibri" w:eastAsia="Calibri" w:hAnsi="Calibri" w:cs="Calibri"/>
          <w:sz w:val="8"/>
          <w:szCs w:val="8"/>
        </w:rPr>
      </w:pPr>
    </w:p>
    <w:p w14:paraId="253EB899"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1C9A2D18" wp14:editId="61C0AFFC">
                <wp:extent cx="6097270" cy="248920"/>
                <wp:effectExtent l="0" t="0" r="8255" b="8255"/>
                <wp:docPr id="771"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772" name="Group 776"/>
                        <wpg:cNvGrpSpPr>
                          <a:grpSpLocks/>
                        </wpg:cNvGrpSpPr>
                        <wpg:grpSpPr bwMode="auto">
                          <a:xfrm>
                            <a:off x="91" y="61"/>
                            <a:ext cx="9420" cy="270"/>
                            <a:chOff x="91" y="61"/>
                            <a:chExt cx="9420" cy="270"/>
                          </a:xfrm>
                        </wpg:grpSpPr>
                        <wps:wsp>
                          <wps:cNvPr id="773" name="Freeform 777"/>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4" name="Group 774"/>
                        <wpg:cNvGrpSpPr>
                          <a:grpSpLocks/>
                        </wpg:cNvGrpSpPr>
                        <wpg:grpSpPr bwMode="auto">
                          <a:xfrm>
                            <a:off x="31" y="31"/>
                            <a:ext cx="9540" cy="2"/>
                            <a:chOff x="31" y="31"/>
                            <a:chExt cx="9540" cy="2"/>
                          </a:xfrm>
                        </wpg:grpSpPr>
                        <wps:wsp>
                          <wps:cNvPr id="775" name="Freeform 775"/>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6" name="Group 772"/>
                        <wpg:cNvGrpSpPr>
                          <a:grpSpLocks/>
                        </wpg:cNvGrpSpPr>
                        <wpg:grpSpPr bwMode="auto">
                          <a:xfrm>
                            <a:off x="31" y="361"/>
                            <a:ext cx="9540" cy="2"/>
                            <a:chOff x="31" y="361"/>
                            <a:chExt cx="9540" cy="2"/>
                          </a:xfrm>
                        </wpg:grpSpPr>
                        <wps:wsp>
                          <wps:cNvPr id="777" name="Freeform 773"/>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8" name="Group 770"/>
                        <wpg:cNvGrpSpPr>
                          <a:grpSpLocks/>
                        </wpg:cNvGrpSpPr>
                        <wpg:grpSpPr bwMode="auto">
                          <a:xfrm>
                            <a:off x="61" y="61"/>
                            <a:ext cx="2" cy="270"/>
                            <a:chOff x="61" y="61"/>
                            <a:chExt cx="2" cy="270"/>
                          </a:xfrm>
                        </wpg:grpSpPr>
                        <wps:wsp>
                          <wps:cNvPr id="779" name="Freeform 771"/>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0" name="Group 767"/>
                        <wpg:cNvGrpSpPr>
                          <a:grpSpLocks/>
                        </wpg:cNvGrpSpPr>
                        <wpg:grpSpPr bwMode="auto">
                          <a:xfrm>
                            <a:off x="9541" y="61"/>
                            <a:ext cx="2" cy="270"/>
                            <a:chOff x="9541" y="61"/>
                            <a:chExt cx="2" cy="270"/>
                          </a:xfrm>
                        </wpg:grpSpPr>
                        <wps:wsp>
                          <wps:cNvPr id="781" name="Freeform 769"/>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2" name="Text Box 768"/>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4520B" w14:textId="77777777" w:rsidR="00A90603" w:rsidRPr="009C5801" w:rsidRDefault="00A90603">
                                <w:pPr>
                                  <w:spacing w:before="60"/>
                                  <w:ind w:left="90"/>
                                  <w:rPr>
                                    <w:rFonts w:ascii="Cambria" w:eastAsia="Cambria" w:hAnsi="Cambria" w:cs="Cambria"/>
                                    <w:sz w:val="20"/>
                                    <w:szCs w:val="20"/>
                                  </w:rPr>
                                </w:pPr>
                                <w:bookmarkStart w:id="30" w:name="2.4_Available_Funding"/>
                                <w:bookmarkStart w:id="31" w:name="_bookmark7"/>
                                <w:bookmarkEnd w:id="30"/>
                                <w:bookmarkEnd w:id="31"/>
                                <w:r w:rsidRPr="009C5801">
                                  <w:rPr>
                                    <w:rFonts w:ascii="Cambria" w:hAnsi="Cambria"/>
                                    <w:sz w:val="20"/>
                                  </w:rPr>
                                  <w:t>2.4 AVAILABLE FUNDING</w:t>
                                </w:r>
                              </w:p>
                            </w:txbxContent>
                          </wps:txbx>
                          <wps:bodyPr rot="0" vert="horz" wrap="square" lIns="0" tIns="0" rIns="0" bIns="0" anchor="t" anchorCtr="0" upright="1">
                            <a:noAutofit/>
                          </wps:bodyPr>
                        </wps:wsp>
                      </wpg:grpSp>
                    </wpg:wgp>
                  </a:graphicData>
                </a:graphic>
              </wp:inline>
            </w:drawing>
          </mc:Choice>
          <mc:Fallback>
            <w:pict>
              <v:group w14:anchorId="1C9A2D18" id="Group 766" o:spid="_x0000_s1122"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">
                <v:group id="Group 776" o:spid="_x0000_s1123"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">
                  <v:shape id="Freeform 777" o:spid="_x0000_s1124"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" path="m,270r9420,l9420,,,,,270xe" fillcolor="#c5f0c2" stroked="f">
                    <v:path arrowok="t" o:connecttype="custom" o:connectlocs="0,331;9420,331;9420,61;0,61;0,331" o:connectangles="0,0,0,0,0"/>
                  </v:shape>
                </v:group>
                <v:group id="Group 774" o:spid="_x0000_s1125"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">
                  <v:shape id="Freeform 775" o:spid="_x0000_s1126"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" path="m,l9540,e" filled="f" strokecolor="#c5f0c2" strokeweight="3.1pt">
                    <v:path arrowok="t" o:connecttype="custom" o:connectlocs="0,0;9540,0" o:connectangles="0,0"/>
                  </v:shape>
                </v:group>
                <v:group id="Group 772" o:spid="_x0000_s1127"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">
                  <v:shape id="Freeform 773" o:spid="_x0000_s1128"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" path="m,l9540,e" filled="f" strokecolor="#c5f0c2" strokeweight="3.1pt">
                    <v:path arrowok="t" o:connecttype="custom" o:connectlocs="0,0;9540,0" o:connectangles="0,0"/>
                  </v:shape>
                </v:group>
                <v:group id="Group 770" o:spid="_x0000_s1129"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">
                  <v:shape id="Freeform 771" o:spid="_x0000_s1130"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" path="m,l,270e" filled="f" strokecolor="#c5f0c2" strokeweight="3.1pt">
                    <v:path arrowok="t" o:connecttype="custom" o:connectlocs="0,61;0,331" o:connectangles="0,0"/>
                  </v:shape>
                </v:group>
                <v:group id="Group 767" o:spid="_x0000_s1131"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">
                  <v:shape id="Freeform 769" o:spid="_x0000_s1132"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" path="m,l,270e" filled="f" strokecolor="#c5f0c2" strokeweight="3.1pt">
                    <v:path arrowok="t" o:connecttype="custom" o:connectlocs="0,61;0,331" o:connectangles="0,0"/>
                  </v:shape>
                  <v:shape id="Text Box 768" o:spid="_x0000_s1133"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" filled="f" stroked="f">
                    <v:textbox inset="0,0,0,0">
                      <w:txbxContent>
                        <w:p w14:paraId="6114520B" w14:textId="77777777" w:rsidR="00A90603" w:rsidRPr="009C5801" w:rsidRDefault="00A90603">
                          <w:pPr>
                            <w:spacing w:before="60"/>
                            <w:ind w:left="90"/>
                            <w:rPr>
                              <w:rFonts w:ascii="Cambria" w:eastAsia="Cambria" w:hAnsi="Cambria" w:cs="Cambria"/>
                              <w:sz w:val="20"/>
                              <w:szCs w:val="20"/>
                            </w:rPr>
                          </w:pPr>
                          <w:bookmarkStart w:id="32" w:name="2.4_Available_Funding"/>
                          <w:bookmarkStart w:id="33" w:name="_bookmark7"/>
                          <w:bookmarkEnd w:id="32"/>
                          <w:bookmarkEnd w:id="33"/>
                          <w:r w:rsidRPr="009C5801">
                            <w:rPr>
                              <w:rFonts w:ascii="Cambria" w:hAnsi="Cambria"/>
                              <w:sz w:val="20"/>
                            </w:rPr>
                            <w:t>2.4 AVAILABLE FUNDING</w:t>
                          </w:r>
                        </w:p>
                      </w:txbxContent>
                    </v:textbox>
                  </v:shape>
                </v:group>
                <w10:anchorlock/>
              </v:group>
            </w:pict>
          </mc:Fallback>
        </mc:AlternateContent>
      </w:r>
    </w:p>
    <w:p w14:paraId="723C8E2F" w14:textId="45081DA5" w:rsidR="0060161D" w:rsidRPr="00CA02ED" w:rsidRDefault="001C2700" w:rsidP="00CA02ED">
      <w:pPr>
        <w:pStyle w:val="BodyText"/>
        <w:widowControl/>
        <w:spacing w:before="117" w:line="276" w:lineRule="auto"/>
        <w:ind w:left="245" w:right="259"/>
      </w:pPr>
      <w:r w:rsidRPr="00CA02ED">
        <w:t>Approximately $</w:t>
      </w:r>
      <w:r w:rsidR="00781BDF" w:rsidRPr="00CA02ED">
        <w:t>6</w:t>
      </w:r>
      <w:r w:rsidRPr="00CA02ED">
        <w:t>M is available under the NOCCSP and $9</w:t>
      </w:r>
      <w:r w:rsidR="00A2701A" w:rsidRPr="00CA02ED">
        <w:t>3</w:t>
      </w:r>
      <w:r w:rsidR="003F24F2" w:rsidRPr="00CA02ED">
        <w:t>1</w:t>
      </w:r>
      <w:r w:rsidRPr="00CA02ED">
        <w:t>,000 under the AMA OCCSP to fund FY 20</w:t>
      </w:r>
      <w:r w:rsidR="004A5033" w:rsidRPr="00CA02ED">
        <w:t>20</w:t>
      </w:r>
      <w:r w:rsidRPr="00CA02ED">
        <w:t xml:space="preserve"> applications received in accordance with this initial announcement.</w:t>
      </w:r>
    </w:p>
    <w:p w14:paraId="1827A1A7" w14:textId="77777777" w:rsidR="0060161D" w:rsidRPr="00C23EEB" w:rsidRDefault="0060161D" w:rsidP="00CA02ED">
      <w:pPr>
        <w:widowControl/>
        <w:spacing w:line="276" w:lineRule="auto"/>
        <w:rPr>
          <w:rFonts w:ascii="Calibri" w:eastAsia="Calibri" w:hAnsi="Calibri" w:cs="Calibri"/>
          <w:sz w:val="8"/>
          <w:szCs w:val="8"/>
        </w:rPr>
      </w:pPr>
    </w:p>
    <w:p w14:paraId="437151D1"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382C2E37" wp14:editId="11F5BB64">
                <wp:extent cx="6097270" cy="248920"/>
                <wp:effectExtent l="0" t="0" r="8255" b="8255"/>
                <wp:docPr id="759" name="Group 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760" name="Group 764"/>
                        <wpg:cNvGrpSpPr>
                          <a:grpSpLocks/>
                        </wpg:cNvGrpSpPr>
                        <wpg:grpSpPr bwMode="auto">
                          <a:xfrm>
                            <a:off x="91" y="61"/>
                            <a:ext cx="9420" cy="270"/>
                            <a:chOff x="91" y="61"/>
                            <a:chExt cx="9420" cy="270"/>
                          </a:xfrm>
                        </wpg:grpSpPr>
                        <wps:wsp>
                          <wps:cNvPr id="761" name="Freeform 765"/>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2" name="Group 762"/>
                        <wpg:cNvGrpSpPr>
                          <a:grpSpLocks/>
                        </wpg:cNvGrpSpPr>
                        <wpg:grpSpPr bwMode="auto">
                          <a:xfrm>
                            <a:off x="31" y="31"/>
                            <a:ext cx="9540" cy="2"/>
                            <a:chOff x="31" y="31"/>
                            <a:chExt cx="9540" cy="2"/>
                          </a:xfrm>
                        </wpg:grpSpPr>
                        <wps:wsp>
                          <wps:cNvPr id="763" name="Freeform 763"/>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4" name="Group 760"/>
                        <wpg:cNvGrpSpPr>
                          <a:grpSpLocks/>
                        </wpg:cNvGrpSpPr>
                        <wpg:grpSpPr bwMode="auto">
                          <a:xfrm>
                            <a:off x="31" y="361"/>
                            <a:ext cx="9540" cy="2"/>
                            <a:chOff x="31" y="361"/>
                            <a:chExt cx="9540" cy="2"/>
                          </a:xfrm>
                        </wpg:grpSpPr>
                        <wps:wsp>
                          <wps:cNvPr id="765" name="Freeform 761"/>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6" name="Group 758"/>
                        <wpg:cNvGrpSpPr>
                          <a:grpSpLocks/>
                        </wpg:cNvGrpSpPr>
                        <wpg:grpSpPr bwMode="auto">
                          <a:xfrm>
                            <a:off x="61" y="61"/>
                            <a:ext cx="2" cy="270"/>
                            <a:chOff x="61" y="61"/>
                            <a:chExt cx="2" cy="270"/>
                          </a:xfrm>
                        </wpg:grpSpPr>
                        <wps:wsp>
                          <wps:cNvPr id="767" name="Freeform 759"/>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8" name="Group 755"/>
                        <wpg:cNvGrpSpPr>
                          <a:grpSpLocks/>
                        </wpg:cNvGrpSpPr>
                        <wpg:grpSpPr bwMode="auto">
                          <a:xfrm>
                            <a:off x="9541" y="61"/>
                            <a:ext cx="2" cy="270"/>
                            <a:chOff x="9541" y="61"/>
                            <a:chExt cx="2" cy="270"/>
                          </a:xfrm>
                        </wpg:grpSpPr>
                        <wps:wsp>
                          <wps:cNvPr id="769" name="Freeform 757"/>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0" name="Text Box 756"/>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AABE5" w14:textId="77777777" w:rsidR="00A90603" w:rsidRPr="009C5801" w:rsidRDefault="00A90603">
                                <w:pPr>
                                  <w:spacing w:before="60"/>
                                  <w:ind w:left="90"/>
                                  <w:rPr>
                                    <w:rFonts w:ascii="Cambria" w:eastAsia="Cambria" w:hAnsi="Cambria" w:cs="Cambria"/>
                                    <w:sz w:val="20"/>
                                    <w:szCs w:val="20"/>
                                  </w:rPr>
                                </w:pPr>
                                <w:bookmarkStart w:id="34" w:name="2.5_Estimated_Grant_Amounts"/>
                                <w:bookmarkStart w:id="35" w:name="_bookmark8"/>
                                <w:bookmarkEnd w:id="34"/>
                                <w:bookmarkEnd w:id="35"/>
                                <w:r w:rsidRPr="009C5801">
                                  <w:rPr>
                                    <w:rFonts w:ascii="Cambria" w:hAnsi="Cambria"/>
                                    <w:sz w:val="20"/>
                                  </w:rPr>
                                  <w:t>2.5 ESTIMATED GRANT AMOUNTS</w:t>
                                </w:r>
                              </w:p>
                            </w:txbxContent>
                          </wps:txbx>
                          <wps:bodyPr rot="0" vert="horz" wrap="square" lIns="0" tIns="0" rIns="0" bIns="0" anchor="t" anchorCtr="0" upright="1">
                            <a:noAutofit/>
                          </wps:bodyPr>
                        </wps:wsp>
                      </wpg:grpSp>
                    </wpg:wgp>
                  </a:graphicData>
                </a:graphic>
              </wp:inline>
            </w:drawing>
          </mc:Choice>
          <mc:Fallback>
            <w:pict>
              <v:group w14:anchorId="382C2E37" id="Group 754" o:spid="_x0000_s1134"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">
                <v:group id="Group 764" o:spid="_x0000_s1135"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">
                  <v:shape id="Freeform 765" o:spid="_x0000_s1136"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" path="m,270r9420,l9420,,,,,270xe" fillcolor="#c5f0c2" stroked="f">
                    <v:path arrowok="t" o:connecttype="custom" o:connectlocs="0,331;9420,331;9420,61;0,61;0,331" o:connectangles="0,0,0,0,0"/>
                  </v:shape>
                </v:group>
                <v:group id="Group 762" o:spid="_x0000_s1137"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o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NF/B7JhwBuf4BAAD//wMAUEsBAi0AFAAGAAgAAAAhANvh9svuAAAAhQEAABMAAAAAAAAA&#10;AAAAAAAAAAAAAFtDb250ZW50X1R5cGVzXS54bWxQSwECLQAUAAYACAAAACEAWvQsW78AAAAVAQAA&#10;CwAAAAAAAAAAAAAAAAAfAQAAX3JlbHMvLnJlbHNQSwECLQAUAAYACAAAACEAv86G6MYAAADcAAAA&#10;DwAAAAAAAAAAAAAAAAAHAgAAZHJzL2Rvd25yZXYueG1sUEsFBgAAAAADAAMAtwAAAPoCAAAAAA==&#10;">
                  <v:shape id="Freeform 763" o:spid="_x0000_s1138"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" path="m,l9540,e" filled="f" strokecolor="#c5f0c2" strokeweight="3.1pt">
                    <v:path arrowok="t" o:connecttype="custom" o:connectlocs="0,0;9540,0" o:connectangles="0,0"/>
                  </v:shape>
                </v:group>
                <v:group id="Group 760" o:spid="_x0000_s1139"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">
                  <v:shape id="Freeform 761" o:spid="_x0000_s1140"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" path="m,l9540,e" filled="f" strokecolor="#c5f0c2" strokeweight="3.1pt">
                    <v:path arrowok="t" o:connecttype="custom" o:connectlocs="0,0;9540,0" o:connectangles="0,0"/>
                  </v:shape>
                </v:group>
                <v:group id="Group 758" o:spid="_x0000_s1141"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">
                  <v:shape id="Freeform 759" o:spid="_x0000_s1142"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" path="m,l,270e" filled="f" strokecolor="#c5f0c2" strokeweight="3.1pt">
                    <v:path arrowok="t" o:connecttype="custom" o:connectlocs="0,61;0,331" o:connectangles="0,0"/>
                  </v:shape>
                </v:group>
                <v:group id="Group 755" o:spid="_x0000_s1143"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">
                  <v:shape id="Freeform 757" o:spid="_x0000_s1144"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" path="m,l,270e" filled="f" strokecolor="#c5f0c2" strokeweight="3.1pt">
                    <v:path arrowok="t" o:connecttype="custom" o:connectlocs="0,61;0,331" o:connectangles="0,0"/>
                  </v:shape>
                  <v:shape id="Text Box 756" o:spid="_x0000_s1145"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" filled="f" stroked="f">
                    <v:textbox inset="0,0,0,0">
                      <w:txbxContent>
                        <w:p w14:paraId="030AABE5" w14:textId="77777777" w:rsidR="00A90603" w:rsidRPr="009C5801" w:rsidRDefault="00A90603">
                          <w:pPr>
                            <w:spacing w:before="60"/>
                            <w:ind w:left="90"/>
                            <w:rPr>
                              <w:rFonts w:ascii="Cambria" w:eastAsia="Cambria" w:hAnsi="Cambria" w:cs="Cambria"/>
                              <w:sz w:val="20"/>
                              <w:szCs w:val="20"/>
                            </w:rPr>
                          </w:pPr>
                          <w:bookmarkStart w:id="36" w:name="2.5_Estimated_Grant_Amounts"/>
                          <w:bookmarkStart w:id="37" w:name="_bookmark8"/>
                          <w:bookmarkEnd w:id="36"/>
                          <w:bookmarkEnd w:id="37"/>
                          <w:r w:rsidRPr="009C5801">
                            <w:rPr>
                              <w:rFonts w:ascii="Cambria" w:hAnsi="Cambria"/>
                              <w:sz w:val="20"/>
                            </w:rPr>
                            <w:t>2.5 ESTIMATED GRANT AMOUNTS</w:t>
                          </w:r>
                        </w:p>
                      </w:txbxContent>
                    </v:textbox>
                  </v:shape>
                </v:group>
                <w10:anchorlock/>
              </v:group>
            </w:pict>
          </mc:Fallback>
        </mc:AlternateContent>
      </w:r>
    </w:p>
    <w:p w14:paraId="6D5CAA12" w14:textId="4DF2CB92" w:rsidR="0060161D" w:rsidRPr="00CA02ED" w:rsidRDefault="001C2700" w:rsidP="00CA02ED">
      <w:pPr>
        <w:pStyle w:val="BodyText"/>
        <w:widowControl/>
        <w:spacing w:before="117" w:line="276" w:lineRule="auto"/>
        <w:ind w:left="239" w:right="237"/>
      </w:pPr>
      <w:r w:rsidRPr="00CA02ED">
        <w:t xml:space="preserve">Each State Agency that submits an acceptable and complete application to </w:t>
      </w:r>
      <w:r w:rsidR="003F24F2" w:rsidRPr="00CA02ED">
        <w:t>FSA</w:t>
      </w:r>
      <w:r w:rsidRPr="00CA02ED">
        <w:t xml:space="preserve"> is eligible to receive </w:t>
      </w:r>
      <w:r w:rsidR="003C0EC2" w:rsidRPr="00CA02ED">
        <w:t>a</w:t>
      </w:r>
      <w:r w:rsidRPr="00CA02ED">
        <w:t xml:space="preserve"> grant amount based on</w:t>
      </w:r>
      <w:r w:rsidR="00991515" w:rsidRPr="00CA02ED">
        <w:t xml:space="preserve"> its</w:t>
      </w:r>
      <w:r w:rsidRPr="00CA02ED">
        <w:t xml:space="preserve"> </w:t>
      </w:r>
      <w:r w:rsidR="00010DFF" w:rsidRPr="00CA02ED">
        <w:t xml:space="preserve">FY </w:t>
      </w:r>
      <w:r w:rsidR="003C0EC2" w:rsidRPr="00CA02ED">
        <w:t>20</w:t>
      </w:r>
      <w:r w:rsidR="00E83C94" w:rsidRPr="00CA02ED">
        <w:t>19</w:t>
      </w:r>
      <w:r w:rsidR="003C0EC2" w:rsidRPr="00CA02ED">
        <w:t xml:space="preserve"> </w:t>
      </w:r>
      <w:r w:rsidRPr="00CA02ED">
        <w:t xml:space="preserve">OCCSP </w:t>
      </w:r>
      <w:r w:rsidR="0059003D" w:rsidRPr="00CA02ED">
        <w:t xml:space="preserve">reimbursement requests, </w:t>
      </w:r>
      <w:r w:rsidR="00991515" w:rsidRPr="00CA02ED">
        <w:t>adjusted to reflect the limited</w:t>
      </w:r>
      <w:r w:rsidR="003C0EC2" w:rsidRPr="00CA02ED">
        <w:t xml:space="preserve"> funding</w:t>
      </w:r>
      <w:r w:rsidR="00991515" w:rsidRPr="00CA02ED">
        <w:t xml:space="preserve"> available for FY 2020</w:t>
      </w:r>
      <w:r w:rsidRPr="00CA02ED">
        <w:t>.</w:t>
      </w:r>
      <w:r w:rsidR="00564A8C" w:rsidRPr="00CA02ED">
        <w:t xml:space="preserve">  </w:t>
      </w:r>
      <w:r w:rsidR="00B03087" w:rsidRPr="00CA02ED">
        <w:t>Estimates for State Agencies that did not participate in FY 2019 are based on participation through FSA county offices in FY 2019, adjusted to reflect the limited amount of funding available for FY 2020 and the portion of producers and handlers who would be expected to apply through the State Agency instead of through their FSA county office.</w:t>
      </w:r>
    </w:p>
    <w:p w14:paraId="6AD4E496" w14:textId="045248B4" w:rsidR="00BE2413" w:rsidRPr="00CA02ED" w:rsidRDefault="00BE2413" w:rsidP="00CA02ED">
      <w:pPr>
        <w:pStyle w:val="BodyText"/>
        <w:widowControl/>
        <w:spacing w:before="117" w:line="276" w:lineRule="auto"/>
        <w:ind w:left="239" w:right="237"/>
      </w:pPr>
      <w:r w:rsidRPr="00CA02ED">
        <w:t>The Federal Government is not obligated to make any Federal award as a result of the announcement.  Only authorized federal officials can bind the Federal Government to the expenditure of funds.</w:t>
      </w:r>
    </w:p>
    <w:p w14:paraId="16F56B01" w14:textId="77777777" w:rsidR="0060161D" w:rsidRPr="00CA02ED" w:rsidRDefault="0060161D" w:rsidP="00CA02ED">
      <w:pPr>
        <w:widowControl/>
        <w:spacing w:before="5" w:line="276" w:lineRule="auto"/>
        <w:rPr>
          <w:rFonts w:ascii="Calibri" w:eastAsia="Calibri" w:hAnsi="Calibri" w:cs="Calibri"/>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3108"/>
        <w:gridCol w:w="2160"/>
        <w:gridCol w:w="2070"/>
      </w:tblGrid>
      <w:tr w:rsidR="0060161D" w:rsidRPr="00CA02ED" w14:paraId="6E4CA2D7" w14:textId="191CFEEA" w:rsidTr="00664D18">
        <w:trPr>
          <w:trHeight w:hRule="exact" w:val="474"/>
          <w:tblHeader/>
          <w:jc w:val="center"/>
        </w:trPr>
        <w:tc>
          <w:tcPr>
            <w:tcW w:w="7338" w:type="dxa"/>
            <w:gridSpan w:val="3"/>
            <w:tcBorders>
              <w:top w:val="single" w:sz="5" w:space="0" w:color="000000"/>
              <w:left w:val="single" w:sz="5" w:space="0" w:color="000000"/>
              <w:bottom w:val="single" w:sz="5" w:space="0" w:color="000000"/>
              <w:right w:val="single" w:sz="5" w:space="0" w:color="000000"/>
            </w:tcBorders>
            <w:vAlign w:val="center"/>
          </w:tcPr>
          <w:p w14:paraId="63C09623" w14:textId="0F52F176" w:rsidR="0060161D" w:rsidRPr="00CA02ED" w:rsidRDefault="001C2700" w:rsidP="00111594">
            <w:pPr>
              <w:pStyle w:val="TableParagraph"/>
              <w:widowControl/>
              <w:spacing w:line="276" w:lineRule="auto"/>
              <w:jc w:val="center"/>
              <w:rPr>
                <w:rFonts w:ascii="Calibri" w:eastAsia="Calibri" w:hAnsi="Calibri" w:cs="Calibri"/>
                <w:sz w:val="20"/>
                <w:szCs w:val="20"/>
              </w:rPr>
            </w:pPr>
            <w:r w:rsidRPr="00CA02ED">
              <w:rPr>
                <w:rFonts w:ascii="Calibri"/>
                <w:b/>
                <w:sz w:val="20"/>
                <w:szCs w:val="20"/>
              </w:rPr>
              <w:t>Estimated FY</w:t>
            </w:r>
            <w:r w:rsidR="00846CA4" w:rsidRPr="00CA02ED">
              <w:rPr>
                <w:rFonts w:ascii="Calibri"/>
                <w:b/>
                <w:sz w:val="20"/>
                <w:szCs w:val="20"/>
              </w:rPr>
              <w:t xml:space="preserve"> 20</w:t>
            </w:r>
            <w:r w:rsidR="00111594">
              <w:rPr>
                <w:rFonts w:ascii="Calibri"/>
                <w:b/>
                <w:sz w:val="20"/>
                <w:szCs w:val="20"/>
              </w:rPr>
              <w:t>20</w:t>
            </w:r>
            <w:r w:rsidRPr="00CA02ED">
              <w:rPr>
                <w:rFonts w:ascii="Calibri"/>
                <w:b/>
                <w:sz w:val="20"/>
                <w:szCs w:val="20"/>
              </w:rPr>
              <w:t xml:space="preserve"> Award Allocations (Subject to Change)</w:t>
            </w:r>
          </w:p>
        </w:tc>
      </w:tr>
      <w:tr w:rsidR="0060161D" w:rsidRPr="00CA02ED" w14:paraId="01C526EE" w14:textId="599227E7" w:rsidTr="00664D18">
        <w:trPr>
          <w:trHeight w:hRule="exact" w:val="253"/>
          <w:tblHeader/>
          <w:jc w:val="center"/>
        </w:trPr>
        <w:tc>
          <w:tcPr>
            <w:tcW w:w="3108" w:type="dxa"/>
            <w:tcBorders>
              <w:top w:val="single" w:sz="5" w:space="0" w:color="000000"/>
              <w:left w:val="single" w:sz="5" w:space="0" w:color="000000"/>
              <w:bottom w:val="single" w:sz="5" w:space="0" w:color="000000"/>
              <w:right w:val="single" w:sz="5" w:space="0" w:color="000000"/>
            </w:tcBorders>
          </w:tcPr>
          <w:p w14:paraId="0D10020D" w14:textId="334B4F30" w:rsidR="0060161D" w:rsidRPr="00CA02ED" w:rsidRDefault="001C2700" w:rsidP="00CA02ED">
            <w:pPr>
              <w:pStyle w:val="TableParagraph"/>
              <w:widowControl/>
              <w:spacing w:line="276" w:lineRule="auto"/>
              <w:ind w:left="282"/>
              <w:rPr>
                <w:rFonts w:ascii="Calibri" w:eastAsia="Calibri" w:hAnsi="Calibri" w:cs="Calibri"/>
                <w:sz w:val="20"/>
                <w:szCs w:val="20"/>
              </w:rPr>
            </w:pPr>
            <w:r w:rsidRPr="00CA02ED">
              <w:rPr>
                <w:rFonts w:ascii="Calibri"/>
                <w:b/>
                <w:sz w:val="20"/>
                <w:szCs w:val="20"/>
              </w:rPr>
              <w:t>STATE</w:t>
            </w:r>
          </w:p>
        </w:tc>
        <w:tc>
          <w:tcPr>
            <w:tcW w:w="2160" w:type="dxa"/>
            <w:tcBorders>
              <w:top w:val="single" w:sz="5" w:space="0" w:color="000000"/>
              <w:left w:val="single" w:sz="5" w:space="0" w:color="000000"/>
              <w:bottom w:val="single" w:sz="5" w:space="0" w:color="000000"/>
              <w:right w:val="single" w:sz="5" w:space="0" w:color="000000"/>
            </w:tcBorders>
            <w:vAlign w:val="center"/>
          </w:tcPr>
          <w:p w14:paraId="3A2B6E96" w14:textId="37C6A5E2" w:rsidR="0060161D" w:rsidRPr="00CA02ED" w:rsidRDefault="001C2700" w:rsidP="007E719E">
            <w:pPr>
              <w:pStyle w:val="TableParagraph"/>
              <w:widowControl/>
              <w:spacing w:line="276" w:lineRule="auto"/>
              <w:ind w:left="216" w:right="216"/>
              <w:jc w:val="center"/>
              <w:rPr>
                <w:rFonts w:ascii="Calibri" w:eastAsia="Calibri" w:hAnsi="Calibri" w:cs="Calibri"/>
                <w:sz w:val="20"/>
                <w:szCs w:val="20"/>
              </w:rPr>
            </w:pPr>
            <w:r w:rsidRPr="00CA02ED">
              <w:rPr>
                <w:rFonts w:ascii="Calibri"/>
                <w:b/>
                <w:sz w:val="20"/>
                <w:szCs w:val="20"/>
              </w:rPr>
              <w:t>NOCCSP</w:t>
            </w:r>
          </w:p>
        </w:tc>
        <w:tc>
          <w:tcPr>
            <w:tcW w:w="2070" w:type="dxa"/>
            <w:tcBorders>
              <w:top w:val="single" w:sz="5" w:space="0" w:color="000000"/>
              <w:left w:val="single" w:sz="5" w:space="0" w:color="000000"/>
              <w:bottom w:val="single" w:sz="5" w:space="0" w:color="000000"/>
              <w:right w:val="single" w:sz="5" w:space="0" w:color="000000"/>
            </w:tcBorders>
            <w:vAlign w:val="center"/>
          </w:tcPr>
          <w:p w14:paraId="2F3E3D5F" w14:textId="5BD01A69" w:rsidR="0060161D" w:rsidRPr="00CA02ED" w:rsidRDefault="001C2700" w:rsidP="007E719E">
            <w:pPr>
              <w:pStyle w:val="TableParagraph"/>
              <w:widowControl/>
              <w:spacing w:line="276" w:lineRule="auto"/>
              <w:ind w:left="216" w:right="216"/>
              <w:jc w:val="center"/>
              <w:rPr>
                <w:rFonts w:ascii="Calibri" w:eastAsia="Calibri" w:hAnsi="Calibri" w:cs="Calibri"/>
                <w:sz w:val="20"/>
                <w:szCs w:val="20"/>
              </w:rPr>
            </w:pPr>
            <w:r w:rsidRPr="00CA02ED">
              <w:rPr>
                <w:rFonts w:ascii="Calibri"/>
                <w:b/>
                <w:sz w:val="20"/>
                <w:szCs w:val="20"/>
              </w:rPr>
              <w:t>AMA</w:t>
            </w:r>
            <w:r w:rsidR="00664D18" w:rsidRPr="00CA02ED">
              <w:rPr>
                <w:rFonts w:ascii="Calibri"/>
                <w:b/>
                <w:sz w:val="20"/>
                <w:szCs w:val="20"/>
              </w:rPr>
              <w:t xml:space="preserve"> OCCSP</w:t>
            </w:r>
          </w:p>
        </w:tc>
      </w:tr>
      <w:tr w:rsidR="004E0DC3" w:rsidRPr="00CA02ED" w14:paraId="09BA173F" w14:textId="05775A66" w:rsidTr="00111594">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03731B88" w14:textId="5B921328"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Alabama</w:t>
            </w:r>
          </w:p>
        </w:tc>
        <w:tc>
          <w:tcPr>
            <w:tcW w:w="2160" w:type="dxa"/>
            <w:tcBorders>
              <w:top w:val="single" w:sz="5" w:space="0" w:color="000000"/>
              <w:left w:val="single" w:sz="5" w:space="0" w:color="000000"/>
              <w:bottom w:val="single" w:sz="5" w:space="0" w:color="000000"/>
              <w:right w:val="single" w:sz="5" w:space="0" w:color="000000"/>
            </w:tcBorders>
          </w:tcPr>
          <w:p w14:paraId="71F3E42E" w14:textId="1B220AF9"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$2,000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3485BD40" w14:textId="580651A7"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6C42E473" w14:textId="1F2CD5D9"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431A7AF1" w14:textId="2A068724"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Alaska</w:t>
            </w:r>
          </w:p>
        </w:tc>
        <w:tc>
          <w:tcPr>
            <w:tcW w:w="2160" w:type="dxa"/>
            <w:tcBorders>
              <w:top w:val="single" w:sz="5" w:space="0" w:color="000000"/>
              <w:left w:val="single" w:sz="5" w:space="0" w:color="000000"/>
              <w:bottom w:val="single" w:sz="5" w:space="0" w:color="000000"/>
              <w:right w:val="single" w:sz="5" w:space="0" w:color="000000"/>
            </w:tcBorders>
          </w:tcPr>
          <w:p w14:paraId="69EB4C16" w14:textId="4E458F5B"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$6,550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2D2CE59" w14:textId="31EE5482" w:rsidR="004E0DC3" w:rsidRPr="004E0DC3" w:rsidRDefault="004E0DC3" w:rsidP="004E0DC3">
            <w:pPr>
              <w:pStyle w:val="TableParagraph"/>
              <w:widowControl/>
              <w:spacing w:before="19" w:line="276" w:lineRule="auto"/>
              <w:ind w:left="216" w:right="216"/>
              <w:jc w:val="center"/>
              <w:rPr>
                <w:rFonts w:eastAsia="Calibri" w:cstheme="minorHAnsi"/>
              </w:rPr>
            </w:pPr>
            <w:r w:rsidRPr="004E0DC3">
              <w:rPr>
                <w:rFonts w:cstheme="minorHAnsi"/>
              </w:rPr>
              <w:t>Not Eligible</w:t>
            </w:r>
          </w:p>
        </w:tc>
      </w:tr>
      <w:tr w:rsidR="004E0DC3" w:rsidRPr="00CA02ED" w14:paraId="7C04DF0B" w14:textId="4EB406CF"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5D4311DB" w14:textId="2F27BEED"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American Samoa</w:t>
            </w:r>
          </w:p>
        </w:tc>
        <w:tc>
          <w:tcPr>
            <w:tcW w:w="2160" w:type="dxa"/>
            <w:tcBorders>
              <w:top w:val="single" w:sz="5" w:space="0" w:color="000000"/>
              <w:left w:val="single" w:sz="5" w:space="0" w:color="000000"/>
              <w:bottom w:val="single" w:sz="5" w:space="0" w:color="000000"/>
              <w:right w:val="single" w:sz="5" w:space="0" w:color="000000"/>
            </w:tcBorders>
          </w:tcPr>
          <w:p w14:paraId="7110D5B3" w14:textId="659137C1"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$2,000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2DE31762" w14:textId="65782F1B"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362C8751" w14:textId="3943263A" w:rsidTr="00111594">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61ED9E08" w14:textId="2B8B828C"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Arizona</w:t>
            </w:r>
          </w:p>
        </w:tc>
        <w:tc>
          <w:tcPr>
            <w:tcW w:w="2160" w:type="dxa"/>
            <w:tcBorders>
              <w:top w:val="single" w:sz="5" w:space="0" w:color="000000"/>
              <w:left w:val="single" w:sz="5" w:space="0" w:color="000000"/>
              <w:bottom w:val="single" w:sz="5" w:space="0" w:color="000000"/>
              <w:right w:val="single" w:sz="5" w:space="0" w:color="000000"/>
            </w:tcBorders>
          </w:tcPr>
          <w:p w14:paraId="73D48E9E" w14:textId="2E3A7446"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$41,350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3C702AF3" w14:textId="7095AE0D"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51715518" w14:textId="1E741AC6"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654FFC80" w14:textId="08B5A3C4"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Arkansas</w:t>
            </w:r>
          </w:p>
        </w:tc>
        <w:tc>
          <w:tcPr>
            <w:tcW w:w="2160" w:type="dxa"/>
            <w:tcBorders>
              <w:top w:val="single" w:sz="5" w:space="0" w:color="000000"/>
              <w:left w:val="single" w:sz="5" w:space="0" w:color="000000"/>
              <w:bottom w:val="single" w:sz="5" w:space="0" w:color="000000"/>
              <w:right w:val="single" w:sz="5" w:space="0" w:color="000000"/>
            </w:tcBorders>
          </w:tcPr>
          <w:p w14:paraId="48969EAE" w14:textId="678F288C"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$3,400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55524D6E" w14:textId="6D3ED4BC" w:rsidR="004E0DC3" w:rsidRPr="004E0DC3" w:rsidRDefault="004E0DC3" w:rsidP="004E0DC3">
            <w:pPr>
              <w:pStyle w:val="TableParagraph"/>
              <w:widowControl/>
              <w:spacing w:before="19" w:line="276" w:lineRule="auto"/>
              <w:ind w:left="216" w:right="216"/>
              <w:jc w:val="center"/>
              <w:rPr>
                <w:rFonts w:eastAsia="Calibri" w:cstheme="minorHAnsi"/>
              </w:rPr>
            </w:pPr>
            <w:r w:rsidRPr="004E0DC3">
              <w:rPr>
                <w:rFonts w:cstheme="minorHAnsi"/>
              </w:rPr>
              <w:t>Not Eligible</w:t>
            </w:r>
          </w:p>
        </w:tc>
      </w:tr>
      <w:tr w:rsidR="004E0DC3" w:rsidRPr="00CA02ED" w14:paraId="570468EE" w14:textId="67C2845C"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03DA5549" w14:textId="4A9C0CF4"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California</w:t>
            </w:r>
          </w:p>
        </w:tc>
        <w:tc>
          <w:tcPr>
            <w:tcW w:w="2160" w:type="dxa"/>
            <w:tcBorders>
              <w:top w:val="single" w:sz="5" w:space="0" w:color="000000"/>
              <w:left w:val="single" w:sz="5" w:space="0" w:color="000000"/>
              <w:bottom w:val="single" w:sz="5" w:space="0" w:color="000000"/>
              <w:right w:val="single" w:sz="5" w:space="0" w:color="000000"/>
            </w:tcBorders>
          </w:tcPr>
          <w:p w14:paraId="16F53EA4" w14:textId="5952D196"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$1,437,800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5970CA0E" w14:textId="19F85ADD"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1EE99EB6" w14:textId="58915087" w:rsidTr="00111594">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5F3A573D" w14:textId="7885471A"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Colorado</w:t>
            </w:r>
          </w:p>
        </w:tc>
        <w:tc>
          <w:tcPr>
            <w:tcW w:w="2160" w:type="dxa"/>
            <w:tcBorders>
              <w:top w:val="single" w:sz="5" w:space="0" w:color="000000"/>
              <w:left w:val="single" w:sz="5" w:space="0" w:color="000000"/>
              <w:bottom w:val="single" w:sz="5" w:space="0" w:color="000000"/>
              <w:right w:val="single" w:sz="5" w:space="0" w:color="000000"/>
            </w:tcBorders>
          </w:tcPr>
          <w:p w14:paraId="5C31A4C3" w14:textId="6E0185C9"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$37,200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778AB25D" w14:textId="09D557AD"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784D71E6" w14:textId="4D9A848E" w:rsidTr="00A90603">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037A6897" w14:textId="626C7719"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Connecticut</w:t>
            </w:r>
          </w:p>
        </w:tc>
        <w:tc>
          <w:tcPr>
            <w:tcW w:w="2160" w:type="dxa"/>
            <w:tcBorders>
              <w:top w:val="single" w:sz="5" w:space="0" w:color="000000"/>
              <w:left w:val="single" w:sz="5" w:space="0" w:color="000000"/>
              <w:bottom w:val="single" w:sz="5" w:space="0" w:color="000000"/>
              <w:right w:val="single" w:sz="5" w:space="0" w:color="000000"/>
            </w:tcBorders>
          </w:tcPr>
          <w:p w14:paraId="0A0B0C60" w14:textId="178E658C"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$14,450 </w:t>
            </w:r>
          </w:p>
        </w:tc>
        <w:tc>
          <w:tcPr>
            <w:tcW w:w="2070" w:type="dxa"/>
            <w:tcBorders>
              <w:top w:val="single" w:sz="5" w:space="0" w:color="000000"/>
              <w:left w:val="single" w:sz="5" w:space="0" w:color="000000"/>
              <w:bottom w:val="single" w:sz="5" w:space="0" w:color="000000"/>
              <w:right w:val="single" w:sz="5" w:space="0" w:color="000000"/>
            </w:tcBorders>
          </w:tcPr>
          <w:p w14:paraId="64E67618" w14:textId="1E3C1DD8"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$36,100</w:t>
            </w:r>
          </w:p>
        </w:tc>
      </w:tr>
      <w:tr w:rsidR="004E0DC3" w:rsidRPr="00CA02ED" w14:paraId="281965B0" w14:textId="335FEC9B" w:rsidTr="00A90603">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4E177612" w14:textId="06F4F3D7"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Delaware</w:t>
            </w:r>
          </w:p>
        </w:tc>
        <w:tc>
          <w:tcPr>
            <w:tcW w:w="2160" w:type="dxa"/>
            <w:tcBorders>
              <w:top w:val="single" w:sz="5" w:space="0" w:color="000000"/>
              <w:left w:val="single" w:sz="5" w:space="0" w:color="000000"/>
              <w:bottom w:val="single" w:sz="5" w:space="0" w:color="000000"/>
              <w:right w:val="single" w:sz="5" w:space="0" w:color="000000"/>
            </w:tcBorders>
          </w:tcPr>
          <w:p w14:paraId="75197191" w14:textId="70969744"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$2,000 </w:t>
            </w:r>
          </w:p>
        </w:tc>
        <w:tc>
          <w:tcPr>
            <w:tcW w:w="2070" w:type="dxa"/>
            <w:tcBorders>
              <w:top w:val="single" w:sz="5" w:space="0" w:color="000000"/>
              <w:left w:val="single" w:sz="5" w:space="0" w:color="000000"/>
              <w:bottom w:val="single" w:sz="5" w:space="0" w:color="000000"/>
              <w:right w:val="single" w:sz="5" w:space="0" w:color="000000"/>
            </w:tcBorders>
          </w:tcPr>
          <w:p w14:paraId="6C26D07E" w14:textId="60FC2D38"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$2,000</w:t>
            </w:r>
          </w:p>
        </w:tc>
      </w:tr>
      <w:tr w:rsidR="004E0DC3" w:rsidRPr="00CA02ED" w14:paraId="0A7E093B" w14:textId="63C5CD08" w:rsidTr="00111594">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715EEAC6" w14:textId="0A313BD4"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District of Columbia</w:t>
            </w:r>
          </w:p>
        </w:tc>
        <w:tc>
          <w:tcPr>
            <w:tcW w:w="2160" w:type="dxa"/>
            <w:tcBorders>
              <w:top w:val="single" w:sz="5" w:space="0" w:color="000000"/>
              <w:left w:val="single" w:sz="5" w:space="0" w:color="000000"/>
              <w:bottom w:val="single" w:sz="5" w:space="0" w:color="000000"/>
              <w:right w:val="single" w:sz="5" w:space="0" w:color="000000"/>
            </w:tcBorders>
          </w:tcPr>
          <w:p w14:paraId="6161A5F7" w14:textId="1D4BD972"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$2,000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7A28CE44" w14:textId="588790AB"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0C6E82A1" w14:textId="7AAF9E24"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2034E019" w14:textId="580BB28A"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Florida</w:t>
            </w:r>
          </w:p>
        </w:tc>
        <w:tc>
          <w:tcPr>
            <w:tcW w:w="2160" w:type="dxa"/>
            <w:tcBorders>
              <w:top w:val="single" w:sz="5" w:space="0" w:color="000000"/>
              <w:left w:val="single" w:sz="5" w:space="0" w:color="000000"/>
              <w:bottom w:val="single" w:sz="5" w:space="0" w:color="000000"/>
              <w:right w:val="single" w:sz="5" w:space="0" w:color="000000"/>
            </w:tcBorders>
          </w:tcPr>
          <w:p w14:paraId="540B2833" w14:textId="4A8981EF"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$29,500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11FEF3" w14:textId="78FF716F" w:rsidR="004E0DC3" w:rsidRPr="004E0DC3" w:rsidRDefault="004E0DC3" w:rsidP="004E0DC3">
            <w:pPr>
              <w:pStyle w:val="TableParagraph"/>
              <w:widowControl/>
              <w:spacing w:before="19" w:line="276" w:lineRule="auto"/>
              <w:ind w:left="216" w:right="216"/>
              <w:jc w:val="center"/>
              <w:rPr>
                <w:rFonts w:eastAsia="Calibri" w:cstheme="minorHAnsi"/>
              </w:rPr>
            </w:pPr>
            <w:r w:rsidRPr="004E0DC3">
              <w:rPr>
                <w:rFonts w:cstheme="minorHAnsi"/>
              </w:rPr>
              <w:t>Not Eligible</w:t>
            </w:r>
          </w:p>
        </w:tc>
      </w:tr>
      <w:tr w:rsidR="004E0DC3" w:rsidRPr="00CA02ED" w14:paraId="4C11024A" w14:textId="2F90F346"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0695FF82" w14:textId="0747F22F"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Georgia</w:t>
            </w:r>
          </w:p>
        </w:tc>
        <w:tc>
          <w:tcPr>
            <w:tcW w:w="2160" w:type="dxa"/>
            <w:tcBorders>
              <w:top w:val="single" w:sz="5" w:space="0" w:color="000000"/>
              <w:left w:val="single" w:sz="5" w:space="0" w:color="000000"/>
              <w:bottom w:val="single" w:sz="5" w:space="0" w:color="000000"/>
              <w:right w:val="single" w:sz="5" w:space="0" w:color="000000"/>
            </w:tcBorders>
          </w:tcPr>
          <w:p w14:paraId="4377C75D" w14:textId="00D5AFD2"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$12,750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52809E8" w14:textId="6EF7B2BD"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263D2D83" w14:textId="459B6888" w:rsidTr="00111594">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4391B822" w14:textId="100B2D43"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Guam</w:t>
            </w:r>
          </w:p>
        </w:tc>
        <w:tc>
          <w:tcPr>
            <w:tcW w:w="2160" w:type="dxa"/>
            <w:tcBorders>
              <w:top w:val="single" w:sz="5" w:space="0" w:color="000000"/>
              <w:left w:val="single" w:sz="5" w:space="0" w:color="000000"/>
              <w:bottom w:val="single" w:sz="5" w:space="0" w:color="000000"/>
              <w:right w:val="single" w:sz="5" w:space="0" w:color="000000"/>
            </w:tcBorders>
          </w:tcPr>
          <w:p w14:paraId="4851D5BB" w14:textId="04716CCB"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$2,000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681378F" w14:textId="574678F6"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52082ED1" w14:textId="35F22F22" w:rsidTr="00A90603">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1407B5C9" w14:textId="60C2AD88"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Hawaii</w:t>
            </w:r>
          </w:p>
        </w:tc>
        <w:tc>
          <w:tcPr>
            <w:tcW w:w="2160" w:type="dxa"/>
            <w:tcBorders>
              <w:top w:val="single" w:sz="5" w:space="0" w:color="000000"/>
              <w:left w:val="single" w:sz="5" w:space="0" w:color="000000"/>
              <w:bottom w:val="single" w:sz="5" w:space="0" w:color="000000"/>
              <w:right w:val="single" w:sz="5" w:space="0" w:color="000000"/>
            </w:tcBorders>
          </w:tcPr>
          <w:p w14:paraId="06D5A688" w14:textId="2D9DC165"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$16,250 </w:t>
            </w:r>
          </w:p>
        </w:tc>
        <w:tc>
          <w:tcPr>
            <w:tcW w:w="2070" w:type="dxa"/>
            <w:tcBorders>
              <w:top w:val="single" w:sz="5" w:space="0" w:color="000000"/>
              <w:left w:val="single" w:sz="5" w:space="0" w:color="000000"/>
              <w:bottom w:val="single" w:sz="5" w:space="0" w:color="000000"/>
              <w:right w:val="single" w:sz="5" w:space="0" w:color="000000"/>
            </w:tcBorders>
            <w:vAlign w:val="center"/>
          </w:tcPr>
          <w:p w14:paraId="4D625FF6" w14:textId="14FCBB9D"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eastAsia="Calibri" w:cstheme="minorHAnsi"/>
              </w:rPr>
              <w:t>$5,250</w:t>
            </w:r>
          </w:p>
        </w:tc>
      </w:tr>
      <w:tr w:rsidR="004E0DC3" w:rsidRPr="00CA02ED" w14:paraId="521746E1" w14:textId="7C307D74"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1EF8E896" w14:textId="514B3266"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Idaho</w:t>
            </w:r>
          </w:p>
        </w:tc>
        <w:tc>
          <w:tcPr>
            <w:tcW w:w="2160" w:type="dxa"/>
            <w:tcBorders>
              <w:top w:val="single" w:sz="5" w:space="0" w:color="000000"/>
              <w:left w:val="single" w:sz="5" w:space="0" w:color="000000"/>
              <w:bottom w:val="single" w:sz="5" w:space="0" w:color="000000"/>
              <w:right w:val="single" w:sz="5" w:space="0" w:color="000000"/>
            </w:tcBorders>
          </w:tcPr>
          <w:p w14:paraId="4DFF821B" w14:textId="6014FA48"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$34,650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5E2F27D0" w14:textId="4D1365AD"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2698A67D" w14:textId="69976C32" w:rsidTr="00111594">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62070A4A" w14:textId="07BD4FB9"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Illinois</w:t>
            </w:r>
          </w:p>
        </w:tc>
        <w:tc>
          <w:tcPr>
            <w:tcW w:w="2160" w:type="dxa"/>
            <w:tcBorders>
              <w:top w:val="single" w:sz="5" w:space="0" w:color="000000"/>
              <w:left w:val="single" w:sz="5" w:space="0" w:color="000000"/>
              <w:bottom w:val="single" w:sz="5" w:space="0" w:color="000000"/>
              <w:right w:val="single" w:sz="5" w:space="0" w:color="000000"/>
            </w:tcBorders>
          </w:tcPr>
          <w:p w14:paraId="4322AFF2" w14:textId="6D341DA9"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$34,500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24C4A272" w14:textId="2B68ABE6"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7923688C" w14:textId="39BE9484"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4937D04B" w14:textId="40AA334C"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Indiana</w:t>
            </w:r>
          </w:p>
        </w:tc>
        <w:tc>
          <w:tcPr>
            <w:tcW w:w="2160" w:type="dxa"/>
            <w:tcBorders>
              <w:top w:val="single" w:sz="5" w:space="0" w:color="000000"/>
              <w:left w:val="single" w:sz="5" w:space="0" w:color="000000"/>
              <w:bottom w:val="single" w:sz="5" w:space="0" w:color="000000"/>
              <w:right w:val="single" w:sz="5" w:space="0" w:color="000000"/>
            </w:tcBorders>
          </w:tcPr>
          <w:p w14:paraId="7D3EA0A3" w14:textId="7FDB8C2D"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$74,900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6A593C9" w14:textId="7E2A59A9" w:rsidR="004E0DC3" w:rsidRPr="004E0DC3" w:rsidRDefault="004E0DC3" w:rsidP="004E0DC3">
            <w:pPr>
              <w:pStyle w:val="TableParagraph"/>
              <w:widowControl/>
              <w:spacing w:before="19" w:line="276" w:lineRule="auto"/>
              <w:ind w:left="216" w:right="216"/>
              <w:jc w:val="center"/>
              <w:rPr>
                <w:rFonts w:eastAsia="Calibri" w:cstheme="minorHAnsi"/>
              </w:rPr>
            </w:pPr>
            <w:r w:rsidRPr="004E0DC3">
              <w:rPr>
                <w:rFonts w:cstheme="minorHAnsi"/>
              </w:rPr>
              <w:t>Not Eligible</w:t>
            </w:r>
          </w:p>
        </w:tc>
      </w:tr>
      <w:tr w:rsidR="004E0DC3" w:rsidRPr="00CA02ED" w14:paraId="28B57FE5" w14:textId="0B3416C2"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5E6EBD97" w14:textId="4472E72D"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Iowa</w:t>
            </w:r>
          </w:p>
        </w:tc>
        <w:tc>
          <w:tcPr>
            <w:tcW w:w="2160" w:type="dxa"/>
            <w:tcBorders>
              <w:top w:val="single" w:sz="5" w:space="0" w:color="000000"/>
              <w:left w:val="single" w:sz="5" w:space="0" w:color="000000"/>
              <w:bottom w:val="single" w:sz="5" w:space="0" w:color="000000"/>
              <w:right w:val="single" w:sz="5" w:space="0" w:color="000000"/>
            </w:tcBorders>
          </w:tcPr>
          <w:p w14:paraId="596C3813" w14:textId="4A1CE8FA"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$80,950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27B01229" w14:textId="20C6F1B9"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6DE94EA3" w14:textId="50A60FA9" w:rsidTr="00111594">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55F8353A" w14:textId="584347DA"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Kansas</w:t>
            </w:r>
          </w:p>
        </w:tc>
        <w:tc>
          <w:tcPr>
            <w:tcW w:w="2160" w:type="dxa"/>
            <w:tcBorders>
              <w:top w:val="single" w:sz="5" w:space="0" w:color="000000"/>
              <w:left w:val="single" w:sz="5" w:space="0" w:color="000000"/>
              <w:bottom w:val="single" w:sz="5" w:space="0" w:color="000000"/>
              <w:right w:val="single" w:sz="5" w:space="0" w:color="000000"/>
            </w:tcBorders>
          </w:tcPr>
          <w:p w14:paraId="2E1EE563" w14:textId="140AFFC9"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$22,350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7252CF58" w14:textId="4009BD0A"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37B1309C" w14:textId="2EB4F56E"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2A7AC42B" w14:textId="3DAF9FA3"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Kentucky</w:t>
            </w:r>
          </w:p>
        </w:tc>
        <w:tc>
          <w:tcPr>
            <w:tcW w:w="2160" w:type="dxa"/>
            <w:tcBorders>
              <w:top w:val="single" w:sz="5" w:space="0" w:color="000000"/>
              <w:left w:val="single" w:sz="5" w:space="0" w:color="000000"/>
              <w:bottom w:val="single" w:sz="5" w:space="0" w:color="000000"/>
              <w:right w:val="single" w:sz="5" w:space="0" w:color="000000"/>
            </w:tcBorders>
          </w:tcPr>
          <w:p w14:paraId="42C47053" w14:textId="7226AAA4"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$33,700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515FDAB" w14:textId="7B7766F0" w:rsidR="004E0DC3" w:rsidRPr="004E0DC3" w:rsidRDefault="004E0DC3" w:rsidP="004E0DC3">
            <w:pPr>
              <w:pStyle w:val="TableParagraph"/>
              <w:widowControl/>
              <w:spacing w:before="19" w:line="276" w:lineRule="auto"/>
              <w:ind w:left="216" w:right="216"/>
              <w:jc w:val="center"/>
              <w:rPr>
                <w:rFonts w:eastAsia="Calibri" w:cstheme="minorHAnsi"/>
              </w:rPr>
            </w:pPr>
            <w:r w:rsidRPr="004E0DC3">
              <w:rPr>
                <w:rFonts w:cstheme="minorHAnsi"/>
              </w:rPr>
              <w:t>Not Eligible</w:t>
            </w:r>
          </w:p>
        </w:tc>
      </w:tr>
      <w:tr w:rsidR="004E0DC3" w:rsidRPr="00CA02ED" w14:paraId="7A81BB91" w14:textId="2D609CD1"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23A29FF3" w14:textId="5FFC416B"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Louisiana</w:t>
            </w:r>
          </w:p>
        </w:tc>
        <w:tc>
          <w:tcPr>
            <w:tcW w:w="2160" w:type="dxa"/>
            <w:tcBorders>
              <w:top w:val="single" w:sz="5" w:space="0" w:color="000000"/>
              <w:left w:val="single" w:sz="5" w:space="0" w:color="000000"/>
              <w:bottom w:val="single" w:sz="5" w:space="0" w:color="000000"/>
              <w:right w:val="single" w:sz="5" w:space="0" w:color="000000"/>
            </w:tcBorders>
          </w:tcPr>
          <w:p w14:paraId="30DEE77F" w14:textId="0AF9E894"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$3,500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7263D225" w14:textId="7BFCD411"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4F571316" w14:textId="4028D5C1" w:rsidTr="00A90603">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5E0599B1" w14:textId="60480FC1"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Maine</w:t>
            </w:r>
          </w:p>
        </w:tc>
        <w:tc>
          <w:tcPr>
            <w:tcW w:w="2160" w:type="dxa"/>
            <w:tcBorders>
              <w:top w:val="single" w:sz="5" w:space="0" w:color="000000"/>
              <w:left w:val="single" w:sz="5" w:space="0" w:color="000000"/>
              <w:bottom w:val="single" w:sz="5" w:space="0" w:color="000000"/>
              <w:right w:val="single" w:sz="5" w:space="0" w:color="000000"/>
            </w:tcBorders>
          </w:tcPr>
          <w:p w14:paraId="17E60A6C" w14:textId="5DA67EAA"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$184,050 </w:t>
            </w:r>
          </w:p>
        </w:tc>
        <w:tc>
          <w:tcPr>
            <w:tcW w:w="2070" w:type="dxa"/>
            <w:tcBorders>
              <w:top w:val="single" w:sz="5" w:space="0" w:color="000000"/>
              <w:left w:val="single" w:sz="5" w:space="0" w:color="000000"/>
              <w:bottom w:val="single" w:sz="5" w:space="0" w:color="000000"/>
              <w:right w:val="single" w:sz="5" w:space="0" w:color="000000"/>
            </w:tcBorders>
          </w:tcPr>
          <w:p w14:paraId="6F2A9305" w14:textId="3B1F1957"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$127,400</w:t>
            </w:r>
          </w:p>
        </w:tc>
      </w:tr>
      <w:tr w:rsidR="004E0DC3" w:rsidRPr="00CA02ED" w14:paraId="727AB4D4" w14:textId="129AA7C7" w:rsidTr="00A90603">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5A841EF6" w14:textId="1ACFC8A1"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Maryland</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19A4B9C2" w14:textId="1EE41FF4"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$22,700 </w:t>
            </w:r>
          </w:p>
        </w:tc>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5F76FAA7" w14:textId="58A96931"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$22,600</w:t>
            </w:r>
          </w:p>
        </w:tc>
      </w:tr>
      <w:tr w:rsidR="004E0DC3" w:rsidRPr="00CA02ED" w14:paraId="7152D728" w14:textId="51C35091" w:rsidTr="00A90603">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687812E3" w14:textId="2B82E232"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Massachusetts</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617981A1" w14:textId="19C3736D"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$3,350 </w:t>
            </w:r>
          </w:p>
        </w:tc>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0D6EDE4D" w14:textId="30DCEBEE"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$40,500</w:t>
            </w:r>
          </w:p>
        </w:tc>
      </w:tr>
      <w:tr w:rsidR="004E0DC3" w:rsidRPr="00CA02ED" w14:paraId="0BE61FDB" w14:textId="398FA56A"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121519A9" w14:textId="2DF54369"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Michigan</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4E86333F" w14:textId="18930BF7"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$56,900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D68E356" w14:textId="6BC9D8D0" w:rsidR="004E0DC3" w:rsidRPr="004E0DC3" w:rsidRDefault="004E0DC3" w:rsidP="004E0DC3">
            <w:pPr>
              <w:pStyle w:val="TableParagraph"/>
              <w:widowControl/>
              <w:spacing w:before="19" w:line="276" w:lineRule="auto"/>
              <w:ind w:left="216" w:right="216"/>
              <w:jc w:val="center"/>
              <w:rPr>
                <w:rFonts w:eastAsia="Calibri" w:cstheme="minorHAnsi"/>
              </w:rPr>
            </w:pPr>
            <w:r w:rsidRPr="004E0DC3">
              <w:rPr>
                <w:rFonts w:cstheme="minorHAnsi"/>
              </w:rPr>
              <w:t>Not Eligible</w:t>
            </w:r>
          </w:p>
        </w:tc>
      </w:tr>
      <w:tr w:rsidR="004E0DC3" w:rsidRPr="00CA02ED" w14:paraId="7DB62136" w14:textId="1AAFB4F3"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1660BE39" w14:textId="10CFCF3C"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Minnesota</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186E43E3" w14:textId="6C066AC1"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$302,950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592F1143" w14:textId="20EC0CB1"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1A15E038" w14:textId="1EFF2A59" w:rsidTr="00111594">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4F2507B5" w14:textId="402A23A3"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Mississippi</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5AA58497" w14:textId="50C7634D"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$3,300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1ADC8CE5" w14:textId="7588DFD0"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04B07B18" w14:textId="4A406A54"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54479291" w14:textId="5FB89137"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Missouri</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58CEB6CA" w14:textId="0E2A1D13"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$62,950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D4755BA" w14:textId="1CB7979F" w:rsidR="004E0DC3" w:rsidRPr="004E0DC3" w:rsidRDefault="004E0DC3" w:rsidP="004E0DC3">
            <w:pPr>
              <w:pStyle w:val="TableParagraph"/>
              <w:widowControl/>
              <w:spacing w:before="19" w:line="276" w:lineRule="auto"/>
              <w:ind w:left="216" w:right="216"/>
              <w:jc w:val="center"/>
              <w:rPr>
                <w:rFonts w:eastAsia="Calibri" w:cstheme="minorHAnsi"/>
              </w:rPr>
            </w:pPr>
            <w:r w:rsidRPr="004E0DC3">
              <w:rPr>
                <w:rFonts w:cstheme="minorHAnsi"/>
              </w:rPr>
              <w:t>Not Eligible</w:t>
            </w:r>
          </w:p>
        </w:tc>
      </w:tr>
      <w:tr w:rsidR="004E0DC3" w:rsidRPr="00CA02ED" w14:paraId="09A300AF" w14:textId="44D1F6F4"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016EF5E1" w14:textId="2D2063F6"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Montana</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18DB6805" w14:textId="1AC8FBF8"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$98,550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343252E6" w14:textId="5DA6031A"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7AA8D40A" w14:textId="17688031" w:rsidTr="00111594">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4D5E0178" w14:textId="672D0984"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Nebraska</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2A6B2A28" w14:textId="13C7DC15"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$28,950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C3CFC52" w14:textId="6C79CADD"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06410F92" w14:textId="4A9BAA9C" w:rsidTr="00A90603">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39DB8662" w14:textId="765988C0"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Nevada</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35BF3618" w14:textId="055607EB"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$4,250 </w:t>
            </w:r>
          </w:p>
        </w:tc>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038AFE0E" w14:textId="05091684"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$2,000</w:t>
            </w:r>
          </w:p>
        </w:tc>
      </w:tr>
      <w:tr w:rsidR="004E0DC3" w:rsidRPr="00CA02ED" w14:paraId="7ACABF7F" w14:textId="7A062E28" w:rsidTr="00A90603">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08FEF529" w14:textId="2C8C3730"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New Hampshire</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380FE450" w14:textId="03922852"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$5,150 </w:t>
            </w:r>
          </w:p>
        </w:tc>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54B6904D" w14:textId="1DD3C58C"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$2,000</w:t>
            </w:r>
          </w:p>
        </w:tc>
      </w:tr>
      <w:tr w:rsidR="004E0DC3" w:rsidRPr="00CA02ED" w14:paraId="36B9DCDB" w14:textId="53CE62D1" w:rsidTr="00A90603">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4F21700F" w14:textId="720F536D"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New Jersey</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50D4D247" w14:textId="35BD567B"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$32,300 </w:t>
            </w:r>
          </w:p>
        </w:tc>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0F93DE0A" w14:textId="5A6D397C"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$21,100</w:t>
            </w:r>
          </w:p>
        </w:tc>
      </w:tr>
      <w:tr w:rsidR="004E0DC3" w:rsidRPr="00CA02ED" w14:paraId="3152E302" w14:textId="19A7CC14"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135A9261" w14:textId="537830CE"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New Mexico</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14AE5E65" w14:textId="3BD67110"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$6,000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068034A" w14:textId="2A65ACED" w:rsidR="004E0DC3" w:rsidRPr="004E0DC3" w:rsidRDefault="004E0DC3" w:rsidP="004E0DC3">
            <w:pPr>
              <w:pStyle w:val="TableParagraph"/>
              <w:widowControl/>
              <w:spacing w:before="19" w:line="276" w:lineRule="auto"/>
              <w:ind w:left="216" w:right="216"/>
              <w:jc w:val="center"/>
              <w:rPr>
                <w:rFonts w:eastAsia="Calibri" w:cstheme="minorHAnsi"/>
              </w:rPr>
            </w:pPr>
            <w:r w:rsidRPr="004E0DC3">
              <w:rPr>
                <w:rFonts w:cstheme="minorHAnsi"/>
              </w:rPr>
              <w:t>Not Eligible</w:t>
            </w:r>
          </w:p>
        </w:tc>
      </w:tr>
      <w:tr w:rsidR="004E0DC3" w:rsidRPr="00CA02ED" w14:paraId="7DCC3BEE" w14:textId="73B86B55" w:rsidTr="00A90603">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53DB9540" w14:textId="7FB25489"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New York</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29F99217" w14:textId="4DE3FF34"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$283,250 </w:t>
            </w:r>
          </w:p>
        </w:tc>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66664E06" w14:textId="0FFDE2BA"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eastAsia="Calibri" w:cstheme="minorHAnsi"/>
              </w:rPr>
              <w:t>$324,150</w:t>
            </w:r>
          </w:p>
        </w:tc>
      </w:tr>
      <w:tr w:rsidR="004E0DC3" w:rsidRPr="00CA02ED" w14:paraId="45D7FC7E" w14:textId="61F67464" w:rsidTr="00111594">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1F240E0D" w14:textId="1C3A2F47"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North Carolina</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453BD47A" w14:textId="3E57E1D4"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$135,800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2353184D" w14:textId="04E861A4"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28540B6C" w14:textId="4086057C"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09FE424C" w14:textId="04D61EB9"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North Dakota</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7A420CE3" w14:textId="4EED9B78"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$70,800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52F551E8" w14:textId="731D279F" w:rsidR="004E0DC3" w:rsidRPr="004E0DC3" w:rsidRDefault="004E0DC3" w:rsidP="004E0DC3">
            <w:pPr>
              <w:pStyle w:val="TableParagraph"/>
              <w:widowControl/>
              <w:spacing w:before="19" w:line="276" w:lineRule="auto"/>
              <w:ind w:left="216" w:right="216"/>
              <w:jc w:val="center"/>
              <w:rPr>
                <w:rFonts w:eastAsia="Calibri" w:cstheme="minorHAnsi"/>
              </w:rPr>
            </w:pPr>
            <w:r w:rsidRPr="004E0DC3">
              <w:rPr>
                <w:rFonts w:cstheme="minorHAnsi"/>
              </w:rPr>
              <w:t>Not Eligible</w:t>
            </w:r>
          </w:p>
        </w:tc>
      </w:tr>
      <w:tr w:rsidR="004E0DC3" w:rsidRPr="00CA02ED" w14:paraId="534E397B" w14:textId="006E09A0"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3B46F56B" w14:textId="7382D409"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Northern Mariana Islands</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2C41D2C7" w14:textId="12654291"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$2,000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743FEC04" w14:textId="7C205BC8"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37D4920E" w14:textId="7E24E773" w:rsidTr="00111594">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7B001067" w14:textId="30A52CD9"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Ohio</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4C822EC3" w14:textId="06E0D24A"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$258,700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3948C5AF" w14:textId="20412493"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1D6711D6" w14:textId="452EA974"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70F407DD" w14:textId="168DC4D3"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Oklahoma</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5CDE8EE3" w14:textId="09022DD7"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$3,850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11C7FFE" w14:textId="6C3EED9E" w:rsidR="004E0DC3" w:rsidRPr="004E0DC3" w:rsidRDefault="004E0DC3" w:rsidP="004E0DC3">
            <w:pPr>
              <w:pStyle w:val="TableParagraph"/>
              <w:widowControl/>
              <w:spacing w:before="19" w:line="276" w:lineRule="auto"/>
              <w:ind w:left="216" w:right="216"/>
              <w:jc w:val="center"/>
              <w:rPr>
                <w:rFonts w:eastAsia="Calibri" w:cstheme="minorHAnsi"/>
              </w:rPr>
            </w:pPr>
            <w:r w:rsidRPr="004E0DC3">
              <w:rPr>
                <w:rFonts w:cstheme="minorHAnsi"/>
              </w:rPr>
              <w:t>Not Eligible</w:t>
            </w:r>
          </w:p>
        </w:tc>
      </w:tr>
      <w:tr w:rsidR="004E0DC3" w:rsidRPr="00CA02ED" w14:paraId="2371AEB3" w14:textId="18CE2FA9"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1623FB10" w14:textId="4E1B0610"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Oregon</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7D6350C0" w14:textId="679DCA48"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$139,250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61DE1F0" w14:textId="546A9B21"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767CE04B" w14:textId="662E5FC0" w:rsidTr="00A90603">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5B47BBD4" w14:textId="62191EEE"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Pennsylvania</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69FD93B2" w14:textId="049092D9"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$143,900 </w:t>
            </w:r>
          </w:p>
        </w:tc>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40181225" w14:textId="27689326"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eastAsia="Calibri" w:cstheme="minorHAnsi"/>
              </w:rPr>
              <w:t>$177,800</w:t>
            </w:r>
          </w:p>
        </w:tc>
      </w:tr>
      <w:tr w:rsidR="004E0DC3" w:rsidRPr="00CA02ED" w14:paraId="1C7E3277" w14:textId="07DB6B5C"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2FB588B2" w14:textId="00AC7268"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Puerto Rico</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6249DA6C" w14:textId="6DEF3BB7"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$2,000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64D3F32" w14:textId="08DC55FC" w:rsidR="004E0DC3" w:rsidRPr="004E0DC3" w:rsidRDefault="004E0DC3" w:rsidP="004E0DC3">
            <w:pPr>
              <w:pStyle w:val="TableParagraph"/>
              <w:widowControl/>
              <w:spacing w:before="19" w:line="276" w:lineRule="auto"/>
              <w:ind w:left="216" w:right="216"/>
              <w:jc w:val="center"/>
              <w:rPr>
                <w:rFonts w:eastAsia="Calibri" w:cstheme="minorHAnsi"/>
              </w:rPr>
            </w:pPr>
            <w:r w:rsidRPr="004E0DC3">
              <w:rPr>
                <w:rFonts w:cstheme="minorHAnsi"/>
              </w:rPr>
              <w:t>Not Eligible</w:t>
            </w:r>
          </w:p>
        </w:tc>
      </w:tr>
      <w:tr w:rsidR="004E0DC3" w:rsidRPr="00CA02ED" w14:paraId="321FF973" w14:textId="039FF740" w:rsidTr="00A90603">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3062B5C8" w14:textId="02157809"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Rhode Island</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55E4761F" w14:textId="6D81D779"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$5,400 </w:t>
            </w:r>
          </w:p>
        </w:tc>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38947381" w14:textId="045A752A"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eastAsia="Calibri" w:cstheme="minorHAnsi"/>
              </w:rPr>
              <w:t>$6,400</w:t>
            </w:r>
          </w:p>
        </w:tc>
      </w:tr>
      <w:tr w:rsidR="004E0DC3" w:rsidRPr="00CA02ED" w14:paraId="2431631A" w14:textId="11E28F75" w:rsidTr="00111594">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0FB18599" w14:textId="794EC37A"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South Carolina</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285F09BD" w14:textId="52FE8C5E"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$8,900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1055241" w14:textId="4BF1AF65"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652D0C84" w14:textId="000D8ED9"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15B3ADF8" w14:textId="74E03CC3"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South Dakota</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2925CE8C" w14:textId="02427155"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$14,850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2A71A754" w14:textId="646B3643" w:rsidR="004E0DC3" w:rsidRPr="004E0DC3" w:rsidRDefault="004E0DC3" w:rsidP="004E0DC3">
            <w:pPr>
              <w:pStyle w:val="TableParagraph"/>
              <w:widowControl/>
              <w:spacing w:before="19" w:line="276" w:lineRule="auto"/>
              <w:ind w:left="216" w:right="216"/>
              <w:jc w:val="center"/>
              <w:rPr>
                <w:rFonts w:eastAsia="Calibri" w:cstheme="minorHAnsi"/>
              </w:rPr>
            </w:pPr>
            <w:r w:rsidRPr="004E0DC3">
              <w:rPr>
                <w:rFonts w:cstheme="minorHAnsi"/>
              </w:rPr>
              <w:t>Not Eligible</w:t>
            </w:r>
          </w:p>
        </w:tc>
      </w:tr>
      <w:tr w:rsidR="004E0DC3" w:rsidRPr="00CA02ED" w14:paraId="60A2AE14" w14:textId="3EEA5257"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0C461D57" w14:textId="2C59A084"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Tennessee</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78E04FF8" w14:textId="5AF4D03A"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$6,500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5068D43B" w14:textId="09C3FDC0"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5B88B36C" w14:textId="157EEE78" w:rsidTr="00111594">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5BFD1C84" w14:textId="5F56CD97"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Texas</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183BD955" w14:textId="7BFB71AD"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$25,150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0D6280" w14:textId="13789F2B"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59D1A8DB" w14:textId="40AD58EC"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265817CB" w14:textId="2CDB6636"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U.S. Virgin Islands</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1C958D42" w14:textId="07F7A4F5"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$2,000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3058CD88" w14:textId="40ACCFD1" w:rsidR="004E0DC3" w:rsidRPr="004E0DC3" w:rsidRDefault="004E0DC3" w:rsidP="004E0DC3">
            <w:pPr>
              <w:pStyle w:val="TableParagraph"/>
              <w:widowControl/>
              <w:spacing w:before="19" w:line="276" w:lineRule="auto"/>
              <w:ind w:left="216" w:right="216"/>
              <w:jc w:val="center"/>
              <w:rPr>
                <w:rFonts w:eastAsia="Calibri" w:cstheme="minorHAnsi"/>
              </w:rPr>
            </w:pPr>
            <w:r w:rsidRPr="004E0DC3">
              <w:rPr>
                <w:rFonts w:cstheme="minorHAnsi"/>
              </w:rPr>
              <w:t>Not Eligible</w:t>
            </w:r>
          </w:p>
        </w:tc>
      </w:tr>
      <w:tr w:rsidR="004E0DC3" w:rsidRPr="00CA02ED" w14:paraId="73EDEF0B" w14:textId="0FA0BF7C" w:rsidTr="00A90603">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5B47BA37" w14:textId="0BB2654C"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Utah</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69BFB5F5" w14:textId="447D78E8"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$6,000 </w:t>
            </w:r>
          </w:p>
        </w:tc>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7AB45A02" w14:textId="7251AD55"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$2,500 </w:t>
            </w:r>
          </w:p>
        </w:tc>
      </w:tr>
      <w:tr w:rsidR="004E0DC3" w:rsidRPr="00CA02ED" w14:paraId="205390DF" w14:textId="02A04511" w:rsidTr="00A90603">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09F85DA1" w14:textId="0F7DAD4D"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Vermont</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182C9ADE" w14:textId="7BDEE116"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$236,850 </w:t>
            </w:r>
          </w:p>
        </w:tc>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023E0507" w14:textId="33C9E02C"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$165,700 </w:t>
            </w:r>
          </w:p>
        </w:tc>
      </w:tr>
      <w:tr w:rsidR="004E0DC3" w:rsidRPr="00CA02ED" w14:paraId="70360479" w14:textId="7145AD57"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40E97EC0" w14:textId="0DE2AA19"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Virginia</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58B05E05" w14:textId="08E20F39"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$20,600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113D098" w14:textId="7CF8D664" w:rsidR="004E0DC3" w:rsidRPr="004E0DC3" w:rsidRDefault="004E0DC3" w:rsidP="004E0DC3">
            <w:pPr>
              <w:pStyle w:val="TableParagraph"/>
              <w:widowControl/>
              <w:spacing w:before="19" w:line="276" w:lineRule="auto"/>
              <w:ind w:left="216" w:right="216"/>
              <w:jc w:val="center"/>
              <w:rPr>
                <w:rFonts w:eastAsia="Calibri" w:cstheme="minorHAnsi"/>
              </w:rPr>
            </w:pPr>
            <w:r w:rsidRPr="004E0DC3">
              <w:rPr>
                <w:rFonts w:cstheme="minorHAnsi"/>
              </w:rPr>
              <w:t>Not Eligible</w:t>
            </w:r>
          </w:p>
        </w:tc>
      </w:tr>
      <w:tr w:rsidR="004E0DC3" w:rsidRPr="00CA02ED" w14:paraId="787CF171" w14:textId="5DEC9328"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63568B12" w14:textId="435C7CD8"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Washington</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0A221353" w14:textId="2B1CAC64"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$416,000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584C0C33" w14:textId="5C9BBE9E" w:rsidR="004E0DC3" w:rsidRPr="004E0DC3" w:rsidRDefault="004E0DC3" w:rsidP="004E0DC3">
            <w:pPr>
              <w:pStyle w:val="TableParagraph"/>
              <w:widowControl/>
              <w:spacing w:before="21" w:line="276" w:lineRule="auto"/>
              <w:ind w:left="216" w:right="216"/>
              <w:jc w:val="center"/>
              <w:rPr>
                <w:rFonts w:eastAsia="Calibri" w:cstheme="minorHAnsi"/>
              </w:rPr>
            </w:pPr>
            <w:r w:rsidRPr="004E0DC3">
              <w:rPr>
                <w:rFonts w:cstheme="minorHAnsi"/>
              </w:rPr>
              <w:t>Not Eligible</w:t>
            </w:r>
          </w:p>
        </w:tc>
      </w:tr>
      <w:tr w:rsidR="004E0DC3" w:rsidRPr="00CA02ED" w14:paraId="5AF138BE" w14:textId="1B43F356" w:rsidTr="00A90603">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6C4771FC" w14:textId="52132821"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West Virginia</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0BECCD28" w14:textId="6C2B878B"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$2,000 </w:t>
            </w:r>
          </w:p>
        </w:tc>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16872DB5" w14:textId="61C594C7"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eastAsia="Calibri" w:cstheme="minorHAnsi"/>
              </w:rPr>
              <w:t>$3,500</w:t>
            </w:r>
          </w:p>
        </w:tc>
      </w:tr>
      <w:tr w:rsidR="004E0DC3" w:rsidRPr="00CA02ED" w14:paraId="67D1A67C" w14:textId="5E1FCC95" w:rsidTr="00111594">
        <w:trPr>
          <w:trHeight w:hRule="exact" w:val="298"/>
          <w:jc w:val="center"/>
        </w:trPr>
        <w:tc>
          <w:tcPr>
            <w:tcW w:w="3108" w:type="dxa"/>
            <w:tcBorders>
              <w:top w:val="single" w:sz="5" w:space="0" w:color="000000"/>
              <w:left w:val="single" w:sz="5" w:space="0" w:color="000000"/>
              <w:bottom w:val="single" w:sz="5" w:space="0" w:color="000000"/>
              <w:right w:val="single" w:sz="5" w:space="0" w:color="000000"/>
            </w:tcBorders>
          </w:tcPr>
          <w:p w14:paraId="731AAF81" w14:textId="23AEB406" w:rsidR="004E0DC3" w:rsidRPr="00CA02ED" w:rsidRDefault="004E0DC3" w:rsidP="004E0DC3">
            <w:pPr>
              <w:pStyle w:val="TableParagraph"/>
              <w:widowControl/>
              <w:spacing w:before="19" w:line="276" w:lineRule="auto"/>
              <w:ind w:left="282"/>
              <w:rPr>
                <w:rFonts w:ascii="Calibri" w:eastAsia="Calibri" w:hAnsi="Calibri" w:cs="Calibri"/>
                <w:sz w:val="20"/>
                <w:szCs w:val="20"/>
              </w:rPr>
            </w:pPr>
            <w:r w:rsidRPr="00CA02ED">
              <w:rPr>
                <w:rFonts w:ascii="Calibri"/>
                <w:sz w:val="20"/>
                <w:szCs w:val="20"/>
              </w:rPr>
              <w:t>Wisconsin</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61CBE9F0" w14:textId="4493D56E" w:rsidR="004E0DC3" w:rsidRPr="004E0DC3" w:rsidRDefault="004E0DC3" w:rsidP="004E0DC3">
            <w:pPr>
              <w:pStyle w:val="TableParagraph"/>
              <w:widowControl/>
              <w:spacing w:before="19" w:line="276" w:lineRule="auto"/>
              <w:ind w:left="216" w:right="216"/>
              <w:jc w:val="right"/>
              <w:rPr>
                <w:rFonts w:eastAsia="Calibri" w:cstheme="minorHAnsi"/>
              </w:rPr>
            </w:pPr>
            <w:r w:rsidRPr="004E0DC3">
              <w:rPr>
                <w:rFonts w:cstheme="minorHAnsi"/>
              </w:rPr>
              <w:t xml:space="preserve"> $586,000 </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6DA829D" w14:textId="068CAEEF" w:rsidR="004E0DC3" w:rsidRPr="004E0DC3" w:rsidRDefault="004E0DC3" w:rsidP="004E0DC3">
            <w:pPr>
              <w:pStyle w:val="TableParagraph"/>
              <w:widowControl/>
              <w:spacing w:before="19" w:line="276" w:lineRule="auto"/>
              <w:ind w:left="216" w:right="216"/>
              <w:jc w:val="center"/>
              <w:rPr>
                <w:rFonts w:eastAsia="Calibri" w:cstheme="minorHAnsi"/>
              </w:rPr>
            </w:pPr>
            <w:r w:rsidRPr="004E0DC3">
              <w:rPr>
                <w:rFonts w:cstheme="minorHAnsi"/>
              </w:rPr>
              <w:t>Not Eligible</w:t>
            </w:r>
          </w:p>
        </w:tc>
      </w:tr>
      <w:tr w:rsidR="004E0DC3" w:rsidRPr="00CA02ED" w14:paraId="072645C5" w14:textId="63790A08" w:rsidTr="00A90603">
        <w:trPr>
          <w:trHeight w:hRule="exact" w:val="299"/>
          <w:jc w:val="center"/>
        </w:trPr>
        <w:tc>
          <w:tcPr>
            <w:tcW w:w="3108" w:type="dxa"/>
            <w:tcBorders>
              <w:top w:val="single" w:sz="5" w:space="0" w:color="000000"/>
              <w:left w:val="single" w:sz="5" w:space="0" w:color="000000"/>
              <w:bottom w:val="single" w:sz="5" w:space="0" w:color="000000"/>
              <w:right w:val="single" w:sz="5" w:space="0" w:color="000000"/>
            </w:tcBorders>
          </w:tcPr>
          <w:p w14:paraId="70ECE100" w14:textId="44D899A7" w:rsidR="004E0DC3" w:rsidRPr="00CA02ED" w:rsidRDefault="004E0DC3" w:rsidP="004E0DC3">
            <w:pPr>
              <w:pStyle w:val="TableParagraph"/>
              <w:widowControl/>
              <w:spacing w:before="21" w:line="276" w:lineRule="auto"/>
              <w:ind w:left="282"/>
              <w:rPr>
                <w:rFonts w:ascii="Calibri" w:eastAsia="Calibri" w:hAnsi="Calibri" w:cs="Calibri"/>
                <w:sz w:val="20"/>
                <w:szCs w:val="20"/>
              </w:rPr>
            </w:pPr>
            <w:r w:rsidRPr="00CA02ED">
              <w:rPr>
                <w:rFonts w:ascii="Calibri"/>
                <w:sz w:val="20"/>
                <w:szCs w:val="20"/>
              </w:rPr>
              <w:t>Wyoming</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14:paraId="4A80A3CD" w14:textId="34A56097"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cstheme="minorHAnsi"/>
              </w:rPr>
              <w:t xml:space="preserve"> $6,400 </w:t>
            </w:r>
          </w:p>
        </w:tc>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4418D167" w14:textId="260BD35D" w:rsidR="004E0DC3" w:rsidRPr="004E0DC3" w:rsidRDefault="004E0DC3" w:rsidP="004E0DC3">
            <w:pPr>
              <w:pStyle w:val="TableParagraph"/>
              <w:widowControl/>
              <w:spacing w:before="21" w:line="276" w:lineRule="auto"/>
              <w:ind w:left="216" w:right="216"/>
              <w:jc w:val="right"/>
              <w:rPr>
                <w:rFonts w:eastAsia="Calibri" w:cstheme="minorHAnsi"/>
              </w:rPr>
            </w:pPr>
            <w:r w:rsidRPr="004E0DC3">
              <w:rPr>
                <w:rFonts w:eastAsia="Calibri" w:cstheme="minorHAnsi"/>
              </w:rPr>
              <w:t>$2,000</w:t>
            </w:r>
          </w:p>
        </w:tc>
      </w:tr>
    </w:tbl>
    <w:p w14:paraId="19118010" w14:textId="001BA9B4"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1B22A2C7" wp14:editId="1ACB6FA8">
                <wp:extent cx="6097270" cy="248285"/>
                <wp:effectExtent l="0" t="0" r="8255" b="8890"/>
                <wp:docPr id="747"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285"/>
                          <a:chOff x="0" y="0"/>
                          <a:chExt cx="9602" cy="391"/>
                        </a:xfrm>
                      </wpg:grpSpPr>
                      <wpg:grpSp>
                        <wpg:cNvPr id="748" name="Group 752"/>
                        <wpg:cNvGrpSpPr>
                          <a:grpSpLocks/>
                        </wpg:cNvGrpSpPr>
                        <wpg:grpSpPr bwMode="auto">
                          <a:xfrm>
                            <a:off x="91" y="61"/>
                            <a:ext cx="9420" cy="269"/>
                            <a:chOff x="91" y="61"/>
                            <a:chExt cx="9420" cy="269"/>
                          </a:xfrm>
                        </wpg:grpSpPr>
                        <wps:wsp>
                          <wps:cNvPr id="749" name="Freeform 753"/>
                          <wps:cNvSpPr>
                            <a:spLocks/>
                          </wps:cNvSpPr>
                          <wps:spPr bwMode="auto">
                            <a:xfrm>
                              <a:off x="91" y="61"/>
                              <a:ext cx="9420" cy="269"/>
                            </a:xfrm>
                            <a:custGeom>
                              <a:avLst/>
                              <a:gdLst>
                                <a:gd name="T0" fmla="+- 0 91 91"/>
                                <a:gd name="T1" fmla="*/ T0 w 9420"/>
                                <a:gd name="T2" fmla="+- 0 330 61"/>
                                <a:gd name="T3" fmla="*/ 330 h 269"/>
                                <a:gd name="T4" fmla="+- 0 9511 91"/>
                                <a:gd name="T5" fmla="*/ T4 w 9420"/>
                                <a:gd name="T6" fmla="+- 0 330 61"/>
                                <a:gd name="T7" fmla="*/ 330 h 269"/>
                                <a:gd name="T8" fmla="+- 0 9511 91"/>
                                <a:gd name="T9" fmla="*/ T8 w 9420"/>
                                <a:gd name="T10" fmla="+- 0 61 61"/>
                                <a:gd name="T11" fmla="*/ 61 h 269"/>
                                <a:gd name="T12" fmla="+- 0 91 91"/>
                                <a:gd name="T13" fmla="*/ T12 w 9420"/>
                                <a:gd name="T14" fmla="+- 0 61 61"/>
                                <a:gd name="T15" fmla="*/ 61 h 269"/>
                                <a:gd name="T16" fmla="+- 0 91 91"/>
                                <a:gd name="T17" fmla="*/ T16 w 9420"/>
                                <a:gd name="T18" fmla="+- 0 330 61"/>
                                <a:gd name="T19" fmla="*/ 330 h 269"/>
                              </a:gdLst>
                              <a:ahLst/>
                              <a:cxnLst>
                                <a:cxn ang="0">
                                  <a:pos x="T1" y="T3"/>
                                </a:cxn>
                                <a:cxn ang="0">
                                  <a:pos x="T5" y="T7"/>
                                </a:cxn>
                                <a:cxn ang="0">
                                  <a:pos x="T9" y="T11"/>
                                </a:cxn>
                                <a:cxn ang="0">
                                  <a:pos x="T13" y="T15"/>
                                </a:cxn>
                                <a:cxn ang="0">
                                  <a:pos x="T17" y="T19"/>
                                </a:cxn>
                              </a:cxnLst>
                              <a:rect l="0" t="0" r="r" b="b"/>
                              <a:pathLst>
                                <a:path w="9420" h="269">
                                  <a:moveTo>
                                    <a:pt x="0" y="269"/>
                                  </a:moveTo>
                                  <a:lnTo>
                                    <a:pt x="9420" y="269"/>
                                  </a:lnTo>
                                  <a:lnTo>
                                    <a:pt x="9420" y="0"/>
                                  </a:lnTo>
                                  <a:lnTo>
                                    <a:pt x="0" y="0"/>
                                  </a:lnTo>
                                  <a:lnTo>
                                    <a:pt x="0" y="269"/>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0" name="Group 750"/>
                        <wpg:cNvGrpSpPr>
                          <a:grpSpLocks/>
                        </wpg:cNvGrpSpPr>
                        <wpg:grpSpPr bwMode="auto">
                          <a:xfrm>
                            <a:off x="31" y="31"/>
                            <a:ext cx="9540" cy="2"/>
                            <a:chOff x="31" y="31"/>
                            <a:chExt cx="9540" cy="2"/>
                          </a:xfrm>
                        </wpg:grpSpPr>
                        <wps:wsp>
                          <wps:cNvPr id="751" name="Freeform 751"/>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2" name="Group 748"/>
                        <wpg:cNvGrpSpPr>
                          <a:grpSpLocks/>
                        </wpg:cNvGrpSpPr>
                        <wpg:grpSpPr bwMode="auto">
                          <a:xfrm>
                            <a:off x="31" y="360"/>
                            <a:ext cx="9540" cy="2"/>
                            <a:chOff x="31" y="360"/>
                            <a:chExt cx="9540" cy="2"/>
                          </a:xfrm>
                        </wpg:grpSpPr>
                        <wps:wsp>
                          <wps:cNvPr id="753" name="Freeform 749"/>
                          <wps:cNvSpPr>
                            <a:spLocks/>
                          </wps:cNvSpPr>
                          <wps:spPr bwMode="auto">
                            <a:xfrm>
                              <a:off x="31" y="360"/>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4" name="Group 746"/>
                        <wpg:cNvGrpSpPr>
                          <a:grpSpLocks/>
                        </wpg:cNvGrpSpPr>
                        <wpg:grpSpPr bwMode="auto">
                          <a:xfrm>
                            <a:off x="61" y="61"/>
                            <a:ext cx="2" cy="269"/>
                            <a:chOff x="61" y="61"/>
                            <a:chExt cx="2" cy="269"/>
                          </a:xfrm>
                        </wpg:grpSpPr>
                        <wps:wsp>
                          <wps:cNvPr id="755" name="Freeform 747"/>
                          <wps:cNvSpPr>
                            <a:spLocks/>
                          </wps:cNvSpPr>
                          <wps:spPr bwMode="auto">
                            <a:xfrm>
                              <a:off x="6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6" name="Group 743"/>
                        <wpg:cNvGrpSpPr>
                          <a:grpSpLocks/>
                        </wpg:cNvGrpSpPr>
                        <wpg:grpSpPr bwMode="auto">
                          <a:xfrm>
                            <a:off x="9541" y="61"/>
                            <a:ext cx="2" cy="269"/>
                            <a:chOff x="9541" y="61"/>
                            <a:chExt cx="2" cy="269"/>
                          </a:xfrm>
                        </wpg:grpSpPr>
                        <wps:wsp>
                          <wps:cNvPr id="757" name="Freeform 745"/>
                          <wps:cNvSpPr>
                            <a:spLocks/>
                          </wps:cNvSpPr>
                          <wps:spPr bwMode="auto">
                            <a:xfrm>
                              <a:off x="954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 name="Text Box 744"/>
                          <wps:cNvSpPr txBox="1">
                            <a:spLocks noChangeArrowheads="1"/>
                          </wps:cNvSpPr>
                          <wps:spPr bwMode="auto">
                            <a:xfrm>
                              <a:off x="30" y="0"/>
                              <a:ext cx="9542"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E7BAD" w14:textId="77777777" w:rsidR="00A90603" w:rsidRPr="009C5801" w:rsidRDefault="00A90603">
                                <w:pPr>
                                  <w:spacing w:before="60"/>
                                  <w:ind w:left="90"/>
                                  <w:rPr>
                                    <w:rFonts w:ascii="Cambria" w:eastAsia="Cambria" w:hAnsi="Cambria" w:cs="Cambria"/>
                                    <w:sz w:val="20"/>
                                    <w:szCs w:val="20"/>
                                  </w:rPr>
                                </w:pPr>
                                <w:bookmarkStart w:id="38" w:name="2.6_Definitions"/>
                                <w:bookmarkStart w:id="39" w:name="_bookmark9"/>
                                <w:bookmarkEnd w:id="38"/>
                                <w:bookmarkEnd w:id="39"/>
                                <w:r w:rsidRPr="009C5801">
                                  <w:rPr>
                                    <w:rFonts w:ascii="Cambria" w:hAnsi="Cambria"/>
                                    <w:sz w:val="20"/>
                                  </w:rPr>
                                  <w:t>2.6 DEFINITIONS</w:t>
                                </w:r>
                              </w:p>
                            </w:txbxContent>
                          </wps:txbx>
                          <wps:bodyPr rot="0" vert="horz" wrap="square" lIns="0" tIns="0" rIns="0" bIns="0" anchor="t" anchorCtr="0" upright="1">
                            <a:noAutofit/>
                          </wps:bodyPr>
                        </wps:wsp>
                      </wpg:grpSp>
                    </wpg:wgp>
                  </a:graphicData>
                </a:graphic>
              </wp:inline>
            </w:drawing>
          </mc:Choice>
          <mc:Fallback>
            <w:pict>
              <v:group w14:anchorId="1B22A2C7" id="Group 742" o:spid="_x0000_s1146" style="width:480.1pt;height:19.55pt;mso-position-horizontal-relative:char;mso-position-vertical-relative:line" coordsize="960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">
                <v:group id="Group 752" o:spid="_x0000_s1147" style="position:absolute;left:91;top:61;width:9420;height:269" coordorigin="91,61"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">
                  <v:shape id="Freeform 753" o:spid="_x0000_s1148" style="position:absolute;left:91;top:61;width:9420;height:269;visibility:visible;mso-wrap-style:square;v-text-anchor:top"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" path="m,269r9420,l9420,,,,,269xe" fillcolor="#c5f0c2" stroked="f">
                    <v:path arrowok="t" o:connecttype="custom" o:connectlocs="0,330;9420,330;9420,61;0,61;0,330" o:connectangles="0,0,0,0,0"/>
                  </v:shape>
                </v:group>
                <v:group id="Group 750" o:spid="_x0000_s1149"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">
                  <v:shape id="Freeform 751" o:spid="_x0000_s1150"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" path="m,l9540,e" filled="f" strokecolor="#c5f0c2" strokeweight="3.1pt">
                    <v:path arrowok="t" o:connecttype="custom" o:connectlocs="0,0;9540,0" o:connectangles="0,0"/>
                  </v:shape>
                </v:group>
                <v:group id="Group 748" o:spid="_x0000_s1151" style="position:absolute;left:31;top:360;width:9540;height:2" coordorigin="31,360"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">
                  <v:shape id="Freeform 749" o:spid="_x0000_s1152" style="position:absolute;left:31;top:360;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" path="m,l9540,e" filled="f" strokecolor="#c5f0c2" strokeweight="3.1pt">
                    <v:path arrowok="t" o:connecttype="custom" o:connectlocs="0,0;9540,0" o:connectangles="0,0"/>
                  </v:shape>
                </v:group>
                <v:group id="Group 746" o:spid="_x0000_s1153" style="position:absolute;left:61;top:61;width:2;height:269" coordorigin="6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">
                  <v:shape id="Freeform 747" o:spid="_x0000_s1154" style="position:absolute;left:6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" path="m,l,269e" filled="f" strokecolor="#c5f0c2" strokeweight="3.1pt">
                    <v:path arrowok="t" o:connecttype="custom" o:connectlocs="0,61;0,330" o:connectangles="0,0"/>
                  </v:shape>
                </v:group>
                <v:group id="Group 743" o:spid="_x0000_s1155" style="position:absolute;left:9541;top:61;width:2;height:269" coordorigin="954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">
                  <v:shape id="Freeform 745" o:spid="_x0000_s1156" style="position:absolute;left:954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" path="m,l,269e" filled="f" strokecolor="#c5f0c2" strokeweight="3.1pt">
                    <v:path arrowok="t" o:connecttype="custom" o:connectlocs="0,61;0,330" o:connectangles="0,0"/>
                  </v:shape>
                  <v:shape id="Text Box 744" o:spid="_x0000_s1157" type="#_x0000_t202" style="position:absolute;left:30;width:9542;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AMwgAAANwAAAAPAAAAZHJzL2Rvd25yZXYueG1sRE/Pa8Iw&#10;FL4P/B/CE3abqY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A6ULAMwgAAANwAAAAPAAAA&#10;AAAAAAAAAAAAAAcCAABkcnMvZG93bnJldi54bWxQSwUGAAAAAAMAAwC3AAAA9gIAAAAA&#10;" filled="f" stroked="f">
                    <v:textbox inset="0,0,0,0">
                      <w:txbxContent>
                        <w:p w14:paraId="4CCE7BAD" w14:textId="77777777" w:rsidR="00A90603" w:rsidRPr="009C5801" w:rsidRDefault="00A90603">
                          <w:pPr>
                            <w:spacing w:before="60"/>
                            <w:ind w:left="90"/>
                            <w:rPr>
                              <w:rFonts w:ascii="Cambria" w:eastAsia="Cambria" w:hAnsi="Cambria" w:cs="Cambria"/>
                              <w:sz w:val="20"/>
                              <w:szCs w:val="20"/>
                            </w:rPr>
                          </w:pPr>
                          <w:bookmarkStart w:id="40" w:name="2.6_Definitions"/>
                          <w:bookmarkStart w:id="41" w:name="_bookmark9"/>
                          <w:bookmarkEnd w:id="40"/>
                          <w:bookmarkEnd w:id="41"/>
                          <w:r w:rsidRPr="009C5801">
                            <w:rPr>
                              <w:rFonts w:ascii="Cambria" w:hAnsi="Cambria"/>
                              <w:sz w:val="20"/>
                            </w:rPr>
                            <w:t>2.6 DEFINITIONS</w:t>
                          </w:r>
                        </w:p>
                      </w:txbxContent>
                    </v:textbox>
                  </v:shape>
                </v:group>
                <w10:anchorlock/>
              </v:group>
            </w:pict>
          </mc:Fallback>
        </mc:AlternateContent>
      </w:r>
    </w:p>
    <w:p w14:paraId="4BA94DF6"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09873ED3" wp14:editId="2481E05F">
                <wp:extent cx="6026785" cy="212725"/>
                <wp:effectExtent l="9525" t="9525" r="2540" b="6350"/>
                <wp:docPr id="741" name="Group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725"/>
                          <a:chOff x="0" y="0"/>
                          <a:chExt cx="9491" cy="335"/>
                        </a:xfrm>
                      </wpg:grpSpPr>
                      <wpg:grpSp>
                        <wpg:cNvPr id="742" name="Group 740"/>
                        <wpg:cNvGrpSpPr>
                          <a:grpSpLocks/>
                        </wpg:cNvGrpSpPr>
                        <wpg:grpSpPr bwMode="auto">
                          <a:xfrm>
                            <a:off x="8" y="8"/>
                            <a:ext cx="9474" cy="2"/>
                            <a:chOff x="8" y="8"/>
                            <a:chExt cx="9474" cy="2"/>
                          </a:xfrm>
                        </wpg:grpSpPr>
                        <wps:wsp>
                          <wps:cNvPr id="743" name="Freeform 741"/>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4" name="Group 737"/>
                        <wpg:cNvGrpSpPr>
                          <a:grpSpLocks/>
                        </wpg:cNvGrpSpPr>
                        <wpg:grpSpPr bwMode="auto">
                          <a:xfrm>
                            <a:off x="15" y="15"/>
                            <a:ext cx="2" cy="311"/>
                            <a:chOff x="15" y="15"/>
                            <a:chExt cx="2" cy="311"/>
                          </a:xfrm>
                        </wpg:grpSpPr>
                        <wps:wsp>
                          <wps:cNvPr id="745" name="Freeform 739"/>
                          <wps:cNvSpPr>
                            <a:spLocks/>
                          </wps:cNvSpPr>
                          <wps:spPr bwMode="auto">
                            <a:xfrm>
                              <a:off x="15" y="15"/>
                              <a:ext cx="2" cy="311"/>
                            </a:xfrm>
                            <a:custGeom>
                              <a:avLst/>
                              <a:gdLst>
                                <a:gd name="T0" fmla="+- 0 15 15"/>
                                <a:gd name="T1" fmla="*/ 15 h 311"/>
                                <a:gd name="T2" fmla="+- 0 326 15"/>
                                <a:gd name="T3" fmla="*/ 326 h 311"/>
                              </a:gdLst>
                              <a:ahLst/>
                              <a:cxnLst>
                                <a:cxn ang="0">
                                  <a:pos x="0" y="T1"/>
                                </a:cxn>
                                <a:cxn ang="0">
                                  <a:pos x="0" y="T3"/>
                                </a:cxn>
                              </a:cxnLst>
                              <a:rect l="0" t="0" r="r" b="b"/>
                              <a:pathLst>
                                <a:path h="311">
                                  <a:moveTo>
                                    <a:pt x="0" y="0"/>
                                  </a:moveTo>
                                  <a:lnTo>
                                    <a:pt x="0" y="311"/>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 name="Text Box 738"/>
                          <wps:cNvSpPr txBox="1">
                            <a:spLocks noChangeArrowheads="1"/>
                          </wps:cNvSpPr>
                          <wps:spPr bwMode="auto">
                            <a:xfrm>
                              <a:off x="0" y="0"/>
                              <a:ext cx="949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E40A2" w14:textId="77777777" w:rsidR="00A90603" w:rsidRPr="009C5801" w:rsidRDefault="00A90603">
                                <w:pPr>
                                  <w:spacing w:before="55"/>
                                  <w:ind w:left="92"/>
                                  <w:rPr>
                                    <w:rFonts w:ascii="Cambria" w:eastAsia="Cambria" w:hAnsi="Cambria" w:cs="Cambria"/>
                                    <w:sz w:val="20"/>
                                    <w:szCs w:val="20"/>
                                  </w:rPr>
                                </w:pPr>
                                <w:bookmarkStart w:id="42" w:name="2.6.1_BenEficiary"/>
                                <w:bookmarkStart w:id="43" w:name="_bookmark10"/>
                                <w:bookmarkEnd w:id="42"/>
                                <w:bookmarkEnd w:id="43"/>
                                <w:r w:rsidRPr="009C5801">
                                  <w:rPr>
                                    <w:rFonts w:ascii="Cambria" w:hAnsi="Cambria"/>
                                    <w:color w:val="10350D"/>
                                    <w:sz w:val="20"/>
                                  </w:rPr>
                                  <w:t>2.6.1 BENEFICIARY</w:t>
                                </w:r>
                              </w:p>
                            </w:txbxContent>
                          </wps:txbx>
                          <wps:bodyPr rot="0" vert="horz" wrap="square" lIns="0" tIns="0" rIns="0" bIns="0" anchor="t" anchorCtr="0" upright="1">
                            <a:noAutofit/>
                          </wps:bodyPr>
                        </wps:wsp>
                      </wpg:grpSp>
                    </wpg:wgp>
                  </a:graphicData>
                </a:graphic>
              </wp:inline>
            </w:drawing>
          </mc:Choice>
          <mc:Fallback>
            <w:pict>
              <v:group w14:anchorId="09873ED3" id="Group 736" o:spid="_x0000_s1158" style="width:474.55pt;height:16.75pt;mso-position-horizontal-relative:char;mso-position-vertical-relative:line" coordsize="949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">
                <v:group id="Group 740" o:spid="_x0000_s1159"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">
                  <v:shape id="Freeform 741" o:spid="_x0000_s1160"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" path="m,l9474,e" filled="f" strokecolor="#216c1a" strokeweight=".82pt">
                    <v:path arrowok="t" o:connecttype="custom" o:connectlocs="0,0;9474,0" o:connectangles="0,0"/>
                  </v:shape>
                </v:group>
                <v:group id="Group 737" o:spid="_x0000_s1161" style="position:absolute;left:15;top:15;width:2;height:311" coordorigin="15,15"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">
                  <v:shape id="Freeform 739" o:spid="_x0000_s1162" style="position:absolute;left:15;top:15;width:2;height:3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" path="m,l,311e" filled="f" strokecolor="#216c1a" strokeweight=".82pt">
                    <v:path arrowok="t" o:connecttype="custom" o:connectlocs="0,15;0,326" o:connectangles="0,0"/>
                  </v:shape>
                  <v:shape id="Text Box 738" o:spid="_x0000_s1163" type="#_x0000_t202" style="position:absolute;width:949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c4xQAAANwAAAAPAAAAZHJzL2Rvd25yZXYueG1sRI9Ba8JA&#10;FITvgv9heYXedFMp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ChWhc4xQAAANwAAAAP&#10;AAAAAAAAAAAAAAAAAAcCAABkcnMvZG93bnJldi54bWxQSwUGAAAAAAMAAwC3AAAA+QIAAAAA&#10;" filled="f" stroked="f">
                    <v:textbox inset="0,0,0,0">
                      <w:txbxContent>
                        <w:p w14:paraId="3F1E40A2" w14:textId="77777777" w:rsidR="00A90603" w:rsidRPr="009C5801" w:rsidRDefault="00A90603">
                          <w:pPr>
                            <w:spacing w:before="55"/>
                            <w:ind w:left="92"/>
                            <w:rPr>
                              <w:rFonts w:ascii="Cambria" w:eastAsia="Cambria" w:hAnsi="Cambria" w:cs="Cambria"/>
                              <w:sz w:val="20"/>
                              <w:szCs w:val="20"/>
                            </w:rPr>
                          </w:pPr>
                          <w:bookmarkStart w:id="44" w:name="2.6.1_BenEficiary"/>
                          <w:bookmarkStart w:id="45" w:name="_bookmark10"/>
                          <w:bookmarkEnd w:id="44"/>
                          <w:bookmarkEnd w:id="45"/>
                          <w:r w:rsidRPr="009C5801">
                            <w:rPr>
                              <w:rFonts w:ascii="Cambria" w:hAnsi="Cambria"/>
                              <w:color w:val="10350D"/>
                              <w:sz w:val="20"/>
                            </w:rPr>
                            <w:t>2.6.1 BENEFICIARY</w:t>
                          </w:r>
                        </w:p>
                      </w:txbxContent>
                    </v:textbox>
                  </v:shape>
                </v:group>
                <w10:anchorlock/>
              </v:group>
            </w:pict>
          </mc:Fallback>
        </mc:AlternateContent>
      </w:r>
    </w:p>
    <w:p w14:paraId="3920C1BD" w14:textId="2303CCFE" w:rsidR="0060161D" w:rsidRPr="00CA02ED" w:rsidRDefault="001C2700" w:rsidP="00CA02ED">
      <w:pPr>
        <w:pStyle w:val="BodyText"/>
        <w:widowControl/>
        <w:spacing w:line="276" w:lineRule="auto"/>
        <w:ind w:left="239" w:right="255"/>
      </w:pPr>
      <w:r w:rsidRPr="00CA02ED">
        <w:t xml:space="preserve">The individual or entity that benefits from the grant funds; a </w:t>
      </w:r>
      <w:r w:rsidR="003F24F2" w:rsidRPr="00CA02ED">
        <w:t>producer or handler of agricultural product</w:t>
      </w:r>
      <w:r w:rsidR="00F93399" w:rsidRPr="00CA02ED">
        <w:t>s</w:t>
      </w:r>
      <w:r w:rsidR="003F24F2" w:rsidRPr="00CA02ED">
        <w:t xml:space="preserve"> who is obtaining </w:t>
      </w:r>
      <w:r w:rsidRPr="00CA02ED">
        <w:t>certifi</w:t>
      </w:r>
      <w:r w:rsidR="003F24F2" w:rsidRPr="00CA02ED">
        <w:t>cation under t</w:t>
      </w:r>
      <w:r w:rsidR="00A26852" w:rsidRPr="00CA02ED">
        <w:t>he N</w:t>
      </w:r>
      <w:r w:rsidR="0075695A" w:rsidRPr="00CA02ED">
        <w:t>ational</w:t>
      </w:r>
      <w:r w:rsidRPr="00CA02ED">
        <w:t xml:space="preserve"> </w:t>
      </w:r>
      <w:r w:rsidR="00A26852" w:rsidRPr="00CA02ED">
        <w:t>O</w:t>
      </w:r>
      <w:r w:rsidRPr="00CA02ED">
        <w:t>rganic</w:t>
      </w:r>
      <w:r w:rsidR="0075695A" w:rsidRPr="00CA02ED">
        <w:t xml:space="preserve"> </w:t>
      </w:r>
      <w:r w:rsidR="00A26852" w:rsidRPr="00CA02ED">
        <w:t>P</w:t>
      </w:r>
      <w:r w:rsidR="0075695A" w:rsidRPr="00CA02ED">
        <w:t>rogram</w:t>
      </w:r>
      <w:r w:rsidRPr="00CA02ED">
        <w:t xml:space="preserve"> </w:t>
      </w:r>
      <w:r w:rsidR="0075695A" w:rsidRPr="00CA02ED">
        <w:t xml:space="preserve">is </w:t>
      </w:r>
      <w:r w:rsidRPr="00CA02ED">
        <w:t>considered</w:t>
      </w:r>
      <w:r w:rsidR="0075695A" w:rsidRPr="00CA02ED">
        <w:t xml:space="preserve"> </w:t>
      </w:r>
      <w:r w:rsidRPr="00CA02ED">
        <w:t xml:space="preserve">the beneficiary for the OCCSP.  </w:t>
      </w:r>
      <w:r w:rsidR="00377ECD" w:rsidRPr="00CA02ED">
        <w:t>B</w:t>
      </w:r>
      <w:r w:rsidR="0075695A" w:rsidRPr="00CA02ED">
        <w:t>eneficiaries</w:t>
      </w:r>
      <w:r w:rsidRPr="00CA02ED">
        <w:t xml:space="preserve"> may </w:t>
      </w:r>
      <w:r w:rsidR="00A26852" w:rsidRPr="00CA02ED">
        <w:t>be producers</w:t>
      </w:r>
      <w:r w:rsidRPr="00CA02ED">
        <w:t>, handler</w:t>
      </w:r>
      <w:r w:rsidR="0075695A" w:rsidRPr="00CA02ED">
        <w:t>s</w:t>
      </w:r>
      <w:r w:rsidRPr="00CA02ED">
        <w:t>, or both.</w:t>
      </w:r>
    </w:p>
    <w:p w14:paraId="455A11B7" w14:textId="77777777" w:rsidR="00F7308A" w:rsidRPr="00CA02ED" w:rsidRDefault="00F7308A" w:rsidP="00CA02ED">
      <w:pPr>
        <w:widowControl/>
        <w:spacing w:line="276" w:lineRule="auto"/>
        <w:ind w:left="107"/>
        <w:rPr>
          <w:rFonts w:ascii="Calibri" w:eastAsia="Calibri" w:hAnsi="Calibri" w:cs="Calibri"/>
          <w:sz w:val="20"/>
          <w:szCs w:val="20"/>
        </w:rPr>
      </w:pPr>
    </w:p>
    <w:p w14:paraId="38EA6415" w14:textId="51304F2B" w:rsidR="0060161D" w:rsidRPr="00CA02ED" w:rsidRDefault="00E35F47" w:rsidP="00CA02ED">
      <w:pPr>
        <w:widowControl/>
        <w:spacing w:line="276" w:lineRule="auto"/>
        <w:ind w:left="10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25896D70" wp14:editId="24381BC2">
                <wp:extent cx="6026785" cy="212725"/>
                <wp:effectExtent l="9525" t="9525" r="2540" b="6350"/>
                <wp:docPr id="735"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725"/>
                          <a:chOff x="0" y="0"/>
                          <a:chExt cx="9491" cy="335"/>
                        </a:xfrm>
                      </wpg:grpSpPr>
                      <wpg:grpSp>
                        <wpg:cNvPr id="736" name="Group 734"/>
                        <wpg:cNvGrpSpPr>
                          <a:grpSpLocks/>
                        </wpg:cNvGrpSpPr>
                        <wpg:grpSpPr bwMode="auto">
                          <a:xfrm>
                            <a:off x="8" y="8"/>
                            <a:ext cx="9474" cy="2"/>
                            <a:chOff x="8" y="8"/>
                            <a:chExt cx="9474" cy="2"/>
                          </a:xfrm>
                        </wpg:grpSpPr>
                        <wps:wsp>
                          <wps:cNvPr id="737" name="Freeform 735"/>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8" name="Group 731"/>
                        <wpg:cNvGrpSpPr>
                          <a:grpSpLocks/>
                        </wpg:cNvGrpSpPr>
                        <wpg:grpSpPr bwMode="auto">
                          <a:xfrm>
                            <a:off x="15" y="15"/>
                            <a:ext cx="2" cy="311"/>
                            <a:chOff x="15" y="15"/>
                            <a:chExt cx="2" cy="311"/>
                          </a:xfrm>
                        </wpg:grpSpPr>
                        <wps:wsp>
                          <wps:cNvPr id="739" name="Freeform 733"/>
                          <wps:cNvSpPr>
                            <a:spLocks/>
                          </wps:cNvSpPr>
                          <wps:spPr bwMode="auto">
                            <a:xfrm>
                              <a:off x="15" y="15"/>
                              <a:ext cx="2" cy="311"/>
                            </a:xfrm>
                            <a:custGeom>
                              <a:avLst/>
                              <a:gdLst>
                                <a:gd name="T0" fmla="+- 0 15 15"/>
                                <a:gd name="T1" fmla="*/ 15 h 311"/>
                                <a:gd name="T2" fmla="+- 0 326 15"/>
                                <a:gd name="T3" fmla="*/ 326 h 311"/>
                              </a:gdLst>
                              <a:ahLst/>
                              <a:cxnLst>
                                <a:cxn ang="0">
                                  <a:pos x="0" y="T1"/>
                                </a:cxn>
                                <a:cxn ang="0">
                                  <a:pos x="0" y="T3"/>
                                </a:cxn>
                              </a:cxnLst>
                              <a:rect l="0" t="0" r="r" b="b"/>
                              <a:pathLst>
                                <a:path h="311">
                                  <a:moveTo>
                                    <a:pt x="0" y="0"/>
                                  </a:moveTo>
                                  <a:lnTo>
                                    <a:pt x="0" y="311"/>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 name="Text Box 732"/>
                          <wps:cNvSpPr txBox="1">
                            <a:spLocks noChangeArrowheads="1"/>
                          </wps:cNvSpPr>
                          <wps:spPr bwMode="auto">
                            <a:xfrm>
                              <a:off x="0" y="0"/>
                              <a:ext cx="949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79439" w14:textId="77777777" w:rsidR="00A90603" w:rsidRPr="009C5801" w:rsidRDefault="00A90603">
                                <w:pPr>
                                  <w:spacing w:before="55"/>
                                  <w:ind w:left="92"/>
                                  <w:rPr>
                                    <w:rFonts w:ascii="Cambria" w:eastAsia="Cambria" w:hAnsi="Cambria" w:cs="Cambria"/>
                                    <w:sz w:val="20"/>
                                    <w:szCs w:val="20"/>
                                  </w:rPr>
                                </w:pPr>
                                <w:bookmarkStart w:id="46" w:name="2.6.2_certification_scope"/>
                                <w:bookmarkStart w:id="47" w:name="_bookmark11"/>
                                <w:bookmarkEnd w:id="46"/>
                                <w:bookmarkEnd w:id="47"/>
                                <w:r w:rsidRPr="009C5801">
                                  <w:rPr>
                                    <w:rFonts w:ascii="Cambria" w:hAnsi="Cambria"/>
                                    <w:color w:val="10350D"/>
                                    <w:sz w:val="20"/>
                                  </w:rPr>
                                  <w:t>2.6.2 CERTIFICATION SCOPE</w:t>
                                </w:r>
                              </w:p>
                            </w:txbxContent>
                          </wps:txbx>
                          <wps:bodyPr rot="0" vert="horz" wrap="square" lIns="0" tIns="0" rIns="0" bIns="0" anchor="t" anchorCtr="0" upright="1">
                            <a:noAutofit/>
                          </wps:bodyPr>
                        </wps:wsp>
                      </wpg:grpSp>
                    </wpg:wgp>
                  </a:graphicData>
                </a:graphic>
              </wp:inline>
            </w:drawing>
          </mc:Choice>
          <mc:Fallback>
            <w:pict>
              <v:group w14:anchorId="25896D70" id="Group 730" o:spid="_x0000_s1164" style="width:474.55pt;height:16.75pt;mso-position-horizontal-relative:char;mso-position-vertical-relative:line" coordsize="949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">
                <v:group id="Group 734" o:spid="_x0000_s1165"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">
                  <v:shape id="Freeform 735" o:spid="_x0000_s1166"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" path="m,l9474,e" filled="f" strokecolor="#216c1a" strokeweight=".82pt">
                    <v:path arrowok="t" o:connecttype="custom" o:connectlocs="0,0;9474,0" o:connectangles="0,0"/>
                  </v:shape>
                </v:group>
                <v:group id="Group 731" o:spid="_x0000_s1167" style="position:absolute;left:15;top:15;width:2;height:311" coordorigin="15,15"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">
                  <v:shape id="Freeform 733" o:spid="_x0000_s1168" style="position:absolute;left:15;top:15;width:2;height:3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" path="m,l,311e" filled="f" strokecolor="#216c1a" strokeweight=".82pt">
                    <v:path arrowok="t" o:connecttype="custom" o:connectlocs="0,15;0,326" o:connectangles="0,0"/>
                  </v:shape>
                  <v:shape id="Text Box 732" o:spid="_x0000_s1169" type="#_x0000_t202" style="position:absolute;width:949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XwgAAANwAAAAPAAAAZHJzL2Rvd25yZXYueG1sRE/Pa8Iw&#10;FL4P/B/CE3abqS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BB/yrXwgAAANwAAAAPAAAA&#10;AAAAAAAAAAAAAAcCAABkcnMvZG93bnJldi54bWxQSwUGAAAAAAMAAwC3AAAA9gIAAAAA&#10;" filled="f" stroked="f">
                    <v:textbox inset="0,0,0,0">
                      <w:txbxContent>
                        <w:p w14:paraId="1EB79439" w14:textId="77777777" w:rsidR="00A90603" w:rsidRPr="009C5801" w:rsidRDefault="00A90603">
                          <w:pPr>
                            <w:spacing w:before="55"/>
                            <w:ind w:left="92"/>
                            <w:rPr>
                              <w:rFonts w:ascii="Cambria" w:eastAsia="Cambria" w:hAnsi="Cambria" w:cs="Cambria"/>
                              <w:sz w:val="20"/>
                              <w:szCs w:val="20"/>
                            </w:rPr>
                          </w:pPr>
                          <w:bookmarkStart w:id="48" w:name="2.6.2_certification_scope"/>
                          <w:bookmarkStart w:id="49" w:name="_bookmark11"/>
                          <w:bookmarkEnd w:id="48"/>
                          <w:bookmarkEnd w:id="49"/>
                          <w:r w:rsidRPr="009C5801">
                            <w:rPr>
                              <w:rFonts w:ascii="Cambria" w:hAnsi="Cambria"/>
                              <w:color w:val="10350D"/>
                              <w:sz w:val="20"/>
                            </w:rPr>
                            <w:t>2.6.2 CERTIFICATION SCOPE</w:t>
                          </w:r>
                        </w:p>
                      </w:txbxContent>
                    </v:textbox>
                  </v:shape>
                </v:group>
                <w10:anchorlock/>
              </v:group>
            </w:pict>
          </mc:Fallback>
        </mc:AlternateContent>
      </w:r>
    </w:p>
    <w:p w14:paraId="130E5951" w14:textId="25D7B726" w:rsidR="0060161D" w:rsidRPr="00CA02ED" w:rsidRDefault="001C2700" w:rsidP="00CA02ED">
      <w:pPr>
        <w:pStyle w:val="BodyText"/>
        <w:widowControl/>
        <w:spacing w:before="0" w:line="276" w:lineRule="auto"/>
        <w:ind w:left="200" w:right="137"/>
      </w:pPr>
      <w:r w:rsidRPr="00CA02ED">
        <w:t>The scopes of certification</w:t>
      </w:r>
      <w:r w:rsidR="0044440E" w:rsidRPr="00CA02ED">
        <w:t xml:space="preserve"> include </w:t>
      </w:r>
      <w:r w:rsidR="000F726C" w:rsidRPr="00CA02ED">
        <w:t>S</w:t>
      </w:r>
      <w:r w:rsidR="0044440E" w:rsidRPr="00CA02ED">
        <w:t xml:space="preserve">tate </w:t>
      </w:r>
      <w:r w:rsidR="000F726C" w:rsidRPr="00CA02ED">
        <w:t>O</w:t>
      </w:r>
      <w:r w:rsidR="0044440E" w:rsidRPr="00CA02ED">
        <w:t xml:space="preserve">rganic </w:t>
      </w:r>
      <w:r w:rsidR="000F726C" w:rsidRPr="00CA02ED">
        <w:t>P</w:t>
      </w:r>
      <w:r w:rsidR="0044440E" w:rsidRPr="00CA02ED">
        <w:t xml:space="preserve">rogram fees and </w:t>
      </w:r>
      <w:r w:rsidR="00F93399" w:rsidRPr="00CA02ED">
        <w:t xml:space="preserve">the four </w:t>
      </w:r>
      <w:r w:rsidR="0044440E" w:rsidRPr="00CA02ED">
        <w:t xml:space="preserve">scopes </w:t>
      </w:r>
      <w:r w:rsidRPr="00CA02ED">
        <w:t xml:space="preserve">defined by the USDA </w:t>
      </w:r>
      <w:r w:rsidR="002A197B" w:rsidRPr="00CA02ED">
        <w:t xml:space="preserve">National </w:t>
      </w:r>
      <w:r w:rsidRPr="00CA02ED">
        <w:t xml:space="preserve">Organic </w:t>
      </w:r>
      <w:r w:rsidR="002A197B" w:rsidRPr="00CA02ED">
        <w:t>Program r</w:t>
      </w:r>
      <w:r w:rsidRPr="00CA02ED">
        <w:t>egulations (7 CFR 205): Crops, Livestock, Wild Crops, and Handler (i.e.</w:t>
      </w:r>
      <w:r w:rsidR="00284685" w:rsidRPr="00CA02ED">
        <w:t>,</w:t>
      </w:r>
      <w:r w:rsidRPr="00CA02ED">
        <w:t xml:space="preserve"> Processor).</w:t>
      </w:r>
    </w:p>
    <w:p w14:paraId="28852A2E" w14:textId="77777777" w:rsidR="0060161D" w:rsidRPr="00CA02ED" w:rsidRDefault="0060161D" w:rsidP="00CA02ED">
      <w:pPr>
        <w:widowControl/>
        <w:spacing w:before="9" w:line="276" w:lineRule="auto"/>
        <w:rPr>
          <w:rFonts w:ascii="Calibri" w:eastAsia="Calibri" w:hAnsi="Calibri" w:cs="Calibri"/>
          <w:sz w:val="20"/>
          <w:szCs w:val="20"/>
        </w:rPr>
      </w:pPr>
    </w:p>
    <w:p w14:paraId="17AFF191" w14:textId="77777777" w:rsidR="0060161D" w:rsidRPr="00CA02ED" w:rsidRDefault="00E35F47" w:rsidP="00CA02ED">
      <w:pPr>
        <w:widowControl/>
        <w:spacing w:line="276" w:lineRule="auto"/>
        <w:ind w:left="10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178DB28D" wp14:editId="3207933B">
                <wp:extent cx="6026785" cy="212725"/>
                <wp:effectExtent l="9525" t="9525" r="2540" b="6350"/>
                <wp:docPr id="729"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725"/>
                          <a:chOff x="0" y="0"/>
                          <a:chExt cx="9491" cy="335"/>
                        </a:xfrm>
                      </wpg:grpSpPr>
                      <wpg:grpSp>
                        <wpg:cNvPr id="730" name="Group 728"/>
                        <wpg:cNvGrpSpPr>
                          <a:grpSpLocks/>
                        </wpg:cNvGrpSpPr>
                        <wpg:grpSpPr bwMode="auto">
                          <a:xfrm>
                            <a:off x="8" y="8"/>
                            <a:ext cx="9474" cy="2"/>
                            <a:chOff x="8" y="8"/>
                            <a:chExt cx="9474" cy="2"/>
                          </a:xfrm>
                        </wpg:grpSpPr>
                        <wps:wsp>
                          <wps:cNvPr id="731" name="Freeform 729"/>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2" name="Group 725"/>
                        <wpg:cNvGrpSpPr>
                          <a:grpSpLocks/>
                        </wpg:cNvGrpSpPr>
                        <wpg:grpSpPr bwMode="auto">
                          <a:xfrm>
                            <a:off x="15" y="15"/>
                            <a:ext cx="2" cy="311"/>
                            <a:chOff x="15" y="15"/>
                            <a:chExt cx="2" cy="311"/>
                          </a:xfrm>
                        </wpg:grpSpPr>
                        <wps:wsp>
                          <wps:cNvPr id="733" name="Freeform 727"/>
                          <wps:cNvSpPr>
                            <a:spLocks/>
                          </wps:cNvSpPr>
                          <wps:spPr bwMode="auto">
                            <a:xfrm>
                              <a:off x="15" y="15"/>
                              <a:ext cx="2" cy="311"/>
                            </a:xfrm>
                            <a:custGeom>
                              <a:avLst/>
                              <a:gdLst>
                                <a:gd name="T0" fmla="+- 0 15 15"/>
                                <a:gd name="T1" fmla="*/ 15 h 311"/>
                                <a:gd name="T2" fmla="+- 0 326 15"/>
                                <a:gd name="T3" fmla="*/ 326 h 311"/>
                              </a:gdLst>
                              <a:ahLst/>
                              <a:cxnLst>
                                <a:cxn ang="0">
                                  <a:pos x="0" y="T1"/>
                                </a:cxn>
                                <a:cxn ang="0">
                                  <a:pos x="0" y="T3"/>
                                </a:cxn>
                              </a:cxnLst>
                              <a:rect l="0" t="0" r="r" b="b"/>
                              <a:pathLst>
                                <a:path h="311">
                                  <a:moveTo>
                                    <a:pt x="0" y="0"/>
                                  </a:moveTo>
                                  <a:lnTo>
                                    <a:pt x="0" y="311"/>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 name="Text Box 726"/>
                          <wps:cNvSpPr txBox="1">
                            <a:spLocks noChangeArrowheads="1"/>
                          </wps:cNvSpPr>
                          <wps:spPr bwMode="auto">
                            <a:xfrm>
                              <a:off x="0" y="0"/>
                              <a:ext cx="949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B7CF0" w14:textId="77777777" w:rsidR="00A90603" w:rsidRPr="009C5801" w:rsidRDefault="00A90603">
                                <w:pPr>
                                  <w:spacing w:before="55"/>
                                  <w:ind w:left="92"/>
                                  <w:rPr>
                                    <w:rFonts w:ascii="Cambria" w:eastAsia="Cambria" w:hAnsi="Cambria" w:cs="Cambria"/>
                                    <w:sz w:val="20"/>
                                    <w:szCs w:val="20"/>
                                  </w:rPr>
                                </w:pPr>
                                <w:bookmarkStart w:id="50" w:name="2.6.3_Federal_Agency"/>
                                <w:bookmarkStart w:id="51" w:name="_bookmark12"/>
                                <w:bookmarkEnd w:id="50"/>
                                <w:bookmarkEnd w:id="51"/>
                                <w:r w:rsidRPr="009C5801">
                                  <w:rPr>
                                    <w:rFonts w:ascii="Cambria" w:hAnsi="Cambria"/>
                                    <w:color w:val="10350D"/>
                                    <w:sz w:val="20"/>
                                  </w:rPr>
                                  <w:t>2.6.3 FEDERAL AGENCY</w:t>
                                </w:r>
                              </w:p>
                            </w:txbxContent>
                          </wps:txbx>
                          <wps:bodyPr rot="0" vert="horz" wrap="square" lIns="0" tIns="0" rIns="0" bIns="0" anchor="t" anchorCtr="0" upright="1">
                            <a:noAutofit/>
                          </wps:bodyPr>
                        </wps:wsp>
                      </wpg:grpSp>
                    </wpg:wgp>
                  </a:graphicData>
                </a:graphic>
              </wp:inline>
            </w:drawing>
          </mc:Choice>
          <mc:Fallback>
            <w:pict>
              <v:group w14:anchorId="178DB28D" id="Group 724" o:spid="_x0000_s1170" style="width:474.55pt;height:16.75pt;mso-position-horizontal-relative:char;mso-position-vertical-relative:line" coordsize="949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">
                <v:group id="Group 728" o:spid="_x0000_s1171"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">
                  <v:shape id="Freeform 729" o:spid="_x0000_s1172"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" path="m,l9474,e" filled="f" strokecolor="#216c1a" strokeweight=".82pt">
                    <v:path arrowok="t" o:connecttype="custom" o:connectlocs="0,0;9474,0" o:connectangles="0,0"/>
                  </v:shape>
                </v:group>
                <v:group id="Group 725" o:spid="_x0000_s1173" style="position:absolute;left:15;top:15;width:2;height:311" coordorigin="15,15"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n1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TeDvTDgCcv0LAAD//wMAUEsBAi0AFAAGAAgAAAAhANvh9svuAAAAhQEAABMAAAAAAAAA&#10;AAAAAAAAAAAAAFtDb250ZW50X1R5cGVzXS54bWxQSwECLQAUAAYACAAAACEAWvQsW78AAAAVAQAA&#10;CwAAAAAAAAAAAAAAAAAfAQAAX3JlbHMvLnJlbHNQSwECLQAUAAYACAAAACEArH2p9cYAAADcAAAA&#10;DwAAAAAAAAAAAAAAAAAHAgAAZHJzL2Rvd25yZXYueG1sUEsFBgAAAAADAAMAtwAAAPoCAAAAAA==&#10;">
                  <v:shape id="Freeform 727" o:spid="_x0000_s1174" style="position:absolute;left:15;top:15;width:2;height:3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" path="m,l,311e" filled="f" strokecolor="#216c1a" strokeweight=".82pt">
                    <v:path arrowok="t" o:connecttype="custom" o:connectlocs="0,15;0,326" o:connectangles="0,0"/>
                  </v:shape>
                  <v:shape id="Text Box 726" o:spid="_x0000_s1175" type="#_x0000_t202" style="position:absolute;width:949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p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ZsJfqcYAAADcAAAA&#10;DwAAAAAAAAAAAAAAAAAHAgAAZHJzL2Rvd25yZXYueG1sUEsFBgAAAAADAAMAtwAAAPoCAAAAAA==&#10;" filled="f" stroked="f">
                    <v:textbox inset="0,0,0,0">
                      <w:txbxContent>
                        <w:p w14:paraId="306B7CF0" w14:textId="77777777" w:rsidR="00A90603" w:rsidRPr="009C5801" w:rsidRDefault="00A90603">
                          <w:pPr>
                            <w:spacing w:before="55"/>
                            <w:ind w:left="92"/>
                            <w:rPr>
                              <w:rFonts w:ascii="Cambria" w:eastAsia="Cambria" w:hAnsi="Cambria" w:cs="Cambria"/>
                              <w:sz w:val="20"/>
                              <w:szCs w:val="20"/>
                            </w:rPr>
                          </w:pPr>
                          <w:bookmarkStart w:id="52" w:name="2.6.3_Federal_Agency"/>
                          <w:bookmarkStart w:id="53" w:name="_bookmark12"/>
                          <w:bookmarkEnd w:id="52"/>
                          <w:bookmarkEnd w:id="53"/>
                          <w:r w:rsidRPr="009C5801">
                            <w:rPr>
                              <w:rFonts w:ascii="Cambria" w:hAnsi="Cambria"/>
                              <w:color w:val="10350D"/>
                              <w:sz w:val="20"/>
                            </w:rPr>
                            <w:t>2.6.3 FEDERAL AGENCY</w:t>
                          </w:r>
                        </w:p>
                      </w:txbxContent>
                    </v:textbox>
                  </v:shape>
                </v:group>
                <w10:anchorlock/>
              </v:group>
            </w:pict>
          </mc:Fallback>
        </mc:AlternateContent>
      </w:r>
    </w:p>
    <w:p w14:paraId="53D30CC2" w14:textId="77777777" w:rsidR="0060161D" w:rsidRPr="00CA02ED" w:rsidRDefault="001C2700" w:rsidP="00CA02ED">
      <w:pPr>
        <w:pStyle w:val="BodyText"/>
        <w:widowControl/>
        <w:spacing w:line="276" w:lineRule="auto"/>
        <w:ind w:left="200"/>
      </w:pPr>
      <w:r w:rsidRPr="00CA02ED">
        <w:t xml:space="preserve">The United States Department of Agriculture (USDA), </w:t>
      </w:r>
      <w:r w:rsidR="00BE6D04" w:rsidRPr="00CA02ED">
        <w:t>Farm Service Agency (FSA</w:t>
      </w:r>
      <w:r w:rsidRPr="00CA02ED">
        <w:t>).</w:t>
      </w:r>
    </w:p>
    <w:p w14:paraId="629D5A72" w14:textId="77777777" w:rsidR="0060161D" w:rsidRPr="00CA02ED" w:rsidRDefault="0060161D" w:rsidP="00CA02ED">
      <w:pPr>
        <w:widowControl/>
        <w:spacing w:before="8" w:line="276" w:lineRule="auto"/>
        <w:rPr>
          <w:rFonts w:ascii="Calibri" w:eastAsia="Calibri" w:hAnsi="Calibri" w:cs="Calibri"/>
          <w:sz w:val="20"/>
          <w:szCs w:val="20"/>
        </w:rPr>
      </w:pPr>
    </w:p>
    <w:p w14:paraId="49A3BDCD" w14:textId="77777777" w:rsidR="0060161D" w:rsidRPr="00CA02ED" w:rsidRDefault="00E35F47" w:rsidP="00CA02ED">
      <w:pPr>
        <w:widowControl/>
        <w:spacing w:line="276" w:lineRule="auto"/>
        <w:ind w:left="10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67A80743" wp14:editId="342B8476">
                <wp:extent cx="6026785" cy="212090"/>
                <wp:effectExtent l="9525" t="9525" r="2540" b="6985"/>
                <wp:docPr id="723" name="Group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090"/>
                          <a:chOff x="0" y="0"/>
                          <a:chExt cx="9491" cy="334"/>
                        </a:xfrm>
                      </wpg:grpSpPr>
                      <wpg:grpSp>
                        <wpg:cNvPr id="724" name="Group 722"/>
                        <wpg:cNvGrpSpPr>
                          <a:grpSpLocks/>
                        </wpg:cNvGrpSpPr>
                        <wpg:grpSpPr bwMode="auto">
                          <a:xfrm>
                            <a:off x="8" y="8"/>
                            <a:ext cx="9474" cy="2"/>
                            <a:chOff x="8" y="8"/>
                            <a:chExt cx="9474" cy="2"/>
                          </a:xfrm>
                        </wpg:grpSpPr>
                        <wps:wsp>
                          <wps:cNvPr id="725" name="Freeform 723"/>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6" name="Group 719"/>
                        <wpg:cNvGrpSpPr>
                          <a:grpSpLocks/>
                        </wpg:cNvGrpSpPr>
                        <wpg:grpSpPr bwMode="auto">
                          <a:xfrm>
                            <a:off x="15" y="15"/>
                            <a:ext cx="2" cy="310"/>
                            <a:chOff x="15" y="15"/>
                            <a:chExt cx="2" cy="310"/>
                          </a:xfrm>
                        </wpg:grpSpPr>
                        <wps:wsp>
                          <wps:cNvPr id="727" name="Freeform 721"/>
                          <wps:cNvSpPr>
                            <a:spLocks/>
                          </wps:cNvSpPr>
                          <wps:spPr bwMode="auto">
                            <a:xfrm>
                              <a:off x="15" y="15"/>
                              <a:ext cx="2" cy="310"/>
                            </a:xfrm>
                            <a:custGeom>
                              <a:avLst/>
                              <a:gdLst>
                                <a:gd name="T0" fmla="+- 0 15 15"/>
                                <a:gd name="T1" fmla="*/ 15 h 310"/>
                                <a:gd name="T2" fmla="+- 0 325 15"/>
                                <a:gd name="T3" fmla="*/ 325 h 310"/>
                              </a:gdLst>
                              <a:ahLst/>
                              <a:cxnLst>
                                <a:cxn ang="0">
                                  <a:pos x="0" y="T1"/>
                                </a:cxn>
                                <a:cxn ang="0">
                                  <a:pos x="0" y="T3"/>
                                </a:cxn>
                              </a:cxnLst>
                              <a:rect l="0" t="0" r="r" b="b"/>
                              <a:pathLst>
                                <a:path h="310">
                                  <a:moveTo>
                                    <a:pt x="0" y="0"/>
                                  </a:moveTo>
                                  <a:lnTo>
                                    <a:pt x="0" y="31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8" name="Text Box 720"/>
                          <wps:cNvSpPr txBox="1">
                            <a:spLocks noChangeArrowheads="1"/>
                          </wps:cNvSpPr>
                          <wps:spPr bwMode="auto">
                            <a:xfrm>
                              <a:off x="0" y="0"/>
                              <a:ext cx="949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50928" w14:textId="77777777" w:rsidR="00A90603" w:rsidRPr="009C5801" w:rsidRDefault="00A90603">
                                <w:pPr>
                                  <w:spacing w:before="55"/>
                                  <w:ind w:left="92"/>
                                  <w:rPr>
                                    <w:rFonts w:ascii="Cambria" w:eastAsia="Cambria" w:hAnsi="Cambria" w:cs="Cambria"/>
                                    <w:sz w:val="20"/>
                                    <w:szCs w:val="20"/>
                                  </w:rPr>
                                </w:pPr>
                                <w:bookmarkStart w:id="54" w:name="2.6.4_Federal_Agency_Project_Manager"/>
                                <w:bookmarkStart w:id="55" w:name="_bookmark13"/>
                                <w:bookmarkEnd w:id="54"/>
                                <w:bookmarkEnd w:id="55"/>
                                <w:r w:rsidRPr="009C5801">
                                  <w:rPr>
                                    <w:rFonts w:ascii="Cambria" w:hAnsi="Cambria"/>
                                    <w:color w:val="10350D"/>
                                    <w:sz w:val="20"/>
                                  </w:rPr>
                                  <w:t>2.6.4 FEDERAL AGENCY PROJECT MANAGER</w:t>
                                </w:r>
                              </w:p>
                            </w:txbxContent>
                          </wps:txbx>
                          <wps:bodyPr rot="0" vert="horz" wrap="square" lIns="0" tIns="0" rIns="0" bIns="0" anchor="t" anchorCtr="0" upright="1">
                            <a:noAutofit/>
                          </wps:bodyPr>
                        </wps:wsp>
                      </wpg:grpSp>
                    </wpg:wgp>
                  </a:graphicData>
                </a:graphic>
              </wp:inline>
            </w:drawing>
          </mc:Choice>
          <mc:Fallback>
            <w:pict>
              <v:group w14:anchorId="67A80743" id="Group 718" o:spid="_x0000_s1176" style="width:474.55pt;height:16.7pt;mso-position-horizontal-relative:char;mso-position-vertical-relative:line" coordsize="949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">
                <v:group id="Group 722" o:spid="_x0000_s1177"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">
                  <v:shape id="Freeform 723" o:spid="_x0000_s1178"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" path="m,l9474,e" filled="f" strokecolor="#216c1a" strokeweight=".82pt">
                    <v:path arrowok="t" o:connecttype="custom" o:connectlocs="0,0;9474,0" o:connectangles="0,0"/>
                  </v:shape>
                </v:group>
                <v:group id="Group 719" o:spid="_x0000_s1179" style="position:absolute;left:15;top:15;width:2;height:310" coordorigin="15,15"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kr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dpPB7JhwBuf4BAAD//wMAUEsBAi0AFAAGAAgAAAAhANvh9svuAAAAhQEAABMAAAAAAAAA&#10;AAAAAAAAAAAAAFtDb250ZW50X1R5cGVzXS54bWxQSwECLQAUAAYACAAAACEAWvQsW78AAAAVAQAA&#10;CwAAAAAAAAAAAAAAAAAfAQAAX3JlbHMvLnJlbHNQSwECLQAUAAYACAAAACEAVp85K8YAAADcAAAA&#10;DwAAAAAAAAAAAAAAAAAHAgAAZHJzL2Rvd25yZXYueG1sUEsFBgAAAAADAAMAtwAAAPoCAAAAAA==&#10;">
                  <v:shape id="Freeform 721" o:spid="_x0000_s1180" style="position:absolute;left:15;top:15;width:2;height:310;visibility:visible;mso-wrap-style:square;v-text-anchor:top"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" path="m,l,310e" filled="f" strokecolor="#216c1a" strokeweight=".82pt">
                    <v:path arrowok="t" o:connecttype="custom" o:connectlocs="0,15;0,325" o:connectangles="0,0"/>
                  </v:shape>
                  <v:shape id="Text Box 720" o:spid="_x0000_s1181" type="#_x0000_t202" style="position:absolute;width:9491;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" filled="f" stroked="f">
                    <v:textbox inset="0,0,0,0">
                      <w:txbxContent>
                        <w:p w14:paraId="1D950928" w14:textId="77777777" w:rsidR="00A90603" w:rsidRPr="009C5801" w:rsidRDefault="00A90603">
                          <w:pPr>
                            <w:spacing w:before="55"/>
                            <w:ind w:left="92"/>
                            <w:rPr>
                              <w:rFonts w:ascii="Cambria" w:eastAsia="Cambria" w:hAnsi="Cambria" w:cs="Cambria"/>
                              <w:sz w:val="20"/>
                              <w:szCs w:val="20"/>
                            </w:rPr>
                          </w:pPr>
                          <w:bookmarkStart w:id="56" w:name="2.6.4_Federal_Agency_Project_Manager"/>
                          <w:bookmarkStart w:id="57" w:name="_bookmark13"/>
                          <w:bookmarkEnd w:id="56"/>
                          <w:bookmarkEnd w:id="57"/>
                          <w:r w:rsidRPr="009C5801">
                            <w:rPr>
                              <w:rFonts w:ascii="Cambria" w:hAnsi="Cambria"/>
                              <w:color w:val="10350D"/>
                              <w:sz w:val="20"/>
                            </w:rPr>
                            <w:t>2.6.4 FEDERAL AGENCY PROJECT MANAGER</w:t>
                          </w:r>
                        </w:p>
                      </w:txbxContent>
                    </v:textbox>
                  </v:shape>
                </v:group>
                <w10:anchorlock/>
              </v:group>
            </w:pict>
          </mc:Fallback>
        </mc:AlternateContent>
      </w:r>
    </w:p>
    <w:p w14:paraId="29B53B03" w14:textId="161EC4F8" w:rsidR="0060161D" w:rsidRPr="00CA02ED" w:rsidRDefault="001C2700" w:rsidP="00CA02ED">
      <w:pPr>
        <w:pStyle w:val="BodyText"/>
        <w:widowControl/>
        <w:spacing w:line="276" w:lineRule="auto"/>
        <w:ind w:left="199" w:right="137"/>
      </w:pPr>
      <w:r w:rsidRPr="00CA02ED">
        <w:t xml:space="preserve">The individual, acting within the scope of delegated authority, who has responsibility for executing and administering awards on behalf of </w:t>
      </w:r>
      <w:r w:rsidR="00BE6D04" w:rsidRPr="00CA02ED">
        <w:t>FSA</w:t>
      </w:r>
      <w:r w:rsidRPr="00CA02ED">
        <w:t>. The</w:t>
      </w:r>
      <w:r w:rsidR="00E34A97" w:rsidRPr="00CA02ED">
        <w:t xml:space="preserve"> </w:t>
      </w:r>
      <w:r w:rsidRPr="00CA02ED">
        <w:t>Deputy Administrator,</w:t>
      </w:r>
      <w:r w:rsidR="00BE6D04" w:rsidRPr="00CA02ED">
        <w:t xml:space="preserve"> F</w:t>
      </w:r>
      <w:r w:rsidRPr="00CA02ED">
        <w:t>S</w:t>
      </w:r>
      <w:r w:rsidR="00BE6D04" w:rsidRPr="00CA02ED">
        <w:t>A</w:t>
      </w:r>
      <w:r w:rsidRPr="00CA02ED">
        <w:t xml:space="preserve"> is authorized to obligate OCCSP funds, while the Cost Share Manager is responsible for the administration of the OCCSP (</w:t>
      </w:r>
      <w:r w:rsidRPr="00CA02ED">
        <w:rPr>
          <w:i/>
        </w:rPr>
        <w:t xml:space="preserve">see </w:t>
      </w:r>
      <w:r w:rsidR="009F196A" w:rsidRPr="00CA02ED">
        <w:t>Section 10.0</w:t>
      </w:r>
      <w:r w:rsidR="009F196A" w:rsidRPr="00CA02ED">
        <w:rPr>
          <w:i/>
        </w:rPr>
        <w:t xml:space="preserve"> </w:t>
      </w:r>
      <w:r w:rsidR="0093638D" w:rsidRPr="00CA02ED">
        <w:t>Agency Contact</w:t>
      </w:r>
      <w:r w:rsidRPr="00CA02ED">
        <w:t>)</w:t>
      </w:r>
      <w:r w:rsidR="00643BEA" w:rsidRPr="00CA02ED">
        <w:t>.</w:t>
      </w:r>
    </w:p>
    <w:p w14:paraId="28A5BE41" w14:textId="77777777" w:rsidR="0060161D" w:rsidRPr="00CA02ED" w:rsidRDefault="0060161D" w:rsidP="00CA02ED">
      <w:pPr>
        <w:widowControl/>
        <w:spacing w:before="8" w:line="276" w:lineRule="auto"/>
        <w:rPr>
          <w:rFonts w:ascii="Calibri" w:eastAsia="Calibri" w:hAnsi="Calibri" w:cs="Calibri"/>
          <w:sz w:val="20"/>
          <w:szCs w:val="20"/>
        </w:rPr>
      </w:pPr>
    </w:p>
    <w:p w14:paraId="7980871F" w14:textId="77777777" w:rsidR="0060161D" w:rsidRPr="00CA02ED" w:rsidRDefault="00E35F47" w:rsidP="00CA02ED">
      <w:pPr>
        <w:widowControl/>
        <w:spacing w:line="276" w:lineRule="auto"/>
        <w:ind w:left="10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048564A8" wp14:editId="0C7346F1">
                <wp:extent cx="6026785" cy="212725"/>
                <wp:effectExtent l="9525" t="9525" r="2540" b="6350"/>
                <wp:docPr id="717" name="Group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725"/>
                          <a:chOff x="0" y="0"/>
                          <a:chExt cx="9491" cy="335"/>
                        </a:xfrm>
                      </wpg:grpSpPr>
                      <wpg:grpSp>
                        <wpg:cNvPr id="718" name="Group 716"/>
                        <wpg:cNvGrpSpPr>
                          <a:grpSpLocks/>
                        </wpg:cNvGrpSpPr>
                        <wpg:grpSpPr bwMode="auto">
                          <a:xfrm>
                            <a:off x="8" y="8"/>
                            <a:ext cx="9474" cy="2"/>
                            <a:chOff x="8" y="8"/>
                            <a:chExt cx="9474" cy="2"/>
                          </a:xfrm>
                        </wpg:grpSpPr>
                        <wps:wsp>
                          <wps:cNvPr id="719" name="Freeform 717"/>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0" name="Group 713"/>
                        <wpg:cNvGrpSpPr>
                          <a:grpSpLocks/>
                        </wpg:cNvGrpSpPr>
                        <wpg:grpSpPr bwMode="auto">
                          <a:xfrm>
                            <a:off x="15" y="15"/>
                            <a:ext cx="2" cy="311"/>
                            <a:chOff x="15" y="15"/>
                            <a:chExt cx="2" cy="311"/>
                          </a:xfrm>
                        </wpg:grpSpPr>
                        <wps:wsp>
                          <wps:cNvPr id="721" name="Freeform 715"/>
                          <wps:cNvSpPr>
                            <a:spLocks/>
                          </wps:cNvSpPr>
                          <wps:spPr bwMode="auto">
                            <a:xfrm>
                              <a:off x="15" y="15"/>
                              <a:ext cx="2" cy="311"/>
                            </a:xfrm>
                            <a:custGeom>
                              <a:avLst/>
                              <a:gdLst>
                                <a:gd name="T0" fmla="+- 0 15 15"/>
                                <a:gd name="T1" fmla="*/ 15 h 311"/>
                                <a:gd name="T2" fmla="+- 0 326 15"/>
                                <a:gd name="T3" fmla="*/ 326 h 311"/>
                              </a:gdLst>
                              <a:ahLst/>
                              <a:cxnLst>
                                <a:cxn ang="0">
                                  <a:pos x="0" y="T1"/>
                                </a:cxn>
                                <a:cxn ang="0">
                                  <a:pos x="0" y="T3"/>
                                </a:cxn>
                              </a:cxnLst>
                              <a:rect l="0" t="0" r="r" b="b"/>
                              <a:pathLst>
                                <a:path h="311">
                                  <a:moveTo>
                                    <a:pt x="0" y="0"/>
                                  </a:moveTo>
                                  <a:lnTo>
                                    <a:pt x="0" y="311"/>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 name="Text Box 714"/>
                          <wps:cNvSpPr txBox="1">
                            <a:spLocks noChangeArrowheads="1"/>
                          </wps:cNvSpPr>
                          <wps:spPr bwMode="auto">
                            <a:xfrm>
                              <a:off x="0" y="0"/>
                              <a:ext cx="949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F51B2" w14:textId="77777777" w:rsidR="00A90603" w:rsidRPr="009C5801" w:rsidRDefault="00A90603">
                                <w:pPr>
                                  <w:spacing w:before="55"/>
                                  <w:ind w:left="92"/>
                                  <w:rPr>
                                    <w:rFonts w:ascii="Cambria" w:eastAsia="Cambria" w:hAnsi="Cambria" w:cs="Cambria"/>
                                    <w:sz w:val="20"/>
                                    <w:szCs w:val="20"/>
                                  </w:rPr>
                                </w:pPr>
                                <w:bookmarkStart w:id="58" w:name="2.6.5_Grant"/>
                                <w:bookmarkStart w:id="59" w:name="_bookmark14"/>
                                <w:bookmarkEnd w:id="58"/>
                                <w:bookmarkEnd w:id="59"/>
                                <w:r w:rsidRPr="009C5801">
                                  <w:rPr>
                                    <w:rFonts w:ascii="Cambria" w:hAnsi="Cambria"/>
                                    <w:color w:val="10350D"/>
                                    <w:sz w:val="20"/>
                                  </w:rPr>
                                  <w:t>2.6.5 GRANT</w:t>
                                </w:r>
                              </w:p>
                            </w:txbxContent>
                          </wps:txbx>
                          <wps:bodyPr rot="0" vert="horz" wrap="square" lIns="0" tIns="0" rIns="0" bIns="0" anchor="t" anchorCtr="0" upright="1">
                            <a:noAutofit/>
                          </wps:bodyPr>
                        </wps:wsp>
                      </wpg:grpSp>
                    </wpg:wgp>
                  </a:graphicData>
                </a:graphic>
              </wp:inline>
            </w:drawing>
          </mc:Choice>
          <mc:Fallback>
            <w:pict>
              <v:group w14:anchorId="048564A8" id="Group 712" o:spid="_x0000_s1182" style="width:474.55pt;height:16.75pt;mso-position-horizontal-relative:char;mso-position-vertical-relative:line" coordsize="949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">
                <v:group id="Group 716" o:spid="_x0000_s1183"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">
                  <v:shape id="Freeform 717" o:spid="_x0000_s1184"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" path="m,l9474,e" filled="f" strokecolor="#216c1a" strokeweight=".82pt">
                    <v:path arrowok="t" o:connecttype="custom" o:connectlocs="0,0;9474,0" o:connectangles="0,0"/>
                  </v:shape>
                </v:group>
                <v:group id="Group 713" o:spid="_x0000_s1185" style="position:absolute;left:15;top:15;width:2;height:311" coordorigin="15,15"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">
                  <v:shape id="Freeform 715" o:spid="_x0000_s1186" style="position:absolute;left:15;top:15;width:2;height:3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" path="m,l,311e" filled="f" strokecolor="#216c1a" strokeweight=".82pt">
                    <v:path arrowok="t" o:connecttype="custom" o:connectlocs="0,15;0,326" o:connectangles="0,0"/>
                  </v:shape>
                  <v:shape id="Text Box 714" o:spid="_x0000_s1187" type="#_x0000_t202" style="position:absolute;width:949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" filled="f" stroked="f">
                    <v:textbox inset="0,0,0,0">
                      <w:txbxContent>
                        <w:p w14:paraId="335F51B2" w14:textId="77777777" w:rsidR="00A90603" w:rsidRPr="009C5801" w:rsidRDefault="00A90603">
                          <w:pPr>
                            <w:spacing w:before="55"/>
                            <w:ind w:left="92"/>
                            <w:rPr>
                              <w:rFonts w:ascii="Cambria" w:eastAsia="Cambria" w:hAnsi="Cambria" w:cs="Cambria"/>
                              <w:sz w:val="20"/>
                              <w:szCs w:val="20"/>
                            </w:rPr>
                          </w:pPr>
                          <w:bookmarkStart w:id="60" w:name="2.6.5_Grant"/>
                          <w:bookmarkStart w:id="61" w:name="_bookmark14"/>
                          <w:bookmarkEnd w:id="60"/>
                          <w:bookmarkEnd w:id="61"/>
                          <w:r w:rsidRPr="009C5801">
                            <w:rPr>
                              <w:rFonts w:ascii="Cambria" w:hAnsi="Cambria"/>
                              <w:color w:val="10350D"/>
                              <w:sz w:val="20"/>
                            </w:rPr>
                            <w:t>2.6.5 GRANT</w:t>
                          </w:r>
                        </w:p>
                      </w:txbxContent>
                    </v:textbox>
                  </v:shape>
                </v:group>
                <w10:anchorlock/>
              </v:group>
            </w:pict>
          </mc:Fallback>
        </mc:AlternateContent>
      </w:r>
    </w:p>
    <w:p w14:paraId="6BB855FD" w14:textId="73744CBD" w:rsidR="00045676" w:rsidRPr="00CA02ED" w:rsidRDefault="00045676" w:rsidP="00CA02ED">
      <w:pPr>
        <w:pStyle w:val="NormalWeb"/>
        <w:shd w:val="clear" w:color="auto" w:fill="FFFFFF"/>
        <w:spacing w:before="120" w:beforeAutospacing="0" w:after="120" w:afterAutospacing="0"/>
        <w:ind w:left="270"/>
        <w:jc w:val="left"/>
        <w:rPr>
          <w:rFonts w:asciiTheme="minorHAnsi" w:hAnsiTheme="minorHAnsi" w:cstheme="minorHAnsi"/>
          <w:color w:val="333333"/>
          <w:sz w:val="20"/>
          <w:szCs w:val="20"/>
          <w:lang w:val="en" w:bidi="ar-SA"/>
        </w:rPr>
      </w:pPr>
      <w:r w:rsidRPr="00CA02ED">
        <w:rPr>
          <w:rFonts w:asciiTheme="minorHAnsi" w:hAnsiTheme="minorHAnsi" w:cstheme="minorHAnsi"/>
          <w:color w:val="333333"/>
          <w:sz w:val="20"/>
          <w:szCs w:val="20"/>
          <w:lang w:val="en"/>
        </w:rPr>
        <w:t>A</w:t>
      </w:r>
      <w:r w:rsidRPr="00CA02ED">
        <w:rPr>
          <w:rFonts w:asciiTheme="minorHAnsi" w:hAnsiTheme="minorHAnsi" w:cstheme="minorHAnsi"/>
          <w:color w:val="333333"/>
          <w:sz w:val="20"/>
          <w:szCs w:val="20"/>
          <w:lang w:val="en" w:bidi="ar-SA"/>
        </w:rPr>
        <w:t xml:space="preserve"> legal instrument of financial assistance between a Federal awarding agency or pass-through entity and a non-Federal entity that, consistent with 31 U.S.C. 6302, 6304:</w:t>
      </w:r>
    </w:p>
    <w:p w14:paraId="19C7CE0A" w14:textId="77777777" w:rsidR="00045676" w:rsidRPr="00CA02ED" w:rsidRDefault="00045676" w:rsidP="00CA02ED">
      <w:pPr>
        <w:widowControl/>
        <w:shd w:val="clear" w:color="auto" w:fill="FFFFFF"/>
        <w:spacing w:after="150" w:line="276" w:lineRule="auto"/>
        <w:ind w:left="270"/>
        <w:rPr>
          <w:rFonts w:eastAsia="Times New Roman" w:cstheme="minorHAnsi"/>
          <w:color w:val="333333"/>
          <w:sz w:val="20"/>
          <w:szCs w:val="20"/>
          <w:lang w:val="en"/>
        </w:rPr>
      </w:pPr>
      <w:r w:rsidRPr="00CA02ED">
        <w:rPr>
          <w:rFonts w:eastAsia="Times New Roman" w:cstheme="minorHAnsi"/>
          <w:color w:val="333333"/>
          <w:sz w:val="20"/>
          <w:szCs w:val="20"/>
          <w:lang w:val="en"/>
        </w:rPr>
        <w:t>(a) Is used to enter into a relationship the principal purpose of which is to transfer anything of value from the Federal awarding agency or pass-through entity to the non-Federal entity to carry out a public purpose authorized by a law of the United States (see 31 U.S.C. 6101(3)); and not to acquire property or services for the Federal awarding agency or pass-through entity's direct benefit or use;</w:t>
      </w:r>
    </w:p>
    <w:p w14:paraId="21380451" w14:textId="77777777" w:rsidR="00045676" w:rsidRPr="00CA02ED" w:rsidRDefault="00045676" w:rsidP="00CA02ED">
      <w:pPr>
        <w:widowControl/>
        <w:shd w:val="clear" w:color="auto" w:fill="FFFFFF"/>
        <w:spacing w:after="150" w:line="276" w:lineRule="auto"/>
        <w:ind w:left="270"/>
        <w:rPr>
          <w:rFonts w:eastAsia="Times New Roman" w:cstheme="minorHAnsi"/>
          <w:color w:val="333333"/>
          <w:sz w:val="20"/>
          <w:szCs w:val="20"/>
          <w:lang w:val="en"/>
        </w:rPr>
      </w:pPr>
      <w:r w:rsidRPr="00CA02ED">
        <w:rPr>
          <w:rFonts w:eastAsia="Times New Roman" w:cstheme="minorHAnsi"/>
          <w:color w:val="333333"/>
          <w:sz w:val="20"/>
          <w:szCs w:val="20"/>
          <w:lang w:val="en"/>
        </w:rPr>
        <w:t>(b) Is distinguished from a cooperative agreement in that it does not provide for substantial involvement between the Federal awarding agency or pass-through entity and the non-Federal entity in carrying out the activity contemplated by the Federal award.</w:t>
      </w:r>
    </w:p>
    <w:p w14:paraId="7D0A511E" w14:textId="77777777" w:rsidR="00045676" w:rsidRPr="00CA02ED" w:rsidRDefault="00045676" w:rsidP="00CA02ED">
      <w:pPr>
        <w:widowControl/>
        <w:shd w:val="clear" w:color="auto" w:fill="FFFFFF"/>
        <w:spacing w:after="150" w:line="276" w:lineRule="auto"/>
        <w:ind w:left="274"/>
        <w:contextualSpacing/>
        <w:rPr>
          <w:rFonts w:eastAsia="Times New Roman" w:cstheme="minorHAnsi"/>
          <w:color w:val="333333"/>
          <w:sz w:val="20"/>
          <w:szCs w:val="20"/>
          <w:lang w:val="en"/>
        </w:rPr>
      </w:pPr>
      <w:r w:rsidRPr="00CA02ED">
        <w:rPr>
          <w:rFonts w:eastAsia="Times New Roman" w:cstheme="minorHAnsi"/>
          <w:color w:val="333333"/>
          <w:sz w:val="20"/>
          <w:szCs w:val="20"/>
          <w:lang w:val="en"/>
        </w:rPr>
        <w:t>(c) Does not include an agreement that provides only:</w:t>
      </w:r>
    </w:p>
    <w:p w14:paraId="0FD6E6DC" w14:textId="77777777" w:rsidR="00045676" w:rsidRPr="00CA02ED" w:rsidRDefault="00045676" w:rsidP="004A696D">
      <w:pPr>
        <w:widowControl/>
        <w:shd w:val="clear" w:color="auto" w:fill="FFFFFF"/>
        <w:spacing w:after="150" w:line="276" w:lineRule="auto"/>
        <w:ind w:left="720"/>
        <w:contextualSpacing/>
        <w:rPr>
          <w:rFonts w:eastAsia="Times New Roman" w:cstheme="minorHAnsi"/>
          <w:color w:val="333333"/>
          <w:sz w:val="20"/>
          <w:szCs w:val="20"/>
          <w:lang w:val="en"/>
        </w:rPr>
      </w:pPr>
      <w:r w:rsidRPr="00CA02ED">
        <w:rPr>
          <w:rFonts w:eastAsia="Times New Roman" w:cstheme="minorHAnsi"/>
          <w:color w:val="333333"/>
          <w:sz w:val="20"/>
          <w:szCs w:val="20"/>
          <w:lang w:val="en"/>
        </w:rPr>
        <w:t>(1) Direct United States Government cash assistance to an individual;</w:t>
      </w:r>
    </w:p>
    <w:p w14:paraId="42633C3F" w14:textId="77777777" w:rsidR="00045676" w:rsidRPr="00CA02ED" w:rsidRDefault="00045676" w:rsidP="004A696D">
      <w:pPr>
        <w:widowControl/>
        <w:shd w:val="clear" w:color="auto" w:fill="FFFFFF"/>
        <w:spacing w:after="150" w:line="276" w:lineRule="auto"/>
        <w:ind w:left="720"/>
        <w:contextualSpacing/>
        <w:rPr>
          <w:rFonts w:eastAsia="Times New Roman" w:cstheme="minorHAnsi"/>
          <w:color w:val="333333"/>
          <w:sz w:val="20"/>
          <w:szCs w:val="20"/>
          <w:lang w:val="en"/>
        </w:rPr>
      </w:pPr>
      <w:r w:rsidRPr="00CA02ED">
        <w:rPr>
          <w:rFonts w:eastAsia="Times New Roman" w:cstheme="minorHAnsi"/>
          <w:color w:val="333333"/>
          <w:sz w:val="20"/>
          <w:szCs w:val="20"/>
          <w:lang w:val="en"/>
        </w:rPr>
        <w:t>(2) A subsidy;</w:t>
      </w:r>
    </w:p>
    <w:p w14:paraId="740B0ACF" w14:textId="77777777" w:rsidR="00045676" w:rsidRPr="00CA02ED" w:rsidRDefault="00045676" w:rsidP="004A696D">
      <w:pPr>
        <w:widowControl/>
        <w:shd w:val="clear" w:color="auto" w:fill="FFFFFF"/>
        <w:spacing w:after="150" w:line="276" w:lineRule="auto"/>
        <w:ind w:left="720"/>
        <w:contextualSpacing/>
        <w:rPr>
          <w:rFonts w:eastAsia="Times New Roman" w:cstheme="minorHAnsi"/>
          <w:color w:val="333333"/>
          <w:sz w:val="20"/>
          <w:szCs w:val="20"/>
          <w:lang w:val="en"/>
        </w:rPr>
      </w:pPr>
      <w:r w:rsidRPr="00CA02ED">
        <w:rPr>
          <w:rFonts w:eastAsia="Times New Roman" w:cstheme="minorHAnsi"/>
          <w:color w:val="333333"/>
          <w:sz w:val="20"/>
          <w:szCs w:val="20"/>
          <w:lang w:val="en"/>
        </w:rPr>
        <w:t>(3) A loan;</w:t>
      </w:r>
    </w:p>
    <w:p w14:paraId="66AAA3CE" w14:textId="77777777" w:rsidR="00045676" w:rsidRPr="00CA02ED" w:rsidRDefault="00045676" w:rsidP="004A696D">
      <w:pPr>
        <w:widowControl/>
        <w:shd w:val="clear" w:color="auto" w:fill="FFFFFF"/>
        <w:spacing w:after="150" w:line="276" w:lineRule="auto"/>
        <w:ind w:left="720"/>
        <w:contextualSpacing/>
        <w:rPr>
          <w:rFonts w:eastAsia="Times New Roman" w:cstheme="minorHAnsi"/>
          <w:color w:val="333333"/>
          <w:sz w:val="20"/>
          <w:szCs w:val="20"/>
          <w:lang w:val="en"/>
        </w:rPr>
      </w:pPr>
      <w:r w:rsidRPr="00CA02ED">
        <w:rPr>
          <w:rFonts w:eastAsia="Times New Roman" w:cstheme="minorHAnsi"/>
          <w:color w:val="333333"/>
          <w:sz w:val="20"/>
          <w:szCs w:val="20"/>
          <w:lang w:val="en"/>
        </w:rPr>
        <w:t>(4) A loan guarantee; or</w:t>
      </w:r>
    </w:p>
    <w:p w14:paraId="3B5AF25F" w14:textId="77777777" w:rsidR="00045676" w:rsidRPr="00CA02ED" w:rsidRDefault="00045676" w:rsidP="004A696D">
      <w:pPr>
        <w:widowControl/>
        <w:shd w:val="clear" w:color="auto" w:fill="FFFFFF"/>
        <w:spacing w:line="276" w:lineRule="auto"/>
        <w:ind w:left="720"/>
        <w:contextualSpacing/>
        <w:rPr>
          <w:rFonts w:eastAsia="Times New Roman" w:cstheme="minorHAnsi"/>
          <w:color w:val="333333"/>
          <w:sz w:val="20"/>
          <w:szCs w:val="20"/>
          <w:lang w:val="en"/>
        </w:rPr>
      </w:pPr>
      <w:r w:rsidRPr="00CA02ED">
        <w:rPr>
          <w:rFonts w:eastAsia="Times New Roman" w:cstheme="minorHAnsi"/>
          <w:color w:val="333333"/>
          <w:sz w:val="20"/>
          <w:szCs w:val="20"/>
          <w:lang w:val="en"/>
        </w:rPr>
        <w:t>(5) Insurance.</w:t>
      </w:r>
    </w:p>
    <w:p w14:paraId="742E87A4" w14:textId="77777777" w:rsidR="00AF25B5" w:rsidRPr="00CA02ED" w:rsidRDefault="00AF25B5" w:rsidP="00CA02ED">
      <w:pPr>
        <w:widowControl/>
        <w:spacing w:before="8" w:line="276" w:lineRule="auto"/>
        <w:rPr>
          <w:rFonts w:ascii="Calibri" w:eastAsia="Calibri" w:hAnsi="Calibri" w:cs="Calibri"/>
          <w:sz w:val="20"/>
          <w:szCs w:val="20"/>
        </w:rPr>
      </w:pPr>
    </w:p>
    <w:p w14:paraId="10799272" w14:textId="77777777" w:rsidR="0060161D" w:rsidRPr="00CA02ED" w:rsidRDefault="00E35F47" w:rsidP="00CA02ED">
      <w:pPr>
        <w:widowControl/>
        <w:spacing w:line="276" w:lineRule="auto"/>
        <w:ind w:left="10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3D755116" wp14:editId="58B4820C">
                <wp:extent cx="6026785" cy="212090"/>
                <wp:effectExtent l="9525" t="9525" r="2540" b="6985"/>
                <wp:docPr id="711"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090"/>
                          <a:chOff x="0" y="0"/>
                          <a:chExt cx="9491" cy="334"/>
                        </a:xfrm>
                      </wpg:grpSpPr>
                      <wpg:grpSp>
                        <wpg:cNvPr id="712" name="Group 710"/>
                        <wpg:cNvGrpSpPr>
                          <a:grpSpLocks/>
                        </wpg:cNvGrpSpPr>
                        <wpg:grpSpPr bwMode="auto">
                          <a:xfrm>
                            <a:off x="8" y="8"/>
                            <a:ext cx="9474" cy="2"/>
                            <a:chOff x="8" y="8"/>
                            <a:chExt cx="9474" cy="2"/>
                          </a:xfrm>
                        </wpg:grpSpPr>
                        <wps:wsp>
                          <wps:cNvPr id="713" name="Freeform 711"/>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4" name="Group 707"/>
                        <wpg:cNvGrpSpPr>
                          <a:grpSpLocks/>
                        </wpg:cNvGrpSpPr>
                        <wpg:grpSpPr bwMode="auto">
                          <a:xfrm>
                            <a:off x="15" y="15"/>
                            <a:ext cx="2" cy="310"/>
                            <a:chOff x="15" y="15"/>
                            <a:chExt cx="2" cy="310"/>
                          </a:xfrm>
                        </wpg:grpSpPr>
                        <wps:wsp>
                          <wps:cNvPr id="715" name="Freeform 709"/>
                          <wps:cNvSpPr>
                            <a:spLocks/>
                          </wps:cNvSpPr>
                          <wps:spPr bwMode="auto">
                            <a:xfrm>
                              <a:off x="15" y="15"/>
                              <a:ext cx="2" cy="310"/>
                            </a:xfrm>
                            <a:custGeom>
                              <a:avLst/>
                              <a:gdLst>
                                <a:gd name="T0" fmla="+- 0 15 15"/>
                                <a:gd name="T1" fmla="*/ 15 h 310"/>
                                <a:gd name="T2" fmla="+- 0 325 15"/>
                                <a:gd name="T3" fmla="*/ 325 h 310"/>
                              </a:gdLst>
                              <a:ahLst/>
                              <a:cxnLst>
                                <a:cxn ang="0">
                                  <a:pos x="0" y="T1"/>
                                </a:cxn>
                                <a:cxn ang="0">
                                  <a:pos x="0" y="T3"/>
                                </a:cxn>
                              </a:cxnLst>
                              <a:rect l="0" t="0" r="r" b="b"/>
                              <a:pathLst>
                                <a:path h="310">
                                  <a:moveTo>
                                    <a:pt x="0" y="0"/>
                                  </a:moveTo>
                                  <a:lnTo>
                                    <a:pt x="0" y="31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 name="Text Box 708"/>
                          <wps:cNvSpPr txBox="1">
                            <a:spLocks noChangeArrowheads="1"/>
                          </wps:cNvSpPr>
                          <wps:spPr bwMode="auto">
                            <a:xfrm>
                              <a:off x="0" y="0"/>
                              <a:ext cx="949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4ACC2" w14:textId="77777777" w:rsidR="00A90603" w:rsidRPr="009C5801" w:rsidRDefault="00A90603">
                                <w:pPr>
                                  <w:spacing w:before="55"/>
                                  <w:ind w:left="92"/>
                                  <w:rPr>
                                    <w:rFonts w:ascii="Cambria" w:eastAsia="Cambria" w:hAnsi="Cambria" w:cs="Cambria"/>
                                    <w:sz w:val="20"/>
                                    <w:szCs w:val="20"/>
                                  </w:rPr>
                                </w:pPr>
                                <w:bookmarkStart w:id="62" w:name="2.6.6_Pass-through_entity"/>
                                <w:bookmarkStart w:id="63" w:name="_bookmark15"/>
                                <w:bookmarkEnd w:id="62"/>
                                <w:bookmarkEnd w:id="63"/>
                                <w:r w:rsidRPr="009C5801">
                                  <w:rPr>
                                    <w:rFonts w:ascii="Cambria" w:hAnsi="Cambria"/>
                                    <w:color w:val="10350D"/>
                                    <w:sz w:val="20"/>
                                  </w:rPr>
                                  <w:t>2.6.6 PASS-THROUGH ENTITY</w:t>
                                </w:r>
                              </w:p>
                            </w:txbxContent>
                          </wps:txbx>
                          <wps:bodyPr rot="0" vert="horz" wrap="square" lIns="0" tIns="0" rIns="0" bIns="0" anchor="t" anchorCtr="0" upright="1">
                            <a:noAutofit/>
                          </wps:bodyPr>
                        </wps:wsp>
                      </wpg:grpSp>
                    </wpg:wgp>
                  </a:graphicData>
                </a:graphic>
              </wp:inline>
            </w:drawing>
          </mc:Choice>
          <mc:Fallback>
            <w:pict>
              <v:group w14:anchorId="3D755116" id="Group 706" o:spid="_x0000_s1188" style="width:474.55pt;height:16.7pt;mso-position-horizontal-relative:char;mso-position-vertical-relative:line" coordsize="949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">
                <v:group id="Group 710" o:spid="_x0000_s1189"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">
                  <v:shape id="Freeform 711" o:spid="_x0000_s1190"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" path="m,l9474,e" filled="f" strokecolor="#216c1a" strokeweight=".82pt">
                    <v:path arrowok="t" o:connecttype="custom" o:connectlocs="0,0;9474,0" o:connectangles="0,0"/>
                  </v:shape>
                </v:group>
                <v:group id="Group 707" o:spid="_x0000_s1191" style="position:absolute;left:15;top:15;width:2;height:310" coordorigin="15,15"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">
                  <v:shape id="Freeform 709" o:spid="_x0000_s1192" style="position:absolute;left:15;top:15;width:2;height:310;visibility:visible;mso-wrap-style:square;v-text-anchor:top"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" path="m,l,310e" filled="f" strokecolor="#216c1a" strokeweight=".82pt">
                    <v:path arrowok="t" o:connecttype="custom" o:connectlocs="0,15;0,325" o:connectangles="0,0"/>
                  </v:shape>
                  <v:shape id="Text Box 708" o:spid="_x0000_s1193" type="#_x0000_t202" style="position:absolute;width:9491;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" filled="f" stroked="f">
                    <v:textbox inset="0,0,0,0">
                      <w:txbxContent>
                        <w:p w14:paraId="7A14ACC2" w14:textId="77777777" w:rsidR="00A90603" w:rsidRPr="009C5801" w:rsidRDefault="00A90603">
                          <w:pPr>
                            <w:spacing w:before="55"/>
                            <w:ind w:left="92"/>
                            <w:rPr>
                              <w:rFonts w:ascii="Cambria" w:eastAsia="Cambria" w:hAnsi="Cambria" w:cs="Cambria"/>
                              <w:sz w:val="20"/>
                              <w:szCs w:val="20"/>
                            </w:rPr>
                          </w:pPr>
                          <w:bookmarkStart w:id="64" w:name="2.6.6_Pass-through_entity"/>
                          <w:bookmarkStart w:id="65" w:name="_bookmark15"/>
                          <w:bookmarkEnd w:id="64"/>
                          <w:bookmarkEnd w:id="65"/>
                          <w:r w:rsidRPr="009C5801">
                            <w:rPr>
                              <w:rFonts w:ascii="Cambria" w:hAnsi="Cambria"/>
                              <w:color w:val="10350D"/>
                              <w:sz w:val="20"/>
                            </w:rPr>
                            <w:t>2.6.6 PASS-THROUGH ENTITY</w:t>
                          </w:r>
                        </w:p>
                      </w:txbxContent>
                    </v:textbox>
                  </v:shape>
                </v:group>
                <w10:anchorlock/>
              </v:group>
            </w:pict>
          </mc:Fallback>
        </mc:AlternateContent>
      </w:r>
    </w:p>
    <w:p w14:paraId="22F3D271" w14:textId="77777777" w:rsidR="0060161D" w:rsidRPr="00CA02ED" w:rsidRDefault="001C2700" w:rsidP="00CA02ED">
      <w:pPr>
        <w:pStyle w:val="BodyText"/>
        <w:widowControl/>
        <w:spacing w:line="276" w:lineRule="auto"/>
        <w:ind w:left="200"/>
      </w:pPr>
      <w:r w:rsidRPr="00CA02ED">
        <w:t>Pass-through entity means a non-federal entity that provides a subaward to a subrecipient to carry out part of a Federal program.</w:t>
      </w:r>
    </w:p>
    <w:p w14:paraId="7EDD0746" w14:textId="77777777" w:rsidR="0060161D" w:rsidRPr="00CA02ED" w:rsidRDefault="0060161D" w:rsidP="00CA02ED">
      <w:pPr>
        <w:widowControl/>
        <w:spacing w:before="8" w:line="276" w:lineRule="auto"/>
        <w:rPr>
          <w:rFonts w:ascii="Calibri" w:eastAsia="Calibri" w:hAnsi="Calibri" w:cs="Calibri"/>
          <w:sz w:val="20"/>
          <w:szCs w:val="20"/>
        </w:rPr>
      </w:pPr>
    </w:p>
    <w:p w14:paraId="006CFA8D" w14:textId="77777777" w:rsidR="0060161D" w:rsidRPr="00CA02ED" w:rsidRDefault="00E35F47" w:rsidP="00CA02ED">
      <w:pPr>
        <w:widowControl/>
        <w:spacing w:line="276" w:lineRule="auto"/>
        <w:ind w:left="10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1FEDE406" wp14:editId="04516F9C">
                <wp:extent cx="6026785" cy="212725"/>
                <wp:effectExtent l="9525" t="9525" r="2540" b="6350"/>
                <wp:docPr id="705"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725"/>
                          <a:chOff x="0" y="0"/>
                          <a:chExt cx="9491" cy="335"/>
                        </a:xfrm>
                      </wpg:grpSpPr>
                      <wpg:grpSp>
                        <wpg:cNvPr id="706" name="Group 704"/>
                        <wpg:cNvGrpSpPr>
                          <a:grpSpLocks/>
                        </wpg:cNvGrpSpPr>
                        <wpg:grpSpPr bwMode="auto">
                          <a:xfrm>
                            <a:off x="8" y="8"/>
                            <a:ext cx="9474" cy="2"/>
                            <a:chOff x="8" y="8"/>
                            <a:chExt cx="9474" cy="2"/>
                          </a:xfrm>
                        </wpg:grpSpPr>
                        <wps:wsp>
                          <wps:cNvPr id="707" name="Freeform 705"/>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8" name="Group 701"/>
                        <wpg:cNvGrpSpPr>
                          <a:grpSpLocks/>
                        </wpg:cNvGrpSpPr>
                        <wpg:grpSpPr bwMode="auto">
                          <a:xfrm>
                            <a:off x="15" y="15"/>
                            <a:ext cx="2" cy="311"/>
                            <a:chOff x="15" y="15"/>
                            <a:chExt cx="2" cy="311"/>
                          </a:xfrm>
                        </wpg:grpSpPr>
                        <wps:wsp>
                          <wps:cNvPr id="709" name="Freeform 703"/>
                          <wps:cNvSpPr>
                            <a:spLocks/>
                          </wps:cNvSpPr>
                          <wps:spPr bwMode="auto">
                            <a:xfrm>
                              <a:off x="15" y="15"/>
                              <a:ext cx="2" cy="311"/>
                            </a:xfrm>
                            <a:custGeom>
                              <a:avLst/>
                              <a:gdLst>
                                <a:gd name="T0" fmla="+- 0 15 15"/>
                                <a:gd name="T1" fmla="*/ 15 h 311"/>
                                <a:gd name="T2" fmla="+- 0 326 15"/>
                                <a:gd name="T3" fmla="*/ 326 h 311"/>
                              </a:gdLst>
                              <a:ahLst/>
                              <a:cxnLst>
                                <a:cxn ang="0">
                                  <a:pos x="0" y="T1"/>
                                </a:cxn>
                                <a:cxn ang="0">
                                  <a:pos x="0" y="T3"/>
                                </a:cxn>
                              </a:cxnLst>
                              <a:rect l="0" t="0" r="r" b="b"/>
                              <a:pathLst>
                                <a:path h="311">
                                  <a:moveTo>
                                    <a:pt x="0" y="0"/>
                                  </a:moveTo>
                                  <a:lnTo>
                                    <a:pt x="0" y="311"/>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 name="Text Box 702"/>
                          <wps:cNvSpPr txBox="1">
                            <a:spLocks noChangeArrowheads="1"/>
                          </wps:cNvSpPr>
                          <wps:spPr bwMode="auto">
                            <a:xfrm>
                              <a:off x="0" y="0"/>
                              <a:ext cx="949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CA66A" w14:textId="77777777" w:rsidR="00A90603" w:rsidRPr="009C5801" w:rsidRDefault="00A90603">
                                <w:pPr>
                                  <w:spacing w:before="55"/>
                                  <w:ind w:left="92"/>
                                  <w:rPr>
                                    <w:rFonts w:ascii="Cambria" w:eastAsia="Cambria" w:hAnsi="Cambria" w:cs="Cambria"/>
                                    <w:sz w:val="20"/>
                                    <w:szCs w:val="20"/>
                                  </w:rPr>
                                </w:pPr>
                                <w:bookmarkStart w:id="66" w:name="2.6.7_Recipient"/>
                                <w:bookmarkStart w:id="67" w:name="_bookmark16"/>
                                <w:bookmarkEnd w:id="66"/>
                                <w:bookmarkEnd w:id="67"/>
                                <w:r w:rsidRPr="009C5801">
                                  <w:rPr>
                                    <w:rFonts w:ascii="Cambria" w:hAnsi="Cambria"/>
                                    <w:color w:val="10350D"/>
                                    <w:sz w:val="20"/>
                                  </w:rPr>
                                  <w:t>2.6.7 RECIPIENT</w:t>
                                </w:r>
                              </w:p>
                            </w:txbxContent>
                          </wps:txbx>
                          <wps:bodyPr rot="0" vert="horz" wrap="square" lIns="0" tIns="0" rIns="0" bIns="0" anchor="t" anchorCtr="0" upright="1">
                            <a:noAutofit/>
                          </wps:bodyPr>
                        </wps:wsp>
                      </wpg:grpSp>
                    </wpg:wgp>
                  </a:graphicData>
                </a:graphic>
              </wp:inline>
            </w:drawing>
          </mc:Choice>
          <mc:Fallback>
            <w:pict>
              <v:group w14:anchorId="1FEDE406" id="Group 700" o:spid="_x0000_s1194" style="width:474.55pt;height:16.75pt;mso-position-horizontal-relative:char;mso-position-vertical-relative:line" coordsize="949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">
                <v:group id="Group 704" o:spid="_x0000_s1195"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">
                  <v:shape id="Freeform 705" o:spid="_x0000_s1196"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" path="m,l9474,e" filled="f" strokecolor="#216c1a" strokeweight=".82pt">
                    <v:path arrowok="t" o:connecttype="custom" o:connectlocs="0,0;9474,0" o:connectangles="0,0"/>
                  </v:shape>
                </v:group>
                <v:group id="Group 701" o:spid="_x0000_s1197" style="position:absolute;left:15;top:15;width:2;height:311" coordorigin="15,15"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">
                  <v:shape id="Freeform 703" o:spid="_x0000_s1198" style="position:absolute;left:15;top:15;width:2;height:3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" path="m,l,311e" filled="f" strokecolor="#216c1a" strokeweight=".82pt">
                    <v:path arrowok="t" o:connecttype="custom" o:connectlocs="0,15;0,326" o:connectangles="0,0"/>
                  </v:shape>
                  <v:shape id="Text Box 702" o:spid="_x0000_s1199" type="#_x0000_t202" style="position:absolute;width:949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" filled="f" stroked="f">
                    <v:textbox inset="0,0,0,0">
                      <w:txbxContent>
                        <w:p w14:paraId="258CA66A" w14:textId="77777777" w:rsidR="00A90603" w:rsidRPr="009C5801" w:rsidRDefault="00A90603">
                          <w:pPr>
                            <w:spacing w:before="55"/>
                            <w:ind w:left="92"/>
                            <w:rPr>
                              <w:rFonts w:ascii="Cambria" w:eastAsia="Cambria" w:hAnsi="Cambria" w:cs="Cambria"/>
                              <w:sz w:val="20"/>
                              <w:szCs w:val="20"/>
                            </w:rPr>
                          </w:pPr>
                          <w:bookmarkStart w:id="68" w:name="2.6.7_Recipient"/>
                          <w:bookmarkStart w:id="69" w:name="_bookmark16"/>
                          <w:bookmarkEnd w:id="68"/>
                          <w:bookmarkEnd w:id="69"/>
                          <w:r w:rsidRPr="009C5801">
                            <w:rPr>
                              <w:rFonts w:ascii="Cambria" w:hAnsi="Cambria"/>
                              <w:color w:val="10350D"/>
                              <w:sz w:val="20"/>
                            </w:rPr>
                            <w:t>2.6.7 RECIPIENT</w:t>
                          </w:r>
                        </w:p>
                      </w:txbxContent>
                    </v:textbox>
                  </v:shape>
                </v:group>
                <w10:anchorlock/>
              </v:group>
            </w:pict>
          </mc:Fallback>
        </mc:AlternateContent>
      </w:r>
    </w:p>
    <w:p w14:paraId="4717C984" w14:textId="72F24F4A" w:rsidR="00F7308A" w:rsidRPr="00CA02ED" w:rsidRDefault="001C2700" w:rsidP="00CA02ED">
      <w:pPr>
        <w:pStyle w:val="BodyText"/>
        <w:widowControl/>
        <w:spacing w:before="0" w:line="276" w:lineRule="auto"/>
        <w:ind w:left="202" w:right="144"/>
      </w:pPr>
      <w:r w:rsidRPr="00CA02ED">
        <w:t>Recipient means the non-federal entity that receives a Federal award directly from a Federal awarding agency to carry out an activity under a Federal program.</w:t>
      </w:r>
    </w:p>
    <w:p w14:paraId="54D8C849" w14:textId="77777777" w:rsidR="006F657A" w:rsidRPr="00CA02ED" w:rsidRDefault="006F657A" w:rsidP="00CA02ED">
      <w:pPr>
        <w:pStyle w:val="BodyText"/>
        <w:widowControl/>
        <w:spacing w:before="0" w:line="276" w:lineRule="auto"/>
        <w:ind w:left="202" w:right="144"/>
      </w:pPr>
    </w:p>
    <w:p w14:paraId="3ECE8613" w14:textId="77777777" w:rsidR="0060161D" w:rsidRPr="00CA02ED" w:rsidRDefault="00E35F47" w:rsidP="00CA02ED">
      <w:pPr>
        <w:widowControl/>
        <w:spacing w:line="276" w:lineRule="auto"/>
        <w:ind w:left="10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43335457" wp14:editId="23376EF0">
                <wp:extent cx="6026785" cy="212090"/>
                <wp:effectExtent l="9525" t="9525" r="2540" b="6985"/>
                <wp:docPr id="699"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090"/>
                          <a:chOff x="0" y="0"/>
                          <a:chExt cx="9491" cy="334"/>
                        </a:xfrm>
                      </wpg:grpSpPr>
                      <wpg:grpSp>
                        <wpg:cNvPr id="700" name="Group 698"/>
                        <wpg:cNvGrpSpPr>
                          <a:grpSpLocks/>
                        </wpg:cNvGrpSpPr>
                        <wpg:grpSpPr bwMode="auto">
                          <a:xfrm>
                            <a:off x="8" y="8"/>
                            <a:ext cx="9474" cy="2"/>
                            <a:chOff x="8" y="8"/>
                            <a:chExt cx="9474" cy="2"/>
                          </a:xfrm>
                        </wpg:grpSpPr>
                        <wps:wsp>
                          <wps:cNvPr id="701" name="Freeform 699"/>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2" name="Group 695"/>
                        <wpg:cNvGrpSpPr>
                          <a:grpSpLocks/>
                        </wpg:cNvGrpSpPr>
                        <wpg:grpSpPr bwMode="auto">
                          <a:xfrm>
                            <a:off x="15" y="15"/>
                            <a:ext cx="2" cy="310"/>
                            <a:chOff x="15" y="15"/>
                            <a:chExt cx="2" cy="310"/>
                          </a:xfrm>
                        </wpg:grpSpPr>
                        <wps:wsp>
                          <wps:cNvPr id="703" name="Freeform 697"/>
                          <wps:cNvSpPr>
                            <a:spLocks/>
                          </wps:cNvSpPr>
                          <wps:spPr bwMode="auto">
                            <a:xfrm>
                              <a:off x="15" y="15"/>
                              <a:ext cx="2" cy="310"/>
                            </a:xfrm>
                            <a:custGeom>
                              <a:avLst/>
                              <a:gdLst>
                                <a:gd name="T0" fmla="+- 0 15 15"/>
                                <a:gd name="T1" fmla="*/ 15 h 310"/>
                                <a:gd name="T2" fmla="+- 0 325 15"/>
                                <a:gd name="T3" fmla="*/ 325 h 310"/>
                              </a:gdLst>
                              <a:ahLst/>
                              <a:cxnLst>
                                <a:cxn ang="0">
                                  <a:pos x="0" y="T1"/>
                                </a:cxn>
                                <a:cxn ang="0">
                                  <a:pos x="0" y="T3"/>
                                </a:cxn>
                              </a:cxnLst>
                              <a:rect l="0" t="0" r="r" b="b"/>
                              <a:pathLst>
                                <a:path h="310">
                                  <a:moveTo>
                                    <a:pt x="0" y="0"/>
                                  </a:moveTo>
                                  <a:lnTo>
                                    <a:pt x="0" y="31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4" name="Text Box 696"/>
                          <wps:cNvSpPr txBox="1">
                            <a:spLocks noChangeArrowheads="1"/>
                          </wps:cNvSpPr>
                          <wps:spPr bwMode="auto">
                            <a:xfrm>
                              <a:off x="0" y="0"/>
                              <a:ext cx="949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31AC2" w14:textId="77777777" w:rsidR="00A90603" w:rsidRPr="009C5801" w:rsidRDefault="00A90603">
                                <w:pPr>
                                  <w:spacing w:before="55"/>
                                  <w:ind w:left="92"/>
                                  <w:rPr>
                                    <w:rFonts w:ascii="Cambria" w:eastAsia="Cambria" w:hAnsi="Cambria" w:cs="Cambria"/>
                                    <w:sz w:val="20"/>
                                    <w:szCs w:val="20"/>
                                  </w:rPr>
                                </w:pPr>
                                <w:bookmarkStart w:id="70" w:name="2.6.8_Subrecipient"/>
                                <w:bookmarkStart w:id="71" w:name="_bookmark17"/>
                                <w:bookmarkEnd w:id="70"/>
                                <w:bookmarkEnd w:id="71"/>
                                <w:r w:rsidRPr="009C5801">
                                  <w:rPr>
                                    <w:rFonts w:ascii="Cambria" w:hAnsi="Cambria"/>
                                    <w:color w:val="10350D"/>
                                    <w:sz w:val="20"/>
                                  </w:rPr>
                                  <w:t>2.6.8 SUBRECIPIENT</w:t>
                                </w:r>
                              </w:p>
                            </w:txbxContent>
                          </wps:txbx>
                          <wps:bodyPr rot="0" vert="horz" wrap="square" lIns="0" tIns="0" rIns="0" bIns="0" anchor="t" anchorCtr="0" upright="1">
                            <a:noAutofit/>
                          </wps:bodyPr>
                        </wps:wsp>
                      </wpg:grpSp>
                    </wpg:wgp>
                  </a:graphicData>
                </a:graphic>
              </wp:inline>
            </w:drawing>
          </mc:Choice>
          <mc:Fallback>
            <w:pict>
              <v:group w14:anchorId="43335457" id="Group 694" o:spid="_x0000_s1200" style="width:474.55pt;height:16.7pt;mso-position-horizontal-relative:char;mso-position-vertical-relative:line" coordsize="949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">
                <v:group id="Group 698" o:spid="_x0000_s1201"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">
                  <v:shape id="Freeform 699" o:spid="_x0000_s1202"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" path="m,l9474,e" filled="f" strokecolor="#216c1a" strokeweight=".82pt">
                    <v:path arrowok="t" o:connecttype="custom" o:connectlocs="0,0;9474,0" o:connectangles="0,0"/>
                  </v:shape>
                </v:group>
                <v:group id="Group 695" o:spid="_x0000_s1203" style="position:absolute;left:15;top:15;width:2;height:310" coordorigin="15,15"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">
                  <v:shape id="Freeform 697" o:spid="_x0000_s1204" style="position:absolute;left:15;top:15;width:2;height:310;visibility:visible;mso-wrap-style:square;v-text-anchor:top"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" path="m,l,310e" filled="f" strokecolor="#216c1a" strokeweight=".82pt">
                    <v:path arrowok="t" o:connecttype="custom" o:connectlocs="0,15;0,325" o:connectangles="0,0"/>
                  </v:shape>
                  <v:shape id="Text Box 696" o:spid="_x0000_s1205" type="#_x0000_t202" style="position:absolute;width:9491;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pUUxQAAANwAAAAPAAAAZHJzL2Rvd25yZXYueG1sRI9BawIx&#10;FITvBf9DeIXealIp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CorpUUxQAAANwAAAAP&#10;AAAAAAAAAAAAAAAAAAcCAABkcnMvZG93bnJldi54bWxQSwUGAAAAAAMAAwC3AAAA+QIAAAAA&#10;" filled="f" stroked="f">
                    <v:textbox inset="0,0,0,0">
                      <w:txbxContent>
                        <w:p w14:paraId="60331AC2" w14:textId="77777777" w:rsidR="00A90603" w:rsidRPr="009C5801" w:rsidRDefault="00A90603">
                          <w:pPr>
                            <w:spacing w:before="55"/>
                            <w:ind w:left="92"/>
                            <w:rPr>
                              <w:rFonts w:ascii="Cambria" w:eastAsia="Cambria" w:hAnsi="Cambria" w:cs="Cambria"/>
                              <w:sz w:val="20"/>
                              <w:szCs w:val="20"/>
                            </w:rPr>
                          </w:pPr>
                          <w:bookmarkStart w:id="72" w:name="2.6.8_Subrecipient"/>
                          <w:bookmarkStart w:id="73" w:name="_bookmark17"/>
                          <w:bookmarkEnd w:id="72"/>
                          <w:bookmarkEnd w:id="73"/>
                          <w:r w:rsidRPr="009C5801">
                            <w:rPr>
                              <w:rFonts w:ascii="Cambria" w:hAnsi="Cambria"/>
                              <w:color w:val="10350D"/>
                              <w:sz w:val="20"/>
                            </w:rPr>
                            <w:t>2.6.8 SUBRECIPIENT</w:t>
                          </w:r>
                        </w:p>
                      </w:txbxContent>
                    </v:textbox>
                  </v:shape>
                </v:group>
                <w10:anchorlock/>
              </v:group>
            </w:pict>
          </mc:Fallback>
        </mc:AlternateContent>
      </w:r>
    </w:p>
    <w:p w14:paraId="13FA5BE0" w14:textId="25558B8F" w:rsidR="0060161D" w:rsidRPr="00CA02ED" w:rsidRDefault="001C2700" w:rsidP="00CA02ED">
      <w:pPr>
        <w:pStyle w:val="BodyText"/>
        <w:widowControl/>
        <w:spacing w:line="276" w:lineRule="auto"/>
        <w:ind w:left="199" w:right="138"/>
      </w:pPr>
      <w:r w:rsidRPr="00CA02ED">
        <w:t>Subrecipient means a non-Federal entity that receives a subaward from a pass-through entity to carry out part of a Federal program</w:t>
      </w:r>
      <w:r w:rsidR="00F93399" w:rsidRPr="00CA02ED">
        <w:t xml:space="preserve">, </w:t>
      </w:r>
      <w:r w:rsidRPr="00CA02ED">
        <w:t>but does not include an individual that is a beneficiary of such program. A subrecipient may also be a recipient of other Federal awards directly from a Federal awarding agency.</w:t>
      </w:r>
    </w:p>
    <w:p w14:paraId="06A3531B" w14:textId="77777777" w:rsidR="0060161D" w:rsidRPr="00CA02ED" w:rsidRDefault="0060161D" w:rsidP="00CA02ED">
      <w:pPr>
        <w:widowControl/>
        <w:spacing w:before="8" w:line="276" w:lineRule="auto"/>
        <w:rPr>
          <w:rFonts w:ascii="Calibri" w:eastAsia="Calibri" w:hAnsi="Calibri" w:cs="Calibri"/>
          <w:sz w:val="20"/>
          <w:szCs w:val="20"/>
        </w:rPr>
      </w:pPr>
    </w:p>
    <w:p w14:paraId="42B7E529" w14:textId="77777777" w:rsidR="0060161D" w:rsidRPr="00CA02ED" w:rsidRDefault="00E35F47" w:rsidP="00CA02ED">
      <w:pPr>
        <w:widowControl/>
        <w:spacing w:line="276" w:lineRule="auto"/>
        <w:ind w:left="10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20A7C528" wp14:editId="5F434C72">
                <wp:extent cx="6026785" cy="212725"/>
                <wp:effectExtent l="9525" t="9525" r="2540" b="6350"/>
                <wp:docPr id="693"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725"/>
                          <a:chOff x="0" y="0"/>
                          <a:chExt cx="9491" cy="335"/>
                        </a:xfrm>
                      </wpg:grpSpPr>
                      <wpg:grpSp>
                        <wpg:cNvPr id="694" name="Group 692"/>
                        <wpg:cNvGrpSpPr>
                          <a:grpSpLocks/>
                        </wpg:cNvGrpSpPr>
                        <wpg:grpSpPr bwMode="auto">
                          <a:xfrm>
                            <a:off x="8" y="8"/>
                            <a:ext cx="9474" cy="2"/>
                            <a:chOff x="8" y="8"/>
                            <a:chExt cx="9474" cy="2"/>
                          </a:xfrm>
                        </wpg:grpSpPr>
                        <wps:wsp>
                          <wps:cNvPr id="695" name="Freeform 693"/>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6" name="Group 689"/>
                        <wpg:cNvGrpSpPr>
                          <a:grpSpLocks/>
                        </wpg:cNvGrpSpPr>
                        <wpg:grpSpPr bwMode="auto">
                          <a:xfrm>
                            <a:off x="15" y="15"/>
                            <a:ext cx="2" cy="311"/>
                            <a:chOff x="15" y="15"/>
                            <a:chExt cx="2" cy="311"/>
                          </a:xfrm>
                        </wpg:grpSpPr>
                        <wps:wsp>
                          <wps:cNvPr id="697" name="Freeform 691"/>
                          <wps:cNvSpPr>
                            <a:spLocks/>
                          </wps:cNvSpPr>
                          <wps:spPr bwMode="auto">
                            <a:xfrm>
                              <a:off x="15" y="15"/>
                              <a:ext cx="2" cy="311"/>
                            </a:xfrm>
                            <a:custGeom>
                              <a:avLst/>
                              <a:gdLst>
                                <a:gd name="T0" fmla="+- 0 15 15"/>
                                <a:gd name="T1" fmla="*/ 15 h 311"/>
                                <a:gd name="T2" fmla="+- 0 326 15"/>
                                <a:gd name="T3" fmla="*/ 326 h 311"/>
                              </a:gdLst>
                              <a:ahLst/>
                              <a:cxnLst>
                                <a:cxn ang="0">
                                  <a:pos x="0" y="T1"/>
                                </a:cxn>
                                <a:cxn ang="0">
                                  <a:pos x="0" y="T3"/>
                                </a:cxn>
                              </a:cxnLst>
                              <a:rect l="0" t="0" r="r" b="b"/>
                              <a:pathLst>
                                <a:path h="311">
                                  <a:moveTo>
                                    <a:pt x="0" y="0"/>
                                  </a:moveTo>
                                  <a:lnTo>
                                    <a:pt x="0" y="311"/>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8" name="Text Box 690"/>
                          <wps:cNvSpPr txBox="1">
                            <a:spLocks noChangeArrowheads="1"/>
                          </wps:cNvSpPr>
                          <wps:spPr bwMode="auto">
                            <a:xfrm>
                              <a:off x="0" y="0"/>
                              <a:ext cx="949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8DAE5" w14:textId="77777777" w:rsidR="00A90603" w:rsidRPr="009C5801" w:rsidRDefault="00A90603">
                                <w:pPr>
                                  <w:spacing w:before="55"/>
                                  <w:ind w:left="92"/>
                                  <w:rPr>
                                    <w:rFonts w:ascii="Cambria" w:eastAsia="Cambria" w:hAnsi="Cambria" w:cs="Cambria"/>
                                    <w:sz w:val="20"/>
                                    <w:szCs w:val="20"/>
                                  </w:rPr>
                                </w:pPr>
                                <w:bookmarkStart w:id="74" w:name="2.6.9_Recipient_Project_Coordinator"/>
                                <w:bookmarkStart w:id="75" w:name="_bookmark18"/>
                                <w:bookmarkEnd w:id="74"/>
                                <w:bookmarkEnd w:id="75"/>
                                <w:r w:rsidRPr="009C5801">
                                  <w:rPr>
                                    <w:rFonts w:ascii="Cambria" w:hAnsi="Cambria"/>
                                    <w:color w:val="10350D"/>
                                    <w:sz w:val="20"/>
                                  </w:rPr>
                                  <w:t>2.6.9 RECIPIENT PROJECT COORDINATOR</w:t>
                                </w:r>
                              </w:p>
                            </w:txbxContent>
                          </wps:txbx>
                          <wps:bodyPr rot="0" vert="horz" wrap="square" lIns="0" tIns="0" rIns="0" bIns="0" anchor="t" anchorCtr="0" upright="1">
                            <a:noAutofit/>
                          </wps:bodyPr>
                        </wps:wsp>
                      </wpg:grpSp>
                    </wpg:wgp>
                  </a:graphicData>
                </a:graphic>
              </wp:inline>
            </w:drawing>
          </mc:Choice>
          <mc:Fallback>
            <w:pict>
              <v:group w14:anchorId="20A7C528" id="Group 688" o:spid="_x0000_s1206" style="width:474.55pt;height:16.75pt;mso-position-horizontal-relative:char;mso-position-vertical-relative:line" coordsize="949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">
                <v:group id="Group 692" o:spid="_x0000_s1207"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">
                  <v:shape id="Freeform 693" o:spid="_x0000_s1208"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" path="m,l9474,e" filled="f" strokecolor="#216c1a" strokeweight=".82pt">
                    <v:path arrowok="t" o:connecttype="custom" o:connectlocs="0,0;9474,0" o:connectangles="0,0"/>
                  </v:shape>
                </v:group>
                <v:group id="Group 689" o:spid="_x0000_s1209" style="position:absolute;left:15;top:15;width:2;height:311" coordorigin="15,15"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">
                  <v:shape id="Freeform 691" o:spid="_x0000_s1210" style="position:absolute;left:15;top:15;width:2;height:3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" path="m,l,311e" filled="f" strokecolor="#216c1a" strokeweight=".82pt">
                    <v:path arrowok="t" o:connecttype="custom" o:connectlocs="0,15;0,326" o:connectangles="0,0"/>
                  </v:shape>
                  <v:shape id="Text Box 690" o:spid="_x0000_s1211" type="#_x0000_t202" style="position:absolute;width:949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" filled="f" stroked="f">
                    <v:textbox inset="0,0,0,0">
                      <w:txbxContent>
                        <w:p w14:paraId="5D78DAE5" w14:textId="77777777" w:rsidR="00A90603" w:rsidRPr="009C5801" w:rsidRDefault="00A90603">
                          <w:pPr>
                            <w:spacing w:before="55"/>
                            <w:ind w:left="92"/>
                            <w:rPr>
                              <w:rFonts w:ascii="Cambria" w:eastAsia="Cambria" w:hAnsi="Cambria" w:cs="Cambria"/>
                              <w:sz w:val="20"/>
                              <w:szCs w:val="20"/>
                            </w:rPr>
                          </w:pPr>
                          <w:bookmarkStart w:id="76" w:name="2.6.9_Recipient_Project_Coordinator"/>
                          <w:bookmarkStart w:id="77" w:name="_bookmark18"/>
                          <w:bookmarkEnd w:id="76"/>
                          <w:bookmarkEnd w:id="77"/>
                          <w:r w:rsidRPr="009C5801">
                            <w:rPr>
                              <w:rFonts w:ascii="Cambria" w:hAnsi="Cambria"/>
                              <w:color w:val="10350D"/>
                              <w:sz w:val="20"/>
                            </w:rPr>
                            <w:t>2.6.9 RECIPIENT PROJECT COORDINATOR</w:t>
                          </w:r>
                        </w:p>
                      </w:txbxContent>
                    </v:textbox>
                  </v:shape>
                </v:group>
                <w10:anchorlock/>
              </v:group>
            </w:pict>
          </mc:Fallback>
        </mc:AlternateContent>
      </w:r>
    </w:p>
    <w:p w14:paraId="23DF3222" w14:textId="77777777" w:rsidR="0060161D" w:rsidRPr="00CA02ED" w:rsidRDefault="001C2700" w:rsidP="00CA02ED">
      <w:pPr>
        <w:pStyle w:val="BodyText"/>
        <w:widowControl/>
        <w:spacing w:line="276" w:lineRule="auto"/>
        <w:ind w:left="202" w:right="144"/>
      </w:pPr>
      <w:r w:rsidRPr="00CA02ED">
        <w:t>The individual who is authorized to commit the recipient’s time and other resources to the project, to commit the recipient to comply with the terms and conditions of the award instrument including those set out herein, and to otherwise act for or on behalf of the recipient.</w:t>
      </w:r>
    </w:p>
    <w:p w14:paraId="44930CD5" w14:textId="77777777" w:rsidR="0060161D" w:rsidRPr="00CA02ED" w:rsidRDefault="0060161D" w:rsidP="00CA02ED">
      <w:pPr>
        <w:widowControl/>
        <w:spacing w:line="276" w:lineRule="auto"/>
        <w:rPr>
          <w:rFonts w:ascii="Calibri" w:eastAsia="Calibri" w:hAnsi="Calibri" w:cs="Calibri"/>
          <w:sz w:val="20"/>
          <w:szCs w:val="20"/>
        </w:rPr>
      </w:pPr>
    </w:p>
    <w:p w14:paraId="58600FFC"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33D8A51B" wp14:editId="1942C1AC">
                <wp:extent cx="6026785" cy="212725"/>
                <wp:effectExtent l="9525" t="9525" r="2540" b="6350"/>
                <wp:docPr id="687" name="Group 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725"/>
                          <a:chOff x="0" y="0"/>
                          <a:chExt cx="9491" cy="335"/>
                        </a:xfrm>
                      </wpg:grpSpPr>
                      <wpg:grpSp>
                        <wpg:cNvPr id="688" name="Group 686"/>
                        <wpg:cNvGrpSpPr>
                          <a:grpSpLocks/>
                        </wpg:cNvGrpSpPr>
                        <wpg:grpSpPr bwMode="auto">
                          <a:xfrm>
                            <a:off x="8" y="8"/>
                            <a:ext cx="9474" cy="2"/>
                            <a:chOff x="8" y="8"/>
                            <a:chExt cx="9474" cy="2"/>
                          </a:xfrm>
                        </wpg:grpSpPr>
                        <wps:wsp>
                          <wps:cNvPr id="689" name="Freeform 687"/>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0" name="Group 683"/>
                        <wpg:cNvGrpSpPr>
                          <a:grpSpLocks/>
                        </wpg:cNvGrpSpPr>
                        <wpg:grpSpPr bwMode="auto">
                          <a:xfrm>
                            <a:off x="15" y="15"/>
                            <a:ext cx="2" cy="311"/>
                            <a:chOff x="15" y="15"/>
                            <a:chExt cx="2" cy="311"/>
                          </a:xfrm>
                        </wpg:grpSpPr>
                        <wps:wsp>
                          <wps:cNvPr id="691" name="Freeform 685"/>
                          <wps:cNvSpPr>
                            <a:spLocks/>
                          </wps:cNvSpPr>
                          <wps:spPr bwMode="auto">
                            <a:xfrm>
                              <a:off x="15" y="15"/>
                              <a:ext cx="2" cy="311"/>
                            </a:xfrm>
                            <a:custGeom>
                              <a:avLst/>
                              <a:gdLst>
                                <a:gd name="T0" fmla="+- 0 15 15"/>
                                <a:gd name="T1" fmla="*/ 15 h 311"/>
                                <a:gd name="T2" fmla="+- 0 326 15"/>
                                <a:gd name="T3" fmla="*/ 326 h 311"/>
                              </a:gdLst>
                              <a:ahLst/>
                              <a:cxnLst>
                                <a:cxn ang="0">
                                  <a:pos x="0" y="T1"/>
                                </a:cxn>
                                <a:cxn ang="0">
                                  <a:pos x="0" y="T3"/>
                                </a:cxn>
                              </a:cxnLst>
                              <a:rect l="0" t="0" r="r" b="b"/>
                              <a:pathLst>
                                <a:path h="311">
                                  <a:moveTo>
                                    <a:pt x="0" y="0"/>
                                  </a:moveTo>
                                  <a:lnTo>
                                    <a:pt x="0" y="311"/>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 name="Text Box 684"/>
                          <wps:cNvSpPr txBox="1">
                            <a:spLocks noChangeArrowheads="1"/>
                          </wps:cNvSpPr>
                          <wps:spPr bwMode="auto">
                            <a:xfrm>
                              <a:off x="0" y="0"/>
                              <a:ext cx="949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95DAC" w14:textId="77777777" w:rsidR="00A90603" w:rsidRPr="009C5801" w:rsidRDefault="00A90603">
                                <w:pPr>
                                  <w:spacing w:before="55"/>
                                  <w:ind w:left="92"/>
                                  <w:rPr>
                                    <w:rFonts w:ascii="Cambria" w:eastAsia="Cambria" w:hAnsi="Cambria" w:cs="Cambria"/>
                                    <w:sz w:val="20"/>
                                    <w:szCs w:val="20"/>
                                  </w:rPr>
                                </w:pPr>
                                <w:bookmarkStart w:id="78" w:name="2.6.10_State"/>
                                <w:bookmarkStart w:id="79" w:name="_bookmark19"/>
                                <w:bookmarkEnd w:id="78"/>
                                <w:bookmarkEnd w:id="79"/>
                                <w:r w:rsidRPr="009C5801">
                                  <w:rPr>
                                    <w:rFonts w:ascii="Cambria" w:hAnsi="Cambria"/>
                                    <w:color w:val="10350D"/>
                                    <w:sz w:val="20"/>
                                  </w:rPr>
                                  <w:t>2.6.10 STATE</w:t>
                                </w:r>
                              </w:p>
                            </w:txbxContent>
                          </wps:txbx>
                          <wps:bodyPr rot="0" vert="horz" wrap="square" lIns="0" tIns="0" rIns="0" bIns="0" anchor="t" anchorCtr="0" upright="1">
                            <a:noAutofit/>
                          </wps:bodyPr>
                        </wps:wsp>
                      </wpg:grpSp>
                    </wpg:wgp>
                  </a:graphicData>
                </a:graphic>
              </wp:inline>
            </w:drawing>
          </mc:Choice>
          <mc:Fallback>
            <w:pict>
              <v:group w14:anchorId="33D8A51B" id="Group 682" o:spid="_x0000_s1212" style="width:474.55pt;height:16.75pt;mso-position-horizontal-relative:char;mso-position-vertical-relative:line" coordsize="949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">
                <v:group id="Group 686" o:spid="_x0000_s1213"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">
                  <v:shape id="Freeform 687" o:spid="_x0000_s1214"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" path="m,l9474,e" filled="f" strokecolor="#216c1a" strokeweight=".82pt">
                    <v:path arrowok="t" o:connecttype="custom" o:connectlocs="0,0;9474,0" o:connectangles="0,0"/>
                  </v:shape>
                </v:group>
                <v:group id="Group 683" o:spid="_x0000_s1215" style="position:absolute;left:15;top:15;width:2;height:311" coordorigin="15,15"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">
                  <v:shape id="Freeform 685" o:spid="_x0000_s1216" style="position:absolute;left:15;top:15;width:2;height:3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" path="m,l,311e" filled="f" strokecolor="#216c1a" strokeweight=".82pt">
                    <v:path arrowok="t" o:connecttype="custom" o:connectlocs="0,15;0,326" o:connectangles="0,0"/>
                  </v:shape>
                  <v:shape id="Text Box 684" o:spid="_x0000_s1217" type="#_x0000_t202" style="position:absolute;width:949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3FC95DAC" w14:textId="77777777" w:rsidR="00A90603" w:rsidRPr="009C5801" w:rsidRDefault="00A90603">
                          <w:pPr>
                            <w:spacing w:before="55"/>
                            <w:ind w:left="92"/>
                            <w:rPr>
                              <w:rFonts w:ascii="Cambria" w:eastAsia="Cambria" w:hAnsi="Cambria" w:cs="Cambria"/>
                              <w:sz w:val="20"/>
                              <w:szCs w:val="20"/>
                            </w:rPr>
                          </w:pPr>
                          <w:bookmarkStart w:id="80" w:name="2.6.10_State"/>
                          <w:bookmarkStart w:id="81" w:name="_bookmark19"/>
                          <w:bookmarkEnd w:id="80"/>
                          <w:bookmarkEnd w:id="81"/>
                          <w:r w:rsidRPr="009C5801">
                            <w:rPr>
                              <w:rFonts w:ascii="Cambria" w:hAnsi="Cambria"/>
                              <w:color w:val="10350D"/>
                              <w:sz w:val="20"/>
                            </w:rPr>
                            <w:t>2.6.10 STATE</w:t>
                          </w:r>
                        </w:p>
                      </w:txbxContent>
                    </v:textbox>
                  </v:shape>
                </v:group>
                <w10:anchorlock/>
              </v:group>
            </w:pict>
          </mc:Fallback>
        </mc:AlternateContent>
      </w:r>
    </w:p>
    <w:p w14:paraId="785210C2" w14:textId="060F1E5F" w:rsidR="00BE6D04" w:rsidRPr="00CA02ED" w:rsidRDefault="002438A3" w:rsidP="00CA02ED">
      <w:pPr>
        <w:pStyle w:val="BodyText"/>
        <w:widowControl/>
        <w:spacing w:before="0" w:line="276" w:lineRule="auto"/>
        <w:ind w:left="239" w:right="256"/>
      </w:pPr>
      <w:r w:rsidRPr="00CA02ED">
        <w:rPr>
          <w:rFonts w:asciiTheme="minorHAnsi" w:hAnsiTheme="minorHAnsi" w:cstheme="minorHAnsi"/>
          <w:color w:val="333333"/>
          <w:lang w:val="en"/>
        </w:rPr>
        <w:t>Any state of the United States, the District of Columbia, the Commonwealth of Puerto Rico, U.S. Virgin Islands, Guam, American Samoa, the Commonwealth of the Northern Mariana Islands, and any agency or instrumentality thereof exclusive of local governments</w:t>
      </w:r>
      <w:r w:rsidR="001C2700" w:rsidRPr="00CA02ED">
        <w:t>.</w:t>
      </w:r>
    </w:p>
    <w:p w14:paraId="298E184B" w14:textId="4B46CEA3" w:rsidR="00F7308A" w:rsidRPr="00CA02ED" w:rsidRDefault="00F7308A" w:rsidP="00CA02ED">
      <w:pPr>
        <w:pStyle w:val="BodyText"/>
        <w:widowControl/>
        <w:spacing w:before="0" w:line="276" w:lineRule="auto"/>
        <w:ind w:left="239" w:right="256"/>
      </w:pPr>
    </w:p>
    <w:p w14:paraId="75390320" w14:textId="1113E7CE" w:rsidR="0060161D" w:rsidRPr="00CA02ED" w:rsidRDefault="00E35F47" w:rsidP="00CA02ED">
      <w:pPr>
        <w:widowControl/>
        <w:spacing w:line="276" w:lineRule="auto"/>
        <w:ind w:left="180"/>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310C9430" wp14:editId="63F395EB">
                <wp:extent cx="6078220" cy="209550"/>
                <wp:effectExtent l="0" t="0" r="17780" b="19050"/>
                <wp:docPr id="681"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8220" cy="209550"/>
                          <a:chOff x="8" y="0"/>
                          <a:chExt cx="9483" cy="335"/>
                        </a:xfrm>
                      </wpg:grpSpPr>
                      <wpg:grpSp>
                        <wpg:cNvPr id="682" name="Group 680"/>
                        <wpg:cNvGrpSpPr>
                          <a:grpSpLocks/>
                        </wpg:cNvGrpSpPr>
                        <wpg:grpSpPr bwMode="auto">
                          <a:xfrm>
                            <a:off x="8" y="8"/>
                            <a:ext cx="9474" cy="2"/>
                            <a:chOff x="8" y="8"/>
                            <a:chExt cx="9474" cy="2"/>
                          </a:xfrm>
                        </wpg:grpSpPr>
                        <wps:wsp>
                          <wps:cNvPr id="683" name="Freeform 681"/>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4" name="Group 677"/>
                        <wpg:cNvGrpSpPr>
                          <a:grpSpLocks/>
                        </wpg:cNvGrpSpPr>
                        <wpg:grpSpPr bwMode="auto">
                          <a:xfrm>
                            <a:off x="15" y="0"/>
                            <a:ext cx="9476" cy="335"/>
                            <a:chOff x="15" y="0"/>
                            <a:chExt cx="9476" cy="335"/>
                          </a:xfrm>
                        </wpg:grpSpPr>
                        <wps:wsp>
                          <wps:cNvPr id="685" name="Freeform 679"/>
                          <wps:cNvSpPr>
                            <a:spLocks/>
                          </wps:cNvSpPr>
                          <wps:spPr bwMode="auto">
                            <a:xfrm>
                              <a:off x="15" y="15"/>
                              <a:ext cx="2" cy="311"/>
                            </a:xfrm>
                            <a:custGeom>
                              <a:avLst/>
                              <a:gdLst>
                                <a:gd name="T0" fmla="+- 0 15 15"/>
                                <a:gd name="T1" fmla="*/ 15 h 311"/>
                                <a:gd name="T2" fmla="+- 0 326 15"/>
                                <a:gd name="T3" fmla="*/ 326 h 311"/>
                              </a:gdLst>
                              <a:ahLst/>
                              <a:cxnLst>
                                <a:cxn ang="0">
                                  <a:pos x="0" y="T1"/>
                                </a:cxn>
                                <a:cxn ang="0">
                                  <a:pos x="0" y="T3"/>
                                </a:cxn>
                              </a:cxnLst>
                              <a:rect l="0" t="0" r="r" b="b"/>
                              <a:pathLst>
                                <a:path h="311">
                                  <a:moveTo>
                                    <a:pt x="0" y="0"/>
                                  </a:moveTo>
                                  <a:lnTo>
                                    <a:pt x="0" y="311"/>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6" name="Text Box 678"/>
                          <wps:cNvSpPr txBox="1">
                            <a:spLocks noChangeArrowheads="1"/>
                          </wps:cNvSpPr>
                          <wps:spPr bwMode="auto">
                            <a:xfrm>
                              <a:off x="181" y="0"/>
                              <a:ext cx="931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9E129" w14:textId="77777777" w:rsidR="00A90603" w:rsidRPr="009C5801" w:rsidRDefault="00A90603" w:rsidP="009C5801">
                                <w:pPr>
                                  <w:spacing w:before="55"/>
                                  <w:rPr>
                                    <w:rFonts w:ascii="Cambria" w:eastAsia="Cambria" w:hAnsi="Cambria" w:cs="Cambria"/>
                                    <w:sz w:val="20"/>
                                    <w:szCs w:val="20"/>
                                  </w:rPr>
                                </w:pPr>
                                <w:bookmarkStart w:id="82" w:name="2.6.11_State_Agency"/>
                                <w:bookmarkStart w:id="83" w:name="_bookmark20"/>
                                <w:bookmarkEnd w:id="82"/>
                                <w:bookmarkEnd w:id="83"/>
                                <w:r w:rsidRPr="009C5801">
                                  <w:rPr>
                                    <w:rFonts w:ascii="Cambria" w:hAnsi="Cambria"/>
                                    <w:color w:val="10350D"/>
                                    <w:sz w:val="20"/>
                                  </w:rPr>
                                  <w:t>2.6.11 STATE AGENCY</w:t>
                                </w:r>
                              </w:p>
                            </w:txbxContent>
                          </wps:txbx>
                          <wps:bodyPr rot="0" vert="horz" wrap="square" lIns="0" tIns="0" rIns="0" bIns="0" anchor="t" anchorCtr="0" upright="1">
                            <a:noAutofit/>
                          </wps:bodyPr>
                        </wps:wsp>
                      </wpg:grpSp>
                    </wpg:wgp>
                  </a:graphicData>
                </a:graphic>
              </wp:inline>
            </w:drawing>
          </mc:Choice>
          <mc:Fallback>
            <w:pict>
              <v:group w14:anchorId="310C9430" id="Group 676" o:spid="_x0000_s1218" style="width:478.6pt;height:16.5pt;mso-position-horizontal-relative:char;mso-position-vertical-relative:line" coordorigin="8" coordsize="948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">
                <v:group id="Group 680" o:spid="_x0000_s1219"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">
                  <v:shape id="Freeform 681" o:spid="_x0000_s1220"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" path="m,l9474,e" filled="f" strokecolor="#216c1a" strokeweight=".82pt">
                    <v:path arrowok="t" o:connecttype="custom" o:connectlocs="0,0;9474,0" o:connectangles="0,0"/>
                  </v:shape>
                </v:group>
                <v:group id="Group 677" o:spid="_x0000_s1221" style="position:absolute;left:15;width:9476;height:335" coordorigin="15" coordsize="9476,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">
                  <v:shape id="Freeform 679" o:spid="_x0000_s1222" style="position:absolute;left:15;top:15;width:2;height:3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" path="m,l,311e" filled="f" strokecolor="#216c1a" strokeweight=".82pt">
                    <v:path arrowok="t" o:connecttype="custom" o:connectlocs="0,15;0,326" o:connectangles="0,0"/>
                  </v:shape>
                  <v:shape id="Text Box 678" o:spid="_x0000_s1223" type="#_x0000_t202" style="position:absolute;left:181;width:931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" filled="f" stroked="f">
                    <v:textbox inset="0,0,0,0">
                      <w:txbxContent>
                        <w:p w14:paraId="5459E129" w14:textId="77777777" w:rsidR="00A90603" w:rsidRPr="009C5801" w:rsidRDefault="00A90603" w:rsidP="009C5801">
                          <w:pPr>
                            <w:spacing w:before="55"/>
                            <w:rPr>
                              <w:rFonts w:ascii="Cambria" w:eastAsia="Cambria" w:hAnsi="Cambria" w:cs="Cambria"/>
                              <w:sz w:val="20"/>
                              <w:szCs w:val="20"/>
                            </w:rPr>
                          </w:pPr>
                          <w:bookmarkStart w:id="84" w:name="2.6.11_State_Agency"/>
                          <w:bookmarkStart w:id="85" w:name="_bookmark20"/>
                          <w:bookmarkEnd w:id="84"/>
                          <w:bookmarkEnd w:id="85"/>
                          <w:r w:rsidRPr="009C5801">
                            <w:rPr>
                              <w:rFonts w:ascii="Cambria" w:hAnsi="Cambria"/>
                              <w:color w:val="10350D"/>
                              <w:sz w:val="20"/>
                            </w:rPr>
                            <w:t>2.6.11 STATE AGENCY</w:t>
                          </w:r>
                        </w:p>
                      </w:txbxContent>
                    </v:textbox>
                  </v:shape>
                </v:group>
                <w10:anchorlock/>
              </v:group>
            </w:pict>
          </mc:Fallback>
        </mc:AlternateContent>
      </w:r>
    </w:p>
    <w:p w14:paraId="2739DD49" w14:textId="4132144E" w:rsidR="0060161D" w:rsidRPr="00CA02ED" w:rsidRDefault="001C2700" w:rsidP="00CA02ED">
      <w:pPr>
        <w:pStyle w:val="BodyText"/>
        <w:widowControl/>
        <w:spacing w:line="276" w:lineRule="auto"/>
        <w:ind w:left="239" w:right="256"/>
      </w:pPr>
      <w:r w:rsidRPr="00CA02ED">
        <w:t xml:space="preserve">The agency, commission, or department of </w:t>
      </w:r>
      <w:r w:rsidR="002438A3" w:rsidRPr="00CA02ED">
        <w:t>a State</w:t>
      </w:r>
      <w:r w:rsidRPr="00CA02ED">
        <w:t xml:space="preserve"> responsible for agriculture under </w:t>
      </w:r>
      <w:r w:rsidR="00643BEA" w:rsidRPr="00CA02ED">
        <w:t xml:space="preserve">its </w:t>
      </w:r>
      <w:r w:rsidRPr="00CA02ED">
        <w:t>jurisdiction.</w:t>
      </w:r>
    </w:p>
    <w:p w14:paraId="71EB1142" w14:textId="77777777" w:rsidR="0060161D" w:rsidRPr="00CA02ED" w:rsidRDefault="0060161D" w:rsidP="00CA02ED">
      <w:pPr>
        <w:widowControl/>
        <w:spacing w:before="8" w:line="276" w:lineRule="auto"/>
        <w:rPr>
          <w:rFonts w:ascii="Calibri" w:eastAsia="Calibri" w:hAnsi="Calibri" w:cs="Calibri"/>
          <w:sz w:val="20"/>
          <w:szCs w:val="20"/>
        </w:rPr>
      </w:pPr>
    </w:p>
    <w:p w14:paraId="620205B7"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23876412" wp14:editId="03EB7440">
                <wp:extent cx="6026785" cy="212090"/>
                <wp:effectExtent l="9525" t="9525" r="2540" b="6985"/>
                <wp:docPr id="675"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090"/>
                          <a:chOff x="0" y="0"/>
                          <a:chExt cx="9491" cy="334"/>
                        </a:xfrm>
                      </wpg:grpSpPr>
                      <wpg:grpSp>
                        <wpg:cNvPr id="676" name="Group 674"/>
                        <wpg:cNvGrpSpPr>
                          <a:grpSpLocks/>
                        </wpg:cNvGrpSpPr>
                        <wpg:grpSpPr bwMode="auto">
                          <a:xfrm>
                            <a:off x="8" y="8"/>
                            <a:ext cx="9474" cy="2"/>
                            <a:chOff x="8" y="8"/>
                            <a:chExt cx="9474" cy="2"/>
                          </a:xfrm>
                        </wpg:grpSpPr>
                        <wps:wsp>
                          <wps:cNvPr id="677" name="Freeform 675"/>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8" name="Group 671"/>
                        <wpg:cNvGrpSpPr>
                          <a:grpSpLocks/>
                        </wpg:cNvGrpSpPr>
                        <wpg:grpSpPr bwMode="auto">
                          <a:xfrm>
                            <a:off x="0" y="0"/>
                            <a:ext cx="9491" cy="334"/>
                            <a:chOff x="0" y="0"/>
                            <a:chExt cx="9491" cy="334"/>
                          </a:xfrm>
                        </wpg:grpSpPr>
                        <wps:wsp>
                          <wps:cNvPr id="679" name="Freeform 673"/>
                          <wps:cNvSpPr>
                            <a:spLocks/>
                          </wps:cNvSpPr>
                          <wps:spPr bwMode="auto">
                            <a:xfrm>
                              <a:off x="15" y="15"/>
                              <a:ext cx="2" cy="310"/>
                            </a:xfrm>
                            <a:custGeom>
                              <a:avLst/>
                              <a:gdLst>
                                <a:gd name="T0" fmla="+- 0 15 15"/>
                                <a:gd name="T1" fmla="*/ 15 h 310"/>
                                <a:gd name="T2" fmla="+- 0 325 15"/>
                                <a:gd name="T3" fmla="*/ 325 h 310"/>
                              </a:gdLst>
                              <a:ahLst/>
                              <a:cxnLst>
                                <a:cxn ang="0">
                                  <a:pos x="0" y="T1"/>
                                </a:cxn>
                                <a:cxn ang="0">
                                  <a:pos x="0" y="T3"/>
                                </a:cxn>
                              </a:cxnLst>
                              <a:rect l="0" t="0" r="r" b="b"/>
                              <a:pathLst>
                                <a:path h="310">
                                  <a:moveTo>
                                    <a:pt x="0" y="0"/>
                                  </a:moveTo>
                                  <a:lnTo>
                                    <a:pt x="0" y="31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0" name="Text Box 672"/>
                          <wps:cNvSpPr txBox="1">
                            <a:spLocks noChangeArrowheads="1"/>
                          </wps:cNvSpPr>
                          <wps:spPr bwMode="auto">
                            <a:xfrm>
                              <a:off x="0" y="0"/>
                              <a:ext cx="949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5642D" w14:textId="77777777" w:rsidR="00A90603" w:rsidRPr="009C5801" w:rsidRDefault="00A90603">
                                <w:pPr>
                                  <w:spacing w:before="55"/>
                                  <w:ind w:left="92"/>
                                  <w:rPr>
                                    <w:rFonts w:ascii="Cambria" w:eastAsia="Cambria" w:hAnsi="Cambria" w:cs="Cambria"/>
                                    <w:sz w:val="20"/>
                                    <w:szCs w:val="20"/>
                                  </w:rPr>
                                </w:pPr>
                                <w:bookmarkStart w:id="86" w:name="2.6.12_Subaward"/>
                                <w:bookmarkStart w:id="87" w:name="_bookmark21"/>
                                <w:bookmarkEnd w:id="86"/>
                                <w:bookmarkEnd w:id="87"/>
                                <w:r w:rsidRPr="009C5801">
                                  <w:rPr>
                                    <w:rFonts w:ascii="Cambria" w:hAnsi="Cambria"/>
                                    <w:color w:val="10350D"/>
                                    <w:sz w:val="20"/>
                                  </w:rPr>
                                  <w:t>2.6.12 SUBAWARD</w:t>
                                </w:r>
                              </w:p>
                            </w:txbxContent>
                          </wps:txbx>
                          <wps:bodyPr rot="0" vert="horz" wrap="square" lIns="0" tIns="0" rIns="0" bIns="0" anchor="t" anchorCtr="0" upright="1">
                            <a:noAutofit/>
                          </wps:bodyPr>
                        </wps:wsp>
                      </wpg:grpSp>
                    </wpg:wgp>
                  </a:graphicData>
                </a:graphic>
              </wp:inline>
            </w:drawing>
          </mc:Choice>
          <mc:Fallback>
            <w:pict>
              <v:group w14:anchorId="23876412" id="Group 670" o:spid="_x0000_s1224" style="width:474.55pt;height:16.7pt;mso-position-horizontal-relative:char;mso-position-vertical-relative:line" coordsize="949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">
                <v:group id="Group 674" o:spid="_x0000_s1225"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">
                  <v:shape id="Freeform 675" o:spid="_x0000_s1226"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" path="m,l9474,e" filled="f" strokecolor="#216c1a" strokeweight=".82pt">
                    <v:path arrowok="t" o:connecttype="custom" o:connectlocs="0,0;9474,0" o:connectangles="0,0"/>
                  </v:shape>
                </v:group>
                <v:group id="Group 671" o:spid="_x0000_s1227" style="position:absolute;width:9491;height:334" coordsize="949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">
                  <v:shape id="Freeform 673" o:spid="_x0000_s1228" style="position:absolute;left:15;top:15;width:2;height:310;visibility:visible;mso-wrap-style:square;v-text-anchor:top"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" path="m,l,310e" filled="f" strokecolor="#216c1a" strokeweight=".82pt">
                    <v:path arrowok="t" o:connecttype="custom" o:connectlocs="0,15;0,325" o:connectangles="0,0"/>
                  </v:shape>
                  <v:shape id="Text Box 672" o:spid="_x0000_s1229" type="#_x0000_t202" style="position:absolute;width:9491;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" filled="f" stroked="f">
                    <v:textbox inset="0,0,0,0">
                      <w:txbxContent>
                        <w:p w14:paraId="3835642D" w14:textId="77777777" w:rsidR="00A90603" w:rsidRPr="009C5801" w:rsidRDefault="00A90603">
                          <w:pPr>
                            <w:spacing w:before="55"/>
                            <w:ind w:left="92"/>
                            <w:rPr>
                              <w:rFonts w:ascii="Cambria" w:eastAsia="Cambria" w:hAnsi="Cambria" w:cs="Cambria"/>
                              <w:sz w:val="20"/>
                              <w:szCs w:val="20"/>
                            </w:rPr>
                          </w:pPr>
                          <w:bookmarkStart w:id="88" w:name="2.6.12_Subaward"/>
                          <w:bookmarkStart w:id="89" w:name="_bookmark21"/>
                          <w:bookmarkEnd w:id="88"/>
                          <w:bookmarkEnd w:id="89"/>
                          <w:r w:rsidRPr="009C5801">
                            <w:rPr>
                              <w:rFonts w:ascii="Cambria" w:hAnsi="Cambria"/>
                              <w:color w:val="10350D"/>
                              <w:sz w:val="20"/>
                            </w:rPr>
                            <w:t>2.6.12 SUBAWARD</w:t>
                          </w:r>
                        </w:p>
                      </w:txbxContent>
                    </v:textbox>
                  </v:shape>
                </v:group>
                <w10:anchorlock/>
              </v:group>
            </w:pict>
          </mc:Fallback>
        </mc:AlternateContent>
      </w:r>
    </w:p>
    <w:p w14:paraId="02A21753" w14:textId="77777777" w:rsidR="0060161D" w:rsidRPr="00CA02ED" w:rsidRDefault="001C2700" w:rsidP="00CA02ED">
      <w:pPr>
        <w:pStyle w:val="BodyText"/>
        <w:widowControl/>
        <w:spacing w:line="276" w:lineRule="auto"/>
        <w:ind w:left="239" w:right="237"/>
      </w:pPr>
      <w:r w:rsidRPr="00CA02ED">
        <w:t>Subaward means an award provided by a pass-through entity to a subrecipient for the subrecipient to carry out part of a Federal award received by the pass-through entity. It does not include payments to a contractor or payments to an individual that is a beneficiary of a Federal program. A subaward may be provided through any form of legal agreement, including an agreement that the pass-through entity considers a contract.</w:t>
      </w:r>
    </w:p>
    <w:p w14:paraId="3CF3EE7E" w14:textId="77777777" w:rsidR="00B429A5" w:rsidRPr="00CA02ED" w:rsidRDefault="00B429A5" w:rsidP="00CA02ED">
      <w:pPr>
        <w:widowControl/>
        <w:spacing w:line="276" w:lineRule="auto"/>
        <w:ind w:left="119"/>
        <w:rPr>
          <w:rFonts w:ascii="Calibri" w:eastAsia="Calibri" w:hAnsi="Calibri" w:cs="Calibri"/>
          <w:sz w:val="20"/>
          <w:szCs w:val="20"/>
        </w:rPr>
      </w:pPr>
    </w:p>
    <w:p w14:paraId="127E6643" w14:textId="6682A4AA"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30D966E2" wp14:editId="1F4CB336">
                <wp:extent cx="6097270" cy="266700"/>
                <wp:effectExtent l="0" t="0" r="8255" b="0"/>
                <wp:docPr id="663"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66700"/>
                          <a:chOff x="0" y="0"/>
                          <a:chExt cx="9602" cy="420"/>
                        </a:xfrm>
                      </wpg:grpSpPr>
                      <wpg:grpSp>
                        <wpg:cNvPr id="664" name="Group 668"/>
                        <wpg:cNvGrpSpPr>
                          <a:grpSpLocks/>
                        </wpg:cNvGrpSpPr>
                        <wpg:grpSpPr bwMode="auto">
                          <a:xfrm>
                            <a:off x="91" y="61"/>
                            <a:ext cx="9420" cy="298"/>
                            <a:chOff x="91" y="61"/>
                            <a:chExt cx="9420" cy="298"/>
                          </a:xfrm>
                        </wpg:grpSpPr>
                        <wps:wsp>
                          <wps:cNvPr id="665" name="Freeform 669"/>
                          <wps:cNvSpPr>
                            <a:spLocks/>
                          </wps:cNvSpPr>
                          <wps:spPr bwMode="auto">
                            <a:xfrm>
                              <a:off x="91" y="61"/>
                              <a:ext cx="9420" cy="298"/>
                            </a:xfrm>
                            <a:custGeom>
                              <a:avLst/>
                              <a:gdLst>
                                <a:gd name="T0" fmla="+- 0 91 91"/>
                                <a:gd name="T1" fmla="*/ T0 w 9420"/>
                                <a:gd name="T2" fmla="+- 0 359 61"/>
                                <a:gd name="T3" fmla="*/ 359 h 298"/>
                                <a:gd name="T4" fmla="+- 0 9511 91"/>
                                <a:gd name="T5" fmla="*/ T4 w 9420"/>
                                <a:gd name="T6" fmla="+- 0 359 61"/>
                                <a:gd name="T7" fmla="*/ 359 h 298"/>
                                <a:gd name="T8" fmla="+- 0 9511 91"/>
                                <a:gd name="T9" fmla="*/ T8 w 9420"/>
                                <a:gd name="T10" fmla="+- 0 61 61"/>
                                <a:gd name="T11" fmla="*/ 61 h 298"/>
                                <a:gd name="T12" fmla="+- 0 91 91"/>
                                <a:gd name="T13" fmla="*/ T12 w 9420"/>
                                <a:gd name="T14" fmla="+- 0 61 61"/>
                                <a:gd name="T15" fmla="*/ 61 h 298"/>
                                <a:gd name="T16" fmla="+- 0 91 91"/>
                                <a:gd name="T17" fmla="*/ T16 w 9420"/>
                                <a:gd name="T18" fmla="+- 0 359 61"/>
                                <a:gd name="T19" fmla="*/ 359 h 298"/>
                              </a:gdLst>
                              <a:ahLst/>
                              <a:cxnLst>
                                <a:cxn ang="0">
                                  <a:pos x="T1" y="T3"/>
                                </a:cxn>
                                <a:cxn ang="0">
                                  <a:pos x="T5" y="T7"/>
                                </a:cxn>
                                <a:cxn ang="0">
                                  <a:pos x="T9" y="T11"/>
                                </a:cxn>
                                <a:cxn ang="0">
                                  <a:pos x="T13" y="T15"/>
                                </a:cxn>
                                <a:cxn ang="0">
                                  <a:pos x="T17" y="T19"/>
                                </a:cxn>
                              </a:cxnLst>
                              <a:rect l="0" t="0" r="r" b="b"/>
                              <a:pathLst>
                                <a:path w="9420" h="298">
                                  <a:moveTo>
                                    <a:pt x="0" y="298"/>
                                  </a:moveTo>
                                  <a:lnTo>
                                    <a:pt x="9420" y="298"/>
                                  </a:lnTo>
                                  <a:lnTo>
                                    <a:pt x="9420" y="0"/>
                                  </a:lnTo>
                                  <a:lnTo>
                                    <a:pt x="0" y="0"/>
                                  </a:lnTo>
                                  <a:lnTo>
                                    <a:pt x="0" y="298"/>
                                  </a:lnTo>
                                  <a:close/>
                                </a:path>
                              </a:pathLst>
                            </a:custGeom>
                            <a:solidFill>
                              <a:srgbClr val="216C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6" name="Group 666"/>
                        <wpg:cNvGrpSpPr>
                          <a:grpSpLocks/>
                        </wpg:cNvGrpSpPr>
                        <wpg:grpSpPr bwMode="auto">
                          <a:xfrm>
                            <a:off x="31" y="31"/>
                            <a:ext cx="9540" cy="2"/>
                            <a:chOff x="31" y="31"/>
                            <a:chExt cx="9540" cy="2"/>
                          </a:xfrm>
                        </wpg:grpSpPr>
                        <wps:wsp>
                          <wps:cNvPr id="667" name="Freeform 667"/>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8" name="Group 664"/>
                        <wpg:cNvGrpSpPr>
                          <a:grpSpLocks/>
                        </wpg:cNvGrpSpPr>
                        <wpg:grpSpPr bwMode="auto">
                          <a:xfrm>
                            <a:off x="31" y="389"/>
                            <a:ext cx="9540" cy="2"/>
                            <a:chOff x="31" y="389"/>
                            <a:chExt cx="9540" cy="2"/>
                          </a:xfrm>
                        </wpg:grpSpPr>
                        <wps:wsp>
                          <wps:cNvPr id="669" name="Freeform 665"/>
                          <wps:cNvSpPr>
                            <a:spLocks/>
                          </wps:cNvSpPr>
                          <wps:spPr bwMode="auto">
                            <a:xfrm>
                              <a:off x="31" y="389"/>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0" name="Group 662"/>
                        <wpg:cNvGrpSpPr>
                          <a:grpSpLocks/>
                        </wpg:cNvGrpSpPr>
                        <wpg:grpSpPr bwMode="auto">
                          <a:xfrm>
                            <a:off x="61" y="61"/>
                            <a:ext cx="2" cy="298"/>
                            <a:chOff x="61" y="61"/>
                            <a:chExt cx="2" cy="298"/>
                          </a:xfrm>
                        </wpg:grpSpPr>
                        <wps:wsp>
                          <wps:cNvPr id="671" name="Freeform 663"/>
                          <wps:cNvSpPr>
                            <a:spLocks/>
                          </wps:cNvSpPr>
                          <wps:spPr bwMode="auto">
                            <a:xfrm>
                              <a:off x="61" y="61"/>
                              <a:ext cx="2" cy="298"/>
                            </a:xfrm>
                            <a:custGeom>
                              <a:avLst/>
                              <a:gdLst>
                                <a:gd name="T0" fmla="+- 0 61 61"/>
                                <a:gd name="T1" fmla="*/ 61 h 298"/>
                                <a:gd name="T2" fmla="+- 0 359 61"/>
                                <a:gd name="T3" fmla="*/ 359 h 298"/>
                              </a:gdLst>
                              <a:ahLst/>
                              <a:cxnLst>
                                <a:cxn ang="0">
                                  <a:pos x="0" y="T1"/>
                                </a:cxn>
                                <a:cxn ang="0">
                                  <a:pos x="0" y="T3"/>
                                </a:cxn>
                              </a:cxnLst>
                              <a:rect l="0" t="0" r="r" b="b"/>
                              <a:pathLst>
                                <a:path h="298">
                                  <a:moveTo>
                                    <a:pt x="0" y="0"/>
                                  </a:moveTo>
                                  <a:lnTo>
                                    <a:pt x="0" y="298"/>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2" name="Group 659"/>
                        <wpg:cNvGrpSpPr>
                          <a:grpSpLocks/>
                        </wpg:cNvGrpSpPr>
                        <wpg:grpSpPr bwMode="auto">
                          <a:xfrm>
                            <a:off x="9541" y="61"/>
                            <a:ext cx="2" cy="298"/>
                            <a:chOff x="9541" y="61"/>
                            <a:chExt cx="2" cy="298"/>
                          </a:xfrm>
                        </wpg:grpSpPr>
                        <wps:wsp>
                          <wps:cNvPr id="673" name="Freeform 661"/>
                          <wps:cNvSpPr>
                            <a:spLocks/>
                          </wps:cNvSpPr>
                          <wps:spPr bwMode="auto">
                            <a:xfrm>
                              <a:off x="9541" y="61"/>
                              <a:ext cx="2" cy="298"/>
                            </a:xfrm>
                            <a:custGeom>
                              <a:avLst/>
                              <a:gdLst>
                                <a:gd name="T0" fmla="+- 0 61 61"/>
                                <a:gd name="T1" fmla="*/ 61 h 298"/>
                                <a:gd name="T2" fmla="+- 0 359 61"/>
                                <a:gd name="T3" fmla="*/ 359 h 298"/>
                              </a:gdLst>
                              <a:ahLst/>
                              <a:cxnLst>
                                <a:cxn ang="0">
                                  <a:pos x="0" y="T1"/>
                                </a:cxn>
                                <a:cxn ang="0">
                                  <a:pos x="0" y="T3"/>
                                </a:cxn>
                              </a:cxnLst>
                              <a:rect l="0" t="0" r="r" b="b"/>
                              <a:pathLst>
                                <a:path h="298">
                                  <a:moveTo>
                                    <a:pt x="0" y="0"/>
                                  </a:moveTo>
                                  <a:lnTo>
                                    <a:pt x="0" y="298"/>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 name="Text Box 660"/>
                          <wps:cNvSpPr txBox="1">
                            <a:spLocks noChangeArrowheads="1"/>
                          </wps:cNvSpPr>
                          <wps:spPr bwMode="auto">
                            <a:xfrm>
                              <a:off x="30" y="0"/>
                              <a:ext cx="9542"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01410" w14:textId="77777777" w:rsidR="00A90603" w:rsidRPr="009C5801" w:rsidRDefault="00A90603">
                                <w:pPr>
                                  <w:spacing w:before="60"/>
                                  <w:ind w:left="90"/>
                                  <w:rPr>
                                    <w:rFonts w:ascii="Cambria" w:eastAsia="Cambria" w:hAnsi="Cambria" w:cs="Cambria"/>
                                  </w:rPr>
                                </w:pPr>
                                <w:bookmarkStart w:id="90" w:name="3.0_Eligibility_Information"/>
                                <w:bookmarkStart w:id="91" w:name="_bookmark22"/>
                                <w:bookmarkEnd w:id="90"/>
                                <w:bookmarkEnd w:id="91"/>
                                <w:r w:rsidRPr="009C5801">
                                  <w:rPr>
                                    <w:rFonts w:ascii="Cambria" w:hAnsi="Cambria"/>
                                    <w:b/>
                                    <w:color w:val="FFFFFF"/>
                                  </w:rPr>
                                  <w:t>3.0 ELIGIBILITY INFORMATION</w:t>
                                </w:r>
                              </w:p>
                            </w:txbxContent>
                          </wps:txbx>
                          <wps:bodyPr rot="0" vert="horz" wrap="square" lIns="0" tIns="0" rIns="0" bIns="0" anchor="t" anchorCtr="0" upright="1">
                            <a:noAutofit/>
                          </wps:bodyPr>
                        </wps:wsp>
                      </wpg:grpSp>
                    </wpg:wgp>
                  </a:graphicData>
                </a:graphic>
              </wp:inline>
            </w:drawing>
          </mc:Choice>
          <mc:Fallback>
            <w:pict>
              <v:group w14:anchorId="30D966E2" id="Group 658" o:spid="_x0000_s1230" style="width:480.1pt;height:21pt;mso-position-horizontal-relative:char;mso-position-vertical-relative:line" coordsize="960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">
                <v:group id="Group 668" o:spid="_x0000_s1231" style="position:absolute;left:91;top:61;width:9420;height:298" coordorigin="91,61" coordsize="9420,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">
                  <v:shape id="Freeform 669" o:spid="_x0000_s1232" style="position:absolute;left:91;top:61;width:9420;height:298;visibility:visible;mso-wrap-style:square;v-text-anchor:top" coordsize="9420,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" path="m,298r9420,l9420,,,,,298xe" fillcolor="#216c1a" stroked="f">
                    <v:path arrowok="t" o:connecttype="custom" o:connectlocs="0,359;9420,359;9420,61;0,61;0,359" o:connectangles="0,0,0,0,0"/>
                  </v:shape>
                </v:group>
                <v:group id="Group 666" o:spid="_x0000_s1233"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">
                  <v:shape id="Freeform 667" o:spid="_x0000_s1234"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" path="m,l9540,e" filled="f" strokecolor="#216c1a" strokeweight="3.1pt">
                    <v:path arrowok="t" o:connecttype="custom" o:connectlocs="0,0;9540,0" o:connectangles="0,0"/>
                  </v:shape>
                </v:group>
                <v:group id="Group 664" o:spid="_x0000_s1235" style="position:absolute;left:31;top:389;width:9540;height:2" coordorigin="31,389"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">
                  <v:shape id="Freeform 665" o:spid="_x0000_s1236" style="position:absolute;left:31;top:389;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" path="m,l9540,e" filled="f" strokecolor="#216c1a" strokeweight="3.1pt">
                    <v:path arrowok="t" o:connecttype="custom" o:connectlocs="0,0;9540,0" o:connectangles="0,0"/>
                  </v:shape>
                </v:group>
                <v:group id="Group 662" o:spid="_x0000_s1237" style="position:absolute;left:61;top:61;width:2;height:298" coordorigin="61,61" coordsize="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">
                  <v:shape id="Freeform 663" o:spid="_x0000_s1238" style="position:absolute;left:61;top:61;width:2;height:298;visibility:visible;mso-wrap-style:square;v-text-anchor:top" coordsize="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" path="m,l,298e" filled="f" strokecolor="#216c1a" strokeweight="3.1pt">
                    <v:path arrowok="t" o:connecttype="custom" o:connectlocs="0,61;0,359" o:connectangles="0,0"/>
                  </v:shape>
                </v:group>
                <v:group id="Group 659" o:spid="_x0000_s1239" style="position:absolute;left:9541;top:61;width:2;height:298" coordorigin="9541,61" coordsize="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">
                  <v:shape id="Freeform 661" o:spid="_x0000_s1240" style="position:absolute;left:9541;top:61;width:2;height:298;visibility:visible;mso-wrap-style:square;v-text-anchor:top" coordsize="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" path="m,l,298e" filled="f" strokecolor="#216c1a" strokeweight="3.1pt">
                    <v:path arrowok="t" o:connecttype="custom" o:connectlocs="0,61;0,359" o:connectangles="0,0"/>
                  </v:shape>
                  <v:shape id="Text Box 660" o:spid="_x0000_s1241" type="#_x0000_t202" style="position:absolute;left:30;width:954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n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CGSen0xQAAANwAAAAP&#10;AAAAAAAAAAAAAAAAAAcCAABkcnMvZG93bnJldi54bWxQSwUGAAAAAAMAAwC3AAAA+QIAAAAA&#10;" filled="f" stroked="f">
                    <v:textbox inset="0,0,0,0">
                      <w:txbxContent>
                        <w:p w14:paraId="00B01410" w14:textId="77777777" w:rsidR="00A90603" w:rsidRPr="009C5801" w:rsidRDefault="00A90603">
                          <w:pPr>
                            <w:spacing w:before="60"/>
                            <w:ind w:left="90"/>
                            <w:rPr>
                              <w:rFonts w:ascii="Cambria" w:eastAsia="Cambria" w:hAnsi="Cambria" w:cs="Cambria"/>
                            </w:rPr>
                          </w:pPr>
                          <w:bookmarkStart w:id="92" w:name="3.0_Eligibility_Information"/>
                          <w:bookmarkStart w:id="93" w:name="_bookmark22"/>
                          <w:bookmarkEnd w:id="92"/>
                          <w:bookmarkEnd w:id="93"/>
                          <w:r w:rsidRPr="009C5801">
                            <w:rPr>
                              <w:rFonts w:ascii="Cambria" w:hAnsi="Cambria"/>
                              <w:b/>
                              <w:color w:val="FFFFFF"/>
                            </w:rPr>
                            <w:t>3.0 ELIGIBILITY INFORMATION</w:t>
                          </w:r>
                        </w:p>
                      </w:txbxContent>
                    </v:textbox>
                  </v:shape>
                </v:group>
                <w10:anchorlock/>
              </v:group>
            </w:pict>
          </mc:Fallback>
        </mc:AlternateContent>
      </w:r>
    </w:p>
    <w:p w14:paraId="1625D735" w14:textId="77777777" w:rsidR="0060161D" w:rsidRPr="00CA02ED" w:rsidRDefault="0060161D" w:rsidP="00CA02ED">
      <w:pPr>
        <w:widowControl/>
        <w:spacing w:before="8" w:line="276" w:lineRule="auto"/>
        <w:rPr>
          <w:rFonts w:ascii="Calibri" w:eastAsia="Calibri" w:hAnsi="Calibri" w:cs="Calibri"/>
          <w:sz w:val="20"/>
          <w:szCs w:val="20"/>
        </w:rPr>
      </w:pPr>
    </w:p>
    <w:p w14:paraId="44BDCEF1"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5C83E08D" wp14:editId="4A4A7B6E">
                <wp:extent cx="6097270" cy="248285"/>
                <wp:effectExtent l="0" t="0" r="8255" b="8890"/>
                <wp:docPr id="651"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285"/>
                          <a:chOff x="0" y="0"/>
                          <a:chExt cx="9602" cy="391"/>
                        </a:xfrm>
                      </wpg:grpSpPr>
                      <wpg:grpSp>
                        <wpg:cNvPr id="652" name="Group 656"/>
                        <wpg:cNvGrpSpPr>
                          <a:grpSpLocks/>
                        </wpg:cNvGrpSpPr>
                        <wpg:grpSpPr bwMode="auto">
                          <a:xfrm>
                            <a:off x="91" y="61"/>
                            <a:ext cx="9420" cy="269"/>
                            <a:chOff x="91" y="61"/>
                            <a:chExt cx="9420" cy="269"/>
                          </a:xfrm>
                        </wpg:grpSpPr>
                        <wps:wsp>
                          <wps:cNvPr id="653" name="Freeform 657"/>
                          <wps:cNvSpPr>
                            <a:spLocks/>
                          </wps:cNvSpPr>
                          <wps:spPr bwMode="auto">
                            <a:xfrm>
                              <a:off x="91" y="61"/>
                              <a:ext cx="9420" cy="269"/>
                            </a:xfrm>
                            <a:custGeom>
                              <a:avLst/>
                              <a:gdLst>
                                <a:gd name="T0" fmla="+- 0 91 91"/>
                                <a:gd name="T1" fmla="*/ T0 w 9420"/>
                                <a:gd name="T2" fmla="+- 0 330 61"/>
                                <a:gd name="T3" fmla="*/ 330 h 269"/>
                                <a:gd name="T4" fmla="+- 0 9511 91"/>
                                <a:gd name="T5" fmla="*/ T4 w 9420"/>
                                <a:gd name="T6" fmla="+- 0 330 61"/>
                                <a:gd name="T7" fmla="*/ 330 h 269"/>
                                <a:gd name="T8" fmla="+- 0 9511 91"/>
                                <a:gd name="T9" fmla="*/ T8 w 9420"/>
                                <a:gd name="T10" fmla="+- 0 61 61"/>
                                <a:gd name="T11" fmla="*/ 61 h 269"/>
                                <a:gd name="T12" fmla="+- 0 91 91"/>
                                <a:gd name="T13" fmla="*/ T12 w 9420"/>
                                <a:gd name="T14" fmla="+- 0 61 61"/>
                                <a:gd name="T15" fmla="*/ 61 h 269"/>
                                <a:gd name="T16" fmla="+- 0 91 91"/>
                                <a:gd name="T17" fmla="*/ T16 w 9420"/>
                                <a:gd name="T18" fmla="+- 0 330 61"/>
                                <a:gd name="T19" fmla="*/ 330 h 269"/>
                              </a:gdLst>
                              <a:ahLst/>
                              <a:cxnLst>
                                <a:cxn ang="0">
                                  <a:pos x="T1" y="T3"/>
                                </a:cxn>
                                <a:cxn ang="0">
                                  <a:pos x="T5" y="T7"/>
                                </a:cxn>
                                <a:cxn ang="0">
                                  <a:pos x="T9" y="T11"/>
                                </a:cxn>
                                <a:cxn ang="0">
                                  <a:pos x="T13" y="T15"/>
                                </a:cxn>
                                <a:cxn ang="0">
                                  <a:pos x="T17" y="T19"/>
                                </a:cxn>
                              </a:cxnLst>
                              <a:rect l="0" t="0" r="r" b="b"/>
                              <a:pathLst>
                                <a:path w="9420" h="269">
                                  <a:moveTo>
                                    <a:pt x="0" y="269"/>
                                  </a:moveTo>
                                  <a:lnTo>
                                    <a:pt x="9420" y="269"/>
                                  </a:lnTo>
                                  <a:lnTo>
                                    <a:pt x="9420" y="0"/>
                                  </a:lnTo>
                                  <a:lnTo>
                                    <a:pt x="0" y="0"/>
                                  </a:lnTo>
                                  <a:lnTo>
                                    <a:pt x="0" y="269"/>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4" name="Group 654"/>
                        <wpg:cNvGrpSpPr>
                          <a:grpSpLocks/>
                        </wpg:cNvGrpSpPr>
                        <wpg:grpSpPr bwMode="auto">
                          <a:xfrm>
                            <a:off x="31" y="31"/>
                            <a:ext cx="9540" cy="2"/>
                            <a:chOff x="31" y="31"/>
                            <a:chExt cx="9540" cy="2"/>
                          </a:xfrm>
                        </wpg:grpSpPr>
                        <wps:wsp>
                          <wps:cNvPr id="655" name="Freeform 655"/>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6" name="Group 652"/>
                        <wpg:cNvGrpSpPr>
                          <a:grpSpLocks/>
                        </wpg:cNvGrpSpPr>
                        <wpg:grpSpPr bwMode="auto">
                          <a:xfrm>
                            <a:off x="31" y="360"/>
                            <a:ext cx="9540" cy="2"/>
                            <a:chOff x="31" y="360"/>
                            <a:chExt cx="9540" cy="2"/>
                          </a:xfrm>
                        </wpg:grpSpPr>
                        <wps:wsp>
                          <wps:cNvPr id="657" name="Freeform 653"/>
                          <wps:cNvSpPr>
                            <a:spLocks/>
                          </wps:cNvSpPr>
                          <wps:spPr bwMode="auto">
                            <a:xfrm>
                              <a:off x="31" y="360"/>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8" name="Group 650"/>
                        <wpg:cNvGrpSpPr>
                          <a:grpSpLocks/>
                        </wpg:cNvGrpSpPr>
                        <wpg:grpSpPr bwMode="auto">
                          <a:xfrm>
                            <a:off x="61" y="61"/>
                            <a:ext cx="2" cy="269"/>
                            <a:chOff x="61" y="61"/>
                            <a:chExt cx="2" cy="269"/>
                          </a:xfrm>
                        </wpg:grpSpPr>
                        <wps:wsp>
                          <wps:cNvPr id="659" name="Freeform 651"/>
                          <wps:cNvSpPr>
                            <a:spLocks/>
                          </wps:cNvSpPr>
                          <wps:spPr bwMode="auto">
                            <a:xfrm>
                              <a:off x="6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0" name="Group 647"/>
                        <wpg:cNvGrpSpPr>
                          <a:grpSpLocks/>
                        </wpg:cNvGrpSpPr>
                        <wpg:grpSpPr bwMode="auto">
                          <a:xfrm>
                            <a:off x="9541" y="61"/>
                            <a:ext cx="2" cy="269"/>
                            <a:chOff x="9541" y="61"/>
                            <a:chExt cx="2" cy="269"/>
                          </a:xfrm>
                        </wpg:grpSpPr>
                        <wps:wsp>
                          <wps:cNvPr id="661" name="Freeform 649"/>
                          <wps:cNvSpPr>
                            <a:spLocks/>
                          </wps:cNvSpPr>
                          <wps:spPr bwMode="auto">
                            <a:xfrm>
                              <a:off x="954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2" name="Text Box 648"/>
                          <wps:cNvSpPr txBox="1">
                            <a:spLocks noChangeArrowheads="1"/>
                          </wps:cNvSpPr>
                          <wps:spPr bwMode="auto">
                            <a:xfrm>
                              <a:off x="30" y="0"/>
                              <a:ext cx="9542"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C97B1" w14:textId="77777777" w:rsidR="00A90603" w:rsidRPr="009C5801" w:rsidRDefault="00A90603">
                                <w:pPr>
                                  <w:spacing w:before="60"/>
                                  <w:ind w:left="90"/>
                                  <w:rPr>
                                    <w:rFonts w:ascii="Cambria" w:eastAsia="Cambria" w:hAnsi="Cambria" w:cs="Cambria"/>
                                    <w:sz w:val="20"/>
                                    <w:szCs w:val="20"/>
                                  </w:rPr>
                                </w:pPr>
                                <w:bookmarkStart w:id="94" w:name="3.1_Eligible_Applicants"/>
                                <w:bookmarkStart w:id="95" w:name="_bookmark23"/>
                                <w:bookmarkEnd w:id="94"/>
                                <w:bookmarkEnd w:id="95"/>
                                <w:r w:rsidRPr="009C5801">
                                  <w:rPr>
                                    <w:rFonts w:ascii="Cambria" w:hAnsi="Cambria"/>
                                    <w:sz w:val="20"/>
                                  </w:rPr>
                                  <w:t>3</w:t>
                                </w:r>
                                <w:bookmarkStart w:id="96" w:name="_bookmark24"/>
                                <w:bookmarkEnd w:id="96"/>
                                <w:r w:rsidRPr="009C5801">
                                  <w:rPr>
                                    <w:rFonts w:ascii="Cambria" w:hAnsi="Cambria"/>
                                    <w:sz w:val="20"/>
                                  </w:rPr>
                                  <w:t>.1 ELIGIBLE APPLICANTS</w:t>
                                </w:r>
                              </w:p>
                            </w:txbxContent>
                          </wps:txbx>
                          <wps:bodyPr rot="0" vert="horz" wrap="square" lIns="0" tIns="0" rIns="0" bIns="0" anchor="t" anchorCtr="0" upright="1">
                            <a:noAutofit/>
                          </wps:bodyPr>
                        </wps:wsp>
                      </wpg:grpSp>
                    </wpg:wgp>
                  </a:graphicData>
                </a:graphic>
              </wp:inline>
            </w:drawing>
          </mc:Choice>
          <mc:Fallback>
            <w:pict>
              <v:group w14:anchorId="5C83E08D" id="Group 646" o:spid="_x0000_s1242" style="width:480.1pt;height:19.55pt;mso-position-horizontal-relative:char;mso-position-vertical-relative:line" coordsize="960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">
                <v:group id="Group 656" o:spid="_x0000_s1243" style="position:absolute;left:91;top:61;width:9420;height:269" coordorigin="91,61"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">
                  <v:shape id="Freeform 657" o:spid="_x0000_s1244" style="position:absolute;left:91;top:61;width:9420;height:269;visibility:visible;mso-wrap-style:square;v-text-anchor:top"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" path="m,269r9420,l9420,,,,,269xe" fillcolor="#c5f0c2" stroked="f">
                    <v:path arrowok="t" o:connecttype="custom" o:connectlocs="0,330;9420,330;9420,61;0,61;0,330" o:connectangles="0,0,0,0,0"/>
                  </v:shape>
                </v:group>
                <v:group id="Group 654" o:spid="_x0000_s1245"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">
                  <v:shape id="Freeform 655" o:spid="_x0000_s1246"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" path="m,l9540,e" filled="f" strokecolor="#c5f0c2" strokeweight="3.1pt">
                    <v:path arrowok="t" o:connecttype="custom" o:connectlocs="0,0;9540,0" o:connectangles="0,0"/>
                  </v:shape>
                </v:group>
                <v:group id="Group 652" o:spid="_x0000_s1247" style="position:absolute;left:31;top:360;width:9540;height:2" coordorigin="31,360"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">
                  <v:shape id="Freeform 653" o:spid="_x0000_s1248" style="position:absolute;left:31;top:360;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" path="m,l9540,e" filled="f" strokecolor="#c5f0c2" strokeweight="3.1pt">
                    <v:path arrowok="t" o:connecttype="custom" o:connectlocs="0,0;9540,0" o:connectangles="0,0"/>
                  </v:shape>
                </v:group>
                <v:group id="Group 650" o:spid="_x0000_s1249" style="position:absolute;left:61;top:61;width:2;height:269" coordorigin="6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">
                  <v:shape id="Freeform 651" o:spid="_x0000_s1250" style="position:absolute;left:6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" path="m,l,269e" filled="f" strokecolor="#c5f0c2" strokeweight="3.1pt">
                    <v:path arrowok="t" o:connecttype="custom" o:connectlocs="0,61;0,330" o:connectangles="0,0"/>
                  </v:shape>
                </v:group>
                <v:group id="Group 647" o:spid="_x0000_s1251" style="position:absolute;left:9541;top:61;width:2;height:269" coordorigin="954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">
                  <v:shape id="Freeform 649" o:spid="_x0000_s1252" style="position:absolute;left:954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" path="m,l,269e" filled="f" strokecolor="#c5f0c2" strokeweight="3.1pt">
                    <v:path arrowok="t" o:connecttype="custom" o:connectlocs="0,61;0,330" o:connectangles="0,0"/>
                  </v:shape>
                  <v:shape id="Text Box 648" o:spid="_x0000_s1253" type="#_x0000_t202" style="position:absolute;left:30;width:9542;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" filled="f" stroked="f">
                    <v:textbox inset="0,0,0,0">
                      <w:txbxContent>
                        <w:p w14:paraId="248C97B1" w14:textId="77777777" w:rsidR="00A90603" w:rsidRPr="009C5801" w:rsidRDefault="00A90603">
                          <w:pPr>
                            <w:spacing w:before="60"/>
                            <w:ind w:left="90"/>
                            <w:rPr>
                              <w:rFonts w:ascii="Cambria" w:eastAsia="Cambria" w:hAnsi="Cambria" w:cs="Cambria"/>
                              <w:sz w:val="20"/>
                              <w:szCs w:val="20"/>
                            </w:rPr>
                          </w:pPr>
                          <w:bookmarkStart w:id="97" w:name="3.1_Eligible_Applicants"/>
                          <w:bookmarkStart w:id="98" w:name="_bookmark23"/>
                          <w:bookmarkEnd w:id="97"/>
                          <w:bookmarkEnd w:id="98"/>
                          <w:r w:rsidRPr="009C5801">
                            <w:rPr>
                              <w:rFonts w:ascii="Cambria" w:hAnsi="Cambria"/>
                              <w:sz w:val="20"/>
                            </w:rPr>
                            <w:t>3</w:t>
                          </w:r>
                          <w:bookmarkStart w:id="99" w:name="_bookmark24"/>
                          <w:bookmarkEnd w:id="99"/>
                          <w:r w:rsidRPr="009C5801">
                            <w:rPr>
                              <w:rFonts w:ascii="Cambria" w:hAnsi="Cambria"/>
                              <w:sz w:val="20"/>
                            </w:rPr>
                            <w:t>.1 ELIGIBLE APPLICANTS</w:t>
                          </w:r>
                        </w:p>
                      </w:txbxContent>
                    </v:textbox>
                  </v:shape>
                </v:group>
                <w10:anchorlock/>
              </v:group>
            </w:pict>
          </mc:Fallback>
        </mc:AlternateContent>
      </w:r>
    </w:p>
    <w:p w14:paraId="40B8C05A" w14:textId="41444F22" w:rsidR="0060161D" w:rsidRPr="00CA02ED" w:rsidRDefault="001C2700" w:rsidP="00CA02ED">
      <w:pPr>
        <w:pStyle w:val="BodyText"/>
        <w:widowControl/>
        <w:spacing w:before="117" w:line="276" w:lineRule="auto"/>
        <w:ind w:left="245"/>
        <w:contextualSpacing/>
      </w:pPr>
      <w:r w:rsidRPr="00CA02ED">
        <w:t>State Agencies are eligible to apply to the NOCCSP and AMA, as described below.</w:t>
      </w:r>
    </w:p>
    <w:p w14:paraId="749CAB68" w14:textId="77777777" w:rsidR="004905DE" w:rsidRPr="00CA02ED" w:rsidRDefault="004905DE" w:rsidP="00CA02ED">
      <w:pPr>
        <w:pStyle w:val="BodyText"/>
        <w:widowControl/>
        <w:spacing w:before="117" w:line="276" w:lineRule="auto"/>
        <w:ind w:left="245"/>
        <w:contextualSpacing/>
      </w:pPr>
    </w:p>
    <w:p w14:paraId="5450AB6A"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266E0E9E" wp14:editId="67338D33">
                <wp:extent cx="6026785" cy="212725"/>
                <wp:effectExtent l="9525" t="9525" r="2540" b="6350"/>
                <wp:docPr id="645"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725"/>
                          <a:chOff x="0" y="0"/>
                          <a:chExt cx="9491" cy="335"/>
                        </a:xfrm>
                      </wpg:grpSpPr>
                      <wpg:grpSp>
                        <wpg:cNvPr id="646" name="Group 644"/>
                        <wpg:cNvGrpSpPr>
                          <a:grpSpLocks/>
                        </wpg:cNvGrpSpPr>
                        <wpg:grpSpPr bwMode="auto">
                          <a:xfrm>
                            <a:off x="8" y="8"/>
                            <a:ext cx="9474" cy="2"/>
                            <a:chOff x="8" y="8"/>
                            <a:chExt cx="9474" cy="2"/>
                          </a:xfrm>
                        </wpg:grpSpPr>
                        <wps:wsp>
                          <wps:cNvPr id="647" name="Freeform 645"/>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8" name="Group 641"/>
                        <wpg:cNvGrpSpPr>
                          <a:grpSpLocks/>
                        </wpg:cNvGrpSpPr>
                        <wpg:grpSpPr bwMode="auto">
                          <a:xfrm>
                            <a:off x="15" y="15"/>
                            <a:ext cx="2" cy="311"/>
                            <a:chOff x="15" y="15"/>
                            <a:chExt cx="2" cy="311"/>
                          </a:xfrm>
                        </wpg:grpSpPr>
                        <wps:wsp>
                          <wps:cNvPr id="649" name="Freeform 643"/>
                          <wps:cNvSpPr>
                            <a:spLocks/>
                          </wps:cNvSpPr>
                          <wps:spPr bwMode="auto">
                            <a:xfrm>
                              <a:off x="15" y="15"/>
                              <a:ext cx="2" cy="311"/>
                            </a:xfrm>
                            <a:custGeom>
                              <a:avLst/>
                              <a:gdLst>
                                <a:gd name="T0" fmla="+- 0 15 15"/>
                                <a:gd name="T1" fmla="*/ 15 h 311"/>
                                <a:gd name="T2" fmla="+- 0 326 15"/>
                                <a:gd name="T3" fmla="*/ 326 h 311"/>
                              </a:gdLst>
                              <a:ahLst/>
                              <a:cxnLst>
                                <a:cxn ang="0">
                                  <a:pos x="0" y="T1"/>
                                </a:cxn>
                                <a:cxn ang="0">
                                  <a:pos x="0" y="T3"/>
                                </a:cxn>
                              </a:cxnLst>
                              <a:rect l="0" t="0" r="r" b="b"/>
                              <a:pathLst>
                                <a:path h="311">
                                  <a:moveTo>
                                    <a:pt x="0" y="0"/>
                                  </a:moveTo>
                                  <a:lnTo>
                                    <a:pt x="0" y="311"/>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 name="Text Box 642"/>
                          <wps:cNvSpPr txBox="1">
                            <a:spLocks noChangeArrowheads="1"/>
                          </wps:cNvSpPr>
                          <wps:spPr bwMode="auto">
                            <a:xfrm>
                              <a:off x="0" y="0"/>
                              <a:ext cx="949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E32AE" w14:textId="55A7F1B9" w:rsidR="00A90603" w:rsidRPr="009C5801" w:rsidRDefault="00A90603">
                                <w:pPr>
                                  <w:spacing w:before="55"/>
                                  <w:ind w:left="92"/>
                                  <w:rPr>
                                    <w:rFonts w:ascii="Cambria" w:eastAsia="Cambria" w:hAnsi="Cambria" w:cs="Cambria"/>
                                    <w:sz w:val="20"/>
                                    <w:szCs w:val="20"/>
                                  </w:rPr>
                                </w:pPr>
                                <w:bookmarkStart w:id="100" w:name="3.1.1_NATIONAL_(NOCCSP)_ORGANIC_CERTIFIC"/>
                                <w:bookmarkStart w:id="101" w:name="_bookmark25"/>
                                <w:bookmarkEnd w:id="100"/>
                                <w:bookmarkEnd w:id="101"/>
                                <w:r w:rsidRPr="009C5801">
                                  <w:rPr>
                                    <w:rFonts w:ascii="Cambria" w:hAnsi="Cambria"/>
                                    <w:color w:val="10350D"/>
                                    <w:sz w:val="20"/>
                                  </w:rPr>
                                  <w:t>3.1.1 NATIONAL ORGANIC CERTIFICATION COST SHARE PROGRAM</w:t>
                                </w:r>
                                <w:r>
                                  <w:rPr>
                                    <w:rFonts w:ascii="Cambria" w:hAnsi="Cambria"/>
                                    <w:color w:val="10350D"/>
                                    <w:sz w:val="20"/>
                                  </w:rPr>
                                  <w:t xml:space="preserve"> (NOCCSP)</w:t>
                                </w:r>
                              </w:p>
                            </w:txbxContent>
                          </wps:txbx>
                          <wps:bodyPr rot="0" vert="horz" wrap="square" lIns="0" tIns="0" rIns="0" bIns="0" anchor="t" anchorCtr="0" upright="1">
                            <a:noAutofit/>
                          </wps:bodyPr>
                        </wps:wsp>
                      </wpg:grpSp>
                    </wpg:wgp>
                  </a:graphicData>
                </a:graphic>
              </wp:inline>
            </w:drawing>
          </mc:Choice>
          <mc:Fallback>
            <w:pict>
              <v:group w14:anchorId="266E0E9E" id="Group 640" o:spid="_x0000_s1254" style="width:474.55pt;height:16.75pt;mso-position-horizontal-relative:char;mso-position-vertical-relative:line" coordsize="949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">
                <v:group id="Group 644" o:spid="_x0000_s1255"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">
                  <v:shape id="Freeform 645" o:spid="_x0000_s1256"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" path="m,l9474,e" filled="f" strokecolor="#216c1a" strokeweight=".82pt">
                    <v:path arrowok="t" o:connecttype="custom" o:connectlocs="0,0;9474,0" o:connectangles="0,0"/>
                  </v:shape>
                </v:group>
                <v:group id="Group 641" o:spid="_x0000_s1257" style="position:absolute;left:15;top:15;width:2;height:311" coordorigin="15,15"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">
                  <v:shape id="Freeform 643" o:spid="_x0000_s1258" style="position:absolute;left:15;top:15;width:2;height:3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" path="m,l,311e" filled="f" strokecolor="#216c1a" strokeweight=".82pt">
                    <v:path arrowok="t" o:connecttype="custom" o:connectlocs="0,15;0,326" o:connectangles="0,0"/>
                  </v:shape>
                  <v:shape id="Text Box 642" o:spid="_x0000_s1259" type="#_x0000_t202" style="position:absolute;width:949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7OXwgAAANwAAAAPAAAAZHJzL2Rvd25yZXYueG1sRE/Pa8Iw&#10;FL4P/B/CE3abqYOV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Cyx7OXwgAAANwAAAAPAAAA&#10;AAAAAAAAAAAAAAcCAABkcnMvZG93bnJldi54bWxQSwUGAAAAAAMAAwC3AAAA9gIAAAAA&#10;" filled="f" stroked="f">
                    <v:textbox inset="0,0,0,0">
                      <w:txbxContent>
                        <w:p w14:paraId="765E32AE" w14:textId="55A7F1B9" w:rsidR="00A90603" w:rsidRPr="009C5801" w:rsidRDefault="00A90603">
                          <w:pPr>
                            <w:spacing w:before="55"/>
                            <w:ind w:left="92"/>
                            <w:rPr>
                              <w:rFonts w:ascii="Cambria" w:eastAsia="Cambria" w:hAnsi="Cambria" w:cs="Cambria"/>
                              <w:sz w:val="20"/>
                              <w:szCs w:val="20"/>
                            </w:rPr>
                          </w:pPr>
                          <w:bookmarkStart w:id="102" w:name="3.1.1_NATIONAL_(NOCCSP)_ORGANIC_CERTIFIC"/>
                          <w:bookmarkStart w:id="103" w:name="_bookmark25"/>
                          <w:bookmarkEnd w:id="102"/>
                          <w:bookmarkEnd w:id="103"/>
                          <w:r w:rsidRPr="009C5801">
                            <w:rPr>
                              <w:rFonts w:ascii="Cambria" w:hAnsi="Cambria"/>
                              <w:color w:val="10350D"/>
                              <w:sz w:val="20"/>
                            </w:rPr>
                            <w:t>3.1.1 NATIONAL ORGANIC CERTIFICATION COST SHARE PROGRAM</w:t>
                          </w:r>
                          <w:r>
                            <w:rPr>
                              <w:rFonts w:ascii="Cambria" w:hAnsi="Cambria"/>
                              <w:color w:val="10350D"/>
                              <w:sz w:val="20"/>
                            </w:rPr>
                            <w:t xml:space="preserve"> (NOCCSP)</w:t>
                          </w:r>
                        </w:p>
                      </w:txbxContent>
                    </v:textbox>
                  </v:shape>
                </v:group>
                <w10:anchorlock/>
              </v:group>
            </w:pict>
          </mc:Fallback>
        </mc:AlternateContent>
      </w:r>
    </w:p>
    <w:p w14:paraId="35CCDB46" w14:textId="77777777" w:rsidR="0060161D" w:rsidRPr="00CA02ED" w:rsidRDefault="001C2700" w:rsidP="00CA02ED">
      <w:pPr>
        <w:pStyle w:val="BodyText"/>
        <w:widowControl/>
        <w:spacing w:line="276" w:lineRule="auto"/>
        <w:ind w:left="239" w:right="236"/>
      </w:pPr>
      <w:r w:rsidRPr="00CA02ED">
        <w:t>State Agencies within each of the 50 States, the District of Columbia, the Commonwealth of Puerto Rico, the United States Virgin Islands, Guam, American Samoa, and the Commonwealth of the Northern Marina Islands are eligible to apply for funds.</w:t>
      </w:r>
    </w:p>
    <w:p w14:paraId="0F04D723" w14:textId="77777777" w:rsidR="0060161D" w:rsidRPr="00CA02ED" w:rsidRDefault="0060161D" w:rsidP="00CA02ED">
      <w:pPr>
        <w:widowControl/>
        <w:spacing w:before="8" w:line="276" w:lineRule="auto"/>
        <w:rPr>
          <w:rFonts w:ascii="Calibri" w:eastAsia="Calibri" w:hAnsi="Calibri" w:cs="Calibri"/>
          <w:sz w:val="20"/>
          <w:szCs w:val="20"/>
        </w:rPr>
      </w:pPr>
    </w:p>
    <w:p w14:paraId="47BE10DD"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3FBCDA82" wp14:editId="4B17862B">
                <wp:extent cx="6026785" cy="383540"/>
                <wp:effectExtent l="9525" t="9525" r="2540" b="6985"/>
                <wp:docPr id="639"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383540"/>
                          <a:chOff x="0" y="0"/>
                          <a:chExt cx="9491" cy="604"/>
                        </a:xfrm>
                      </wpg:grpSpPr>
                      <wpg:grpSp>
                        <wpg:cNvPr id="640" name="Group 638"/>
                        <wpg:cNvGrpSpPr>
                          <a:grpSpLocks/>
                        </wpg:cNvGrpSpPr>
                        <wpg:grpSpPr bwMode="auto">
                          <a:xfrm>
                            <a:off x="8" y="8"/>
                            <a:ext cx="9474" cy="2"/>
                            <a:chOff x="8" y="8"/>
                            <a:chExt cx="9474" cy="2"/>
                          </a:xfrm>
                        </wpg:grpSpPr>
                        <wps:wsp>
                          <wps:cNvPr id="641" name="Freeform 639"/>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2" name="Group 635"/>
                        <wpg:cNvGrpSpPr>
                          <a:grpSpLocks/>
                        </wpg:cNvGrpSpPr>
                        <wpg:grpSpPr bwMode="auto">
                          <a:xfrm>
                            <a:off x="15" y="15"/>
                            <a:ext cx="2" cy="580"/>
                            <a:chOff x="15" y="15"/>
                            <a:chExt cx="2" cy="580"/>
                          </a:xfrm>
                        </wpg:grpSpPr>
                        <wps:wsp>
                          <wps:cNvPr id="643" name="Freeform 637"/>
                          <wps:cNvSpPr>
                            <a:spLocks/>
                          </wps:cNvSpPr>
                          <wps:spPr bwMode="auto">
                            <a:xfrm>
                              <a:off x="15" y="15"/>
                              <a:ext cx="2" cy="580"/>
                            </a:xfrm>
                            <a:custGeom>
                              <a:avLst/>
                              <a:gdLst>
                                <a:gd name="T0" fmla="+- 0 15 15"/>
                                <a:gd name="T1" fmla="*/ 15 h 580"/>
                                <a:gd name="T2" fmla="+- 0 595 15"/>
                                <a:gd name="T3" fmla="*/ 595 h 580"/>
                              </a:gdLst>
                              <a:ahLst/>
                              <a:cxnLst>
                                <a:cxn ang="0">
                                  <a:pos x="0" y="T1"/>
                                </a:cxn>
                                <a:cxn ang="0">
                                  <a:pos x="0" y="T3"/>
                                </a:cxn>
                              </a:cxnLst>
                              <a:rect l="0" t="0" r="r" b="b"/>
                              <a:pathLst>
                                <a:path h="580">
                                  <a:moveTo>
                                    <a:pt x="0" y="0"/>
                                  </a:moveTo>
                                  <a:lnTo>
                                    <a:pt x="0" y="58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4" name="Text Box 636"/>
                          <wps:cNvSpPr txBox="1">
                            <a:spLocks noChangeArrowheads="1"/>
                          </wps:cNvSpPr>
                          <wps:spPr bwMode="auto">
                            <a:xfrm>
                              <a:off x="0" y="0"/>
                              <a:ext cx="9491" cy="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32F1B" w14:textId="13674F23" w:rsidR="00A90603" w:rsidRPr="009C5801" w:rsidRDefault="00A90603">
                                <w:pPr>
                                  <w:spacing w:before="55" w:line="275" w:lineRule="auto"/>
                                  <w:ind w:left="92" w:right="51"/>
                                  <w:rPr>
                                    <w:rFonts w:ascii="Cambria" w:eastAsia="Cambria" w:hAnsi="Cambria" w:cs="Cambria"/>
                                    <w:sz w:val="20"/>
                                    <w:szCs w:val="20"/>
                                  </w:rPr>
                                </w:pPr>
                                <w:bookmarkStart w:id="104" w:name="3.1.2_AGRICULTURAL_MANAGEMENT_ASSISTANCE"/>
                                <w:bookmarkStart w:id="105" w:name="_bookmark26"/>
                                <w:bookmarkEnd w:id="104"/>
                                <w:bookmarkEnd w:id="105"/>
                                <w:r w:rsidRPr="009C5801">
                                  <w:rPr>
                                    <w:rFonts w:ascii="Cambria" w:hAnsi="Cambria"/>
                                    <w:color w:val="10350D"/>
                                    <w:sz w:val="20"/>
                                  </w:rPr>
                                  <w:t>3.1.2   AGRICULTURAL</w:t>
                                </w:r>
                                <w:r>
                                  <w:rPr>
                                    <w:rFonts w:ascii="Cambria" w:hAnsi="Cambria"/>
                                    <w:color w:val="10350D"/>
                                    <w:sz w:val="20"/>
                                  </w:rPr>
                                  <w:t xml:space="preserve"> </w:t>
                                </w:r>
                                <w:r w:rsidRPr="009C5801">
                                  <w:rPr>
                                    <w:rFonts w:ascii="Cambria" w:hAnsi="Cambria"/>
                                    <w:color w:val="10350D"/>
                                    <w:sz w:val="20"/>
                                  </w:rPr>
                                  <w:t>MANAGEMENT</w:t>
                                </w:r>
                                <w:r>
                                  <w:rPr>
                                    <w:rFonts w:ascii="Cambria" w:hAnsi="Cambria"/>
                                    <w:color w:val="10350D"/>
                                    <w:sz w:val="20"/>
                                  </w:rPr>
                                  <w:t xml:space="preserve"> </w:t>
                                </w:r>
                                <w:r w:rsidRPr="009C5801">
                                  <w:rPr>
                                    <w:rFonts w:ascii="Cambria" w:hAnsi="Cambria"/>
                                    <w:color w:val="10350D"/>
                                    <w:sz w:val="20"/>
                                  </w:rPr>
                                  <w:t>ASSISTANCE</w:t>
                                </w:r>
                                <w:r>
                                  <w:rPr>
                                    <w:rFonts w:ascii="Cambria" w:hAnsi="Cambria"/>
                                    <w:color w:val="10350D"/>
                                    <w:sz w:val="20"/>
                                  </w:rPr>
                                  <w:t xml:space="preserve"> </w:t>
                                </w:r>
                                <w:r w:rsidRPr="009C5801">
                                  <w:rPr>
                                    <w:rFonts w:ascii="Cambria" w:hAnsi="Cambria"/>
                                    <w:color w:val="10350D"/>
                                    <w:sz w:val="20"/>
                                  </w:rPr>
                                  <w:t>(AMA)</w:t>
                                </w:r>
                                <w:r>
                                  <w:rPr>
                                    <w:rFonts w:ascii="Cambria" w:hAnsi="Cambria"/>
                                    <w:color w:val="10350D"/>
                                    <w:sz w:val="20"/>
                                  </w:rPr>
                                  <w:t xml:space="preserve"> </w:t>
                                </w:r>
                                <w:r w:rsidRPr="009C5801">
                                  <w:rPr>
                                    <w:rFonts w:ascii="Cambria" w:hAnsi="Cambria"/>
                                    <w:color w:val="10350D"/>
                                    <w:sz w:val="20"/>
                                  </w:rPr>
                                  <w:t>ORGANIC</w:t>
                                </w:r>
                                <w:r>
                                  <w:rPr>
                                    <w:rFonts w:ascii="Cambria" w:hAnsi="Cambria"/>
                                    <w:color w:val="10350D"/>
                                    <w:sz w:val="20"/>
                                  </w:rPr>
                                  <w:t xml:space="preserve"> </w:t>
                                </w:r>
                                <w:r w:rsidRPr="009C5801">
                                  <w:rPr>
                                    <w:rFonts w:ascii="Cambria" w:hAnsi="Cambria"/>
                                    <w:color w:val="10350D"/>
                                    <w:sz w:val="20"/>
                                  </w:rPr>
                                  <w:t>CERTIFICATION</w:t>
                                </w:r>
                                <w:r>
                                  <w:rPr>
                                    <w:rFonts w:ascii="Cambria" w:hAnsi="Cambria"/>
                                    <w:color w:val="10350D"/>
                                    <w:sz w:val="20"/>
                                  </w:rPr>
                                  <w:t xml:space="preserve"> </w:t>
                                </w:r>
                                <w:r w:rsidRPr="009C5801">
                                  <w:rPr>
                                    <w:rFonts w:ascii="Cambria" w:hAnsi="Cambria"/>
                                    <w:color w:val="10350D"/>
                                    <w:sz w:val="20"/>
                                  </w:rPr>
                                  <w:t>COST SHARE PROGRAM</w:t>
                                </w:r>
                              </w:p>
                            </w:txbxContent>
                          </wps:txbx>
                          <wps:bodyPr rot="0" vert="horz" wrap="square" lIns="0" tIns="0" rIns="0" bIns="0" anchor="t" anchorCtr="0" upright="1">
                            <a:noAutofit/>
                          </wps:bodyPr>
                        </wps:wsp>
                      </wpg:grpSp>
                    </wpg:wgp>
                  </a:graphicData>
                </a:graphic>
              </wp:inline>
            </w:drawing>
          </mc:Choice>
          <mc:Fallback>
            <w:pict>
              <v:group w14:anchorId="3FBCDA82" id="Group 634" o:spid="_x0000_s1260" style="width:474.55pt;height:30.2pt;mso-position-horizontal-relative:char;mso-position-vertical-relative:line" coordsize="9491,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">
                <v:group id="Group 638" o:spid="_x0000_s1261"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">
                  <v:shape id="Freeform 639" o:spid="_x0000_s1262"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" path="m,l9474,e" filled="f" strokecolor="#216c1a" strokeweight=".82pt">
                    <v:path arrowok="t" o:connecttype="custom" o:connectlocs="0,0;9474,0" o:connectangles="0,0"/>
                  </v:shape>
                </v:group>
                <v:group id="Group 635" o:spid="_x0000_s1263" style="position:absolute;left:15;top:15;width:2;height:580" coordorigin="15,15" coordsize="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">
                  <v:shape id="Freeform 637" o:spid="_x0000_s1264" style="position:absolute;left:15;top:15;width:2;height:580;visibility:visible;mso-wrap-style:square;v-text-anchor:top" coordsize="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" path="m,l,580e" filled="f" strokecolor="#216c1a" strokeweight=".82pt">
                    <v:path arrowok="t" o:connecttype="custom" o:connectlocs="0,15;0,595" o:connectangles="0,0"/>
                  </v:shape>
                  <v:shape id="Text Box 636" o:spid="_x0000_s1265" type="#_x0000_t202" style="position:absolute;width:9491;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NJxQAAANwAAAAPAAAAZHJzL2Rvd25yZXYueG1sRI9Ba8JA&#10;FITvQv/D8gq96UaR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BIJSNJxQAAANwAAAAP&#10;AAAAAAAAAAAAAAAAAAcCAABkcnMvZG93bnJldi54bWxQSwUGAAAAAAMAAwC3AAAA+QIAAAAA&#10;" filled="f" stroked="f">
                    <v:textbox inset="0,0,0,0">
                      <w:txbxContent>
                        <w:p w14:paraId="0C732F1B" w14:textId="13674F23" w:rsidR="00A90603" w:rsidRPr="009C5801" w:rsidRDefault="00A90603">
                          <w:pPr>
                            <w:spacing w:before="55" w:line="275" w:lineRule="auto"/>
                            <w:ind w:left="92" w:right="51"/>
                            <w:rPr>
                              <w:rFonts w:ascii="Cambria" w:eastAsia="Cambria" w:hAnsi="Cambria" w:cs="Cambria"/>
                              <w:sz w:val="20"/>
                              <w:szCs w:val="20"/>
                            </w:rPr>
                          </w:pPr>
                          <w:bookmarkStart w:id="106" w:name="3.1.2_AGRICULTURAL_MANAGEMENT_ASSISTANCE"/>
                          <w:bookmarkStart w:id="107" w:name="_bookmark26"/>
                          <w:bookmarkEnd w:id="106"/>
                          <w:bookmarkEnd w:id="107"/>
                          <w:r w:rsidRPr="009C5801">
                            <w:rPr>
                              <w:rFonts w:ascii="Cambria" w:hAnsi="Cambria"/>
                              <w:color w:val="10350D"/>
                              <w:sz w:val="20"/>
                            </w:rPr>
                            <w:t>3.1.2   AGRICULTURAL</w:t>
                          </w:r>
                          <w:r>
                            <w:rPr>
                              <w:rFonts w:ascii="Cambria" w:hAnsi="Cambria"/>
                              <w:color w:val="10350D"/>
                              <w:sz w:val="20"/>
                            </w:rPr>
                            <w:t xml:space="preserve"> </w:t>
                          </w:r>
                          <w:r w:rsidRPr="009C5801">
                            <w:rPr>
                              <w:rFonts w:ascii="Cambria" w:hAnsi="Cambria"/>
                              <w:color w:val="10350D"/>
                              <w:sz w:val="20"/>
                            </w:rPr>
                            <w:t>MANAGEMENT</w:t>
                          </w:r>
                          <w:r>
                            <w:rPr>
                              <w:rFonts w:ascii="Cambria" w:hAnsi="Cambria"/>
                              <w:color w:val="10350D"/>
                              <w:sz w:val="20"/>
                            </w:rPr>
                            <w:t xml:space="preserve"> </w:t>
                          </w:r>
                          <w:r w:rsidRPr="009C5801">
                            <w:rPr>
                              <w:rFonts w:ascii="Cambria" w:hAnsi="Cambria"/>
                              <w:color w:val="10350D"/>
                              <w:sz w:val="20"/>
                            </w:rPr>
                            <w:t>ASSISTANCE</w:t>
                          </w:r>
                          <w:r>
                            <w:rPr>
                              <w:rFonts w:ascii="Cambria" w:hAnsi="Cambria"/>
                              <w:color w:val="10350D"/>
                              <w:sz w:val="20"/>
                            </w:rPr>
                            <w:t xml:space="preserve"> </w:t>
                          </w:r>
                          <w:r w:rsidRPr="009C5801">
                            <w:rPr>
                              <w:rFonts w:ascii="Cambria" w:hAnsi="Cambria"/>
                              <w:color w:val="10350D"/>
                              <w:sz w:val="20"/>
                            </w:rPr>
                            <w:t>(AMA)</w:t>
                          </w:r>
                          <w:r>
                            <w:rPr>
                              <w:rFonts w:ascii="Cambria" w:hAnsi="Cambria"/>
                              <w:color w:val="10350D"/>
                              <w:sz w:val="20"/>
                            </w:rPr>
                            <w:t xml:space="preserve"> </w:t>
                          </w:r>
                          <w:r w:rsidRPr="009C5801">
                            <w:rPr>
                              <w:rFonts w:ascii="Cambria" w:hAnsi="Cambria"/>
                              <w:color w:val="10350D"/>
                              <w:sz w:val="20"/>
                            </w:rPr>
                            <w:t>ORGANIC</w:t>
                          </w:r>
                          <w:r>
                            <w:rPr>
                              <w:rFonts w:ascii="Cambria" w:hAnsi="Cambria"/>
                              <w:color w:val="10350D"/>
                              <w:sz w:val="20"/>
                            </w:rPr>
                            <w:t xml:space="preserve"> </w:t>
                          </w:r>
                          <w:r w:rsidRPr="009C5801">
                            <w:rPr>
                              <w:rFonts w:ascii="Cambria" w:hAnsi="Cambria"/>
                              <w:color w:val="10350D"/>
                              <w:sz w:val="20"/>
                            </w:rPr>
                            <w:t>CERTIFICATION</w:t>
                          </w:r>
                          <w:r>
                            <w:rPr>
                              <w:rFonts w:ascii="Cambria" w:hAnsi="Cambria"/>
                              <w:color w:val="10350D"/>
                              <w:sz w:val="20"/>
                            </w:rPr>
                            <w:t xml:space="preserve"> </w:t>
                          </w:r>
                          <w:r w:rsidRPr="009C5801">
                            <w:rPr>
                              <w:rFonts w:ascii="Cambria" w:hAnsi="Cambria"/>
                              <w:color w:val="10350D"/>
                              <w:sz w:val="20"/>
                            </w:rPr>
                            <w:t>COST SHARE PROGRAM</w:t>
                          </w:r>
                        </w:p>
                      </w:txbxContent>
                    </v:textbox>
                  </v:shape>
                </v:group>
                <w10:anchorlock/>
              </v:group>
            </w:pict>
          </mc:Fallback>
        </mc:AlternateContent>
      </w:r>
    </w:p>
    <w:p w14:paraId="6199BC22" w14:textId="7F5BA5F2" w:rsidR="0060161D" w:rsidRPr="00CA02ED" w:rsidRDefault="001C2700" w:rsidP="00CA02ED">
      <w:pPr>
        <w:pStyle w:val="BodyText"/>
        <w:widowControl/>
        <w:spacing w:line="276" w:lineRule="auto"/>
        <w:ind w:right="238" w:hanging="1"/>
      </w:pPr>
      <w:r w:rsidRPr="00CA02ED">
        <w:t xml:space="preserve">State Agencies </w:t>
      </w:r>
      <w:r w:rsidR="001D0170" w:rsidRPr="00CA02ED">
        <w:t>with</w:t>
      </w:r>
      <w:r w:rsidRPr="00CA02ED">
        <w:t>in the 16 states of Connecticut, Dela</w:t>
      </w:r>
      <w:r w:rsidR="00443512" w:rsidRPr="00CA02ED">
        <w:t xml:space="preserve">ware, Hawaii, Maine, Maryland, </w:t>
      </w:r>
      <w:r w:rsidRPr="00CA02ED">
        <w:t>Massachusetts, Nevada, New Hampshire, New Jersey, New York, Pennsylvania, Rhode Island, Utah, Vermont, West Virginia, and Wyoming are eligible to participate in the AMA OCCSP.</w:t>
      </w:r>
    </w:p>
    <w:p w14:paraId="61D359FD" w14:textId="77777777" w:rsidR="0060161D" w:rsidRPr="00CA02ED" w:rsidRDefault="0060161D" w:rsidP="00CA02ED">
      <w:pPr>
        <w:widowControl/>
        <w:spacing w:before="11" w:line="276" w:lineRule="auto"/>
        <w:rPr>
          <w:rFonts w:ascii="Calibri" w:eastAsia="Calibri" w:hAnsi="Calibri" w:cs="Calibri"/>
          <w:sz w:val="20"/>
          <w:szCs w:val="20"/>
        </w:rPr>
      </w:pPr>
    </w:p>
    <w:p w14:paraId="04301F7F"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6082EA66" wp14:editId="19672F89">
                <wp:extent cx="6097270" cy="248285"/>
                <wp:effectExtent l="0" t="0" r="8255" b="8890"/>
                <wp:docPr id="627"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285"/>
                          <a:chOff x="0" y="0"/>
                          <a:chExt cx="9602" cy="391"/>
                        </a:xfrm>
                      </wpg:grpSpPr>
                      <wpg:grpSp>
                        <wpg:cNvPr id="628" name="Group 632"/>
                        <wpg:cNvGrpSpPr>
                          <a:grpSpLocks/>
                        </wpg:cNvGrpSpPr>
                        <wpg:grpSpPr bwMode="auto">
                          <a:xfrm>
                            <a:off x="91" y="61"/>
                            <a:ext cx="9420" cy="269"/>
                            <a:chOff x="91" y="61"/>
                            <a:chExt cx="9420" cy="269"/>
                          </a:xfrm>
                        </wpg:grpSpPr>
                        <wps:wsp>
                          <wps:cNvPr id="629" name="Freeform 633"/>
                          <wps:cNvSpPr>
                            <a:spLocks/>
                          </wps:cNvSpPr>
                          <wps:spPr bwMode="auto">
                            <a:xfrm>
                              <a:off x="91" y="61"/>
                              <a:ext cx="9420" cy="269"/>
                            </a:xfrm>
                            <a:custGeom>
                              <a:avLst/>
                              <a:gdLst>
                                <a:gd name="T0" fmla="+- 0 91 91"/>
                                <a:gd name="T1" fmla="*/ T0 w 9420"/>
                                <a:gd name="T2" fmla="+- 0 330 61"/>
                                <a:gd name="T3" fmla="*/ 330 h 269"/>
                                <a:gd name="T4" fmla="+- 0 9511 91"/>
                                <a:gd name="T5" fmla="*/ T4 w 9420"/>
                                <a:gd name="T6" fmla="+- 0 330 61"/>
                                <a:gd name="T7" fmla="*/ 330 h 269"/>
                                <a:gd name="T8" fmla="+- 0 9511 91"/>
                                <a:gd name="T9" fmla="*/ T8 w 9420"/>
                                <a:gd name="T10" fmla="+- 0 61 61"/>
                                <a:gd name="T11" fmla="*/ 61 h 269"/>
                                <a:gd name="T12" fmla="+- 0 91 91"/>
                                <a:gd name="T13" fmla="*/ T12 w 9420"/>
                                <a:gd name="T14" fmla="+- 0 61 61"/>
                                <a:gd name="T15" fmla="*/ 61 h 269"/>
                                <a:gd name="T16" fmla="+- 0 91 91"/>
                                <a:gd name="T17" fmla="*/ T16 w 9420"/>
                                <a:gd name="T18" fmla="+- 0 330 61"/>
                                <a:gd name="T19" fmla="*/ 330 h 269"/>
                              </a:gdLst>
                              <a:ahLst/>
                              <a:cxnLst>
                                <a:cxn ang="0">
                                  <a:pos x="T1" y="T3"/>
                                </a:cxn>
                                <a:cxn ang="0">
                                  <a:pos x="T5" y="T7"/>
                                </a:cxn>
                                <a:cxn ang="0">
                                  <a:pos x="T9" y="T11"/>
                                </a:cxn>
                                <a:cxn ang="0">
                                  <a:pos x="T13" y="T15"/>
                                </a:cxn>
                                <a:cxn ang="0">
                                  <a:pos x="T17" y="T19"/>
                                </a:cxn>
                              </a:cxnLst>
                              <a:rect l="0" t="0" r="r" b="b"/>
                              <a:pathLst>
                                <a:path w="9420" h="269">
                                  <a:moveTo>
                                    <a:pt x="0" y="269"/>
                                  </a:moveTo>
                                  <a:lnTo>
                                    <a:pt x="9420" y="269"/>
                                  </a:lnTo>
                                  <a:lnTo>
                                    <a:pt x="9420" y="0"/>
                                  </a:lnTo>
                                  <a:lnTo>
                                    <a:pt x="0" y="0"/>
                                  </a:lnTo>
                                  <a:lnTo>
                                    <a:pt x="0" y="269"/>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0" name="Group 630"/>
                        <wpg:cNvGrpSpPr>
                          <a:grpSpLocks/>
                        </wpg:cNvGrpSpPr>
                        <wpg:grpSpPr bwMode="auto">
                          <a:xfrm>
                            <a:off x="31" y="31"/>
                            <a:ext cx="9540" cy="2"/>
                            <a:chOff x="31" y="31"/>
                            <a:chExt cx="9540" cy="2"/>
                          </a:xfrm>
                        </wpg:grpSpPr>
                        <wps:wsp>
                          <wps:cNvPr id="631" name="Freeform 631"/>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2" name="Group 628"/>
                        <wpg:cNvGrpSpPr>
                          <a:grpSpLocks/>
                        </wpg:cNvGrpSpPr>
                        <wpg:grpSpPr bwMode="auto">
                          <a:xfrm>
                            <a:off x="31" y="360"/>
                            <a:ext cx="9540" cy="2"/>
                            <a:chOff x="31" y="360"/>
                            <a:chExt cx="9540" cy="2"/>
                          </a:xfrm>
                        </wpg:grpSpPr>
                        <wps:wsp>
                          <wps:cNvPr id="633" name="Freeform 629"/>
                          <wps:cNvSpPr>
                            <a:spLocks/>
                          </wps:cNvSpPr>
                          <wps:spPr bwMode="auto">
                            <a:xfrm>
                              <a:off x="31" y="360"/>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4" name="Group 626"/>
                        <wpg:cNvGrpSpPr>
                          <a:grpSpLocks/>
                        </wpg:cNvGrpSpPr>
                        <wpg:grpSpPr bwMode="auto">
                          <a:xfrm>
                            <a:off x="61" y="61"/>
                            <a:ext cx="2" cy="269"/>
                            <a:chOff x="61" y="61"/>
                            <a:chExt cx="2" cy="269"/>
                          </a:xfrm>
                        </wpg:grpSpPr>
                        <wps:wsp>
                          <wps:cNvPr id="635" name="Freeform 627"/>
                          <wps:cNvSpPr>
                            <a:spLocks/>
                          </wps:cNvSpPr>
                          <wps:spPr bwMode="auto">
                            <a:xfrm>
                              <a:off x="6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6" name="Group 623"/>
                        <wpg:cNvGrpSpPr>
                          <a:grpSpLocks/>
                        </wpg:cNvGrpSpPr>
                        <wpg:grpSpPr bwMode="auto">
                          <a:xfrm>
                            <a:off x="9541" y="61"/>
                            <a:ext cx="2" cy="269"/>
                            <a:chOff x="9541" y="61"/>
                            <a:chExt cx="2" cy="269"/>
                          </a:xfrm>
                        </wpg:grpSpPr>
                        <wps:wsp>
                          <wps:cNvPr id="637" name="Freeform 625"/>
                          <wps:cNvSpPr>
                            <a:spLocks/>
                          </wps:cNvSpPr>
                          <wps:spPr bwMode="auto">
                            <a:xfrm>
                              <a:off x="954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 name="Text Box 624"/>
                          <wps:cNvSpPr txBox="1">
                            <a:spLocks noChangeArrowheads="1"/>
                          </wps:cNvSpPr>
                          <wps:spPr bwMode="auto">
                            <a:xfrm>
                              <a:off x="30" y="0"/>
                              <a:ext cx="9542"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16C94" w14:textId="77777777" w:rsidR="00A90603" w:rsidRPr="009C5801" w:rsidRDefault="00A90603">
                                <w:pPr>
                                  <w:spacing w:before="60"/>
                                  <w:ind w:left="90"/>
                                  <w:rPr>
                                    <w:rFonts w:ascii="Cambria" w:eastAsia="Cambria" w:hAnsi="Cambria" w:cs="Cambria"/>
                                    <w:sz w:val="20"/>
                                    <w:szCs w:val="20"/>
                                  </w:rPr>
                                </w:pPr>
                                <w:bookmarkStart w:id="108" w:name="3.2_Cost-Sharing_and_Matching"/>
                                <w:bookmarkStart w:id="109" w:name="_bookmark27"/>
                                <w:bookmarkEnd w:id="108"/>
                                <w:bookmarkEnd w:id="109"/>
                                <w:r w:rsidRPr="009C5801">
                                  <w:rPr>
                                    <w:rFonts w:ascii="Cambria" w:hAnsi="Cambria"/>
                                    <w:sz w:val="20"/>
                                  </w:rPr>
                                  <w:t>3.2 COST-SHARING AND MATCHING</w:t>
                                </w:r>
                              </w:p>
                            </w:txbxContent>
                          </wps:txbx>
                          <wps:bodyPr rot="0" vert="horz" wrap="square" lIns="0" tIns="0" rIns="0" bIns="0" anchor="t" anchorCtr="0" upright="1">
                            <a:noAutofit/>
                          </wps:bodyPr>
                        </wps:wsp>
                      </wpg:grpSp>
                    </wpg:wgp>
                  </a:graphicData>
                </a:graphic>
              </wp:inline>
            </w:drawing>
          </mc:Choice>
          <mc:Fallback>
            <w:pict>
              <v:group w14:anchorId="6082EA66" id="Group 622" o:spid="_x0000_s1266" style="width:480.1pt;height:19.55pt;mso-position-horizontal-relative:char;mso-position-vertical-relative:line" coordsize="960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">
                <v:group id="Group 632" o:spid="_x0000_s1267" style="position:absolute;left:91;top:61;width:9420;height:269" coordorigin="91,61"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">
                  <v:shape id="Freeform 633" o:spid="_x0000_s1268" style="position:absolute;left:91;top:61;width:9420;height:269;visibility:visible;mso-wrap-style:square;v-text-anchor:top"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" path="m,269r9420,l9420,,,,,269xe" fillcolor="#c5f0c2" stroked="f">
                    <v:path arrowok="t" o:connecttype="custom" o:connectlocs="0,330;9420,330;9420,61;0,61;0,330" o:connectangles="0,0,0,0,0"/>
                  </v:shape>
                </v:group>
                <v:group id="Group 630" o:spid="_x0000_s1269"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">
                  <v:shape id="Freeform 631" o:spid="_x0000_s1270"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" path="m,l9540,e" filled="f" strokecolor="#c5f0c2" strokeweight="3.1pt">
                    <v:path arrowok="t" o:connecttype="custom" o:connectlocs="0,0;9540,0" o:connectangles="0,0"/>
                  </v:shape>
                </v:group>
                <v:group id="Group 628" o:spid="_x0000_s1271" style="position:absolute;left:31;top:360;width:9540;height:2" coordorigin="31,360"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">
                  <v:shape id="Freeform 629" o:spid="_x0000_s1272" style="position:absolute;left:31;top:360;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" path="m,l9540,e" filled="f" strokecolor="#c5f0c2" strokeweight="3.1pt">
                    <v:path arrowok="t" o:connecttype="custom" o:connectlocs="0,0;9540,0" o:connectangles="0,0"/>
                  </v:shape>
                </v:group>
                <v:group id="Group 626" o:spid="_x0000_s1273" style="position:absolute;left:61;top:61;width:2;height:269" coordorigin="6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">
                  <v:shape id="Freeform 627" o:spid="_x0000_s1274" style="position:absolute;left:6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" path="m,l,269e" filled="f" strokecolor="#c5f0c2" strokeweight="3.1pt">
                    <v:path arrowok="t" o:connecttype="custom" o:connectlocs="0,61;0,330" o:connectangles="0,0"/>
                  </v:shape>
                </v:group>
                <v:group id="Group 623" o:spid="_x0000_s1275" style="position:absolute;left:9541;top:61;width:2;height:269" coordorigin="954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shape id="Freeform 625" o:spid="_x0000_s1276" style="position:absolute;left:954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" path="m,l,269e" filled="f" strokecolor="#c5f0c2" strokeweight="3.1pt">
                    <v:path arrowok="t" o:connecttype="custom" o:connectlocs="0,61;0,330" o:connectangles="0,0"/>
                  </v:shape>
                  <v:shape id="Text Box 624" o:spid="_x0000_s1277" type="#_x0000_t202" style="position:absolute;left:30;width:9542;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14:paraId="4DA16C94" w14:textId="77777777" w:rsidR="00A90603" w:rsidRPr="009C5801" w:rsidRDefault="00A90603">
                          <w:pPr>
                            <w:spacing w:before="60"/>
                            <w:ind w:left="90"/>
                            <w:rPr>
                              <w:rFonts w:ascii="Cambria" w:eastAsia="Cambria" w:hAnsi="Cambria" w:cs="Cambria"/>
                              <w:sz w:val="20"/>
                              <w:szCs w:val="20"/>
                            </w:rPr>
                          </w:pPr>
                          <w:bookmarkStart w:id="110" w:name="3.2_Cost-Sharing_and_Matching"/>
                          <w:bookmarkStart w:id="111" w:name="_bookmark27"/>
                          <w:bookmarkEnd w:id="110"/>
                          <w:bookmarkEnd w:id="111"/>
                          <w:r w:rsidRPr="009C5801">
                            <w:rPr>
                              <w:rFonts w:ascii="Cambria" w:hAnsi="Cambria"/>
                              <w:sz w:val="20"/>
                            </w:rPr>
                            <w:t>3.2 COST-SHARING AND MATCHING</w:t>
                          </w:r>
                        </w:p>
                      </w:txbxContent>
                    </v:textbox>
                  </v:shape>
                </v:group>
                <w10:anchorlock/>
              </v:group>
            </w:pict>
          </mc:Fallback>
        </mc:AlternateContent>
      </w:r>
    </w:p>
    <w:p w14:paraId="453503C8" w14:textId="77777777" w:rsidR="0060161D" w:rsidRPr="00CA02ED" w:rsidRDefault="001C2700" w:rsidP="00CA02ED">
      <w:pPr>
        <w:pStyle w:val="BodyText"/>
        <w:widowControl/>
        <w:spacing w:before="117" w:line="276" w:lineRule="auto"/>
        <w:ind w:left="239" w:right="289"/>
      </w:pPr>
      <w:r w:rsidRPr="00CA02ED">
        <w:t>There are no Federal cost-sharing or matching requirements for State Agencies participating in the NOCCSP or AMA OCCSP.</w:t>
      </w:r>
    </w:p>
    <w:p w14:paraId="1DDEF5C9" w14:textId="77777777" w:rsidR="0060161D" w:rsidRPr="00CA02ED" w:rsidRDefault="0060161D" w:rsidP="00CA02ED">
      <w:pPr>
        <w:widowControl/>
        <w:spacing w:before="11" w:line="276" w:lineRule="auto"/>
        <w:rPr>
          <w:rFonts w:ascii="Calibri" w:eastAsia="Calibri" w:hAnsi="Calibri" w:cs="Calibri"/>
          <w:sz w:val="20"/>
          <w:szCs w:val="20"/>
        </w:rPr>
      </w:pPr>
    </w:p>
    <w:p w14:paraId="0D87E99A"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26976480" wp14:editId="18F75227">
                <wp:extent cx="6097270" cy="266700"/>
                <wp:effectExtent l="0" t="0" r="8255" b="0"/>
                <wp:docPr id="615"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66700"/>
                          <a:chOff x="0" y="0"/>
                          <a:chExt cx="9602" cy="420"/>
                        </a:xfrm>
                      </wpg:grpSpPr>
                      <wpg:grpSp>
                        <wpg:cNvPr id="616" name="Group 620"/>
                        <wpg:cNvGrpSpPr>
                          <a:grpSpLocks/>
                        </wpg:cNvGrpSpPr>
                        <wpg:grpSpPr bwMode="auto">
                          <a:xfrm>
                            <a:off x="91" y="61"/>
                            <a:ext cx="9420" cy="298"/>
                            <a:chOff x="91" y="61"/>
                            <a:chExt cx="9420" cy="298"/>
                          </a:xfrm>
                        </wpg:grpSpPr>
                        <wps:wsp>
                          <wps:cNvPr id="617" name="Freeform 621"/>
                          <wps:cNvSpPr>
                            <a:spLocks/>
                          </wps:cNvSpPr>
                          <wps:spPr bwMode="auto">
                            <a:xfrm>
                              <a:off x="91" y="61"/>
                              <a:ext cx="9420" cy="298"/>
                            </a:xfrm>
                            <a:custGeom>
                              <a:avLst/>
                              <a:gdLst>
                                <a:gd name="T0" fmla="+- 0 91 91"/>
                                <a:gd name="T1" fmla="*/ T0 w 9420"/>
                                <a:gd name="T2" fmla="+- 0 359 61"/>
                                <a:gd name="T3" fmla="*/ 359 h 298"/>
                                <a:gd name="T4" fmla="+- 0 9511 91"/>
                                <a:gd name="T5" fmla="*/ T4 w 9420"/>
                                <a:gd name="T6" fmla="+- 0 359 61"/>
                                <a:gd name="T7" fmla="*/ 359 h 298"/>
                                <a:gd name="T8" fmla="+- 0 9511 91"/>
                                <a:gd name="T9" fmla="*/ T8 w 9420"/>
                                <a:gd name="T10" fmla="+- 0 61 61"/>
                                <a:gd name="T11" fmla="*/ 61 h 298"/>
                                <a:gd name="T12" fmla="+- 0 91 91"/>
                                <a:gd name="T13" fmla="*/ T12 w 9420"/>
                                <a:gd name="T14" fmla="+- 0 61 61"/>
                                <a:gd name="T15" fmla="*/ 61 h 298"/>
                                <a:gd name="T16" fmla="+- 0 91 91"/>
                                <a:gd name="T17" fmla="*/ T16 w 9420"/>
                                <a:gd name="T18" fmla="+- 0 359 61"/>
                                <a:gd name="T19" fmla="*/ 359 h 298"/>
                              </a:gdLst>
                              <a:ahLst/>
                              <a:cxnLst>
                                <a:cxn ang="0">
                                  <a:pos x="T1" y="T3"/>
                                </a:cxn>
                                <a:cxn ang="0">
                                  <a:pos x="T5" y="T7"/>
                                </a:cxn>
                                <a:cxn ang="0">
                                  <a:pos x="T9" y="T11"/>
                                </a:cxn>
                                <a:cxn ang="0">
                                  <a:pos x="T13" y="T15"/>
                                </a:cxn>
                                <a:cxn ang="0">
                                  <a:pos x="T17" y="T19"/>
                                </a:cxn>
                              </a:cxnLst>
                              <a:rect l="0" t="0" r="r" b="b"/>
                              <a:pathLst>
                                <a:path w="9420" h="298">
                                  <a:moveTo>
                                    <a:pt x="0" y="298"/>
                                  </a:moveTo>
                                  <a:lnTo>
                                    <a:pt x="9420" y="298"/>
                                  </a:lnTo>
                                  <a:lnTo>
                                    <a:pt x="9420" y="0"/>
                                  </a:lnTo>
                                  <a:lnTo>
                                    <a:pt x="0" y="0"/>
                                  </a:lnTo>
                                  <a:lnTo>
                                    <a:pt x="0" y="298"/>
                                  </a:lnTo>
                                  <a:close/>
                                </a:path>
                              </a:pathLst>
                            </a:custGeom>
                            <a:solidFill>
                              <a:srgbClr val="216C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8" name="Group 618"/>
                        <wpg:cNvGrpSpPr>
                          <a:grpSpLocks/>
                        </wpg:cNvGrpSpPr>
                        <wpg:grpSpPr bwMode="auto">
                          <a:xfrm>
                            <a:off x="31" y="31"/>
                            <a:ext cx="9540" cy="2"/>
                            <a:chOff x="31" y="31"/>
                            <a:chExt cx="9540" cy="2"/>
                          </a:xfrm>
                        </wpg:grpSpPr>
                        <wps:wsp>
                          <wps:cNvPr id="619" name="Freeform 619"/>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0" name="Group 616"/>
                        <wpg:cNvGrpSpPr>
                          <a:grpSpLocks/>
                        </wpg:cNvGrpSpPr>
                        <wpg:grpSpPr bwMode="auto">
                          <a:xfrm>
                            <a:off x="31" y="389"/>
                            <a:ext cx="9540" cy="2"/>
                            <a:chOff x="31" y="389"/>
                            <a:chExt cx="9540" cy="2"/>
                          </a:xfrm>
                        </wpg:grpSpPr>
                        <wps:wsp>
                          <wps:cNvPr id="621" name="Freeform 617"/>
                          <wps:cNvSpPr>
                            <a:spLocks/>
                          </wps:cNvSpPr>
                          <wps:spPr bwMode="auto">
                            <a:xfrm>
                              <a:off x="31" y="389"/>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2" name="Group 614"/>
                        <wpg:cNvGrpSpPr>
                          <a:grpSpLocks/>
                        </wpg:cNvGrpSpPr>
                        <wpg:grpSpPr bwMode="auto">
                          <a:xfrm>
                            <a:off x="61" y="61"/>
                            <a:ext cx="2" cy="298"/>
                            <a:chOff x="61" y="61"/>
                            <a:chExt cx="2" cy="298"/>
                          </a:xfrm>
                        </wpg:grpSpPr>
                        <wps:wsp>
                          <wps:cNvPr id="623" name="Freeform 615"/>
                          <wps:cNvSpPr>
                            <a:spLocks/>
                          </wps:cNvSpPr>
                          <wps:spPr bwMode="auto">
                            <a:xfrm>
                              <a:off x="61" y="61"/>
                              <a:ext cx="2" cy="298"/>
                            </a:xfrm>
                            <a:custGeom>
                              <a:avLst/>
                              <a:gdLst>
                                <a:gd name="T0" fmla="+- 0 61 61"/>
                                <a:gd name="T1" fmla="*/ 61 h 298"/>
                                <a:gd name="T2" fmla="+- 0 359 61"/>
                                <a:gd name="T3" fmla="*/ 359 h 298"/>
                              </a:gdLst>
                              <a:ahLst/>
                              <a:cxnLst>
                                <a:cxn ang="0">
                                  <a:pos x="0" y="T1"/>
                                </a:cxn>
                                <a:cxn ang="0">
                                  <a:pos x="0" y="T3"/>
                                </a:cxn>
                              </a:cxnLst>
                              <a:rect l="0" t="0" r="r" b="b"/>
                              <a:pathLst>
                                <a:path h="298">
                                  <a:moveTo>
                                    <a:pt x="0" y="0"/>
                                  </a:moveTo>
                                  <a:lnTo>
                                    <a:pt x="0" y="298"/>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4" name="Group 611"/>
                        <wpg:cNvGrpSpPr>
                          <a:grpSpLocks/>
                        </wpg:cNvGrpSpPr>
                        <wpg:grpSpPr bwMode="auto">
                          <a:xfrm>
                            <a:off x="9541" y="61"/>
                            <a:ext cx="2" cy="298"/>
                            <a:chOff x="9541" y="61"/>
                            <a:chExt cx="2" cy="298"/>
                          </a:xfrm>
                        </wpg:grpSpPr>
                        <wps:wsp>
                          <wps:cNvPr id="625" name="Freeform 613"/>
                          <wps:cNvSpPr>
                            <a:spLocks/>
                          </wps:cNvSpPr>
                          <wps:spPr bwMode="auto">
                            <a:xfrm>
                              <a:off x="9541" y="61"/>
                              <a:ext cx="2" cy="298"/>
                            </a:xfrm>
                            <a:custGeom>
                              <a:avLst/>
                              <a:gdLst>
                                <a:gd name="T0" fmla="+- 0 61 61"/>
                                <a:gd name="T1" fmla="*/ 61 h 298"/>
                                <a:gd name="T2" fmla="+- 0 359 61"/>
                                <a:gd name="T3" fmla="*/ 359 h 298"/>
                              </a:gdLst>
                              <a:ahLst/>
                              <a:cxnLst>
                                <a:cxn ang="0">
                                  <a:pos x="0" y="T1"/>
                                </a:cxn>
                                <a:cxn ang="0">
                                  <a:pos x="0" y="T3"/>
                                </a:cxn>
                              </a:cxnLst>
                              <a:rect l="0" t="0" r="r" b="b"/>
                              <a:pathLst>
                                <a:path h="298">
                                  <a:moveTo>
                                    <a:pt x="0" y="0"/>
                                  </a:moveTo>
                                  <a:lnTo>
                                    <a:pt x="0" y="298"/>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6" name="Text Box 612"/>
                          <wps:cNvSpPr txBox="1">
                            <a:spLocks noChangeArrowheads="1"/>
                          </wps:cNvSpPr>
                          <wps:spPr bwMode="auto">
                            <a:xfrm>
                              <a:off x="30" y="0"/>
                              <a:ext cx="9542"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A6E6A" w14:textId="77777777" w:rsidR="00A90603" w:rsidRPr="009C5801" w:rsidRDefault="00A90603">
                                <w:pPr>
                                  <w:spacing w:before="60"/>
                                  <w:ind w:left="90"/>
                                  <w:rPr>
                                    <w:rFonts w:ascii="Cambria" w:eastAsia="Cambria" w:hAnsi="Cambria" w:cs="Cambria"/>
                                  </w:rPr>
                                </w:pPr>
                                <w:bookmarkStart w:id="112" w:name="4.0_Application_and_Submission_Informati"/>
                                <w:bookmarkStart w:id="113" w:name="_bookmark28"/>
                                <w:bookmarkEnd w:id="112"/>
                                <w:bookmarkEnd w:id="113"/>
                                <w:r w:rsidRPr="009C5801">
                                  <w:rPr>
                                    <w:rFonts w:ascii="Cambria" w:hAnsi="Cambria"/>
                                    <w:b/>
                                    <w:color w:val="FFFFFF"/>
                                  </w:rPr>
                                  <w:t>4.0 APPLICATION AND SUBMISSION INFORMATION</w:t>
                                </w:r>
                              </w:p>
                            </w:txbxContent>
                          </wps:txbx>
                          <wps:bodyPr rot="0" vert="horz" wrap="square" lIns="0" tIns="0" rIns="0" bIns="0" anchor="t" anchorCtr="0" upright="1">
                            <a:noAutofit/>
                          </wps:bodyPr>
                        </wps:wsp>
                      </wpg:grpSp>
                    </wpg:wgp>
                  </a:graphicData>
                </a:graphic>
              </wp:inline>
            </w:drawing>
          </mc:Choice>
          <mc:Fallback>
            <w:pict>
              <v:group w14:anchorId="26976480" id="Group 610" o:spid="_x0000_s1278" style="width:480.1pt;height:21pt;mso-position-horizontal-relative:char;mso-position-vertical-relative:line" coordsize="960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">
                <v:group id="Group 620" o:spid="_x0000_s1279" style="position:absolute;left:91;top:61;width:9420;height:298" coordorigin="91,61" coordsize="9420,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">
                  <v:shape id="Freeform 621" o:spid="_x0000_s1280" style="position:absolute;left:91;top:61;width:9420;height:298;visibility:visible;mso-wrap-style:square;v-text-anchor:top" coordsize="9420,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" path="m,298r9420,l9420,,,,,298xe" fillcolor="#216c1a" stroked="f">
                    <v:path arrowok="t" o:connecttype="custom" o:connectlocs="0,359;9420,359;9420,61;0,61;0,359" o:connectangles="0,0,0,0,0"/>
                  </v:shape>
                </v:group>
                <v:group id="Group 618" o:spid="_x0000_s1281"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">
                  <v:shape id="Freeform 619" o:spid="_x0000_s1282"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" path="m,l9540,e" filled="f" strokecolor="#216c1a" strokeweight="3.1pt">
                    <v:path arrowok="t" o:connecttype="custom" o:connectlocs="0,0;9540,0" o:connectangles="0,0"/>
                  </v:shape>
                </v:group>
                <v:group id="Group 616" o:spid="_x0000_s1283" style="position:absolute;left:31;top:389;width:9540;height:2" coordorigin="31,389"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">
                  <v:shape id="Freeform 617" o:spid="_x0000_s1284" style="position:absolute;left:31;top:389;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" path="m,l9540,e" filled="f" strokecolor="#216c1a" strokeweight="3.1pt">
                    <v:path arrowok="t" o:connecttype="custom" o:connectlocs="0,0;9540,0" o:connectangles="0,0"/>
                  </v:shape>
                </v:group>
                <v:group id="Group 614" o:spid="_x0000_s1285" style="position:absolute;left:61;top:61;width:2;height:298" coordorigin="61,61" coordsize="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">
                  <v:shape id="Freeform 615" o:spid="_x0000_s1286" style="position:absolute;left:61;top:61;width:2;height:298;visibility:visible;mso-wrap-style:square;v-text-anchor:top" coordsize="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" path="m,l,298e" filled="f" strokecolor="#216c1a" strokeweight="3.1pt">
                    <v:path arrowok="t" o:connecttype="custom" o:connectlocs="0,61;0,359" o:connectangles="0,0"/>
                  </v:shape>
                </v:group>
                <v:group id="Group 611" o:spid="_x0000_s1287" style="position:absolute;left:9541;top:61;width:2;height:298" coordorigin="9541,61" coordsize="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">
                  <v:shape id="Freeform 613" o:spid="_x0000_s1288" style="position:absolute;left:9541;top:61;width:2;height:298;visibility:visible;mso-wrap-style:square;v-text-anchor:top" coordsize="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" path="m,l,298e" filled="f" strokecolor="#216c1a" strokeweight="3.1pt">
                    <v:path arrowok="t" o:connecttype="custom" o:connectlocs="0,61;0,359" o:connectangles="0,0"/>
                  </v:shape>
                  <v:shape id="Text Box 612" o:spid="_x0000_s1289" type="#_x0000_t202" style="position:absolute;left:30;width:954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602A6E6A" w14:textId="77777777" w:rsidR="00A90603" w:rsidRPr="009C5801" w:rsidRDefault="00A90603">
                          <w:pPr>
                            <w:spacing w:before="60"/>
                            <w:ind w:left="90"/>
                            <w:rPr>
                              <w:rFonts w:ascii="Cambria" w:eastAsia="Cambria" w:hAnsi="Cambria" w:cs="Cambria"/>
                            </w:rPr>
                          </w:pPr>
                          <w:bookmarkStart w:id="114" w:name="4.0_Application_and_Submission_Informati"/>
                          <w:bookmarkStart w:id="115" w:name="_bookmark28"/>
                          <w:bookmarkEnd w:id="114"/>
                          <w:bookmarkEnd w:id="115"/>
                          <w:r w:rsidRPr="009C5801">
                            <w:rPr>
                              <w:rFonts w:ascii="Cambria" w:hAnsi="Cambria"/>
                              <w:b/>
                              <w:color w:val="FFFFFF"/>
                            </w:rPr>
                            <w:t>4.0 APPLICATION AND SUBMISSION INFORMATION</w:t>
                          </w:r>
                        </w:p>
                      </w:txbxContent>
                    </v:textbox>
                  </v:shape>
                </v:group>
                <w10:anchorlock/>
              </v:group>
            </w:pict>
          </mc:Fallback>
        </mc:AlternateContent>
      </w:r>
    </w:p>
    <w:p w14:paraId="32197AA9" w14:textId="77777777" w:rsidR="0060161D" w:rsidRPr="00CA02ED" w:rsidRDefault="0060161D" w:rsidP="00CA02ED">
      <w:pPr>
        <w:widowControl/>
        <w:spacing w:before="8" w:line="276" w:lineRule="auto"/>
        <w:rPr>
          <w:rFonts w:ascii="Calibri" w:eastAsia="Calibri" w:hAnsi="Calibri" w:cs="Calibri"/>
          <w:sz w:val="20"/>
          <w:szCs w:val="20"/>
        </w:rPr>
      </w:pPr>
    </w:p>
    <w:p w14:paraId="16836456"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631758DD" wp14:editId="11B9070E">
                <wp:extent cx="6097270" cy="248285"/>
                <wp:effectExtent l="0" t="0" r="8255" b="8890"/>
                <wp:docPr id="603" name="Group 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285"/>
                          <a:chOff x="0" y="0"/>
                          <a:chExt cx="9602" cy="391"/>
                        </a:xfrm>
                      </wpg:grpSpPr>
                      <wpg:grpSp>
                        <wpg:cNvPr id="604" name="Group 608"/>
                        <wpg:cNvGrpSpPr>
                          <a:grpSpLocks/>
                        </wpg:cNvGrpSpPr>
                        <wpg:grpSpPr bwMode="auto">
                          <a:xfrm>
                            <a:off x="91" y="61"/>
                            <a:ext cx="9420" cy="269"/>
                            <a:chOff x="91" y="61"/>
                            <a:chExt cx="9420" cy="269"/>
                          </a:xfrm>
                        </wpg:grpSpPr>
                        <wps:wsp>
                          <wps:cNvPr id="605" name="Freeform 609"/>
                          <wps:cNvSpPr>
                            <a:spLocks/>
                          </wps:cNvSpPr>
                          <wps:spPr bwMode="auto">
                            <a:xfrm>
                              <a:off x="91" y="61"/>
                              <a:ext cx="9420" cy="269"/>
                            </a:xfrm>
                            <a:custGeom>
                              <a:avLst/>
                              <a:gdLst>
                                <a:gd name="T0" fmla="+- 0 91 91"/>
                                <a:gd name="T1" fmla="*/ T0 w 9420"/>
                                <a:gd name="T2" fmla="+- 0 330 61"/>
                                <a:gd name="T3" fmla="*/ 330 h 269"/>
                                <a:gd name="T4" fmla="+- 0 9511 91"/>
                                <a:gd name="T5" fmla="*/ T4 w 9420"/>
                                <a:gd name="T6" fmla="+- 0 330 61"/>
                                <a:gd name="T7" fmla="*/ 330 h 269"/>
                                <a:gd name="T8" fmla="+- 0 9511 91"/>
                                <a:gd name="T9" fmla="*/ T8 w 9420"/>
                                <a:gd name="T10" fmla="+- 0 61 61"/>
                                <a:gd name="T11" fmla="*/ 61 h 269"/>
                                <a:gd name="T12" fmla="+- 0 91 91"/>
                                <a:gd name="T13" fmla="*/ T12 w 9420"/>
                                <a:gd name="T14" fmla="+- 0 61 61"/>
                                <a:gd name="T15" fmla="*/ 61 h 269"/>
                                <a:gd name="T16" fmla="+- 0 91 91"/>
                                <a:gd name="T17" fmla="*/ T16 w 9420"/>
                                <a:gd name="T18" fmla="+- 0 330 61"/>
                                <a:gd name="T19" fmla="*/ 330 h 269"/>
                              </a:gdLst>
                              <a:ahLst/>
                              <a:cxnLst>
                                <a:cxn ang="0">
                                  <a:pos x="T1" y="T3"/>
                                </a:cxn>
                                <a:cxn ang="0">
                                  <a:pos x="T5" y="T7"/>
                                </a:cxn>
                                <a:cxn ang="0">
                                  <a:pos x="T9" y="T11"/>
                                </a:cxn>
                                <a:cxn ang="0">
                                  <a:pos x="T13" y="T15"/>
                                </a:cxn>
                                <a:cxn ang="0">
                                  <a:pos x="T17" y="T19"/>
                                </a:cxn>
                              </a:cxnLst>
                              <a:rect l="0" t="0" r="r" b="b"/>
                              <a:pathLst>
                                <a:path w="9420" h="269">
                                  <a:moveTo>
                                    <a:pt x="0" y="269"/>
                                  </a:moveTo>
                                  <a:lnTo>
                                    <a:pt x="9420" y="269"/>
                                  </a:lnTo>
                                  <a:lnTo>
                                    <a:pt x="9420" y="0"/>
                                  </a:lnTo>
                                  <a:lnTo>
                                    <a:pt x="0" y="0"/>
                                  </a:lnTo>
                                  <a:lnTo>
                                    <a:pt x="0" y="269"/>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6" name="Group 606"/>
                        <wpg:cNvGrpSpPr>
                          <a:grpSpLocks/>
                        </wpg:cNvGrpSpPr>
                        <wpg:grpSpPr bwMode="auto">
                          <a:xfrm>
                            <a:off x="31" y="31"/>
                            <a:ext cx="9540" cy="2"/>
                            <a:chOff x="31" y="31"/>
                            <a:chExt cx="9540" cy="2"/>
                          </a:xfrm>
                        </wpg:grpSpPr>
                        <wps:wsp>
                          <wps:cNvPr id="607" name="Freeform 607"/>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8" name="Group 604"/>
                        <wpg:cNvGrpSpPr>
                          <a:grpSpLocks/>
                        </wpg:cNvGrpSpPr>
                        <wpg:grpSpPr bwMode="auto">
                          <a:xfrm>
                            <a:off x="31" y="360"/>
                            <a:ext cx="9540" cy="2"/>
                            <a:chOff x="31" y="360"/>
                            <a:chExt cx="9540" cy="2"/>
                          </a:xfrm>
                        </wpg:grpSpPr>
                        <wps:wsp>
                          <wps:cNvPr id="609" name="Freeform 605"/>
                          <wps:cNvSpPr>
                            <a:spLocks/>
                          </wps:cNvSpPr>
                          <wps:spPr bwMode="auto">
                            <a:xfrm>
                              <a:off x="31" y="360"/>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0" name="Group 602"/>
                        <wpg:cNvGrpSpPr>
                          <a:grpSpLocks/>
                        </wpg:cNvGrpSpPr>
                        <wpg:grpSpPr bwMode="auto">
                          <a:xfrm>
                            <a:off x="61" y="61"/>
                            <a:ext cx="2" cy="269"/>
                            <a:chOff x="61" y="61"/>
                            <a:chExt cx="2" cy="269"/>
                          </a:xfrm>
                        </wpg:grpSpPr>
                        <wps:wsp>
                          <wps:cNvPr id="611" name="Freeform 603"/>
                          <wps:cNvSpPr>
                            <a:spLocks/>
                          </wps:cNvSpPr>
                          <wps:spPr bwMode="auto">
                            <a:xfrm>
                              <a:off x="6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2" name="Group 599"/>
                        <wpg:cNvGrpSpPr>
                          <a:grpSpLocks/>
                        </wpg:cNvGrpSpPr>
                        <wpg:grpSpPr bwMode="auto">
                          <a:xfrm>
                            <a:off x="9541" y="61"/>
                            <a:ext cx="2" cy="269"/>
                            <a:chOff x="9541" y="61"/>
                            <a:chExt cx="2" cy="269"/>
                          </a:xfrm>
                        </wpg:grpSpPr>
                        <wps:wsp>
                          <wps:cNvPr id="613" name="Freeform 601"/>
                          <wps:cNvSpPr>
                            <a:spLocks/>
                          </wps:cNvSpPr>
                          <wps:spPr bwMode="auto">
                            <a:xfrm>
                              <a:off x="954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4" name="Text Box 600"/>
                          <wps:cNvSpPr txBox="1">
                            <a:spLocks noChangeArrowheads="1"/>
                          </wps:cNvSpPr>
                          <wps:spPr bwMode="auto">
                            <a:xfrm>
                              <a:off x="30" y="0"/>
                              <a:ext cx="9542"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175DF" w14:textId="26F13840" w:rsidR="00A90603" w:rsidRPr="009C5801" w:rsidRDefault="00A90603">
                                <w:pPr>
                                  <w:spacing w:before="60"/>
                                  <w:ind w:left="90"/>
                                  <w:rPr>
                                    <w:rFonts w:ascii="Cambria" w:eastAsia="Cambria" w:hAnsi="Cambria" w:cs="Cambria"/>
                                    <w:sz w:val="20"/>
                                    <w:szCs w:val="20"/>
                                  </w:rPr>
                                </w:pPr>
                                <w:bookmarkStart w:id="116" w:name="4.1_Requesting_an_Application_Package"/>
                                <w:bookmarkStart w:id="117" w:name="_bookmark29"/>
                                <w:bookmarkEnd w:id="116"/>
                                <w:bookmarkEnd w:id="117"/>
                                <w:r w:rsidRPr="009C5801">
                                  <w:rPr>
                                    <w:rFonts w:ascii="Cambria" w:hAnsi="Cambria"/>
                                    <w:sz w:val="20"/>
                                  </w:rPr>
                                  <w:t>4.1 APPLICATION PACKAGE</w:t>
                                </w:r>
                              </w:p>
                            </w:txbxContent>
                          </wps:txbx>
                          <wps:bodyPr rot="0" vert="horz" wrap="square" lIns="0" tIns="0" rIns="0" bIns="0" anchor="t" anchorCtr="0" upright="1">
                            <a:noAutofit/>
                          </wps:bodyPr>
                        </wps:wsp>
                      </wpg:grpSp>
                    </wpg:wgp>
                  </a:graphicData>
                </a:graphic>
              </wp:inline>
            </w:drawing>
          </mc:Choice>
          <mc:Fallback>
            <w:pict>
              <v:group w14:anchorId="631758DD" id="Group 598" o:spid="_x0000_s1290" style="width:480.1pt;height:19.55pt;mso-position-horizontal-relative:char;mso-position-vertical-relative:line" coordsize="960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">
                <v:group id="Group 608" o:spid="_x0000_s1291" style="position:absolute;left:91;top:61;width:9420;height:269" coordorigin="91,61"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">
                  <v:shape id="Freeform 609" o:spid="_x0000_s1292" style="position:absolute;left:91;top:61;width:9420;height:269;visibility:visible;mso-wrap-style:square;v-text-anchor:top"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" path="m,269r9420,l9420,,,,,269xe" fillcolor="#c5f0c2" stroked="f">
                    <v:path arrowok="t" o:connecttype="custom" o:connectlocs="0,330;9420,330;9420,61;0,61;0,330" o:connectangles="0,0,0,0,0"/>
                  </v:shape>
                </v:group>
                <v:group id="Group 606" o:spid="_x0000_s1293"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shape id="Freeform 607" o:spid="_x0000_s1294"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" path="m,l9540,e" filled="f" strokecolor="#c5f0c2" strokeweight="3.1pt">
                    <v:path arrowok="t" o:connecttype="custom" o:connectlocs="0,0;9540,0" o:connectangles="0,0"/>
                  </v:shape>
                </v:group>
                <v:group id="Group 604" o:spid="_x0000_s1295" style="position:absolute;left:31;top:360;width:9540;height:2" coordorigin="31,360"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">
                  <v:shape id="Freeform 605" o:spid="_x0000_s1296" style="position:absolute;left:31;top:360;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" path="m,l9540,e" filled="f" strokecolor="#c5f0c2" strokeweight="3.1pt">
                    <v:path arrowok="t" o:connecttype="custom" o:connectlocs="0,0;9540,0" o:connectangles="0,0"/>
                  </v:shape>
                </v:group>
                <v:group id="Group 602" o:spid="_x0000_s1297" style="position:absolute;left:61;top:61;width:2;height:269" coordorigin="6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">
                  <v:shape id="Freeform 603" o:spid="_x0000_s1298" style="position:absolute;left:6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" path="m,l,269e" filled="f" strokecolor="#c5f0c2" strokeweight="3.1pt">
                    <v:path arrowok="t" o:connecttype="custom" o:connectlocs="0,61;0,330" o:connectangles="0,0"/>
                  </v:shape>
                </v:group>
                <v:group id="Group 599" o:spid="_x0000_s1299" style="position:absolute;left:9541;top:61;width:2;height:269" coordorigin="954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">
                  <v:shape id="Freeform 601" o:spid="_x0000_s1300" style="position:absolute;left:954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" path="m,l,269e" filled="f" strokecolor="#c5f0c2" strokeweight="3.1pt">
                    <v:path arrowok="t" o:connecttype="custom" o:connectlocs="0,61;0,330" o:connectangles="0,0"/>
                  </v:shape>
                  <v:shape id="Text Box 600" o:spid="_x0000_s1301" type="#_x0000_t202" style="position:absolute;left:30;width:9542;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xUxQAAANwAAAAPAAAAZHJzL2Rvd25yZXYueG1sRI9Ba8JA&#10;FITvgv9heUJvurGU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BblgxUxQAAANwAAAAP&#10;AAAAAAAAAAAAAAAAAAcCAABkcnMvZG93bnJldi54bWxQSwUGAAAAAAMAAwC3AAAA+QIAAAAA&#10;" filled="f" stroked="f">
                    <v:textbox inset="0,0,0,0">
                      <w:txbxContent>
                        <w:p w14:paraId="243175DF" w14:textId="26F13840" w:rsidR="00A90603" w:rsidRPr="009C5801" w:rsidRDefault="00A90603">
                          <w:pPr>
                            <w:spacing w:before="60"/>
                            <w:ind w:left="90"/>
                            <w:rPr>
                              <w:rFonts w:ascii="Cambria" w:eastAsia="Cambria" w:hAnsi="Cambria" w:cs="Cambria"/>
                              <w:sz w:val="20"/>
                              <w:szCs w:val="20"/>
                            </w:rPr>
                          </w:pPr>
                          <w:bookmarkStart w:id="118" w:name="4.1_Requesting_an_Application_Package"/>
                          <w:bookmarkStart w:id="119" w:name="_bookmark29"/>
                          <w:bookmarkEnd w:id="118"/>
                          <w:bookmarkEnd w:id="119"/>
                          <w:r w:rsidRPr="009C5801">
                            <w:rPr>
                              <w:rFonts w:ascii="Cambria" w:hAnsi="Cambria"/>
                              <w:sz w:val="20"/>
                            </w:rPr>
                            <w:t>4.1 APPLICATION PACKAGE</w:t>
                          </w:r>
                        </w:p>
                      </w:txbxContent>
                    </v:textbox>
                  </v:shape>
                </v:group>
                <w10:anchorlock/>
              </v:group>
            </w:pict>
          </mc:Fallback>
        </mc:AlternateContent>
      </w:r>
    </w:p>
    <w:p w14:paraId="49AD00E5" w14:textId="0FCD5407" w:rsidR="0060161D" w:rsidRPr="00CA02ED" w:rsidRDefault="00C71E5E" w:rsidP="00CA02ED">
      <w:pPr>
        <w:pStyle w:val="BodyText"/>
        <w:widowControl/>
        <w:spacing w:before="117" w:line="276" w:lineRule="auto"/>
        <w:ind w:right="236"/>
      </w:pPr>
      <w:r w:rsidRPr="00CA02ED">
        <w:t>FSA</w:t>
      </w:r>
      <w:r w:rsidR="001C2700" w:rsidRPr="00CA02ED">
        <w:t xml:space="preserve"> posts a synopsis of each new funding opportunity at </w:t>
      </w:r>
      <w:hyperlink r:id="rId15">
        <w:r w:rsidR="001C2700" w:rsidRPr="00CA02ED">
          <w:t>Grants.gov</w:t>
        </w:r>
      </w:hyperlink>
      <w:r w:rsidR="001C2700" w:rsidRPr="00CA02ED">
        <w:t xml:space="preserve">. Additionally, </w:t>
      </w:r>
      <w:r w:rsidRPr="00CA02ED">
        <w:t>FSA</w:t>
      </w:r>
      <w:r w:rsidR="001C2700" w:rsidRPr="00CA02ED">
        <w:t xml:space="preserve"> will electronically mail notice of the funding opportunity directly to each eligible State Agency.</w:t>
      </w:r>
    </w:p>
    <w:p w14:paraId="4834D31F" w14:textId="77777777" w:rsidR="006F71C7" w:rsidRPr="00CA02ED" w:rsidRDefault="006F71C7" w:rsidP="00CA02ED">
      <w:pPr>
        <w:widowControl/>
        <w:spacing w:line="276" w:lineRule="auto"/>
        <w:ind w:left="119"/>
        <w:rPr>
          <w:rFonts w:ascii="Calibri" w:eastAsia="Calibri" w:hAnsi="Calibri" w:cs="Calibri"/>
          <w:sz w:val="20"/>
          <w:szCs w:val="20"/>
        </w:rPr>
      </w:pPr>
    </w:p>
    <w:p w14:paraId="061DBDA9" w14:textId="0CFC5AD2"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05FACA47" wp14:editId="012EBEBE">
                <wp:extent cx="6097270" cy="248920"/>
                <wp:effectExtent l="0" t="0" r="8255" b="8255"/>
                <wp:docPr id="588"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589" name="Group 593"/>
                        <wpg:cNvGrpSpPr>
                          <a:grpSpLocks/>
                        </wpg:cNvGrpSpPr>
                        <wpg:grpSpPr bwMode="auto">
                          <a:xfrm>
                            <a:off x="91" y="61"/>
                            <a:ext cx="9420" cy="270"/>
                            <a:chOff x="91" y="61"/>
                            <a:chExt cx="9420" cy="270"/>
                          </a:xfrm>
                        </wpg:grpSpPr>
                        <wps:wsp>
                          <wps:cNvPr id="590" name="Freeform 594"/>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1" name="Group 591"/>
                        <wpg:cNvGrpSpPr>
                          <a:grpSpLocks/>
                        </wpg:cNvGrpSpPr>
                        <wpg:grpSpPr bwMode="auto">
                          <a:xfrm>
                            <a:off x="31" y="31"/>
                            <a:ext cx="9540" cy="2"/>
                            <a:chOff x="31" y="31"/>
                            <a:chExt cx="9540" cy="2"/>
                          </a:xfrm>
                        </wpg:grpSpPr>
                        <wps:wsp>
                          <wps:cNvPr id="592" name="Freeform 592"/>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3" name="Group 589"/>
                        <wpg:cNvGrpSpPr>
                          <a:grpSpLocks/>
                        </wpg:cNvGrpSpPr>
                        <wpg:grpSpPr bwMode="auto">
                          <a:xfrm>
                            <a:off x="31" y="361"/>
                            <a:ext cx="9540" cy="2"/>
                            <a:chOff x="31" y="361"/>
                            <a:chExt cx="9540" cy="2"/>
                          </a:xfrm>
                        </wpg:grpSpPr>
                        <wps:wsp>
                          <wps:cNvPr id="594" name="Freeform 590"/>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5" name="Group 587"/>
                        <wpg:cNvGrpSpPr>
                          <a:grpSpLocks/>
                        </wpg:cNvGrpSpPr>
                        <wpg:grpSpPr bwMode="auto">
                          <a:xfrm>
                            <a:off x="61" y="61"/>
                            <a:ext cx="2" cy="270"/>
                            <a:chOff x="61" y="61"/>
                            <a:chExt cx="2" cy="270"/>
                          </a:xfrm>
                        </wpg:grpSpPr>
                        <wps:wsp>
                          <wps:cNvPr id="596" name="Freeform 588"/>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7" name="Group 584"/>
                        <wpg:cNvGrpSpPr>
                          <a:grpSpLocks/>
                        </wpg:cNvGrpSpPr>
                        <wpg:grpSpPr bwMode="auto">
                          <a:xfrm>
                            <a:off x="9541" y="61"/>
                            <a:ext cx="2" cy="270"/>
                            <a:chOff x="9541" y="61"/>
                            <a:chExt cx="2" cy="270"/>
                          </a:xfrm>
                        </wpg:grpSpPr>
                        <wps:wsp>
                          <wps:cNvPr id="598" name="Freeform 586"/>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Text Box 585"/>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0EDA1" w14:textId="77777777" w:rsidR="00A90603" w:rsidRPr="002274A7" w:rsidRDefault="00A90603">
                                <w:pPr>
                                  <w:spacing w:before="60"/>
                                  <w:ind w:left="90"/>
                                  <w:rPr>
                                    <w:rFonts w:ascii="Cambria" w:eastAsia="Cambria" w:hAnsi="Cambria" w:cs="Cambria"/>
                                    <w:sz w:val="20"/>
                                    <w:szCs w:val="20"/>
                                  </w:rPr>
                                </w:pPr>
                                <w:bookmarkStart w:id="120" w:name="4.2_Content_and_Form_of_Application_Subm"/>
                                <w:bookmarkStart w:id="121" w:name="_bookmark30"/>
                                <w:bookmarkEnd w:id="120"/>
                                <w:bookmarkEnd w:id="121"/>
                                <w:r w:rsidRPr="002274A7">
                                  <w:rPr>
                                    <w:rFonts w:ascii="Cambria" w:hAnsi="Cambria"/>
                                    <w:sz w:val="20"/>
                                  </w:rPr>
                                  <w:t>4.2 CONTENT AND FORM OF APPLICATION SUBMISSION</w:t>
                                </w:r>
                              </w:p>
                            </w:txbxContent>
                          </wps:txbx>
                          <wps:bodyPr rot="0" vert="horz" wrap="square" lIns="0" tIns="0" rIns="0" bIns="0" anchor="t" anchorCtr="0" upright="1">
                            <a:noAutofit/>
                          </wps:bodyPr>
                        </wps:wsp>
                      </wpg:grpSp>
                    </wpg:wgp>
                  </a:graphicData>
                </a:graphic>
              </wp:inline>
            </w:drawing>
          </mc:Choice>
          <mc:Fallback>
            <w:pict>
              <v:group w14:anchorId="05FACA47" id="Group 583" o:spid="_x0000_s1302"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">
                <v:group id="Group 593" o:spid="_x0000_s1303"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shape id="Freeform 594" o:spid="_x0000_s1304"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" path="m,270r9420,l9420,,,,,270xe" fillcolor="#c5f0c2" stroked="f">
                    <v:path arrowok="t" o:connecttype="custom" o:connectlocs="0,331;9420,331;9420,61;0,61;0,331" o:connectangles="0,0,0,0,0"/>
                  </v:shape>
                </v:group>
                <v:group id="Group 591" o:spid="_x0000_s1305"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">
                  <v:shape id="Freeform 592" o:spid="_x0000_s1306"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" path="m,l9540,e" filled="f" strokecolor="#c5f0c2" strokeweight="3.1pt">
                    <v:path arrowok="t" o:connecttype="custom" o:connectlocs="0,0;9540,0" o:connectangles="0,0"/>
                  </v:shape>
                </v:group>
                <v:group id="Group 589" o:spid="_x0000_s1307"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21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CulvB7JhwBuf4BAAD//wMAUEsBAi0AFAAGAAgAAAAhANvh9svuAAAAhQEAABMAAAAAAAAA&#10;AAAAAAAAAAAAAFtDb250ZW50X1R5cGVzXS54bWxQSwECLQAUAAYACAAAACEAWvQsW78AAAAVAQAA&#10;CwAAAAAAAAAAAAAAAAAfAQAAX3JlbHMvLnJlbHNQSwECLQAUAAYACAAAACEASJM9tcYAAADcAAAA&#10;DwAAAAAAAAAAAAAAAAAHAgAAZHJzL2Rvd25yZXYueG1sUEsFBgAAAAADAAMAtwAAAPoCAAAAAA==&#10;">
                  <v:shape id="Freeform 590" o:spid="_x0000_s1308"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" path="m,l9540,e" filled="f" strokecolor="#c5f0c2" strokeweight="3.1pt">
                    <v:path arrowok="t" o:connecttype="custom" o:connectlocs="0,0;9540,0" o:connectangles="0,0"/>
                  </v:shape>
                </v:group>
                <v:group id="Group 587" o:spid="_x0000_s1309"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">
                  <v:shape id="Freeform 588" o:spid="_x0000_s1310"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" path="m,l,270e" filled="f" strokecolor="#c5f0c2" strokeweight="3.1pt">
                    <v:path arrowok="t" o:connecttype="custom" o:connectlocs="0,61;0,331" o:connectangles="0,0"/>
                  </v:shape>
                </v:group>
                <v:group id="Group 584" o:spid="_x0000_s1311"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u2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avS/g7E46A3P4CAAD//wMAUEsBAi0AFAAGAAgAAAAhANvh9svuAAAAhQEAABMAAAAAAAAA&#10;AAAAAAAAAAAAAFtDb250ZW50X1R5cGVzXS54bWxQSwECLQAUAAYACAAAACEAWvQsW78AAAAVAQAA&#10;CwAAAAAAAAAAAAAAAAAfAQAAX3JlbHMvLnJlbHNQSwECLQAUAAYACAAAACEAN6g7tsYAAADcAAAA&#10;DwAAAAAAAAAAAAAAAAAHAgAAZHJzL2Rvd25yZXYueG1sUEsFBgAAAAADAAMAtwAAAPoCAAAAAA==&#10;">
                  <v:shape id="Freeform 586" o:spid="_x0000_s1312"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" path="m,l,270e" filled="f" strokecolor="#c5f0c2" strokeweight="3.1pt">
                    <v:path arrowok="t" o:connecttype="custom" o:connectlocs="0,61;0,331" o:connectangles="0,0"/>
                  </v:shape>
                  <v:shape id="Text Box 585" o:spid="_x0000_s1313"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sxQAAANwAAAAPAAAAZHJzL2Rvd25yZXYueG1sRI9Ba8JA&#10;FITvBf/D8gRvdWNB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ADYcHsxQAAANwAAAAP&#10;AAAAAAAAAAAAAAAAAAcCAABkcnMvZG93bnJldi54bWxQSwUGAAAAAAMAAwC3AAAA+QIAAAAA&#10;" filled="f" stroked="f">
                    <v:textbox inset="0,0,0,0">
                      <w:txbxContent>
                        <w:p w14:paraId="0CC0EDA1" w14:textId="77777777" w:rsidR="00A90603" w:rsidRPr="002274A7" w:rsidRDefault="00A90603">
                          <w:pPr>
                            <w:spacing w:before="60"/>
                            <w:ind w:left="90"/>
                            <w:rPr>
                              <w:rFonts w:ascii="Cambria" w:eastAsia="Cambria" w:hAnsi="Cambria" w:cs="Cambria"/>
                              <w:sz w:val="20"/>
                              <w:szCs w:val="20"/>
                            </w:rPr>
                          </w:pPr>
                          <w:bookmarkStart w:id="122" w:name="4.2_Content_and_Form_of_Application_Subm"/>
                          <w:bookmarkStart w:id="123" w:name="_bookmark30"/>
                          <w:bookmarkEnd w:id="122"/>
                          <w:bookmarkEnd w:id="123"/>
                          <w:r w:rsidRPr="002274A7">
                            <w:rPr>
                              <w:rFonts w:ascii="Cambria" w:hAnsi="Cambria"/>
                              <w:sz w:val="20"/>
                            </w:rPr>
                            <w:t>4.2 CONTENT AND FORM OF APPLICATION SUBMISSION</w:t>
                          </w:r>
                        </w:p>
                      </w:txbxContent>
                    </v:textbox>
                  </v:shape>
                </v:group>
                <w10:anchorlock/>
              </v:group>
            </w:pict>
          </mc:Fallback>
        </mc:AlternateContent>
      </w:r>
    </w:p>
    <w:p w14:paraId="3E01A215" w14:textId="7B124A14" w:rsidR="0060161D" w:rsidRPr="00CA02ED" w:rsidRDefault="001C2700" w:rsidP="00CA02ED">
      <w:pPr>
        <w:pStyle w:val="BodyText"/>
        <w:widowControl/>
        <w:spacing w:before="117" w:line="276" w:lineRule="auto"/>
        <w:ind w:right="236"/>
      </w:pPr>
      <w:r w:rsidRPr="00876356">
        <w:t>State Agencies interested in applying for the OCCSP must submit SF-424 via Grants.gov. If an applicant is applying for both the AMA and NOCCSP, then the applicant must submit a separate application for each funding opportunity.</w:t>
      </w:r>
      <w:r w:rsidR="00713072" w:rsidRPr="00CA02ED">
        <w:t xml:space="preserve"> </w:t>
      </w:r>
    </w:p>
    <w:p w14:paraId="5FB3E77A" w14:textId="77777777" w:rsidR="0060161D" w:rsidRPr="00CA02ED" w:rsidRDefault="0060161D" w:rsidP="00CA02ED">
      <w:pPr>
        <w:widowControl/>
        <w:spacing w:before="8" w:line="276" w:lineRule="auto"/>
        <w:rPr>
          <w:rFonts w:ascii="Calibri" w:eastAsia="Calibri" w:hAnsi="Calibri" w:cs="Calibri"/>
          <w:sz w:val="20"/>
          <w:szCs w:val="20"/>
        </w:rPr>
      </w:pPr>
    </w:p>
    <w:p w14:paraId="13C42A16"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7958344B" wp14:editId="7FA5B3ED">
                <wp:extent cx="6027420" cy="191386"/>
                <wp:effectExtent l="0" t="0" r="11430" b="18415"/>
                <wp:docPr id="582"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7420" cy="191386"/>
                          <a:chOff x="-10" y="0"/>
                          <a:chExt cx="9492" cy="595"/>
                        </a:xfrm>
                      </wpg:grpSpPr>
                      <wpg:grpSp>
                        <wpg:cNvPr id="583" name="Group 581"/>
                        <wpg:cNvGrpSpPr>
                          <a:grpSpLocks/>
                        </wpg:cNvGrpSpPr>
                        <wpg:grpSpPr bwMode="auto">
                          <a:xfrm>
                            <a:off x="8" y="8"/>
                            <a:ext cx="9474" cy="2"/>
                            <a:chOff x="8" y="8"/>
                            <a:chExt cx="9474" cy="2"/>
                          </a:xfrm>
                        </wpg:grpSpPr>
                        <wps:wsp>
                          <wps:cNvPr id="584" name="Freeform 582"/>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5" name="Group 578"/>
                        <wpg:cNvGrpSpPr>
                          <a:grpSpLocks/>
                        </wpg:cNvGrpSpPr>
                        <wpg:grpSpPr bwMode="auto">
                          <a:xfrm>
                            <a:off x="-10" y="0"/>
                            <a:ext cx="9491" cy="595"/>
                            <a:chOff x="-10" y="0"/>
                            <a:chExt cx="9491" cy="595"/>
                          </a:xfrm>
                        </wpg:grpSpPr>
                        <wps:wsp>
                          <wps:cNvPr id="586" name="Freeform 580"/>
                          <wps:cNvSpPr>
                            <a:spLocks/>
                          </wps:cNvSpPr>
                          <wps:spPr bwMode="auto">
                            <a:xfrm>
                              <a:off x="15" y="15"/>
                              <a:ext cx="2" cy="580"/>
                            </a:xfrm>
                            <a:custGeom>
                              <a:avLst/>
                              <a:gdLst>
                                <a:gd name="T0" fmla="+- 0 15 15"/>
                                <a:gd name="T1" fmla="*/ 15 h 580"/>
                                <a:gd name="T2" fmla="+- 0 595 15"/>
                                <a:gd name="T3" fmla="*/ 595 h 580"/>
                              </a:gdLst>
                              <a:ahLst/>
                              <a:cxnLst>
                                <a:cxn ang="0">
                                  <a:pos x="0" y="T1"/>
                                </a:cxn>
                                <a:cxn ang="0">
                                  <a:pos x="0" y="T3"/>
                                </a:cxn>
                              </a:cxnLst>
                              <a:rect l="0" t="0" r="r" b="b"/>
                              <a:pathLst>
                                <a:path h="580">
                                  <a:moveTo>
                                    <a:pt x="0" y="0"/>
                                  </a:moveTo>
                                  <a:lnTo>
                                    <a:pt x="0" y="58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 name="Text Box 579"/>
                          <wps:cNvSpPr txBox="1">
                            <a:spLocks noChangeArrowheads="1"/>
                          </wps:cNvSpPr>
                          <wps:spPr bwMode="auto">
                            <a:xfrm>
                              <a:off x="-10" y="0"/>
                              <a:ext cx="9491"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9F4E5" w14:textId="39E7DFB2" w:rsidR="00A90603" w:rsidRPr="002274A7" w:rsidRDefault="00A90603">
                                <w:pPr>
                                  <w:spacing w:before="55" w:line="275" w:lineRule="auto"/>
                                  <w:ind w:left="92" w:right="53"/>
                                  <w:rPr>
                                    <w:rFonts w:ascii="Cambria" w:eastAsia="Cambria" w:hAnsi="Cambria" w:cs="Cambria"/>
                                    <w:sz w:val="20"/>
                                    <w:szCs w:val="20"/>
                                  </w:rPr>
                                </w:pPr>
                                <w:bookmarkStart w:id="124" w:name="4.2.1_SF-424_Application_for_Federal_Dom"/>
                                <w:bookmarkStart w:id="125" w:name="_bookmark31"/>
                                <w:bookmarkEnd w:id="124"/>
                                <w:bookmarkEnd w:id="125"/>
                                <w:r w:rsidRPr="002274A7">
                                  <w:rPr>
                                    <w:rFonts w:ascii="Cambria" w:eastAsia="Cambria" w:hAnsi="Cambria" w:cs="Cambria"/>
                                    <w:color w:val="10350D"/>
                                    <w:sz w:val="20"/>
                                    <w:szCs w:val="20"/>
                                  </w:rPr>
                                  <w:t>4.2.1 SF-424 APPLICATION FOR FEDERAL DOMESTIC ASSISTANCE (REQUIRED)</w:t>
                                </w:r>
                              </w:p>
                            </w:txbxContent>
                          </wps:txbx>
                          <wps:bodyPr rot="0" vert="horz" wrap="square" lIns="0" tIns="0" rIns="0" bIns="0" anchor="t" anchorCtr="0" upright="1">
                            <a:noAutofit/>
                          </wps:bodyPr>
                        </wps:wsp>
                      </wpg:grpSp>
                    </wpg:wgp>
                  </a:graphicData>
                </a:graphic>
              </wp:inline>
            </w:drawing>
          </mc:Choice>
          <mc:Fallback>
            <w:pict>
              <v:group w14:anchorId="7958344B" id="Group 577" o:spid="_x0000_s1314" style="width:474.6pt;height:15.05pt;mso-position-horizontal-relative:char;mso-position-vertical-relative:line" coordorigin="-10" coordsize="949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">
                <v:group id="Group 581" o:spid="_x0000_s1315"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">
                  <v:shape id="Freeform 582" o:spid="_x0000_s1316"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" path="m,l9474,e" filled="f" strokecolor="#216c1a" strokeweight=".82pt">
                    <v:path arrowok="t" o:connecttype="custom" o:connectlocs="0,0;9474,0" o:connectangles="0,0"/>
                  </v:shape>
                </v:group>
                <v:group id="Group 578" o:spid="_x0000_s1317" style="position:absolute;left:-10;width:9491;height:595" coordorigin="-10" coordsize="949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">
                  <v:shape id="Freeform 580" o:spid="_x0000_s1318" style="position:absolute;left:15;top:15;width:2;height:580;visibility:visible;mso-wrap-style:square;v-text-anchor:top" coordsize="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" path="m,l,580e" filled="f" strokecolor="#216c1a" strokeweight=".82pt">
                    <v:path arrowok="t" o:connecttype="custom" o:connectlocs="0,15;0,595" o:connectangles="0,0"/>
                  </v:shape>
                  <v:shape id="Text Box 579" o:spid="_x0000_s1319" type="#_x0000_t202" style="position:absolute;left:-10;width:9491;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filled="f" stroked="f">
                    <v:textbox inset="0,0,0,0">
                      <w:txbxContent>
                        <w:p w14:paraId="3409F4E5" w14:textId="39E7DFB2" w:rsidR="00A90603" w:rsidRPr="002274A7" w:rsidRDefault="00A90603">
                          <w:pPr>
                            <w:spacing w:before="55" w:line="275" w:lineRule="auto"/>
                            <w:ind w:left="92" w:right="53"/>
                            <w:rPr>
                              <w:rFonts w:ascii="Cambria" w:eastAsia="Cambria" w:hAnsi="Cambria" w:cs="Cambria"/>
                              <w:sz w:val="20"/>
                              <w:szCs w:val="20"/>
                            </w:rPr>
                          </w:pPr>
                          <w:bookmarkStart w:id="126" w:name="4.2.1_SF-424_Application_for_Federal_Dom"/>
                          <w:bookmarkStart w:id="127" w:name="_bookmark31"/>
                          <w:bookmarkEnd w:id="126"/>
                          <w:bookmarkEnd w:id="127"/>
                          <w:r w:rsidRPr="002274A7">
                            <w:rPr>
                              <w:rFonts w:ascii="Cambria" w:eastAsia="Cambria" w:hAnsi="Cambria" w:cs="Cambria"/>
                              <w:color w:val="10350D"/>
                              <w:sz w:val="20"/>
                              <w:szCs w:val="20"/>
                            </w:rPr>
                            <w:t>4.2.1 SF-424 APPLICATION FOR FEDERAL DOMESTIC ASSISTANCE (REQUIRED)</w:t>
                          </w:r>
                        </w:p>
                      </w:txbxContent>
                    </v:textbox>
                  </v:shape>
                </v:group>
                <w10:anchorlock/>
              </v:group>
            </w:pict>
          </mc:Fallback>
        </mc:AlternateContent>
      </w:r>
    </w:p>
    <w:p w14:paraId="678F3DA5" w14:textId="4BB3BD30" w:rsidR="0060161D" w:rsidRPr="00CA02ED" w:rsidRDefault="00E35F47" w:rsidP="00CA02ED">
      <w:pPr>
        <w:pStyle w:val="BodyText"/>
        <w:widowControl/>
        <w:spacing w:line="276" w:lineRule="auto"/>
        <w:ind w:right="236"/>
      </w:pPr>
      <w:r w:rsidRPr="00CA02ED">
        <w:rPr>
          <w:noProof/>
        </w:rPr>
        <mc:AlternateContent>
          <mc:Choice Requires="wpg">
            <w:drawing>
              <wp:anchor distT="0" distB="0" distL="114300" distR="114300" simplePos="0" relativeHeight="503256944" behindDoc="1" locked="0" layoutInCell="1" allowOverlap="1" wp14:anchorId="3D76AC4A" wp14:editId="0CBC690E">
                <wp:simplePos x="0" y="0"/>
                <wp:positionH relativeFrom="page">
                  <wp:posOffset>2703830</wp:posOffset>
                </wp:positionH>
                <wp:positionV relativeFrom="paragraph">
                  <wp:posOffset>1140460</wp:posOffset>
                </wp:positionV>
                <wp:extent cx="1270" cy="140970"/>
                <wp:effectExtent l="27305" t="26035" r="28575" b="23495"/>
                <wp:wrapNone/>
                <wp:docPr id="580"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0970"/>
                          <a:chOff x="4258" y="1796"/>
                          <a:chExt cx="2" cy="222"/>
                        </a:xfrm>
                      </wpg:grpSpPr>
                      <wps:wsp>
                        <wps:cNvPr id="581" name="Freeform 576"/>
                        <wps:cNvSpPr>
                          <a:spLocks/>
                        </wps:cNvSpPr>
                        <wps:spPr bwMode="auto">
                          <a:xfrm>
                            <a:off x="4258" y="1796"/>
                            <a:ext cx="2" cy="222"/>
                          </a:xfrm>
                          <a:custGeom>
                            <a:avLst/>
                            <a:gdLst>
                              <a:gd name="T0" fmla="+- 0 1796 1796"/>
                              <a:gd name="T1" fmla="*/ 1796 h 222"/>
                              <a:gd name="T2" fmla="+- 0 2018 1796"/>
                              <a:gd name="T3" fmla="*/ 2018 h 222"/>
                            </a:gdLst>
                            <a:ahLst/>
                            <a:cxnLst>
                              <a:cxn ang="0">
                                <a:pos x="0" y="T1"/>
                              </a:cxn>
                              <a:cxn ang="0">
                                <a:pos x="0" y="T3"/>
                              </a:cxn>
                            </a:cxnLst>
                            <a:rect l="0" t="0" r="r" b="b"/>
                            <a:pathLst>
                              <a:path h="222">
                                <a:moveTo>
                                  <a:pt x="0" y="0"/>
                                </a:moveTo>
                                <a:lnTo>
                                  <a:pt x="0" y="222"/>
                                </a:lnTo>
                              </a:path>
                            </a:pathLst>
                          </a:custGeom>
                          <a:noFill/>
                          <a:ln w="45466">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CC4BD0" id="Group 575" o:spid="_x0000_s1026" style="position:absolute;margin-left:212.9pt;margin-top:89.8pt;width:.1pt;height:11.1pt;z-index:-59536;mso-position-horizontal-relative:page" coordorigin="4258,1796" coordsize="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">
                <v:shape id="Freeform 576" o:spid="_x0000_s1027" style="position:absolute;left:4258;top:1796;width:2;height:2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" path="m,l,222e" filled="f" strokecolor="yellow" strokeweight="3.58pt">
                  <v:path arrowok="t" o:connecttype="custom" o:connectlocs="0,1796;0,2018" o:connectangles="0,0"/>
                </v:shape>
                <w10:wrap anchorx="page"/>
              </v:group>
            </w:pict>
          </mc:Fallback>
        </mc:AlternateContent>
      </w:r>
      <w:r w:rsidRPr="00CA02ED">
        <w:rPr>
          <w:noProof/>
        </w:rPr>
        <mc:AlternateContent>
          <mc:Choice Requires="wpg">
            <w:drawing>
              <wp:anchor distT="0" distB="0" distL="114300" distR="114300" simplePos="0" relativeHeight="503256968" behindDoc="1" locked="0" layoutInCell="1" allowOverlap="1" wp14:anchorId="3316ED38" wp14:editId="11973A7D">
                <wp:simplePos x="0" y="0"/>
                <wp:positionH relativeFrom="page">
                  <wp:posOffset>4276090</wp:posOffset>
                </wp:positionH>
                <wp:positionV relativeFrom="paragraph">
                  <wp:posOffset>1140460</wp:posOffset>
                </wp:positionV>
                <wp:extent cx="1270" cy="140970"/>
                <wp:effectExtent l="27940" t="26035" r="27940" b="23495"/>
                <wp:wrapNone/>
                <wp:docPr id="578"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0970"/>
                          <a:chOff x="6734" y="1796"/>
                          <a:chExt cx="2" cy="222"/>
                        </a:xfrm>
                      </wpg:grpSpPr>
                      <wps:wsp>
                        <wps:cNvPr id="579" name="Freeform 574"/>
                        <wps:cNvSpPr>
                          <a:spLocks/>
                        </wps:cNvSpPr>
                        <wps:spPr bwMode="auto">
                          <a:xfrm>
                            <a:off x="6734" y="1796"/>
                            <a:ext cx="2" cy="222"/>
                          </a:xfrm>
                          <a:custGeom>
                            <a:avLst/>
                            <a:gdLst>
                              <a:gd name="T0" fmla="+- 0 1796 1796"/>
                              <a:gd name="T1" fmla="*/ 1796 h 222"/>
                              <a:gd name="T2" fmla="+- 0 2018 1796"/>
                              <a:gd name="T3" fmla="*/ 2018 h 222"/>
                            </a:gdLst>
                            <a:ahLst/>
                            <a:cxnLst>
                              <a:cxn ang="0">
                                <a:pos x="0" y="T1"/>
                              </a:cxn>
                              <a:cxn ang="0">
                                <a:pos x="0" y="T3"/>
                              </a:cxn>
                            </a:cxnLst>
                            <a:rect l="0" t="0" r="r" b="b"/>
                            <a:pathLst>
                              <a:path h="222">
                                <a:moveTo>
                                  <a:pt x="0" y="0"/>
                                </a:moveTo>
                                <a:lnTo>
                                  <a:pt x="0" y="222"/>
                                </a:lnTo>
                              </a:path>
                            </a:pathLst>
                          </a:custGeom>
                          <a:noFill/>
                          <a:ln w="45466">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86A742" id="Group 573" o:spid="_x0000_s1026" style="position:absolute;margin-left:336.7pt;margin-top:89.8pt;width:.1pt;height:11.1pt;z-index:-59512;mso-position-horizontal-relative:page" coordorigin="6734,1796" coordsize="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">
                <v:shape id="Freeform 574" o:spid="_x0000_s1027" style="position:absolute;left:6734;top:1796;width:2;height:2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" path="m,l,222e" filled="f" strokecolor="yellow" strokeweight="3.58pt">
                  <v:path arrowok="t" o:connecttype="custom" o:connectlocs="0,1796;0,2018" o:connectangles="0,0"/>
                </v:shape>
                <w10:wrap anchorx="page"/>
              </v:group>
            </w:pict>
          </mc:Fallback>
        </mc:AlternateContent>
      </w:r>
      <w:r w:rsidR="001C2700" w:rsidRPr="00CA02ED">
        <w:t xml:space="preserve">Please refer to </w:t>
      </w:r>
      <w:r w:rsidR="001C2700" w:rsidRPr="00CA02ED">
        <w:rPr>
          <w:color w:val="0000FF"/>
          <w:u w:val="single" w:color="0000FF"/>
        </w:rPr>
        <w:t>SF-424</w:t>
      </w:r>
      <w:r w:rsidR="00045676" w:rsidRPr="00CA02ED">
        <w:rPr>
          <w:color w:val="0000FF"/>
          <w:u w:val="single" w:color="0000FF"/>
        </w:rPr>
        <w:t>,</w:t>
      </w:r>
      <w:r w:rsidR="001C2700" w:rsidRPr="00CA02ED">
        <w:rPr>
          <w:color w:val="0000FF"/>
          <w:u w:val="single" w:color="0000FF"/>
        </w:rPr>
        <w:t xml:space="preserve"> </w:t>
      </w:r>
      <w:r w:rsidR="00045676" w:rsidRPr="00CA02ED">
        <w:rPr>
          <w:color w:val="0000FF"/>
          <w:u w:val="single" w:color="0000FF"/>
        </w:rPr>
        <w:t>Application for Federal Assistance Instructions</w:t>
      </w:r>
      <w:r w:rsidR="00045676" w:rsidRPr="00CA02ED">
        <w:rPr>
          <w:color w:val="0000FF"/>
        </w:rPr>
        <w:t xml:space="preserve"> </w:t>
      </w:r>
      <w:r w:rsidR="001C2700" w:rsidRPr="00CA02ED">
        <w:t xml:space="preserve">for help completing the </w:t>
      </w:r>
      <w:r w:rsidR="001C2700" w:rsidRPr="00CA02ED">
        <w:rPr>
          <w:rStyle w:val="Hyperlink"/>
          <w:color w:val="auto"/>
          <w:u w:val="none"/>
        </w:rPr>
        <w:t>SF-424</w:t>
      </w:r>
      <w:r w:rsidR="001C2700" w:rsidRPr="00CA02ED">
        <w:t>. Please use the following supplemental instructions to complete each OCCSP application.</w:t>
      </w:r>
    </w:p>
    <w:p w14:paraId="7D3CD0DC" w14:textId="77777777" w:rsidR="0060161D" w:rsidRPr="00CA02ED" w:rsidRDefault="0060161D" w:rsidP="00CA02ED">
      <w:pPr>
        <w:widowControl/>
        <w:spacing w:before="8" w:line="276" w:lineRule="auto"/>
        <w:rPr>
          <w:rFonts w:ascii="Calibri" w:eastAsia="Calibri" w:hAnsi="Calibri" w:cs="Calibri"/>
          <w:sz w:val="20"/>
          <w:szCs w:val="20"/>
        </w:rPr>
      </w:pPr>
    </w:p>
    <w:tbl>
      <w:tblPr>
        <w:tblW w:w="0" w:type="auto"/>
        <w:tblInd w:w="482" w:type="dxa"/>
        <w:tblLayout w:type="fixed"/>
        <w:tblCellMar>
          <w:left w:w="0" w:type="dxa"/>
          <w:right w:w="0" w:type="dxa"/>
        </w:tblCellMar>
        <w:tblLook w:val="01E0" w:firstRow="1" w:lastRow="1" w:firstColumn="1" w:lastColumn="1" w:noHBand="0" w:noVBand="0"/>
      </w:tblPr>
      <w:tblGrid>
        <w:gridCol w:w="2449"/>
        <w:gridCol w:w="6409"/>
      </w:tblGrid>
      <w:tr w:rsidR="0060161D" w:rsidRPr="00CA02ED" w14:paraId="289AE197" w14:textId="77777777" w:rsidTr="00B429A5">
        <w:trPr>
          <w:cantSplit/>
          <w:trHeight w:val="144"/>
          <w:tblHeader/>
        </w:trPr>
        <w:tc>
          <w:tcPr>
            <w:tcW w:w="2449" w:type="dxa"/>
            <w:tcBorders>
              <w:top w:val="single" w:sz="7" w:space="0" w:color="838594"/>
              <w:left w:val="single" w:sz="7" w:space="0" w:color="838594"/>
              <w:bottom w:val="single" w:sz="8" w:space="0" w:color="838594"/>
              <w:right w:val="single" w:sz="7" w:space="0" w:color="838594"/>
            </w:tcBorders>
            <w:shd w:val="clear" w:color="auto" w:fill="DBE5F1" w:themeFill="accent1" w:themeFillTint="33"/>
          </w:tcPr>
          <w:p w14:paraId="212573AC" w14:textId="77777777" w:rsidR="0060161D" w:rsidRPr="00CA02ED" w:rsidRDefault="001C2700" w:rsidP="00CA02ED">
            <w:pPr>
              <w:pStyle w:val="TableParagraph"/>
              <w:widowControl/>
              <w:spacing w:line="276" w:lineRule="auto"/>
              <w:rPr>
                <w:rFonts w:eastAsia="Calibri" w:cs="Calibri"/>
                <w:sz w:val="20"/>
                <w:szCs w:val="20"/>
              </w:rPr>
            </w:pPr>
            <w:r w:rsidRPr="00CA02ED">
              <w:rPr>
                <w:b/>
                <w:sz w:val="20"/>
                <w:szCs w:val="20"/>
              </w:rPr>
              <w:t>Block</w:t>
            </w:r>
          </w:p>
        </w:tc>
        <w:tc>
          <w:tcPr>
            <w:tcW w:w="6409" w:type="dxa"/>
            <w:tcBorders>
              <w:top w:val="single" w:sz="7" w:space="0" w:color="838594"/>
              <w:left w:val="single" w:sz="7" w:space="0" w:color="838594"/>
              <w:bottom w:val="single" w:sz="8" w:space="0" w:color="838594"/>
              <w:right w:val="single" w:sz="7" w:space="0" w:color="838594"/>
            </w:tcBorders>
            <w:shd w:val="clear" w:color="auto" w:fill="DBE5F1" w:themeFill="accent1" w:themeFillTint="33"/>
          </w:tcPr>
          <w:p w14:paraId="34D348C1" w14:textId="77777777" w:rsidR="0060161D" w:rsidRPr="00CA02ED" w:rsidRDefault="001C2700" w:rsidP="00CA02ED">
            <w:pPr>
              <w:pStyle w:val="TableParagraph"/>
              <w:widowControl/>
              <w:spacing w:line="276" w:lineRule="auto"/>
              <w:ind w:right="1"/>
              <w:rPr>
                <w:rFonts w:eastAsia="Calibri" w:cs="Calibri"/>
                <w:sz w:val="20"/>
                <w:szCs w:val="20"/>
              </w:rPr>
            </w:pPr>
            <w:r w:rsidRPr="00CA02ED">
              <w:rPr>
                <w:b/>
                <w:sz w:val="20"/>
                <w:szCs w:val="20"/>
              </w:rPr>
              <w:t>Instruction</w:t>
            </w:r>
          </w:p>
        </w:tc>
      </w:tr>
      <w:tr w:rsidR="00494094" w:rsidRPr="00CA02ED" w14:paraId="6DFAE8C1" w14:textId="77777777" w:rsidTr="00B429A5">
        <w:trPr>
          <w:cantSplit/>
          <w:trHeight w:val="144"/>
        </w:trPr>
        <w:tc>
          <w:tcPr>
            <w:tcW w:w="2449" w:type="dxa"/>
            <w:tcBorders>
              <w:top w:val="single" w:sz="8" w:space="0" w:color="838594"/>
              <w:left w:val="single" w:sz="7" w:space="0" w:color="838594"/>
              <w:bottom w:val="single" w:sz="8" w:space="0" w:color="838594"/>
              <w:right w:val="single" w:sz="7" w:space="0" w:color="838594"/>
            </w:tcBorders>
            <w:shd w:val="clear" w:color="auto" w:fill="DBE5F1" w:themeFill="accent1" w:themeFillTint="33"/>
          </w:tcPr>
          <w:p w14:paraId="0BBBF6A0" w14:textId="007C9F93" w:rsidR="00494094" w:rsidRPr="00CA02ED" w:rsidRDefault="00494094" w:rsidP="00CA02ED">
            <w:pPr>
              <w:pStyle w:val="TableParagraph"/>
              <w:widowControl/>
              <w:spacing w:line="276" w:lineRule="auto"/>
              <w:ind w:left="-1"/>
              <w:rPr>
                <w:sz w:val="20"/>
                <w:szCs w:val="20"/>
              </w:rPr>
            </w:pPr>
            <w:r w:rsidRPr="00CA02ED">
              <w:rPr>
                <w:sz w:val="20"/>
                <w:szCs w:val="20"/>
              </w:rPr>
              <w:t>#15 Descriptive Title of Applicant’s Project</w:t>
            </w:r>
          </w:p>
        </w:tc>
        <w:tc>
          <w:tcPr>
            <w:tcW w:w="6409" w:type="dxa"/>
            <w:tcBorders>
              <w:top w:val="single" w:sz="8" w:space="0" w:color="838594"/>
              <w:left w:val="single" w:sz="7" w:space="0" w:color="838594"/>
              <w:bottom w:val="single" w:sz="8" w:space="0" w:color="838594"/>
              <w:right w:val="single" w:sz="7" w:space="0" w:color="838594"/>
            </w:tcBorders>
            <w:shd w:val="clear" w:color="auto" w:fill="DBE5F1" w:themeFill="accent1" w:themeFillTint="33"/>
          </w:tcPr>
          <w:p w14:paraId="2E52EA1A" w14:textId="77777777" w:rsidR="00494094" w:rsidRPr="00CA02ED" w:rsidRDefault="00494094" w:rsidP="00CA02ED">
            <w:pPr>
              <w:pStyle w:val="TableParagraph"/>
              <w:widowControl/>
              <w:spacing w:line="276" w:lineRule="auto"/>
              <w:ind w:left="-1"/>
              <w:rPr>
                <w:rFonts w:eastAsia="Cambria" w:cs="Cambria"/>
                <w:sz w:val="20"/>
                <w:szCs w:val="20"/>
              </w:rPr>
            </w:pPr>
            <w:r w:rsidRPr="00CA02ED">
              <w:rPr>
                <w:sz w:val="20"/>
                <w:szCs w:val="20"/>
              </w:rPr>
              <w:t>For NOCCSP:</w:t>
            </w:r>
          </w:p>
          <w:p w14:paraId="3DEBABDB" w14:textId="531D370E" w:rsidR="00494094" w:rsidRPr="00CA02ED" w:rsidRDefault="00494094" w:rsidP="00CA02ED">
            <w:pPr>
              <w:pStyle w:val="TableParagraph"/>
              <w:widowControl/>
              <w:spacing w:line="276" w:lineRule="auto"/>
              <w:ind w:left="-1"/>
              <w:rPr>
                <w:rFonts w:eastAsia="Cambria" w:cs="Cambria"/>
                <w:sz w:val="20"/>
                <w:szCs w:val="20"/>
              </w:rPr>
            </w:pPr>
            <w:r w:rsidRPr="00CA02ED">
              <w:rPr>
                <w:sz w:val="20"/>
                <w:szCs w:val="20"/>
              </w:rPr>
              <w:t>“</w:t>
            </w:r>
            <w:r w:rsidRPr="00CA02ED">
              <w:rPr>
                <w:b/>
                <w:sz w:val="20"/>
                <w:szCs w:val="20"/>
              </w:rPr>
              <w:t>National Organic Certification Cost Share Program</w:t>
            </w:r>
            <w:r w:rsidR="00865EBB" w:rsidRPr="00CA02ED">
              <w:rPr>
                <w:b/>
                <w:sz w:val="20"/>
                <w:szCs w:val="20"/>
              </w:rPr>
              <w:t xml:space="preserve"> (NOCCSP)</w:t>
            </w:r>
            <w:r w:rsidRPr="00CA02ED">
              <w:rPr>
                <w:sz w:val="20"/>
                <w:szCs w:val="20"/>
              </w:rPr>
              <w:t>”</w:t>
            </w:r>
          </w:p>
          <w:p w14:paraId="152CC42E" w14:textId="77777777" w:rsidR="00494094" w:rsidRPr="00CA02ED" w:rsidRDefault="00494094" w:rsidP="00CA02ED">
            <w:pPr>
              <w:pStyle w:val="TableParagraph"/>
              <w:widowControl/>
              <w:spacing w:line="276" w:lineRule="auto"/>
              <w:ind w:right="1"/>
              <w:rPr>
                <w:rFonts w:eastAsia="Cambria" w:cs="Cambria"/>
                <w:sz w:val="20"/>
                <w:szCs w:val="20"/>
              </w:rPr>
            </w:pPr>
            <w:r w:rsidRPr="00CA02ED">
              <w:rPr>
                <w:b/>
                <w:sz w:val="20"/>
                <w:szCs w:val="20"/>
              </w:rPr>
              <w:t>OR</w:t>
            </w:r>
          </w:p>
          <w:p w14:paraId="716EE775" w14:textId="77777777" w:rsidR="00494094" w:rsidRPr="00CA02ED" w:rsidRDefault="00494094" w:rsidP="00CA02ED">
            <w:pPr>
              <w:pStyle w:val="TableParagraph"/>
              <w:widowControl/>
              <w:spacing w:before="1" w:line="276" w:lineRule="auto"/>
              <w:ind w:left="-1"/>
              <w:rPr>
                <w:rFonts w:eastAsia="Cambria" w:cs="Cambria"/>
                <w:sz w:val="20"/>
                <w:szCs w:val="20"/>
              </w:rPr>
            </w:pPr>
            <w:r w:rsidRPr="00CA02ED">
              <w:rPr>
                <w:sz w:val="20"/>
                <w:szCs w:val="20"/>
              </w:rPr>
              <w:t>For AMA OCCSP:</w:t>
            </w:r>
          </w:p>
          <w:p w14:paraId="44F10934" w14:textId="46B27009" w:rsidR="00494094" w:rsidRPr="00CA02ED" w:rsidRDefault="00494094" w:rsidP="00CA02ED">
            <w:pPr>
              <w:pStyle w:val="TableParagraph"/>
              <w:widowControl/>
              <w:tabs>
                <w:tab w:val="left" w:pos="565"/>
                <w:tab w:val="left" w:pos="1138"/>
                <w:tab w:val="left" w:pos="1719"/>
                <w:tab w:val="left" w:pos="2154"/>
                <w:tab w:val="left" w:pos="2746"/>
                <w:tab w:val="left" w:pos="3396"/>
                <w:tab w:val="left" w:pos="4812"/>
                <w:tab w:val="left" w:pos="5685"/>
              </w:tabs>
              <w:spacing w:line="276" w:lineRule="auto"/>
              <w:ind w:left="-1"/>
              <w:rPr>
                <w:w w:val="95"/>
                <w:sz w:val="20"/>
                <w:szCs w:val="20"/>
              </w:rPr>
            </w:pPr>
            <w:r w:rsidRPr="00CA02ED">
              <w:rPr>
                <w:rFonts w:eastAsia="Cambria" w:cs="Cambria"/>
                <w:bCs/>
                <w:sz w:val="20"/>
                <w:szCs w:val="20"/>
              </w:rPr>
              <w:t>“</w:t>
            </w:r>
            <w:r w:rsidRPr="00CA02ED">
              <w:rPr>
                <w:rFonts w:eastAsia="Cambria" w:cs="Cambria"/>
                <w:b/>
                <w:bCs/>
                <w:sz w:val="20"/>
                <w:szCs w:val="20"/>
              </w:rPr>
              <w:t>Agricultural  Management  Assistance  (AMA)  Organic  Certification  Cost</w:t>
            </w:r>
            <w:r w:rsidRPr="00CA02ED">
              <w:rPr>
                <w:rFonts w:eastAsia="Cambria" w:cs="Cambria"/>
                <w:b/>
                <w:bCs/>
                <w:w w:val="99"/>
                <w:sz w:val="20"/>
                <w:szCs w:val="20"/>
              </w:rPr>
              <w:t xml:space="preserve"> </w:t>
            </w:r>
            <w:r w:rsidRPr="00CA02ED">
              <w:rPr>
                <w:rFonts w:eastAsia="Cambria" w:cs="Cambria"/>
                <w:b/>
                <w:bCs/>
                <w:sz w:val="20"/>
                <w:szCs w:val="20"/>
              </w:rPr>
              <w:t>Share Program</w:t>
            </w:r>
            <w:r w:rsidRPr="00CA02ED">
              <w:rPr>
                <w:rFonts w:eastAsia="Cambria" w:cs="Cambria"/>
                <w:sz w:val="20"/>
                <w:szCs w:val="20"/>
              </w:rPr>
              <w:t>”</w:t>
            </w:r>
          </w:p>
        </w:tc>
      </w:tr>
      <w:tr w:rsidR="00494094" w:rsidRPr="00CA02ED" w14:paraId="0B4B889E" w14:textId="77777777" w:rsidTr="00B429A5">
        <w:trPr>
          <w:cantSplit/>
          <w:trHeight w:val="144"/>
        </w:trPr>
        <w:tc>
          <w:tcPr>
            <w:tcW w:w="2449" w:type="dxa"/>
            <w:tcBorders>
              <w:top w:val="single" w:sz="8" w:space="0" w:color="838594"/>
              <w:left w:val="single" w:sz="7" w:space="0" w:color="838594"/>
              <w:bottom w:val="single" w:sz="8" w:space="0" w:color="838594"/>
              <w:right w:val="single" w:sz="7" w:space="0" w:color="838594"/>
            </w:tcBorders>
            <w:shd w:val="clear" w:color="auto" w:fill="DBE5F1" w:themeFill="accent1" w:themeFillTint="33"/>
          </w:tcPr>
          <w:p w14:paraId="072A9F16" w14:textId="57CC02FA" w:rsidR="00494094" w:rsidRPr="00CA02ED" w:rsidRDefault="00494094" w:rsidP="00CA02ED">
            <w:pPr>
              <w:pStyle w:val="TableParagraph"/>
              <w:widowControl/>
              <w:spacing w:line="276" w:lineRule="auto"/>
              <w:ind w:left="-1"/>
              <w:rPr>
                <w:sz w:val="20"/>
                <w:szCs w:val="20"/>
              </w:rPr>
            </w:pPr>
            <w:r w:rsidRPr="00CA02ED">
              <w:rPr>
                <w:b/>
                <w:sz w:val="20"/>
                <w:szCs w:val="20"/>
              </w:rPr>
              <w:t>*For Pass-through Entities</w:t>
            </w:r>
          </w:p>
        </w:tc>
        <w:tc>
          <w:tcPr>
            <w:tcW w:w="6409" w:type="dxa"/>
            <w:tcBorders>
              <w:top w:val="single" w:sz="8" w:space="0" w:color="838594"/>
              <w:left w:val="single" w:sz="7" w:space="0" w:color="838594"/>
              <w:bottom w:val="single" w:sz="8" w:space="0" w:color="838594"/>
              <w:right w:val="single" w:sz="7" w:space="0" w:color="838594"/>
            </w:tcBorders>
            <w:shd w:val="clear" w:color="auto" w:fill="DBE5F1" w:themeFill="accent1" w:themeFillTint="33"/>
          </w:tcPr>
          <w:p w14:paraId="0925D43B" w14:textId="1A99C6CA" w:rsidR="00494094" w:rsidRPr="00CA02ED" w:rsidRDefault="00494094" w:rsidP="00CA02ED">
            <w:pPr>
              <w:pStyle w:val="TableParagraph"/>
              <w:widowControl/>
              <w:tabs>
                <w:tab w:val="left" w:pos="565"/>
                <w:tab w:val="left" w:pos="1138"/>
                <w:tab w:val="left" w:pos="1719"/>
                <w:tab w:val="left" w:pos="2154"/>
                <w:tab w:val="left" w:pos="2746"/>
                <w:tab w:val="left" w:pos="3396"/>
                <w:tab w:val="left" w:pos="4812"/>
                <w:tab w:val="left" w:pos="5685"/>
              </w:tabs>
              <w:spacing w:line="276" w:lineRule="auto"/>
              <w:ind w:left="-1"/>
              <w:rPr>
                <w:w w:val="95"/>
                <w:sz w:val="20"/>
                <w:szCs w:val="20"/>
              </w:rPr>
            </w:pPr>
            <w:r w:rsidRPr="00CA02ED">
              <w:rPr>
                <w:sz w:val="20"/>
                <w:szCs w:val="20"/>
              </w:rPr>
              <w:t>Include subrecipient information as requested in Section 7.7 and 8.1 in this</w:t>
            </w:r>
            <w:r w:rsidRPr="00CA02ED">
              <w:rPr>
                <w:w w:val="99"/>
                <w:sz w:val="20"/>
                <w:szCs w:val="20"/>
              </w:rPr>
              <w:t xml:space="preserve"> </w:t>
            </w:r>
            <w:r w:rsidRPr="00CA02ED">
              <w:rPr>
                <w:sz w:val="20"/>
                <w:szCs w:val="20"/>
              </w:rPr>
              <w:t>block, if available at the time of application.</w:t>
            </w:r>
          </w:p>
        </w:tc>
      </w:tr>
      <w:tr w:rsidR="0060161D" w:rsidRPr="00CA02ED" w14:paraId="1B06CFE9" w14:textId="77777777" w:rsidTr="00B429A5">
        <w:trPr>
          <w:cantSplit/>
          <w:trHeight w:val="144"/>
        </w:trPr>
        <w:tc>
          <w:tcPr>
            <w:tcW w:w="2449" w:type="dxa"/>
            <w:tcBorders>
              <w:top w:val="single" w:sz="8" w:space="0" w:color="838594"/>
              <w:left w:val="single" w:sz="7" w:space="0" w:color="838594"/>
              <w:bottom w:val="single" w:sz="8" w:space="0" w:color="838594"/>
              <w:right w:val="single" w:sz="7" w:space="0" w:color="838594"/>
            </w:tcBorders>
            <w:shd w:val="clear" w:color="auto" w:fill="DBE5F1" w:themeFill="accent1" w:themeFillTint="33"/>
          </w:tcPr>
          <w:p w14:paraId="58CD30A6" w14:textId="686EFB87" w:rsidR="0060161D" w:rsidRPr="00CA02ED" w:rsidRDefault="001C2700" w:rsidP="00CA02ED">
            <w:pPr>
              <w:pStyle w:val="TableParagraph"/>
              <w:widowControl/>
              <w:spacing w:line="276" w:lineRule="auto"/>
              <w:ind w:left="-1"/>
              <w:rPr>
                <w:rFonts w:eastAsia="Cambria" w:cs="Cambria"/>
                <w:sz w:val="20"/>
                <w:szCs w:val="20"/>
              </w:rPr>
            </w:pPr>
            <w:r w:rsidRPr="00CA02ED">
              <w:rPr>
                <w:sz w:val="20"/>
                <w:szCs w:val="20"/>
              </w:rPr>
              <w:t>#</w:t>
            </w:r>
            <w:r w:rsidR="00494094" w:rsidRPr="00CA02ED">
              <w:rPr>
                <w:sz w:val="20"/>
                <w:szCs w:val="20"/>
              </w:rPr>
              <w:t>16</w:t>
            </w:r>
            <w:r w:rsidRPr="00CA02ED">
              <w:rPr>
                <w:sz w:val="20"/>
                <w:szCs w:val="20"/>
              </w:rPr>
              <w:t xml:space="preserve"> Congressional District</w:t>
            </w:r>
          </w:p>
        </w:tc>
        <w:tc>
          <w:tcPr>
            <w:tcW w:w="6409" w:type="dxa"/>
            <w:tcBorders>
              <w:top w:val="single" w:sz="8" w:space="0" w:color="838594"/>
              <w:left w:val="single" w:sz="7" w:space="0" w:color="838594"/>
              <w:bottom w:val="single" w:sz="8" w:space="0" w:color="838594"/>
              <w:right w:val="single" w:sz="7" w:space="0" w:color="838594"/>
            </w:tcBorders>
            <w:shd w:val="clear" w:color="auto" w:fill="DBE5F1" w:themeFill="accent1" w:themeFillTint="33"/>
          </w:tcPr>
          <w:p w14:paraId="52D0457E" w14:textId="6019753E" w:rsidR="0060161D" w:rsidRPr="00CA02ED" w:rsidRDefault="00CB0717" w:rsidP="00CA02ED">
            <w:pPr>
              <w:pStyle w:val="TableParagraph"/>
              <w:widowControl/>
              <w:tabs>
                <w:tab w:val="left" w:pos="565"/>
                <w:tab w:val="left" w:pos="1138"/>
                <w:tab w:val="left" w:pos="1719"/>
                <w:tab w:val="left" w:pos="2154"/>
                <w:tab w:val="left" w:pos="2746"/>
                <w:tab w:val="left" w:pos="3396"/>
                <w:tab w:val="left" w:pos="4812"/>
                <w:tab w:val="left" w:pos="5685"/>
              </w:tabs>
              <w:spacing w:line="276" w:lineRule="auto"/>
              <w:ind w:left="-1"/>
              <w:rPr>
                <w:rFonts w:eastAsia="Cambria" w:cs="Cambria"/>
                <w:sz w:val="20"/>
                <w:szCs w:val="20"/>
              </w:rPr>
            </w:pPr>
            <w:r w:rsidRPr="00CA02ED">
              <w:rPr>
                <w:w w:val="95"/>
                <w:sz w:val="20"/>
                <w:szCs w:val="20"/>
              </w:rPr>
              <w:t xml:space="preserve">Use this link </w:t>
            </w:r>
            <w:r w:rsidR="001C2700" w:rsidRPr="00CA02ED">
              <w:rPr>
                <w:w w:val="95"/>
                <w:sz w:val="20"/>
                <w:szCs w:val="20"/>
              </w:rPr>
              <w:t>to</w:t>
            </w:r>
            <w:r w:rsidR="001C2700" w:rsidRPr="00CA02ED">
              <w:rPr>
                <w:w w:val="95"/>
                <w:sz w:val="20"/>
                <w:szCs w:val="20"/>
              </w:rPr>
              <w:tab/>
            </w:r>
            <w:r w:rsidRPr="00CA02ED">
              <w:rPr>
                <w:w w:val="95"/>
                <w:sz w:val="20"/>
                <w:szCs w:val="20"/>
              </w:rPr>
              <w:t xml:space="preserve"> find your Congressional District </w:t>
            </w:r>
            <w:r w:rsidR="001C2700" w:rsidRPr="00CA02ED">
              <w:rPr>
                <w:sz w:val="20"/>
                <w:szCs w:val="20"/>
              </w:rPr>
              <w:t>Number</w:t>
            </w:r>
            <w:r w:rsidRPr="00CA02ED">
              <w:rPr>
                <w:w w:val="99"/>
                <w:sz w:val="20"/>
                <w:szCs w:val="20"/>
              </w:rPr>
              <w:t>:</w:t>
            </w:r>
            <w:r w:rsidR="00C04651" w:rsidRPr="00CA02ED">
              <w:rPr>
                <w:w w:val="99"/>
                <w:sz w:val="20"/>
                <w:szCs w:val="20"/>
              </w:rPr>
              <w:t xml:space="preserve">  </w:t>
            </w:r>
            <w:hyperlink r:id="rId16" w:history="1">
              <w:r w:rsidR="00865EBB" w:rsidRPr="00CA02ED">
                <w:rPr>
                  <w:rStyle w:val="Hyperlink"/>
                  <w:sz w:val="20"/>
                  <w:szCs w:val="20"/>
                </w:rPr>
                <w:t>http://www.house.gov/representatives/find/</w:t>
              </w:r>
            </w:hyperlink>
          </w:p>
        </w:tc>
      </w:tr>
      <w:tr w:rsidR="0060161D" w:rsidRPr="00CA02ED" w14:paraId="5305B27A" w14:textId="77777777" w:rsidTr="00B429A5">
        <w:trPr>
          <w:cantSplit/>
          <w:trHeight w:val="144"/>
        </w:trPr>
        <w:tc>
          <w:tcPr>
            <w:tcW w:w="2449" w:type="dxa"/>
            <w:tcBorders>
              <w:top w:val="single" w:sz="8" w:space="0" w:color="838594"/>
              <w:left w:val="single" w:sz="7" w:space="0" w:color="838594"/>
              <w:bottom w:val="single" w:sz="7" w:space="0" w:color="838594"/>
              <w:right w:val="single" w:sz="7" w:space="0" w:color="838594"/>
            </w:tcBorders>
            <w:shd w:val="clear" w:color="auto" w:fill="DBE5F1" w:themeFill="accent1" w:themeFillTint="33"/>
          </w:tcPr>
          <w:p w14:paraId="1828E6FB" w14:textId="50106B1C" w:rsidR="0060161D" w:rsidRPr="00CA02ED" w:rsidRDefault="001C2700" w:rsidP="00CA02ED">
            <w:pPr>
              <w:pStyle w:val="TableParagraph"/>
              <w:widowControl/>
              <w:spacing w:before="1" w:line="276" w:lineRule="auto"/>
              <w:ind w:left="-1"/>
              <w:rPr>
                <w:rFonts w:eastAsia="Cambria" w:cs="Cambria"/>
                <w:sz w:val="20"/>
                <w:szCs w:val="20"/>
              </w:rPr>
            </w:pPr>
            <w:r w:rsidRPr="00CA02ED">
              <w:rPr>
                <w:sz w:val="20"/>
                <w:szCs w:val="20"/>
              </w:rPr>
              <w:t>#</w:t>
            </w:r>
            <w:r w:rsidR="00494094" w:rsidRPr="00CA02ED">
              <w:rPr>
                <w:sz w:val="20"/>
                <w:szCs w:val="20"/>
              </w:rPr>
              <w:t>17</w:t>
            </w:r>
            <w:r w:rsidRPr="00CA02ED">
              <w:rPr>
                <w:sz w:val="20"/>
                <w:szCs w:val="20"/>
              </w:rPr>
              <w:t xml:space="preserve">  Proposed  Project  Start</w:t>
            </w:r>
            <w:r w:rsidRPr="00CA02ED">
              <w:rPr>
                <w:w w:val="99"/>
                <w:sz w:val="20"/>
                <w:szCs w:val="20"/>
              </w:rPr>
              <w:t xml:space="preserve"> </w:t>
            </w:r>
            <w:r w:rsidRPr="00CA02ED">
              <w:rPr>
                <w:sz w:val="20"/>
                <w:szCs w:val="20"/>
              </w:rPr>
              <w:t>and End Dates</w:t>
            </w:r>
          </w:p>
        </w:tc>
        <w:tc>
          <w:tcPr>
            <w:tcW w:w="6409" w:type="dxa"/>
            <w:tcBorders>
              <w:top w:val="single" w:sz="8" w:space="0" w:color="838594"/>
              <w:left w:val="single" w:sz="7" w:space="0" w:color="838594"/>
              <w:bottom w:val="single" w:sz="7" w:space="0" w:color="838594"/>
              <w:right w:val="single" w:sz="7" w:space="0" w:color="838594"/>
            </w:tcBorders>
            <w:shd w:val="clear" w:color="auto" w:fill="DBE5F1" w:themeFill="accent1" w:themeFillTint="33"/>
          </w:tcPr>
          <w:p w14:paraId="7431EDCB" w14:textId="396C36F2" w:rsidR="0060161D" w:rsidRPr="00CA02ED" w:rsidRDefault="001C2700" w:rsidP="00CA02ED">
            <w:pPr>
              <w:pStyle w:val="TableParagraph"/>
              <w:widowControl/>
              <w:spacing w:line="276" w:lineRule="auto"/>
              <w:ind w:left="-1"/>
              <w:rPr>
                <w:rFonts w:eastAsia="Cambria" w:cs="Cambria"/>
                <w:sz w:val="20"/>
                <w:szCs w:val="20"/>
              </w:rPr>
            </w:pPr>
            <w:r w:rsidRPr="00CA02ED">
              <w:rPr>
                <w:rFonts w:eastAsia="Cambria" w:cs="Cambria"/>
                <w:sz w:val="20"/>
                <w:szCs w:val="20"/>
              </w:rPr>
              <w:t>Sta</w:t>
            </w:r>
            <w:r w:rsidR="00670FE6" w:rsidRPr="00CA02ED">
              <w:rPr>
                <w:rFonts w:eastAsia="Cambria" w:cs="Cambria"/>
                <w:sz w:val="20"/>
                <w:szCs w:val="20"/>
              </w:rPr>
              <w:t>rt</w:t>
            </w:r>
            <w:r w:rsidRPr="00CA02ED">
              <w:rPr>
                <w:rFonts w:eastAsia="Cambria" w:cs="Cambria"/>
                <w:sz w:val="20"/>
                <w:szCs w:val="20"/>
              </w:rPr>
              <w:t xml:space="preserve"> Date: “</w:t>
            </w:r>
            <w:r w:rsidR="00045676" w:rsidRPr="00CA02ED">
              <w:rPr>
                <w:rFonts w:eastAsia="Cambria" w:cs="Cambria"/>
                <w:b/>
                <w:bCs/>
                <w:sz w:val="20"/>
                <w:szCs w:val="20"/>
              </w:rPr>
              <w:t>Upon final agreement execution</w:t>
            </w:r>
            <w:r w:rsidRPr="00CA02ED">
              <w:rPr>
                <w:rFonts w:eastAsia="Cambria" w:cs="Cambria"/>
                <w:sz w:val="20"/>
                <w:szCs w:val="20"/>
              </w:rPr>
              <w:t>”</w:t>
            </w:r>
          </w:p>
          <w:p w14:paraId="3A7C70F1" w14:textId="5446C1FF" w:rsidR="00DC7BC5" w:rsidRPr="00CA02ED" w:rsidRDefault="00DC7BC5" w:rsidP="00CA02ED">
            <w:pPr>
              <w:pStyle w:val="TableParagraph"/>
              <w:widowControl/>
              <w:spacing w:line="276" w:lineRule="auto"/>
              <w:ind w:left="-1"/>
              <w:rPr>
                <w:rFonts w:eastAsia="Cambria" w:cs="Cambria"/>
                <w:sz w:val="20"/>
                <w:szCs w:val="20"/>
              </w:rPr>
            </w:pPr>
            <w:r w:rsidRPr="00CA02ED">
              <w:rPr>
                <w:rFonts w:eastAsia="Cambria" w:cs="Cambria"/>
                <w:sz w:val="20"/>
                <w:szCs w:val="20"/>
              </w:rPr>
              <w:t xml:space="preserve">End Date: </w:t>
            </w:r>
            <w:r w:rsidRPr="00CA02ED">
              <w:rPr>
                <w:rFonts w:eastAsia="Cambria" w:cs="Cambria"/>
                <w:b/>
                <w:sz w:val="20"/>
                <w:szCs w:val="20"/>
              </w:rPr>
              <w:t>“</w:t>
            </w:r>
            <w:r w:rsidR="00A90603">
              <w:rPr>
                <w:rFonts w:eastAsia="Cambria" w:cs="Cambria"/>
                <w:b/>
                <w:sz w:val="20"/>
                <w:szCs w:val="20"/>
              </w:rPr>
              <w:t>November 2, 2020</w:t>
            </w:r>
            <w:r w:rsidRPr="00CA02ED">
              <w:rPr>
                <w:rFonts w:eastAsia="Cambria" w:cs="Cambria"/>
                <w:b/>
                <w:sz w:val="20"/>
                <w:szCs w:val="20"/>
              </w:rPr>
              <w:t>”</w:t>
            </w:r>
          </w:p>
        </w:tc>
      </w:tr>
    </w:tbl>
    <w:p w14:paraId="7C5554F0" w14:textId="042E7DC3" w:rsidR="004905DE" w:rsidRDefault="004905DE" w:rsidP="00CA02ED">
      <w:pPr>
        <w:pStyle w:val="Default"/>
        <w:spacing w:line="276" w:lineRule="auto"/>
        <w:ind w:left="90"/>
        <w:rPr>
          <w:sz w:val="20"/>
          <w:szCs w:val="20"/>
        </w:rPr>
      </w:pPr>
    </w:p>
    <w:p w14:paraId="069B66B4" w14:textId="77777777" w:rsidR="00F16510" w:rsidRPr="00CA02ED" w:rsidRDefault="00F16510" w:rsidP="00CA02ED">
      <w:pPr>
        <w:pStyle w:val="Default"/>
        <w:spacing w:line="276" w:lineRule="auto"/>
        <w:ind w:left="90"/>
        <w:rPr>
          <w:sz w:val="20"/>
          <w:szCs w:val="20"/>
        </w:rPr>
      </w:pPr>
    </w:p>
    <w:p w14:paraId="01C7B5F4" w14:textId="05E34EDE" w:rsidR="003D4AAA" w:rsidRPr="00CA02ED" w:rsidRDefault="003D4AAA" w:rsidP="00CA02ED">
      <w:pPr>
        <w:pStyle w:val="Default"/>
        <w:spacing w:line="276" w:lineRule="auto"/>
        <w:ind w:left="90"/>
        <w:rPr>
          <w:sz w:val="20"/>
          <w:szCs w:val="20"/>
        </w:rPr>
      </w:pPr>
      <w:r w:rsidRPr="00CA02ED">
        <w:rPr>
          <w:rFonts w:eastAsia="Calibri"/>
          <w:noProof/>
          <w:sz w:val="20"/>
          <w:szCs w:val="20"/>
        </w:rPr>
        <mc:AlternateContent>
          <mc:Choice Requires="wpg">
            <w:drawing>
              <wp:inline distT="0" distB="0" distL="0" distR="0" wp14:anchorId="71AB8946" wp14:editId="58C2E905">
                <wp:extent cx="6069965" cy="212656"/>
                <wp:effectExtent l="0" t="0" r="6985" b="16510"/>
                <wp:docPr id="940"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9965" cy="212656"/>
                          <a:chOff x="8" y="8"/>
                          <a:chExt cx="9559" cy="738"/>
                        </a:xfrm>
                      </wpg:grpSpPr>
                      <wpg:grpSp>
                        <wpg:cNvPr id="941" name="Group 581"/>
                        <wpg:cNvGrpSpPr>
                          <a:grpSpLocks/>
                        </wpg:cNvGrpSpPr>
                        <wpg:grpSpPr bwMode="auto">
                          <a:xfrm>
                            <a:off x="8" y="8"/>
                            <a:ext cx="9474" cy="2"/>
                            <a:chOff x="8" y="8"/>
                            <a:chExt cx="9474" cy="2"/>
                          </a:xfrm>
                        </wpg:grpSpPr>
                        <wps:wsp>
                          <wps:cNvPr id="942" name="Freeform 582"/>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3" name="Group 578"/>
                        <wpg:cNvGrpSpPr>
                          <a:grpSpLocks/>
                        </wpg:cNvGrpSpPr>
                        <wpg:grpSpPr bwMode="auto">
                          <a:xfrm>
                            <a:off x="15" y="15"/>
                            <a:ext cx="9552" cy="731"/>
                            <a:chOff x="15" y="15"/>
                            <a:chExt cx="9552" cy="731"/>
                          </a:xfrm>
                        </wpg:grpSpPr>
                        <wps:wsp>
                          <wps:cNvPr id="944" name="Freeform 580"/>
                          <wps:cNvSpPr>
                            <a:spLocks/>
                          </wps:cNvSpPr>
                          <wps:spPr bwMode="auto">
                            <a:xfrm>
                              <a:off x="15" y="15"/>
                              <a:ext cx="2" cy="580"/>
                            </a:xfrm>
                            <a:custGeom>
                              <a:avLst/>
                              <a:gdLst>
                                <a:gd name="T0" fmla="+- 0 15 15"/>
                                <a:gd name="T1" fmla="*/ 15 h 580"/>
                                <a:gd name="T2" fmla="+- 0 595 15"/>
                                <a:gd name="T3" fmla="*/ 595 h 580"/>
                              </a:gdLst>
                              <a:ahLst/>
                              <a:cxnLst>
                                <a:cxn ang="0">
                                  <a:pos x="0" y="T1"/>
                                </a:cxn>
                                <a:cxn ang="0">
                                  <a:pos x="0" y="T3"/>
                                </a:cxn>
                              </a:cxnLst>
                              <a:rect l="0" t="0" r="r" b="b"/>
                              <a:pathLst>
                                <a:path h="580">
                                  <a:moveTo>
                                    <a:pt x="0" y="0"/>
                                  </a:moveTo>
                                  <a:lnTo>
                                    <a:pt x="0" y="58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5" name="Text Box 579"/>
                          <wps:cNvSpPr txBox="1">
                            <a:spLocks noChangeArrowheads="1"/>
                          </wps:cNvSpPr>
                          <wps:spPr bwMode="auto">
                            <a:xfrm>
                              <a:off x="75" y="82"/>
                              <a:ext cx="9492"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35EF3" w14:textId="77777777" w:rsidR="00A90603" w:rsidRDefault="00A90603" w:rsidP="006F71C7">
                                <w:pPr>
                                  <w:spacing w:before="55" w:line="275" w:lineRule="auto"/>
                                  <w:ind w:left="180" w:right="53"/>
                                  <w:rPr>
                                    <w:rFonts w:ascii="Cambria" w:eastAsia="Cambria" w:hAnsi="Cambria" w:cs="Cambria"/>
                                    <w:color w:val="10350D"/>
                                    <w:sz w:val="20"/>
                                    <w:szCs w:val="20"/>
                                  </w:rPr>
                                </w:pPr>
                                <w:r w:rsidRPr="002274A7">
                                  <w:rPr>
                                    <w:rFonts w:ascii="Cambria" w:eastAsia="Cambria" w:hAnsi="Cambria" w:cs="Cambria"/>
                                    <w:color w:val="10350D"/>
                                    <w:sz w:val="20"/>
                                    <w:szCs w:val="20"/>
                                  </w:rPr>
                                  <w:t>4.2.2 NEGOTIATED INDIRECT COST RATE AGREEMENT (NICRA) (REQUIRED)</w:t>
                                </w:r>
                              </w:p>
                              <w:p w14:paraId="6F2A7D47" w14:textId="77777777" w:rsidR="00A90603" w:rsidRPr="002274A7" w:rsidRDefault="00A90603" w:rsidP="003D4AAA">
                                <w:pPr>
                                  <w:spacing w:before="55" w:line="275" w:lineRule="auto"/>
                                  <w:ind w:left="92" w:right="53"/>
                                  <w:rPr>
                                    <w:rFonts w:ascii="Cambria" w:eastAsia="Cambria" w:hAnsi="Cambria" w:cs="Cambria"/>
                                    <w:sz w:val="20"/>
                                    <w:szCs w:val="20"/>
                                  </w:rPr>
                                </w:pPr>
                              </w:p>
                            </w:txbxContent>
                          </wps:txbx>
                          <wps:bodyPr rot="0" vert="horz" wrap="square" lIns="0" tIns="0" rIns="0" bIns="0" anchor="t" anchorCtr="0" upright="1">
                            <a:noAutofit/>
                          </wps:bodyPr>
                        </wps:wsp>
                      </wpg:grpSp>
                    </wpg:wgp>
                  </a:graphicData>
                </a:graphic>
              </wp:inline>
            </w:drawing>
          </mc:Choice>
          <mc:Fallback>
            <w:pict>
              <v:group w14:anchorId="71AB8946" id="_x0000_s1320" style="width:477.95pt;height:16.75pt;mso-position-horizontal-relative:char;mso-position-vertical-relative:line" coordorigin="8,8" coordsize="9559,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">
                <v:group id="Group 581" o:spid="_x0000_s1321"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80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eB9EcPfmXAE5PIGAAD//wMAUEsBAi0AFAAGAAgAAAAhANvh9svuAAAAhQEAABMAAAAAAAAA&#10;AAAAAAAAAAAAAFtDb250ZW50X1R5cGVzXS54bWxQSwECLQAUAAYACAAAACEAWvQsW78AAAAVAQAA&#10;CwAAAAAAAAAAAAAAAAAfAQAAX3JlbHMvLnJlbHNQSwECLQAUAAYACAAAACEAhPzfNMYAAADcAAAA&#10;DwAAAAAAAAAAAAAAAAAHAgAAZHJzL2Rvd25yZXYueG1sUEsFBgAAAAADAAMAtwAAAPoCAAAAAA==&#10;">
                  <v:shape id="Freeform 582" o:spid="_x0000_s1322"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" path="m,l9474,e" filled="f" strokecolor="#216c1a" strokeweight=".82pt">
                    <v:path arrowok="t" o:connecttype="custom" o:connectlocs="0,0;9474,0" o:connectangles="0,0"/>
                  </v:shape>
                </v:group>
                <v:group id="Group 578" o:spid="_x0000_s1323" style="position:absolute;left:15;top:15;width:9552;height:731" coordorigin="15,15" coordsize="955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">
                  <v:shape id="Freeform 580" o:spid="_x0000_s1324" style="position:absolute;left:15;top:15;width:2;height:580;visibility:visible;mso-wrap-style:square;v-text-anchor:top" coordsize="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" path="m,l,580e" filled="f" strokecolor="#216c1a" strokeweight=".82pt">
                    <v:path arrowok="t" o:connecttype="custom" o:connectlocs="0,15;0,595" o:connectangles="0,0"/>
                  </v:shape>
                  <v:shape id="Text Box 579" o:spid="_x0000_s1325" type="#_x0000_t202" style="position:absolute;left:75;top:82;width:9492;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RKExQAAANwAAAAPAAAAZHJzL2Rvd25yZXYueG1sRI9Ba8JA&#10;FITvBf/D8oTe6sZSRV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DR3RKExQAAANwAAAAP&#10;AAAAAAAAAAAAAAAAAAcCAABkcnMvZG93bnJldi54bWxQSwUGAAAAAAMAAwC3AAAA+QIAAAAA&#10;" filled="f" stroked="f">
                    <v:textbox inset="0,0,0,0">
                      <w:txbxContent>
                        <w:p w14:paraId="3BE35EF3" w14:textId="77777777" w:rsidR="00A90603" w:rsidRDefault="00A90603" w:rsidP="006F71C7">
                          <w:pPr>
                            <w:spacing w:before="55" w:line="275" w:lineRule="auto"/>
                            <w:ind w:left="180" w:right="53"/>
                            <w:rPr>
                              <w:rFonts w:ascii="Cambria" w:eastAsia="Cambria" w:hAnsi="Cambria" w:cs="Cambria"/>
                              <w:color w:val="10350D"/>
                              <w:sz w:val="20"/>
                              <w:szCs w:val="20"/>
                            </w:rPr>
                          </w:pPr>
                          <w:r w:rsidRPr="002274A7">
                            <w:rPr>
                              <w:rFonts w:ascii="Cambria" w:eastAsia="Cambria" w:hAnsi="Cambria" w:cs="Cambria"/>
                              <w:color w:val="10350D"/>
                              <w:sz w:val="20"/>
                              <w:szCs w:val="20"/>
                            </w:rPr>
                            <w:t>4.2.2 NEGOTIATED INDIRECT COST RATE AGREEMENT (NICRA) (REQUIRED)</w:t>
                          </w:r>
                        </w:p>
                        <w:p w14:paraId="6F2A7D47" w14:textId="77777777" w:rsidR="00A90603" w:rsidRPr="002274A7" w:rsidRDefault="00A90603" w:rsidP="003D4AAA">
                          <w:pPr>
                            <w:spacing w:before="55" w:line="275" w:lineRule="auto"/>
                            <w:ind w:left="92" w:right="53"/>
                            <w:rPr>
                              <w:rFonts w:ascii="Cambria" w:eastAsia="Cambria" w:hAnsi="Cambria" w:cs="Cambria"/>
                              <w:sz w:val="20"/>
                              <w:szCs w:val="20"/>
                            </w:rPr>
                          </w:pPr>
                        </w:p>
                      </w:txbxContent>
                    </v:textbox>
                  </v:shape>
                </v:group>
                <w10:anchorlock/>
              </v:group>
            </w:pict>
          </mc:Fallback>
        </mc:AlternateContent>
      </w:r>
    </w:p>
    <w:p w14:paraId="659C0ACF" w14:textId="720C58E0" w:rsidR="003D4AAA" w:rsidRPr="00CA02ED" w:rsidRDefault="003D4AAA" w:rsidP="00CA02ED">
      <w:pPr>
        <w:widowControl/>
        <w:spacing w:before="12" w:line="276" w:lineRule="auto"/>
        <w:ind w:left="180"/>
        <w:rPr>
          <w:sz w:val="20"/>
          <w:szCs w:val="20"/>
        </w:rPr>
      </w:pPr>
      <w:r w:rsidRPr="00CA02ED">
        <w:rPr>
          <w:sz w:val="20"/>
          <w:szCs w:val="20"/>
        </w:rPr>
        <w:t xml:space="preserve">Submit a copy of the State </w:t>
      </w:r>
      <w:r w:rsidR="00CB0717" w:rsidRPr="00CA02ED">
        <w:rPr>
          <w:sz w:val="20"/>
          <w:szCs w:val="20"/>
        </w:rPr>
        <w:t>Agency’s</w:t>
      </w:r>
      <w:r w:rsidRPr="00CA02ED">
        <w:rPr>
          <w:sz w:val="20"/>
          <w:szCs w:val="20"/>
        </w:rPr>
        <w:t xml:space="preserve"> approved </w:t>
      </w:r>
      <w:r w:rsidRPr="00CA02ED">
        <w:rPr>
          <w:i/>
          <w:iCs/>
          <w:sz w:val="20"/>
          <w:szCs w:val="20"/>
        </w:rPr>
        <w:t xml:space="preserve">indirect cost rate agreement </w:t>
      </w:r>
      <w:r w:rsidRPr="00CA02ED">
        <w:rPr>
          <w:sz w:val="20"/>
          <w:szCs w:val="20"/>
        </w:rPr>
        <w:t>to substantiate the indirect cost request, as described in Appendix VII to Part 200—States and Local Government and Indian Tribe Indirect Cost Proposals of this part.</w:t>
      </w:r>
      <w:r w:rsidR="009F6B5C" w:rsidRPr="00CA02ED">
        <w:rPr>
          <w:sz w:val="20"/>
          <w:szCs w:val="20"/>
        </w:rPr>
        <w:t xml:space="preserve"> Eligible states may also elect to use the de minimis rate </w:t>
      </w:r>
      <w:r w:rsidR="00B83305" w:rsidRPr="00CA02ED">
        <w:rPr>
          <w:sz w:val="20"/>
          <w:szCs w:val="20"/>
        </w:rPr>
        <w:t>as described at 2 CFR 200.414.</w:t>
      </w:r>
    </w:p>
    <w:p w14:paraId="544A1EEE" w14:textId="3A91849A" w:rsidR="007D713D" w:rsidRPr="00CA02ED" w:rsidRDefault="007D713D" w:rsidP="00CA02ED">
      <w:pPr>
        <w:widowControl/>
        <w:spacing w:before="12" w:line="276" w:lineRule="auto"/>
        <w:ind w:left="180"/>
        <w:rPr>
          <w:sz w:val="20"/>
          <w:szCs w:val="20"/>
        </w:rPr>
      </w:pPr>
    </w:p>
    <w:p w14:paraId="7B98D03F" w14:textId="61754B42" w:rsidR="007D713D" w:rsidRPr="00CA02ED" w:rsidRDefault="00777196" w:rsidP="00CA02ED">
      <w:pPr>
        <w:widowControl/>
        <w:spacing w:before="12" w:line="276" w:lineRule="auto"/>
        <w:ind w:left="180"/>
        <w:rPr>
          <w:rFonts w:ascii="Calibri" w:eastAsia="Calibri" w:hAnsi="Calibri" w:cs="Calibri"/>
          <w:sz w:val="20"/>
          <w:szCs w:val="20"/>
        </w:rPr>
      </w:pPr>
      <w:r w:rsidRPr="00CA02ED">
        <w:rPr>
          <w:rFonts w:eastAsia="Calibri"/>
          <w:noProof/>
          <w:sz w:val="20"/>
          <w:szCs w:val="20"/>
        </w:rPr>
        <mc:AlternateContent>
          <mc:Choice Requires="wpg">
            <w:drawing>
              <wp:inline distT="0" distB="0" distL="0" distR="0" wp14:anchorId="6BD4FEB0" wp14:editId="653B8C5D">
                <wp:extent cx="6069965" cy="212656"/>
                <wp:effectExtent l="0" t="0" r="6985" b="16510"/>
                <wp:docPr id="949"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9965" cy="212656"/>
                          <a:chOff x="8" y="8"/>
                          <a:chExt cx="9559" cy="738"/>
                        </a:xfrm>
                      </wpg:grpSpPr>
                      <wpg:grpSp>
                        <wpg:cNvPr id="950" name="Group 581"/>
                        <wpg:cNvGrpSpPr>
                          <a:grpSpLocks/>
                        </wpg:cNvGrpSpPr>
                        <wpg:grpSpPr bwMode="auto">
                          <a:xfrm>
                            <a:off x="8" y="8"/>
                            <a:ext cx="9474" cy="2"/>
                            <a:chOff x="8" y="8"/>
                            <a:chExt cx="9474" cy="2"/>
                          </a:xfrm>
                        </wpg:grpSpPr>
                        <wps:wsp>
                          <wps:cNvPr id="951" name="Freeform 582"/>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2" name="Group 578"/>
                        <wpg:cNvGrpSpPr>
                          <a:grpSpLocks/>
                        </wpg:cNvGrpSpPr>
                        <wpg:grpSpPr bwMode="auto">
                          <a:xfrm>
                            <a:off x="15" y="15"/>
                            <a:ext cx="9552" cy="731"/>
                            <a:chOff x="15" y="15"/>
                            <a:chExt cx="9552" cy="731"/>
                          </a:xfrm>
                        </wpg:grpSpPr>
                        <wps:wsp>
                          <wps:cNvPr id="953" name="Freeform 580"/>
                          <wps:cNvSpPr>
                            <a:spLocks/>
                          </wps:cNvSpPr>
                          <wps:spPr bwMode="auto">
                            <a:xfrm>
                              <a:off x="15" y="15"/>
                              <a:ext cx="2" cy="580"/>
                            </a:xfrm>
                            <a:custGeom>
                              <a:avLst/>
                              <a:gdLst>
                                <a:gd name="T0" fmla="+- 0 15 15"/>
                                <a:gd name="T1" fmla="*/ 15 h 580"/>
                                <a:gd name="T2" fmla="+- 0 595 15"/>
                                <a:gd name="T3" fmla="*/ 595 h 580"/>
                              </a:gdLst>
                              <a:ahLst/>
                              <a:cxnLst>
                                <a:cxn ang="0">
                                  <a:pos x="0" y="T1"/>
                                </a:cxn>
                                <a:cxn ang="0">
                                  <a:pos x="0" y="T3"/>
                                </a:cxn>
                              </a:cxnLst>
                              <a:rect l="0" t="0" r="r" b="b"/>
                              <a:pathLst>
                                <a:path h="580">
                                  <a:moveTo>
                                    <a:pt x="0" y="0"/>
                                  </a:moveTo>
                                  <a:lnTo>
                                    <a:pt x="0" y="58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4" name="Text Box 579"/>
                          <wps:cNvSpPr txBox="1">
                            <a:spLocks noChangeArrowheads="1"/>
                          </wps:cNvSpPr>
                          <wps:spPr bwMode="auto">
                            <a:xfrm>
                              <a:off x="75" y="82"/>
                              <a:ext cx="9492"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FCB74" w14:textId="2EB4F78A" w:rsidR="00A90603" w:rsidRDefault="00A90603" w:rsidP="00777196">
                                <w:pPr>
                                  <w:spacing w:before="55" w:line="275" w:lineRule="auto"/>
                                  <w:ind w:left="180" w:right="53"/>
                                  <w:rPr>
                                    <w:rFonts w:ascii="Cambria" w:eastAsia="Cambria" w:hAnsi="Cambria" w:cs="Cambria"/>
                                    <w:color w:val="10350D"/>
                                    <w:sz w:val="20"/>
                                    <w:szCs w:val="20"/>
                                  </w:rPr>
                                </w:pPr>
                                <w:r w:rsidRPr="002274A7">
                                  <w:rPr>
                                    <w:rFonts w:ascii="Cambria" w:eastAsia="Cambria" w:hAnsi="Cambria" w:cs="Cambria"/>
                                    <w:color w:val="10350D"/>
                                    <w:sz w:val="20"/>
                                    <w:szCs w:val="20"/>
                                  </w:rPr>
                                  <w:t>4.2.</w:t>
                                </w:r>
                                <w:r>
                                  <w:rPr>
                                    <w:rFonts w:ascii="Cambria" w:eastAsia="Cambria" w:hAnsi="Cambria" w:cs="Cambria"/>
                                    <w:color w:val="10350D"/>
                                    <w:sz w:val="20"/>
                                    <w:szCs w:val="20"/>
                                  </w:rPr>
                                  <w:t>3</w:t>
                                </w:r>
                                <w:r w:rsidRPr="002274A7">
                                  <w:rPr>
                                    <w:rFonts w:ascii="Cambria" w:eastAsia="Cambria" w:hAnsi="Cambria" w:cs="Cambria"/>
                                    <w:color w:val="10350D"/>
                                    <w:sz w:val="20"/>
                                    <w:szCs w:val="20"/>
                                  </w:rPr>
                                  <w:t xml:space="preserve"> </w:t>
                                </w:r>
                                <w:r>
                                  <w:rPr>
                                    <w:rFonts w:ascii="Cambria" w:eastAsia="Cambria" w:hAnsi="Cambria" w:cs="Cambria"/>
                                    <w:color w:val="10350D"/>
                                    <w:sz w:val="20"/>
                                    <w:szCs w:val="20"/>
                                  </w:rPr>
                                  <w:t>A</w:t>
                                </w:r>
                                <w:r w:rsidRPr="00777196">
                                  <w:rPr>
                                    <w:rFonts w:ascii="Cambria" w:eastAsia="Cambria" w:hAnsi="Cambria" w:cs="Cambria"/>
                                    <w:color w:val="10350D"/>
                                    <w:sz w:val="20"/>
                                    <w:szCs w:val="20"/>
                                  </w:rPr>
                                  <w:t xml:space="preserve">GREEMENT </w:t>
                                </w:r>
                                <w:r>
                                  <w:rPr>
                                    <w:rFonts w:ascii="Cambria" w:eastAsia="Cambria" w:hAnsi="Cambria" w:cs="Cambria"/>
                                    <w:color w:val="10350D"/>
                                    <w:sz w:val="20"/>
                                    <w:szCs w:val="20"/>
                                  </w:rPr>
                                  <w:t>S</w:t>
                                </w:r>
                                <w:r w:rsidRPr="00777196">
                                  <w:rPr>
                                    <w:rFonts w:ascii="Cambria" w:eastAsia="Cambria" w:hAnsi="Cambria" w:cs="Cambria"/>
                                    <w:color w:val="10350D"/>
                                    <w:sz w:val="20"/>
                                    <w:szCs w:val="20"/>
                                  </w:rPr>
                                  <w:t>IGNATORY</w:t>
                                </w:r>
                                <w:r w:rsidRPr="002274A7">
                                  <w:rPr>
                                    <w:rFonts w:ascii="Cambria" w:eastAsia="Cambria" w:hAnsi="Cambria" w:cs="Cambria"/>
                                    <w:color w:val="10350D"/>
                                    <w:sz w:val="20"/>
                                    <w:szCs w:val="20"/>
                                  </w:rPr>
                                  <w:t xml:space="preserve"> (REQUIRED)</w:t>
                                </w:r>
                              </w:p>
                              <w:p w14:paraId="53DD077E" w14:textId="77777777" w:rsidR="00A90603" w:rsidRPr="002274A7" w:rsidRDefault="00A90603" w:rsidP="00777196">
                                <w:pPr>
                                  <w:spacing w:before="55" w:line="275" w:lineRule="auto"/>
                                  <w:ind w:left="92" w:right="53"/>
                                  <w:rPr>
                                    <w:rFonts w:ascii="Cambria" w:eastAsia="Cambria" w:hAnsi="Cambria" w:cs="Cambria"/>
                                    <w:sz w:val="20"/>
                                    <w:szCs w:val="20"/>
                                  </w:rPr>
                                </w:pPr>
                              </w:p>
                            </w:txbxContent>
                          </wps:txbx>
                          <wps:bodyPr rot="0" vert="horz" wrap="square" lIns="0" tIns="0" rIns="0" bIns="0" anchor="t" anchorCtr="0" upright="1">
                            <a:noAutofit/>
                          </wps:bodyPr>
                        </wps:wsp>
                      </wpg:grpSp>
                    </wpg:wgp>
                  </a:graphicData>
                </a:graphic>
              </wp:inline>
            </w:drawing>
          </mc:Choice>
          <mc:Fallback>
            <w:pict>
              <v:group w14:anchorId="6BD4FEB0" id="_x0000_s1326" style="width:477.95pt;height:16.75pt;mso-position-horizontal-relative:char;mso-position-vertical-relative:line" coordorigin="8,8" coordsize="9559,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">
                <v:group id="Group 581" o:spid="_x0000_s1327"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">
                  <v:shape id="Freeform 582" o:spid="_x0000_s1328"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" path="m,l9474,e" filled="f" strokecolor="#216c1a" strokeweight=".82pt">
                    <v:path arrowok="t" o:connecttype="custom" o:connectlocs="0,0;9474,0" o:connectangles="0,0"/>
                  </v:shape>
                </v:group>
                <v:group id="Group 578" o:spid="_x0000_s1329" style="position:absolute;left:15;top:15;width:9552;height:731" coordorigin="15,15" coordsize="955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">
                  <v:shape id="Freeform 580" o:spid="_x0000_s1330" style="position:absolute;left:15;top:15;width:2;height:580;visibility:visible;mso-wrap-style:square;v-text-anchor:top" coordsize="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" path="m,l,580e" filled="f" strokecolor="#216c1a" strokeweight=".82pt">
                    <v:path arrowok="t" o:connecttype="custom" o:connectlocs="0,15;0,595" o:connectangles="0,0"/>
                  </v:shape>
                  <v:shape id="Text Box 579" o:spid="_x0000_s1331" type="#_x0000_t202" style="position:absolute;left:75;top:82;width:9492;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CHCxQAAANwAAAAPAAAAZHJzL2Rvd25yZXYueG1sRI9Ba8JA&#10;FITvBf/D8oTe6sZSRV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7SCHCxQAAANwAAAAP&#10;AAAAAAAAAAAAAAAAAAcCAABkcnMvZG93bnJldi54bWxQSwUGAAAAAAMAAwC3AAAA+QIAAAAA&#10;" filled="f" stroked="f">
                    <v:textbox inset="0,0,0,0">
                      <w:txbxContent>
                        <w:p w14:paraId="586FCB74" w14:textId="2EB4F78A" w:rsidR="00A90603" w:rsidRDefault="00A90603" w:rsidP="00777196">
                          <w:pPr>
                            <w:spacing w:before="55" w:line="275" w:lineRule="auto"/>
                            <w:ind w:left="180" w:right="53"/>
                            <w:rPr>
                              <w:rFonts w:ascii="Cambria" w:eastAsia="Cambria" w:hAnsi="Cambria" w:cs="Cambria"/>
                              <w:color w:val="10350D"/>
                              <w:sz w:val="20"/>
                              <w:szCs w:val="20"/>
                            </w:rPr>
                          </w:pPr>
                          <w:r w:rsidRPr="002274A7">
                            <w:rPr>
                              <w:rFonts w:ascii="Cambria" w:eastAsia="Cambria" w:hAnsi="Cambria" w:cs="Cambria"/>
                              <w:color w:val="10350D"/>
                              <w:sz w:val="20"/>
                              <w:szCs w:val="20"/>
                            </w:rPr>
                            <w:t>4.2.</w:t>
                          </w:r>
                          <w:r>
                            <w:rPr>
                              <w:rFonts w:ascii="Cambria" w:eastAsia="Cambria" w:hAnsi="Cambria" w:cs="Cambria"/>
                              <w:color w:val="10350D"/>
                              <w:sz w:val="20"/>
                              <w:szCs w:val="20"/>
                            </w:rPr>
                            <w:t>3</w:t>
                          </w:r>
                          <w:r w:rsidRPr="002274A7">
                            <w:rPr>
                              <w:rFonts w:ascii="Cambria" w:eastAsia="Cambria" w:hAnsi="Cambria" w:cs="Cambria"/>
                              <w:color w:val="10350D"/>
                              <w:sz w:val="20"/>
                              <w:szCs w:val="20"/>
                            </w:rPr>
                            <w:t xml:space="preserve"> </w:t>
                          </w:r>
                          <w:r>
                            <w:rPr>
                              <w:rFonts w:ascii="Cambria" w:eastAsia="Cambria" w:hAnsi="Cambria" w:cs="Cambria"/>
                              <w:color w:val="10350D"/>
                              <w:sz w:val="20"/>
                              <w:szCs w:val="20"/>
                            </w:rPr>
                            <w:t>A</w:t>
                          </w:r>
                          <w:r w:rsidRPr="00777196">
                            <w:rPr>
                              <w:rFonts w:ascii="Cambria" w:eastAsia="Cambria" w:hAnsi="Cambria" w:cs="Cambria"/>
                              <w:color w:val="10350D"/>
                              <w:sz w:val="20"/>
                              <w:szCs w:val="20"/>
                            </w:rPr>
                            <w:t xml:space="preserve">GREEMENT </w:t>
                          </w:r>
                          <w:r>
                            <w:rPr>
                              <w:rFonts w:ascii="Cambria" w:eastAsia="Cambria" w:hAnsi="Cambria" w:cs="Cambria"/>
                              <w:color w:val="10350D"/>
                              <w:sz w:val="20"/>
                              <w:szCs w:val="20"/>
                            </w:rPr>
                            <w:t>S</w:t>
                          </w:r>
                          <w:r w:rsidRPr="00777196">
                            <w:rPr>
                              <w:rFonts w:ascii="Cambria" w:eastAsia="Cambria" w:hAnsi="Cambria" w:cs="Cambria"/>
                              <w:color w:val="10350D"/>
                              <w:sz w:val="20"/>
                              <w:szCs w:val="20"/>
                            </w:rPr>
                            <w:t>IGNATORY</w:t>
                          </w:r>
                          <w:r w:rsidRPr="002274A7">
                            <w:rPr>
                              <w:rFonts w:ascii="Cambria" w:eastAsia="Cambria" w:hAnsi="Cambria" w:cs="Cambria"/>
                              <w:color w:val="10350D"/>
                              <w:sz w:val="20"/>
                              <w:szCs w:val="20"/>
                            </w:rPr>
                            <w:t xml:space="preserve"> (REQUIRED)</w:t>
                          </w:r>
                        </w:p>
                        <w:p w14:paraId="53DD077E" w14:textId="77777777" w:rsidR="00A90603" w:rsidRPr="002274A7" w:rsidRDefault="00A90603" w:rsidP="00777196">
                          <w:pPr>
                            <w:spacing w:before="55" w:line="275" w:lineRule="auto"/>
                            <w:ind w:left="92" w:right="53"/>
                            <w:rPr>
                              <w:rFonts w:ascii="Cambria" w:eastAsia="Cambria" w:hAnsi="Cambria" w:cs="Cambria"/>
                              <w:sz w:val="20"/>
                              <w:szCs w:val="20"/>
                            </w:rPr>
                          </w:pPr>
                        </w:p>
                      </w:txbxContent>
                    </v:textbox>
                  </v:shape>
                </v:group>
                <w10:anchorlock/>
              </v:group>
            </w:pict>
          </mc:Fallback>
        </mc:AlternateContent>
      </w:r>
    </w:p>
    <w:p w14:paraId="71653E1F" w14:textId="0664B785" w:rsidR="003D4AAA" w:rsidRPr="00CA02ED" w:rsidRDefault="00777196" w:rsidP="00CA02ED">
      <w:pPr>
        <w:widowControl/>
        <w:spacing w:before="12" w:line="276" w:lineRule="auto"/>
        <w:ind w:left="180"/>
        <w:rPr>
          <w:sz w:val="20"/>
          <w:szCs w:val="20"/>
        </w:rPr>
      </w:pPr>
      <w:r w:rsidRPr="00CA02ED">
        <w:rPr>
          <w:sz w:val="20"/>
          <w:szCs w:val="20"/>
        </w:rPr>
        <w:t>Submit the name and title of the authorized representative who will sign the grant agreement in a cover memo or a separate document.</w:t>
      </w:r>
    </w:p>
    <w:p w14:paraId="0934C985" w14:textId="4923A5D1" w:rsidR="00CE69C8" w:rsidRPr="00CA02ED" w:rsidRDefault="00CE69C8" w:rsidP="00CA02ED">
      <w:pPr>
        <w:widowControl/>
        <w:spacing w:before="12" w:line="276" w:lineRule="auto"/>
        <w:ind w:left="180"/>
        <w:rPr>
          <w:sz w:val="20"/>
          <w:szCs w:val="20"/>
        </w:rPr>
      </w:pPr>
    </w:p>
    <w:p w14:paraId="779D2D19" w14:textId="7DA30D4D" w:rsidR="00CE69C8" w:rsidRPr="00CA02ED" w:rsidRDefault="00CE69C8" w:rsidP="00CA02ED">
      <w:pPr>
        <w:widowControl/>
        <w:spacing w:before="12" w:line="276" w:lineRule="auto"/>
        <w:ind w:left="180"/>
        <w:rPr>
          <w:rFonts w:ascii="Calibri" w:eastAsia="Calibri" w:hAnsi="Calibri" w:cs="Calibri"/>
          <w:sz w:val="20"/>
          <w:szCs w:val="20"/>
        </w:rPr>
      </w:pPr>
      <w:r w:rsidRPr="00CA02ED">
        <w:rPr>
          <w:rFonts w:eastAsia="Calibri"/>
          <w:noProof/>
          <w:sz w:val="20"/>
          <w:szCs w:val="20"/>
        </w:rPr>
        <mc:AlternateContent>
          <mc:Choice Requires="wpg">
            <w:drawing>
              <wp:inline distT="0" distB="0" distL="0" distR="0" wp14:anchorId="73423FCD" wp14:editId="4F968CFD">
                <wp:extent cx="6069965" cy="212656"/>
                <wp:effectExtent l="0" t="0" r="6985" b="16510"/>
                <wp:docPr id="955"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9965" cy="212656"/>
                          <a:chOff x="8" y="8"/>
                          <a:chExt cx="9559" cy="738"/>
                        </a:xfrm>
                      </wpg:grpSpPr>
                      <wpg:grpSp>
                        <wpg:cNvPr id="956" name="Group 581"/>
                        <wpg:cNvGrpSpPr>
                          <a:grpSpLocks/>
                        </wpg:cNvGrpSpPr>
                        <wpg:grpSpPr bwMode="auto">
                          <a:xfrm>
                            <a:off x="8" y="8"/>
                            <a:ext cx="9474" cy="2"/>
                            <a:chOff x="8" y="8"/>
                            <a:chExt cx="9474" cy="2"/>
                          </a:xfrm>
                        </wpg:grpSpPr>
                        <wps:wsp>
                          <wps:cNvPr id="957" name="Freeform 582"/>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0" name="Group 578"/>
                        <wpg:cNvGrpSpPr>
                          <a:grpSpLocks/>
                        </wpg:cNvGrpSpPr>
                        <wpg:grpSpPr bwMode="auto">
                          <a:xfrm>
                            <a:off x="15" y="15"/>
                            <a:ext cx="9552" cy="731"/>
                            <a:chOff x="15" y="15"/>
                            <a:chExt cx="9552" cy="731"/>
                          </a:xfrm>
                        </wpg:grpSpPr>
                        <wps:wsp>
                          <wps:cNvPr id="971" name="Freeform 580"/>
                          <wps:cNvSpPr>
                            <a:spLocks/>
                          </wps:cNvSpPr>
                          <wps:spPr bwMode="auto">
                            <a:xfrm>
                              <a:off x="15" y="15"/>
                              <a:ext cx="2" cy="580"/>
                            </a:xfrm>
                            <a:custGeom>
                              <a:avLst/>
                              <a:gdLst>
                                <a:gd name="T0" fmla="+- 0 15 15"/>
                                <a:gd name="T1" fmla="*/ 15 h 580"/>
                                <a:gd name="T2" fmla="+- 0 595 15"/>
                                <a:gd name="T3" fmla="*/ 595 h 580"/>
                              </a:gdLst>
                              <a:ahLst/>
                              <a:cxnLst>
                                <a:cxn ang="0">
                                  <a:pos x="0" y="T1"/>
                                </a:cxn>
                                <a:cxn ang="0">
                                  <a:pos x="0" y="T3"/>
                                </a:cxn>
                              </a:cxnLst>
                              <a:rect l="0" t="0" r="r" b="b"/>
                              <a:pathLst>
                                <a:path h="580">
                                  <a:moveTo>
                                    <a:pt x="0" y="0"/>
                                  </a:moveTo>
                                  <a:lnTo>
                                    <a:pt x="0" y="58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2" name="Text Box 579"/>
                          <wps:cNvSpPr txBox="1">
                            <a:spLocks noChangeArrowheads="1"/>
                          </wps:cNvSpPr>
                          <wps:spPr bwMode="auto">
                            <a:xfrm>
                              <a:off x="75" y="82"/>
                              <a:ext cx="9492"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800AE" w14:textId="0F07B443" w:rsidR="00A90603" w:rsidRDefault="00A90603" w:rsidP="00CE69C8">
                                <w:pPr>
                                  <w:spacing w:before="55" w:line="275" w:lineRule="auto"/>
                                  <w:ind w:left="180" w:right="53"/>
                                  <w:rPr>
                                    <w:rFonts w:ascii="Cambria" w:eastAsia="Cambria" w:hAnsi="Cambria" w:cs="Cambria"/>
                                    <w:color w:val="10350D"/>
                                    <w:sz w:val="20"/>
                                    <w:szCs w:val="20"/>
                                  </w:rPr>
                                </w:pPr>
                                <w:r w:rsidRPr="002274A7">
                                  <w:rPr>
                                    <w:rFonts w:ascii="Cambria" w:eastAsia="Cambria" w:hAnsi="Cambria" w:cs="Cambria"/>
                                    <w:color w:val="10350D"/>
                                    <w:sz w:val="20"/>
                                    <w:szCs w:val="20"/>
                                  </w:rPr>
                                  <w:t>4.2.</w:t>
                                </w:r>
                                <w:r>
                                  <w:rPr>
                                    <w:rFonts w:ascii="Cambria" w:eastAsia="Cambria" w:hAnsi="Cambria" w:cs="Cambria"/>
                                    <w:color w:val="10350D"/>
                                    <w:sz w:val="20"/>
                                    <w:szCs w:val="20"/>
                                  </w:rPr>
                                  <w:t>4</w:t>
                                </w:r>
                                <w:r w:rsidRPr="002274A7">
                                  <w:rPr>
                                    <w:rFonts w:ascii="Cambria" w:eastAsia="Cambria" w:hAnsi="Cambria" w:cs="Cambria"/>
                                    <w:color w:val="10350D"/>
                                    <w:sz w:val="20"/>
                                    <w:szCs w:val="20"/>
                                  </w:rPr>
                                  <w:t xml:space="preserve"> </w:t>
                                </w:r>
                                <w:r>
                                  <w:rPr>
                                    <w:rFonts w:ascii="Cambria" w:eastAsia="Cambria" w:hAnsi="Cambria" w:cs="Cambria"/>
                                    <w:color w:val="10350D"/>
                                    <w:sz w:val="20"/>
                                    <w:szCs w:val="20"/>
                                  </w:rPr>
                                  <w:t>BANKING INFORMATION</w:t>
                                </w:r>
                                <w:r w:rsidRPr="002274A7">
                                  <w:rPr>
                                    <w:rFonts w:ascii="Cambria" w:eastAsia="Cambria" w:hAnsi="Cambria" w:cs="Cambria"/>
                                    <w:color w:val="10350D"/>
                                    <w:sz w:val="20"/>
                                    <w:szCs w:val="20"/>
                                  </w:rPr>
                                  <w:t xml:space="preserve"> (REQUIRED)</w:t>
                                </w:r>
                              </w:p>
                              <w:p w14:paraId="709F02ED" w14:textId="77777777" w:rsidR="00A90603" w:rsidRPr="002274A7" w:rsidRDefault="00A90603" w:rsidP="00CE69C8">
                                <w:pPr>
                                  <w:spacing w:before="55" w:line="275" w:lineRule="auto"/>
                                  <w:ind w:left="92" w:right="53"/>
                                  <w:rPr>
                                    <w:rFonts w:ascii="Cambria" w:eastAsia="Cambria" w:hAnsi="Cambria" w:cs="Cambria"/>
                                    <w:sz w:val="20"/>
                                    <w:szCs w:val="20"/>
                                  </w:rPr>
                                </w:pPr>
                              </w:p>
                            </w:txbxContent>
                          </wps:txbx>
                          <wps:bodyPr rot="0" vert="horz" wrap="square" lIns="0" tIns="0" rIns="0" bIns="0" anchor="t" anchorCtr="0" upright="1">
                            <a:noAutofit/>
                          </wps:bodyPr>
                        </wps:wsp>
                      </wpg:grpSp>
                    </wpg:wgp>
                  </a:graphicData>
                </a:graphic>
              </wp:inline>
            </w:drawing>
          </mc:Choice>
          <mc:Fallback>
            <w:pict>
              <v:group w14:anchorId="73423FCD" id="_x0000_s1332" style="width:477.95pt;height:16.75pt;mso-position-horizontal-relative:char;mso-position-vertical-relative:line" coordorigin="8,8" coordsize="9559,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">
                <v:group id="Group 581" o:spid="_x0000_s1333"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">
                  <v:shape id="Freeform 582" o:spid="_x0000_s1334"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" path="m,l9474,e" filled="f" strokecolor="#216c1a" strokeweight=".82pt">
                    <v:path arrowok="t" o:connecttype="custom" o:connectlocs="0,0;9474,0" o:connectangles="0,0"/>
                  </v:shape>
                </v:group>
                <v:group id="Group 578" o:spid="_x0000_s1335" style="position:absolute;left:15;top:15;width:9552;height:731" coordorigin="15,15" coordsize="955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">
                  <v:shape id="Freeform 580" o:spid="_x0000_s1336" style="position:absolute;left:15;top:15;width:2;height:580;visibility:visible;mso-wrap-style:square;v-text-anchor:top" coordsize="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" path="m,l,580e" filled="f" strokecolor="#216c1a" strokeweight=".82pt">
                    <v:path arrowok="t" o:connecttype="custom" o:connectlocs="0,15;0,595" o:connectangles="0,0"/>
                  </v:shape>
                  <v:shape id="Text Box 579" o:spid="_x0000_s1337" type="#_x0000_t202" style="position:absolute;left:75;top:82;width:9492;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" filled="f" stroked="f">
                    <v:textbox inset="0,0,0,0">
                      <w:txbxContent>
                        <w:p w14:paraId="63D800AE" w14:textId="0F07B443" w:rsidR="00A90603" w:rsidRDefault="00A90603" w:rsidP="00CE69C8">
                          <w:pPr>
                            <w:spacing w:before="55" w:line="275" w:lineRule="auto"/>
                            <w:ind w:left="180" w:right="53"/>
                            <w:rPr>
                              <w:rFonts w:ascii="Cambria" w:eastAsia="Cambria" w:hAnsi="Cambria" w:cs="Cambria"/>
                              <w:color w:val="10350D"/>
                              <w:sz w:val="20"/>
                              <w:szCs w:val="20"/>
                            </w:rPr>
                          </w:pPr>
                          <w:r w:rsidRPr="002274A7">
                            <w:rPr>
                              <w:rFonts w:ascii="Cambria" w:eastAsia="Cambria" w:hAnsi="Cambria" w:cs="Cambria"/>
                              <w:color w:val="10350D"/>
                              <w:sz w:val="20"/>
                              <w:szCs w:val="20"/>
                            </w:rPr>
                            <w:t>4.2.</w:t>
                          </w:r>
                          <w:r>
                            <w:rPr>
                              <w:rFonts w:ascii="Cambria" w:eastAsia="Cambria" w:hAnsi="Cambria" w:cs="Cambria"/>
                              <w:color w:val="10350D"/>
                              <w:sz w:val="20"/>
                              <w:szCs w:val="20"/>
                            </w:rPr>
                            <w:t>4</w:t>
                          </w:r>
                          <w:r w:rsidRPr="002274A7">
                            <w:rPr>
                              <w:rFonts w:ascii="Cambria" w:eastAsia="Cambria" w:hAnsi="Cambria" w:cs="Cambria"/>
                              <w:color w:val="10350D"/>
                              <w:sz w:val="20"/>
                              <w:szCs w:val="20"/>
                            </w:rPr>
                            <w:t xml:space="preserve"> </w:t>
                          </w:r>
                          <w:r>
                            <w:rPr>
                              <w:rFonts w:ascii="Cambria" w:eastAsia="Cambria" w:hAnsi="Cambria" w:cs="Cambria"/>
                              <w:color w:val="10350D"/>
                              <w:sz w:val="20"/>
                              <w:szCs w:val="20"/>
                            </w:rPr>
                            <w:t>BANKING INFORMATION</w:t>
                          </w:r>
                          <w:r w:rsidRPr="002274A7">
                            <w:rPr>
                              <w:rFonts w:ascii="Cambria" w:eastAsia="Cambria" w:hAnsi="Cambria" w:cs="Cambria"/>
                              <w:color w:val="10350D"/>
                              <w:sz w:val="20"/>
                              <w:szCs w:val="20"/>
                            </w:rPr>
                            <w:t xml:space="preserve"> (REQUIRED)</w:t>
                          </w:r>
                        </w:p>
                        <w:p w14:paraId="709F02ED" w14:textId="77777777" w:rsidR="00A90603" w:rsidRPr="002274A7" w:rsidRDefault="00A90603" w:rsidP="00CE69C8">
                          <w:pPr>
                            <w:spacing w:before="55" w:line="275" w:lineRule="auto"/>
                            <w:ind w:left="92" w:right="53"/>
                            <w:rPr>
                              <w:rFonts w:ascii="Cambria" w:eastAsia="Cambria" w:hAnsi="Cambria" w:cs="Cambria"/>
                              <w:sz w:val="20"/>
                              <w:szCs w:val="20"/>
                            </w:rPr>
                          </w:pPr>
                        </w:p>
                      </w:txbxContent>
                    </v:textbox>
                  </v:shape>
                </v:group>
                <w10:anchorlock/>
              </v:group>
            </w:pict>
          </mc:Fallback>
        </mc:AlternateContent>
      </w:r>
    </w:p>
    <w:p w14:paraId="2C8C5CC1" w14:textId="6938838C" w:rsidR="00777196" w:rsidRPr="00CA02ED" w:rsidRDefault="00CE69C8" w:rsidP="00CA02ED">
      <w:pPr>
        <w:widowControl/>
        <w:spacing w:before="12" w:line="276" w:lineRule="auto"/>
        <w:ind w:left="180"/>
        <w:rPr>
          <w:rFonts w:ascii="Calibri" w:eastAsia="Calibri" w:hAnsi="Calibri" w:cs="Calibri"/>
          <w:sz w:val="20"/>
          <w:szCs w:val="20"/>
        </w:rPr>
      </w:pPr>
      <w:r w:rsidRPr="00CA02ED">
        <w:rPr>
          <w:sz w:val="20"/>
          <w:szCs w:val="20"/>
        </w:rPr>
        <w:t>Submit SF-3881, ACH Vendor/Miscellaneous Payment Enrollment Form.</w:t>
      </w:r>
    </w:p>
    <w:p w14:paraId="1A4DD924" w14:textId="77777777" w:rsidR="00CE69C8" w:rsidRPr="00CA02ED" w:rsidRDefault="00CE69C8" w:rsidP="00CA02ED">
      <w:pPr>
        <w:widowControl/>
        <w:spacing w:before="12" w:line="276" w:lineRule="auto"/>
        <w:rPr>
          <w:rFonts w:ascii="Calibri" w:eastAsia="Calibri" w:hAnsi="Calibri" w:cs="Calibri"/>
          <w:sz w:val="20"/>
          <w:szCs w:val="20"/>
        </w:rPr>
      </w:pPr>
    </w:p>
    <w:p w14:paraId="540D0CE4"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0ACFAA03" wp14:editId="5BB9EE7C">
                <wp:extent cx="6097270" cy="248285"/>
                <wp:effectExtent l="0" t="0" r="8255" b="8890"/>
                <wp:docPr id="566"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285"/>
                          <a:chOff x="0" y="0"/>
                          <a:chExt cx="9602" cy="391"/>
                        </a:xfrm>
                      </wpg:grpSpPr>
                      <wpg:grpSp>
                        <wpg:cNvPr id="567" name="Group 571"/>
                        <wpg:cNvGrpSpPr>
                          <a:grpSpLocks/>
                        </wpg:cNvGrpSpPr>
                        <wpg:grpSpPr bwMode="auto">
                          <a:xfrm>
                            <a:off x="91" y="61"/>
                            <a:ext cx="9420" cy="269"/>
                            <a:chOff x="91" y="61"/>
                            <a:chExt cx="9420" cy="269"/>
                          </a:xfrm>
                        </wpg:grpSpPr>
                        <wps:wsp>
                          <wps:cNvPr id="568" name="Freeform 572"/>
                          <wps:cNvSpPr>
                            <a:spLocks/>
                          </wps:cNvSpPr>
                          <wps:spPr bwMode="auto">
                            <a:xfrm>
                              <a:off x="91" y="61"/>
                              <a:ext cx="9420" cy="269"/>
                            </a:xfrm>
                            <a:custGeom>
                              <a:avLst/>
                              <a:gdLst>
                                <a:gd name="T0" fmla="+- 0 91 91"/>
                                <a:gd name="T1" fmla="*/ T0 w 9420"/>
                                <a:gd name="T2" fmla="+- 0 330 61"/>
                                <a:gd name="T3" fmla="*/ 330 h 269"/>
                                <a:gd name="T4" fmla="+- 0 9511 91"/>
                                <a:gd name="T5" fmla="*/ T4 w 9420"/>
                                <a:gd name="T6" fmla="+- 0 330 61"/>
                                <a:gd name="T7" fmla="*/ 330 h 269"/>
                                <a:gd name="T8" fmla="+- 0 9511 91"/>
                                <a:gd name="T9" fmla="*/ T8 w 9420"/>
                                <a:gd name="T10" fmla="+- 0 61 61"/>
                                <a:gd name="T11" fmla="*/ 61 h 269"/>
                                <a:gd name="T12" fmla="+- 0 91 91"/>
                                <a:gd name="T13" fmla="*/ T12 w 9420"/>
                                <a:gd name="T14" fmla="+- 0 61 61"/>
                                <a:gd name="T15" fmla="*/ 61 h 269"/>
                                <a:gd name="T16" fmla="+- 0 91 91"/>
                                <a:gd name="T17" fmla="*/ T16 w 9420"/>
                                <a:gd name="T18" fmla="+- 0 330 61"/>
                                <a:gd name="T19" fmla="*/ 330 h 269"/>
                              </a:gdLst>
                              <a:ahLst/>
                              <a:cxnLst>
                                <a:cxn ang="0">
                                  <a:pos x="T1" y="T3"/>
                                </a:cxn>
                                <a:cxn ang="0">
                                  <a:pos x="T5" y="T7"/>
                                </a:cxn>
                                <a:cxn ang="0">
                                  <a:pos x="T9" y="T11"/>
                                </a:cxn>
                                <a:cxn ang="0">
                                  <a:pos x="T13" y="T15"/>
                                </a:cxn>
                                <a:cxn ang="0">
                                  <a:pos x="T17" y="T19"/>
                                </a:cxn>
                              </a:cxnLst>
                              <a:rect l="0" t="0" r="r" b="b"/>
                              <a:pathLst>
                                <a:path w="9420" h="269">
                                  <a:moveTo>
                                    <a:pt x="0" y="269"/>
                                  </a:moveTo>
                                  <a:lnTo>
                                    <a:pt x="9420" y="269"/>
                                  </a:lnTo>
                                  <a:lnTo>
                                    <a:pt x="9420" y="0"/>
                                  </a:lnTo>
                                  <a:lnTo>
                                    <a:pt x="0" y="0"/>
                                  </a:lnTo>
                                  <a:lnTo>
                                    <a:pt x="0" y="269"/>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9" name="Group 569"/>
                        <wpg:cNvGrpSpPr>
                          <a:grpSpLocks/>
                        </wpg:cNvGrpSpPr>
                        <wpg:grpSpPr bwMode="auto">
                          <a:xfrm>
                            <a:off x="31" y="31"/>
                            <a:ext cx="9540" cy="2"/>
                            <a:chOff x="31" y="31"/>
                            <a:chExt cx="9540" cy="2"/>
                          </a:xfrm>
                        </wpg:grpSpPr>
                        <wps:wsp>
                          <wps:cNvPr id="570" name="Freeform 570"/>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1" name="Group 567"/>
                        <wpg:cNvGrpSpPr>
                          <a:grpSpLocks/>
                        </wpg:cNvGrpSpPr>
                        <wpg:grpSpPr bwMode="auto">
                          <a:xfrm>
                            <a:off x="31" y="360"/>
                            <a:ext cx="9540" cy="2"/>
                            <a:chOff x="31" y="360"/>
                            <a:chExt cx="9540" cy="2"/>
                          </a:xfrm>
                        </wpg:grpSpPr>
                        <wps:wsp>
                          <wps:cNvPr id="572" name="Freeform 568"/>
                          <wps:cNvSpPr>
                            <a:spLocks/>
                          </wps:cNvSpPr>
                          <wps:spPr bwMode="auto">
                            <a:xfrm>
                              <a:off x="31" y="360"/>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3" name="Group 565"/>
                        <wpg:cNvGrpSpPr>
                          <a:grpSpLocks/>
                        </wpg:cNvGrpSpPr>
                        <wpg:grpSpPr bwMode="auto">
                          <a:xfrm>
                            <a:off x="61" y="61"/>
                            <a:ext cx="2" cy="269"/>
                            <a:chOff x="61" y="61"/>
                            <a:chExt cx="2" cy="269"/>
                          </a:xfrm>
                        </wpg:grpSpPr>
                        <wps:wsp>
                          <wps:cNvPr id="574" name="Freeform 566"/>
                          <wps:cNvSpPr>
                            <a:spLocks/>
                          </wps:cNvSpPr>
                          <wps:spPr bwMode="auto">
                            <a:xfrm>
                              <a:off x="6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5" name="Group 562"/>
                        <wpg:cNvGrpSpPr>
                          <a:grpSpLocks/>
                        </wpg:cNvGrpSpPr>
                        <wpg:grpSpPr bwMode="auto">
                          <a:xfrm>
                            <a:off x="9541" y="61"/>
                            <a:ext cx="2" cy="269"/>
                            <a:chOff x="9541" y="61"/>
                            <a:chExt cx="2" cy="269"/>
                          </a:xfrm>
                        </wpg:grpSpPr>
                        <wps:wsp>
                          <wps:cNvPr id="576" name="Freeform 564"/>
                          <wps:cNvSpPr>
                            <a:spLocks/>
                          </wps:cNvSpPr>
                          <wps:spPr bwMode="auto">
                            <a:xfrm>
                              <a:off x="954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 name="Text Box 563"/>
                          <wps:cNvSpPr txBox="1">
                            <a:spLocks noChangeArrowheads="1"/>
                          </wps:cNvSpPr>
                          <wps:spPr bwMode="auto">
                            <a:xfrm>
                              <a:off x="30" y="0"/>
                              <a:ext cx="9542"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08B12" w14:textId="77777777" w:rsidR="00A90603" w:rsidRPr="002274A7" w:rsidRDefault="00A90603">
                                <w:pPr>
                                  <w:spacing w:before="60"/>
                                  <w:ind w:left="90"/>
                                  <w:rPr>
                                    <w:rFonts w:ascii="Cambria" w:eastAsia="Cambria" w:hAnsi="Cambria" w:cs="Cambria"/>
                                    <w:sz w:val="20"/>
                                    <w:szCs w:val="20"/>
                                  </w:rPr>
                                </w:pPr>
                                <w:bookmarkStart w:id="128" w:name="4.3_Grant_Submission_Deadline_-_Date_and"/>
                                <w:bookmarkStart w:id="129" w:name="_bookmark32"/>
                                <w:bookmarkEnd w:id="128"/>
                                <w:bookmarkEnd w:id="129"/>
                                <w:r w:rsidRPr="002274A7">
                                  <w:rPr>
                                    <w:rFonts w:ascii="Cambria" w:hAnsi="Cambria"/>
                                    <w:sz w:val="20"/>
                                  </w:rPr>
                                  <w:t>4.3 GRANT SUBMISSION DEADLINE - DATE AND TIME</w:t>
                                </w:r>
                              </w:p>
                            </w:txbxContent>
                          </wps:txbx>
                          <wps:bodyPr rot="0" vert="horz" wrap="square" lIns="0" tIns="0" rIns="0" bIns="0" anchor="t" anchorCtr="0" upright="1">
                            <a:noAutofit/>
                          </wps:bodyPr>
                        </wps:wsp>
                      </wpg:grpSp>
                    </wpg:wgp>
                  </a:graphicData>
                </a:graphic>
              </wp:inline>
            </w:drawing>
          </mc:Choice>
          <mc:Fallback>
            <w:pict>
              <v:group w14:anchorId="0ACFAA03" id="Group 561" o:spid="_x0000_s1338" style="width:480.1pt;height:19.55pt;mso-position-horizontal-relative:char;mso-position-vertical-relative:line" coordsize="960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">
                <v:group id="Group 571" o:spid="_x0000_s1339" style="position:absolute;left:91;top:61;width:9420;height:269" coordorigin="91,61"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">
                  <v:shape id="Freeform 572" o:spid="_x0000_s1340" style="position:absolute;left:91;top:61;width:9420;height:269;visibility:visible;mso-wrap-style:square;v-text-anchor:top"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" path="m,269r9420,l9420,,,,,269xe" fillcolor="#c5f0c2" stroked="f">
                    <v:path arrowok="t" o:connecttype="custom" o:connectlocs="0,330;9420,330;9420,61;0,61;0,330" o:connectangles="0,0,0,0,0"/>
                  </v:shape>
                </v:group>
                <v:group id="Group 569" o:spid="_x0000_s1341"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">
                  <v:shape id="Freeform 570" o:spid="_x0000_s1342"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" path="m,l9540,e" filled="f" strokecolor="#c5f0c2" strokeweight="3.1pt">
                    <v:path arrowok="t" o:connecttype="custom" o:connectlocs="0,0;9540,0" o:connectangles="0,0"/>
                  </v:shape>
                </v:group>
                <v:group id="Group 567" o:spid="_x0000_s1343" style="position:absolute;left:31;top:360;width:9540;height:2" coordorigin="31,360"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">
                  <v:shape id="Freeform 568" o:spid="_x0000_s1344" style="position:absolute;left:31;top:360;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" path="m,l9540,e" filled="f" strokecolor="#c5f0c2" strokeweight="3.1pt">
                    <v:path arrowok="t" o:connecttype="custom" o:connectlocs="0,0;9540,0" o:connectangles="0,0"/>
                  </v:shape>
                </v:group>
                <v:group id="Group 565" o:spid="_x0000_s1345" style="position:absolute;left:61;top:61;width:2;height:269" coordorigin="6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">
                  <v:shape id="Freeform 566" o:spid="_x0000_s1346" style="position:absolute;left:6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" path="m,l,269e" filled="f" strokecolor="#c5f0c2" strokeweight="3.1pt">
                    <v:path arrowok="t" o:connecttype="custom" o:connectlocs="0,61;0,330" o:connectangles="0,0"/>
                  </v:shape>
                </v:group>
                <v:group id="Group 562" o:spid="_x0000_s1347" style="position:absolute;left:9541;top:61;width:2;height:269" coordorigin="954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">
                  <v:shape id="Freeform 564" o:spid="_x0000_s1348" style="position:absolute;left:954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" path="m,l,269e" filled="f" strokecolor="#c5f0c2" strokeweight="3.1pt">
                    <v:path arrowok="t" o:connecttype="custom" o:connectlocs="0,61;0,330" o:connectangles="0,0"/>
                  </v:shape>
                  <v:shape id="Text Box 563" o:spid="_x0000_s1349" type="#_x0000_t202" style="position:absolute;left:30;width:9542;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" filled="f" stroked="f">
                    <v:textbox inset="0,0,0,0">
                      <w:txbxContent>
                        <w:p w14:paraId="50A08B12" w14:textId="77777777" w:rsidR="00A90603" w:rsidRPr="002274A7" w:rsidRDefault="00A90603">
                          <w:pPr>
                            <w:spacing w:before="60"/>
                            <w:ind w:left="90"/>
                            <w:rPr>
                              <w:rFonts w:ascii="Cambria" w:eastAsia="Cambria" w:hAnsi="Cambria" w:cs="Cambria"/>
                              <w:sz w:val="20"/>
                              <w:szCs w:val="20"/>
                            </w:rPr>
                          </w:pPr>
                          <w:bookmarkStart w:id="130" w:name="4.3_Grant_Submission_Deadline_-_Date_and"/>
                          <w:bookmarkStart w:id="131" w:name="_bookmark32"/>
                          <w:bookmarkEnd w:id="130"/>
                          <w:bookmarkEnd w:id="131"/>
                          <w:r w:rsidRPr="002274A7">
                            <w:rPr>
                              <w:rFonts w:ascii="Cambria" w:hAnsi="Cambria"/>
                              <w:sz w:val="20"/>
                            </w:rPr>
                            <w:t>4.3 GRANT SUBMISSION DEADLINE - DATE AND TIME</w:t>
                          </w:r>
                        </w:p>
                      </w:txbxContent>
                    </v:textbox>
                  </v:shape>
                </v:group>
                <w10:anchorlock/>
              </v:group>
            </w:pict>
          </mc:Fallback>
        </mc:AlternateContent>
      </w:r>
    </w:p>
    <w:p w14:paraId="13B47ABF" w14:textId="2EF73B6D" w:rsidR="0060161D" w:rsidRPr="00CA02ED" w:rsidRDefault="001C2700" w:rsidP="00CA02ED">
      <w:pPr>
        <w:pStyle w:val="BodyText"/>
        <w:widowControl/>
        <w:spacing w:before="117" w:line="276" w:lineRule="auto"/>
        <w:ind w:right="255"/>
      </w:pPr>
      <w:r w:rsidRPr="00CA02ED">
        <w:t xml:space="preserve">Applications must be received via </w:t>
      </w:r>
      <w:r w:rsidR="00895B8E" w:rsidRPr="00CA02ED">
        <w:t xml:space="preserve">Grants.gov </w:t>
      </w:r>
      <w:r w:rsidRPr="00CA02ED">
        <w:t>by</w:t>
      </w:r>
      <w:r w:rsidR="006413CE" w:rsidRPr="00CA02ED">
        <w:t xml:space="preserve"> 11:59</w:t>
      </w:r>
      <w:r w:rsidRPr="00CA02ED">
        <w:t xml:space="preserve"> p.m. Eastern Time on </w:t>
      </w:r>
      <w:r w:rsidR="00DA65A5" w:rsidRPr="00CA02ED">
        <w:t>[deadline]</w:t>
      </w:r>
      <w:r w:rsidRPr="00CA02ED">
        <w:t xml:space="preserve">. </w:t>
      </w:r>
      <w:r w:rsidR="00F93399" w:rsidRPr="00CA02ED">
        <w:t>FSA may consider a</w:t>
      </w:r>
      <w:r w:rsidR="00CB0717" w:rsidRPr="00CA02ED">
        <w:t>pplications received after this date if funds are available.</w:t>
      </w:r>
    </w:p>
    <w:p w14:paraId="0DD5A4CA" w14:textId="77777777" w:rsidR="0060161D" w:rsidRPr="00CA02ED" w:rsidRDefault="0060161D" w:rsidP="00CA02ED">
      <w:pPr>
        <w:widowControl/>
        <w:spacing w:before="11" w:line="276" w:lineRule="auto"/>
        <w:rPr>
          <w:rFonts w:ascii="Calibri" w:eastAsia="Calibri" w:hAnsi="Calibri" w:cs="Calibri"/>
          <w:sz w:val="20"/>
          <w:szCs w:val="20"/>
        </w:rPr>
      </w:pPr>
    </w:p>
    <w:p w14:paraId="581FA416"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06FEEA22" wp14:editId="7C68E115">
                <wp:extent cx="6097270" cy="248920"/>
                <wp:effectExtent l="0" t="0" r="8255" b="8255"/>
                <wp:docPr id="554"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555" name="Group 559"/>
                        <wpg:cNvGrpSpPr>
                          <a:grpSpLocks/>
                        </wpg:cNvGrpSpPr>
                        <wpg:grpSpPr bwMode="auto">
                          <a:xfrm>
                            <a:off x="91" y="61"/>
                            <a:ext cx="9420" cy="270"/>
                            <a:chOff x="91" y="61"/>
                            <a:chExt cx="9420" cy="270"/>
                          </a:xfrm>
                        </wpg:grpSpPr>
                        <wps:wsp>
                          <wps:cNvPr id="556" name="Freeform 560"/>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7" name="Group 557"/>
                        <wpg:cNvGrpSpPr>
                          <a:grpSpLocks/>
                        </wpg:cNvGrpSpPr>
                        <wpg:grpSpPr bwMode="auto">
                          <a:xfrm>
                            <a:off x="31" y="31"/>
                            <a:ext cx="9540" cy="2"/>
                            <a:chOff x="31" y="31"/>
                            <a:chExt cx="9540" cy="2"/>
                          </a:xfrm>
                        </wpg:grpSpPr>
                        <wps:wsp>
                          <wps:cNvPr id="558" name="Freeform 558"/>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9" name="Group 555"/>
                        <wpg:cNvGrpSpPr>
                          <a:grpSpLocks/>
                        </wpg:cNvGrpSpPr>
                        <wpg:grpSpPr bwMode="auto">
                          <a:xfrm>
                            <a:off x="31" y="361"/>
                            <a:ext cx="9540" cy="2"/>
                            <a:chOff x="31" y="361"/>
                            <a:chExt cx="9540" cy="2"/>
                          </a:xfrm>
                        </wpg:grpSpPr>
                        <wps:wsp>
                          <wps:cNvPr id="560" name="Freeform 556"/>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1" name="Group 553"/>
                        <wpg:cNvGrpSpPr>
                          <a:grpSpLocks/>
                        </wpg:cNvGrpSpPr>
                        <wpg:grpSpPr bwMode="auto">
                          <a:xfrm>
                            <a:off x="61" y="61"/>
                            <a:ext cx="2" cy="270"/>
                            <a:chOff x="61" y="61"/>
                            <a:chExt cx="2" cy="270"/>
                          </a:xfrm>
                        </wpg:grpSpPr>
                        <wps:wsp>
                          <wps:cNvPr id="562" name="Freeform 554"/>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3" name="Group 550"/>
                        <wpg:cNvGrpSpPr>
                          <a:grpSpLocks/>
                        </wpg:cNvGrpSpPr>
                        <wpg:grpSpPr bwMode="auto">
                          <a:xfrm>
                            <a:off x="9541" y="61"/>
                            <a:ext cx="2" cy="270"/>
                            <a:chOff x="9541" y="61"/>
                            <a:chExt cx="2" cy="270"/>
                          </a:xfrm>
                        </wpg:grpSpPr>
                        <wps:wsp>
                          <wps:cNvPr id="564" name="Freeform 552"/>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5" name="Text Box 551"/>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0E9F2" w14:textId="77777777" w:rsidR="00A90603" w:rsidRPr="002274A7" w:rsidRDefault="00A90603">
                                <w:pPr>
                                  <w:spacing w:before="60"/>
                                  <w:ind w:left="90"/>
                                  <w:rPr>
                                    <w:rFonts w:ascii="Cambria" w:eastAsia="Cambria" w:hAnsi="Cambria" w:cs="Cambria"/>
                                    <w:sz w:val="20"/>
                                    <w:szCs w:val="20"/>
                                  </w:rPr>
                                </w:pPr>
                                <w:bookmarkStart w:id="132" w:name="4.4_Intergovernmental_Review"/>
                                <w:bookmarkStart w:id="133" w:name="_bookmark33"/>
                                <w:bookmarkEnd w:id="132"/>
                                <w:bookmarkEnd w:id="133"/>
                                <w:r w:rsidRPr="002274A7">
                                  <w:rPr>
                                    <w:rFonts w:ascii="Cambria" w:hAnsi="Cambria"/>
                                    <w:sz w:val="20"/>
                                  </w:rPr>
                                  <w:t>4.4 INTERGOVERNMENTAL REVIEW</w:t>
                                </w:r>
                              </w:p>
                            </w:txbxContent>
                          </wps:txbx>
                          <wps:bodyPr rot="0" vert="horz" wrap="square" lIns="0" tIns="0" rIns="0" bIns="0" anchor="t" anchorCtr="0" upright="1">
                            <a:noAutofit/>
                          </wps:bodyPr>
                        </wps:wsp>
                      </wpg:grpSp>
                    </wpg:wgp>
                  </a:graphicData>
                </a:graphic>
              </wp:inline>
            </w:drawing>
          </mc:Choice>
          <mc:Fallback>
            <w:pict>
              <v:group w14:anchorId="06FEEA22" id="Group 549" o:spid="_x0000_s1350"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">
                <v:group id="Group 559" o:spid="_x0000_s1351"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">
                  <v:shape id="Freeform 560" o:spid="_x0000_s1352"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" path="m,270r9420,l9420,,,,,270xe" fillcolor="#c5f0c2" stroked="f">
                    <v:path arrowok="t" o:connecttype="custom" o:connectlocs="0,331;9420,331;9420,61;0,61;0,331" o:connectangles="0,0,0,0,0"/>
                  </v:shape>
                </v:group>
                <v:group id="Group 557" o:spid="_x0000_s1353"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">
                  <v:shape id="Freeform 558" o:spid="_x0000_s1354"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" path="m,l9540,e" filled="f" strokecolor="#c5f0c2" strokeweight="3.1pt">
                    <v:path arrowok="t" o:connecttype="custom" o:connectlocs="0,0;9540,0" o:connectangles="0,0"/>
                  </v:shape>
                </v:group>
                <v:group id="Group 555" o:spid="_x0000_s1355"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shape id="Freeform 556" o:spid="_x0000_s1356"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" path="m,l9540,e" filled="f" strokecolor="#c5f0c2" strokeweight="3.1pt">
                    <v:path arrowok="t" o:connecttype="custom" o:connectlocs="0,0;9540,0" o:connectangles="0,0"/>
                  </v:shape>
                </v:group>
                <v:group id="Group 553" o:spid="_x0000_s1357"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">
                  <v:shape id="Freeform 554" o:spid="_x0000_s1358"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" path="m,l,270e" filled="f" strokecolor="#c5f0c2" strokeweight="3.1pt">
                    <v:path arrowok="t" o:connecttype="custom" o:connectlocs="0,61;0,331" o:connectangles="0,0"/>
                  </v:shape>
                </v:group>
                <v:group id="Group 550" o:spid="_x0000_s1359"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">
                  <v:shape id="Freeform 552" o:spid="_x0000_s1360"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" path="m,l,270e" filled="f" strokecolor="#c5f0c2" strokeweight="3.1pt">
                    <v:path arrowok="t" o:connecttype="custom" o:connectlocs="0,61;0,331" o:connectangles="0,0"/>
                  </v:shape>
                  <v:shape id="Text Box 551" o:spid="_x0000_s1361"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OxQAAANwAAAAPAAAAZHJzL2Rvd25yZXYueG1sRI9Ba8JA&#10;FITvQv/D8gq96UbB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3+bvOxQAAANwAAAAP&#10;AAAAAAAAAAAAAAAAAAcCAABkcnMvZG93bnJldi54bWxQSwUGAAAAAAMAAwC3AAAA+QIAAAAA&#10;" filled="f" stroked="f">
                    <v:textbox inset="0,0,0,0">
                      <w:txbxContent>
                        <w:p w14:paraId="46D0E9F2" w14:textId="77777777" w:rsidR="00A90603" w:rsidRPr="002274A7" w:rsidRDefault="00A90603">
                          <w:pPr>
                            <w:spacing w:before="60"/>
                            <w:ind w:left="90"/>
                            <w:rPr>
                              <w:rFonts w:ascii="Cambria" w:eastAsia="Cambria" w:hAnsi="Cambria" w:cs="Cambria"/>
                              <w:sz w:val="20"/>
                              <w:szCs w:val="20"/>
                            </w:rPr>
                          </w:pPr>
                          <w:bookmarkStart w:id="134" w:name="4.4_Intergovernmental_Review"/>
                          <w:bookmarkStart w:id="135" w:name="_bookmark33"/>
                          <w:bookmarkEnd w:id="134"/>
                          <w:bookmarkEnd w:id="135"/>
                          <w:r w:rsidRPr="002274A7">
                            <w:rPr>
                              <w:rFonts w:ascii="Cambria" w:hAnsi="Cambria"/>
                              <w:sz w:val="20"/>
                            </w:rPr>
                            <w:t>4.4 INTERGOVERNMENTAL REVIEW</w:t>
                          </w:r>
                        </w:p>
                      </w:txbxContent>
                    </v:textbox>
                  </v:shape>
                </v:group>
                <w10:anchorlock/>
              </v:group>
            </w:pict>
          </mc:Fallback>
        </mc:AlternateContent>
      </w:r>
    </w:p>
    <w:p w14:paraId="50E6BD81" w14:textId="1520947C" w:rsidR="0060161D" w:rsidRPr="00CA02ED" w:rsidRDefault="00B26CED" w:rsidP="00CA02ED">
      <w:pPr>
        <w:pStyle w:val="BodyText"/>
        <w:widowControl/>
        <w:spacing w:before="0" w:line="276" w:lineRule="auto"/>
        <w:ind w:left="245"/>
      </w:pPr>
      <w:r w:rsidRPr="00CA02ED">
        <w:t xml:space="preserve"> This funding opportunity is not subject to Executive Order 12372, “Intergovernmental Review of Federal Programs.”</w:t>
      </w:r>
    </w:p>
    <w:p w14:paraId="4B5534C6" w14:textId="77777777" w:rsidR="006F71C7" w:rsidRPr="00CA02ED" w:rsidRDefault="006F71C7" w:rsidP="00CA02ED">
      <w:pPr>
        <w:pStyle w:val="BodyText"/>
        <w:widowControl/>
        <w:spacing w:before="0" w:line="276" w:lineRule="auto"/>
        <w:ind w:left="245"/>
      </w:pPr>
    </w:p>
    <w:p w14:paraId="1C93FAC2"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5E8FCE73" wp14:editId="4DEFFA4D">
                <wp:extent cx="6097270" cy="248920"/>
                <wp:effectExtent l="0" t="0" r="8255" b="8255"/>
                <wp:docPr id="542"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543" name="Group 547"/>
                        <wpg:cNvGrpSpPr>
                          <a:grpSpLocks/>
                        </wpg:cNvGrpSpPr>
                        <wpg:grpSpPr bwMode="auto">
                          <a:xfrm>
                            <a:off x="91" y="61"/>
                            <a:ext cx="9420" cy="270"/>
                            <a:chOff x="91" y="61"/>
                            <a:chExt cx="9420" cy="270"/>
                          </a:xfrm>
                        </wpg:grpSpPr>
                        <wps:wsp>
                          <wps:cNvPr id="544" name="Freeform 548"/>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5" name="Group 545"/>
                        <wpg:cNvGrpSpPr>
                          <a:grpSpLocks/>
                        </wpg:cNvGrpSpPr>
                        <wpg:grpSpPr bwMode="auto">
                          <a:xfrm>
                            <a:off x="31" y="31"/>
                            <a:ext cx="9540" cy="2"/>
                            <a:chOff x="31" y="31"/>
                            <a:chExt cx="9540" cy="2"/>
                          </a:xfrm>
                        </wpg:grpSpPr>
                        <wps:wsp>
                          <wps:cNvPr id="546" name="Freeform 546"/>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7" name="Group 543"/>
                        <wpg:cNvGrpSpPr>
                          <a:grpSpLocks/>
                        </wpg:cNvGrpSpPr>
                        <wpg:grpSpPr bwMode="auto">
                          <a:xfrm>
                            <a:off x="31" y="361"/>
                            <a:ext cx="9540" cy="2"/>
                            <a:chOff x="31" y="361"/>
                            <a:chExt cx="9540" cy="2"/>
                          </a:xfrm>
                        </wpg:grpSpPr>
                        <wps:wsp>
                          <wps:cNvPr id="548" name="Freeform 544"/>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9" name="Group 541"/>
                        <wpg:cNvGrpSpPr>
                          <a:grpSpLocks/>
                        </wpg:cNvGrpSpPr>
                        <wpg:grpSpPr bwMode="auto">
                          <a:xfrm>
                            <a:off x="61" y="61"/>
                            <a:ext cx="2" cy="270"/>
                            <a:chOff x="61" y="61"/>
                            <a:chExt cx="2" cy="270"/>
                          </a:xfrm>
                        </wpg:grpSpPr>
                        <wps:wsp>
                          <wps:cNvPr id="550" name="Freeform 542"/>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1" name="Group 538"/>
                        <wpg:cNvGrpSpPr>
                          <a:grpSpLocks/>
                        </wpg:cNvGrpSpPr>
                        <wpg:grpSpPr bwMode="auto">
                          <a:xfrm>
                            <a:off x="9541" y="61"/>
                            <a:ext cx="2" cy="270"/>
                            <a:chOff x="9541" y="61"/>
                            <a:chExt cx="2" cy="270"/>
                          </a:xfrm>
                        </wpg:grpSpPr>
                        <wps:wsp>
                          <wps:cNvPr id="552" name="Freeform 540"/>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 name="Text Box 539"/>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16359" w14:textId="77777777" w:rsidR="00A90603" w:rsidRPr="002274A7" w:rsidRDefault="00A90603">
                                <w:pPr>
                                  <w:spacing w:before="60"/>
                                  <w:ind w:left="90"/>
                                  <w:rPr>
                                    <w:rFonts w:ascii="Cambria" w:eastAsia="Cambria" w:hAnsi="Cambria" w:cs="Cambria"/>
                                    <w:sz w:val="20"/>
                                    <w:szCs w:val="20"/>
                                  </w:rPr>
                                </w:pPr>
                                <w:bookmarkStart w:id="136" w:name="4.5_Funds_Not_Applied_For"/>
                                <w:bookmarkStart w:id="137" w:name="_bookmark34"/>
                                <w:bookmarkEnd w:id="136"/>
                                <w:bookmarkEnd w:id="137"/>
                                <w:r w:rsidRPr="002274A7">
                                  <w:rPr>
                                    <w:rFonts w:ascii="Cambria" w:hAnsi="Cambria"/>
                                    <w:sz w:val="20"/>
                                  </w:rPr>
                                  <w:t>4.5 FUNDS NOT APPLIED FOR</w:t>
                                </w:r>
                              </w:p>
                            </w:txbxContent>
                          </wps:txbx>
                          <wps:bodyPr rot="0" vert="horz" wrap="square" lIns="0" tIns="0" rIns="0" bIns="0" anchor="t" anchorCtr="0" upright="1">
                            <a:noAutofit/>
                          </wps:bodyPr>
                        </wps:wsp>
                      </wpg:grpSp>
                    </wpg:wgp>
                  </a:graphicData>
                </a:graphic>
              </wp:inline>
            </w:drawing>
          </mc:Choice>
          <mc:Fallback>
            <w:pict>
              <v:group w14:anchorId="5E8FCE73" id="Group 537" o:spid="_x0000_s1362"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">
                <v:group id="Group 547" o:spid="_x0000_s1363"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xH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">
                  <v:shape id="Freeform 548" o:spid="_x0000_s1364"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" path="m,270r9420,l9420,,,,,270xe" fillcolor="#c5f0c2" stroked="f">
                    <v:path arrowok="t" o:connecttype="custom" o:connectlocs="0,331;9420,331;9420,61;0,61;0,331" o:connectangles="0,0,0,0,0"/>
                  </v:shape>
                </v:group>
                <v:group id="Group 545" o:spid="_x0000_s1365"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shape id="Freeform 546" o:spid="_x0000_s1366"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" path="m,l9540,e" filled="f" strokecolor="#c5f0c2" strokeweight="3.1pt">
                    <v:path arrowok="t" o:connecttype="custom" o:connectlocs="0,0;9540,0" o:connectangles="0,0"/>
                  </v:shape>
                </v:group>
                <v:group id="Group 543" o:spid="_x0000_s1367"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shape id="Freeform 544" o:spid="_x0000_s1368"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" path="m,l9540,e" filled="f" strokecolor="#c5f0c2" strokeweight="3.1pt">
                    <v:path arrowok="t" o:connecttype="custom" o:connectlocs="0,0;9540,0" o:connectangles="0,0"/>
                  </v:shape>
                </v:group>
                <v:group id="Group 541" o:spid="_x0000_s1369"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">
                  <v:shape id="Freeform 542" o:spid="_x0000_s1370"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" path="m,l,270e" filled="f" strokecolor="#c5f0c2" strokeweight="3.1pt">
                    <v:path arrowok="t" o:connecttype="custom" o:connectlocs="0,61;0,331" o:connectangles="0,0"/>
                  </v:shape>
                </v:group>
                <v:group id="Group 538" o:spid="_x0000_s1371"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shape id="Freeform 540" o:spid="_x0000_s1372"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" path="m,l,270e" filled="f" strokecolor="#c5f0c2" strokeweight="3.1pt">
                    <v:path arrowok="t" o:connecttype="custom" o:connectlocs="0,61;0,331" o:connectangles="0,0"/>
                  </v:shape>
                  <v:shape id="Text Box 539" o:spid="_x0000_s1373"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ycxgAAANwAAAAPAAAAZHJzL2Rvd25yZXYueG1sRI9Ba8JA&#10;FITvhf6H5RW81U0r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mTBMnMYAAADcAAAA&#10;DwAAAAAAAAAAAAAAAAAHAgAAZHJzL2Rvd25yZXYueG1sUEsFBgAAAAADAAMAtwAAAPoCAAAAAA==&#10;" filled="f" stroked="f">
                    <v:textbox inset="0,0,0,0">
                      <w:txbxContent>
                        <w:p w14:paraId="75216359" w14:textId="77777777" w:rsidR="00A90603" w:rsidRPr="002274A7" w:rsidRDefault="00A90603">
                          <w:pPr>
                            <w:spacing w:before="60"/>
                            <w:ind w:left="90"/>
                            <w:rPr>
                              <w:rFonts w:ascii="Cambria" w:eastAsia="Cambria" w:hAnsi="Cambria" w:cs="Cambria"/>
                              <w:sz w:val="20"/>
                              <w:szCs w:val="20"/>
                            </w:rPr>
                          </w:pPr>
                          <w:bookmarkStart w:id="138" w:name="4.5_Funds_Not_Applied_For"/>
                          <w:bookmarkStart w:id="139" w:name="_bookmark34"/>
                          <w:bookmarkEnd w:id="138"/>
                          <w:bookmarkEnd w:id="139"/>
                          <w:r w:rsidRPr="002274A7">
                            <w:rPr>
                              <w:rFonts w:ascii="Cambria" w:hAnsi="Cambria"/>
                              <w:sz w:val="20"/>
                            </w:rPr>
                            <w:t>4.5 FUNDS NOT APPLIED FOR</w:t>
                          </w:r>
                        </w:p>
                      </w:txbxContent>
                    </v:textbox>
                  </v:shape>
                </v:group>
                <w10:anchorlock/>
              </v:group>
            </w:pict>
          </mc:Fallback>
        </mc:AlternateContent>
      </w:r>
    </w:p>
    <w:p w14:paraId="74079EB1" w14:textId="34AEFAF5" w:rsidR="0060161D" w:rsidRPr="00CA02ED" w:rsidRDefault="001C2700" w:rsidP="00CA02ED">
      <w:pPr>
        <w:pStyle w:val="BodyText"/>
        <w:widowControl/>
        <w:spacing w:before="117" w:line="276" w:lineRule="auto"/>
        <w:ind w:left="239" w:right="237"/>
      </w:pPr>
      <w:r w:rsidRPr="00CA02ED">
        <w:t xml:space="preserve">Eligible State Agencies </w:t>
      </w:r>
      <w:r w:rsidR="00361A89" w:rsidRPr="00CA02ED">
        <w:t xml:space="preserve">that </w:t>
      </w:r>
      <w:r w:rsidRPr="00CA02ED">
        <w:t xml:space="preserve">do not apply for or do not request all authorized funding during the specified grant application period will forfeit the full portion of authorized funding not requested. Subsequently, </w:t>
      </w:r>
      <w:r w:rsidR="00C71E5E" w:rsidRPr="00CA02ED">
        <w:t>FSA</w:t>
      </w:r>
      <w:r w:rsidRPr="00CA02ED">
        <w:t xml:space="preserve"> may allocate the unrequested funds to other eligible State Agencies.</w:t>
      </w:r>
    </w:p>
    <w:p w14:paraId="3DB636E3" w14:textId="77777777" w:rsidR="002457B5" w:rsidRPr="00CA02ED" w:rsidRDefault="002457B5" w:rsidP="00CA02ED">
      <w:pPr>
        <w:widowControl/>
        <w:spacing w:line="276" w:lineRule="auto"/>
        <w:ind w:left="119"/>
        <w:rPr>
          <w:rFonts w:ascii="Calibri" w:eastAsia="Calibri" w:hAnsi="Calibri" w:cs="Calibri"/>
          <w:sz w:val="20"/>
          <w:szCs w:val="20"/>
        </w:rPr>
      </w:pPr>
    </w:p>
    <w:p w14:paraId="72C7399C"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0A6244BA" wp14:editId="76F3447F">
                <wp:extent cx="6097270" cy="248920"/>
                <wp:effectExtent l="0" t="0" r="8255" b="8255"/>
                <wp:docPr id="530"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531" name="Group 535"/>
                        <wpg:cNvGrpSpPr>
                          <a:grpSpLocks/>
                        </wpg:cNvGrpSpPr>
                        <wpg:grpSpPr bwMode="auto">
                          <a:xfrm>
                            <a:off x="91" y="61"/>
                            <a:ext cx="9420" cy="270"/>
                            <a:chOff x="91" y="61"/>
                            <a:chExt cx="9420" cy="270"/>
                          </a:xfrm>
                        </wpg:grpSpPr>
                        <wps:wsp>
                          <wps:cNvPr id="532" name="Freeform 536"/>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3" name="Group 533"/>
                        <wpg:cNvGrpSpPr>
                          <a:grpSpLocks/>
                        </wpg:cNvGrpSpPr>
                        <wpg:grpSpPr bwMode="auto">
                          <a:xfrm>
                            <a:off x="31" y="31"/>
                            <a:ext cx="9540" cy="2"/>
                            <a:chOff x="31" y="31"/>
                            <a:chExt cx="9540" cy="2"/>
                          </a:xfrm>
                        </wpg:grpSpPr>
                        <wps:wsp>
                          <wps:cNvPr id="534" name="Freeform 534"/>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5" name="Group 531"/>
                        <wpg:cNvGrpSpPr>
                          <a:grpSpLocks/>
                        </wpg:cNvGrpSpPr>
                        <wpg:grpSpPr bwMode="auto">
                          <a:xfrm>
                            <a:off x="31" y="361"/>
                            <a:ext cx="9540" cy="2"/>
                            <a:chOff x="31" y="361"/>
                            <a:chExt cx="9540" cy="2"/>
                          </a:xfrm>
                        </wpg:grpSpPr>
                        <wps:wsp>
                          <wps:cNvPr id="536" name="Freeform 532"/>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7" name="Group 529"/>
                        <wpg:cNvGrpSpPr>
                          <a:grpSpLocks/>
                        </wpg:cNvGrpSpPr>
                        <wpg:grpSpPr bwMode="auto">
                          <a:xfrm>
                            <a:off x="61" y="61"/>
                            <a:ext cx="2" cy="270"/>
                            <a:chOff x="61" y="61"/>
                            <a:chExt cx="2" cy="270"/>
                          </a:xfrm>
                        </wpg:grpSpPr>
                        <wps:wsp>
                          <wps:cNvPr id="538" name="Freeform 530"/>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9" name="Group 526"/>
                        <wpg:cNvGrpSpPr>
                          <a:grpSpLocks/>
                        </wpg:cNvGrpSpPr>
                        <wpg:grpSpPr bwMode="auto">
                          <a:xfrm>
                            <a:off x="9541" y="61"/>
                            <a:ext cx="2" cy="270"/>
                            <a:chOff x="9541" y="61"/>
                            <a:chExt cx="2" cy="270"/>
                          </a:xfrm>
                        </wpg:grpSpPr>
                        <wps:wsp>
                          <wps:cNvPr id="540" name="Freeform 528"/>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1" name="Text Box 527"/>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B517B" w14:textId="77777777" w:rsidR="00A90603" w:rsidRPr="002274A7" w:rsidRDefault="00A90603">
                                <w:pPr>
                                  <w:spacing w:before="60"/>
                                  <w:ind w:left="90"/>
                                  <w:rPr>
                                    <w:rFonts w:ascii="Cambria" w:eastAsia="Cambria" w:hAnsi="Cambria" w:cs="Cambria"/>
                                    <w:sz w:val="20"/>
                                    <w:szCs w:val="20"/>
                                  </w:rPr>
                                </w:pPr>
                                <w:bookmarkStart w:id="140" w:name="4.6_Funding_Restrictions"/>
                                <w:bookmarkStart w:id="141" w:name="_bookmark35"/>
                                <w:bookmarkEnd w:id="140"/>
                                <w:bookmarkEnd w:id="141"/>
                                <w:r w:rsidRPr="002274A7">
                                  <w:rPr>
                                    <w:rFonts w:ascii="Cambria" w:hAnsi="Cambria"/>
                                    <w:sz w:val="20"/>
                                  </w:rPr>
                                  <w:t>4.6 FUNDING RESTRICTIONS</w:t>
                                </w:r>
                              </w:p>
                            </w:txbxContent>
                          </wps:txbx>
                          <wps:bodyPr rot="0" vert="horz" wrap="square" lIns="0" tIns="0" rIns="0" bIns="0" anchor="t" anchorCtr="0" upright="1">
                            <a:noAutofit/>
                          </wps:bodyPr>
                        </wps:wsp>
                      </wpg:grpSp>
                    </wpg:wgp>
                  </a:graphicData>
                </a:graphic>
              </wp:inline>
            </w:drawing>
          </mc:Choice>
          <mc:Fallback>
            <w:pict>
              <v:group w14:anchorId="0A6244BA" id="Group 525" o:spid="_x0000_s1374"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">
                <v:group id="Group 535" o:spid="_x0000_s1375"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">
                  <v:shape id="Freeform 536" o:spid="_x0000_s1376"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" path="m,270r9420,l9420,,,,,270xe" fillcolor="#c5f0c2" stroked="f">
                    <v:path arrowok="t" o:connecttype="custom" o:connectlocs="0,331;9420,331;9420,61;0,61;0,331" o:connectangles="0,0,0,0,0"/>
                  </v:shape>
                </v:group>
                <v:group id="Group 533" o:spid="_x0000_s1377"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shape id="Freeform 534" o:spid="_x0000_s1378"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" path="m,l9540,e" filled="f" strokecolor="#c5f0c2" strokeweight="3.1pt">
                    <v:path arrowok="t" o:connecttype="custom" o:connectlocs="0,0;9540,0" o:connectangles="0,0"/>
                  </v:shape>
                </v:group>
                <v:group id="Group 531" o:spid="_x0000_s1379"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">
                  <v:shape id="Freeform 532" o:spid="_x0000_s1380"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" path="m,l9540,e" filled="f" strokecolor="#c5f0c2" strokeweight="3.1pt">
                    <v:path arrowok="t" o:connecttype="custom" o:connectlocs="0,0;9540,0" o:connectangles="0,0"/>
                  </v:shape>
                </v:group>
                <v:group id="Group 529" o:spid="_x0000_s1381"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shape id="Freeform 530" o:spid="_x0000_s1382"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" path="m,l,270e" filled="f" strokecolor="#c5f0c2" strokeweight="3.1pt">
                    <v:path arrowok="t" o:connecttype="custom" o:connectlocs="0,61;0,331" o:connectangles="0,0"/>
                  </v:shape>
                </v:group>
                <v:group id="Group 526" o:spid="_x0000_s1383"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Vl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AuV/B7JhwBuf4BAAD//wMAUEsBAi0AFAAGAAgAAAAhANvh9svuAAAAhQEAABMAAAAAAAAA&#10;AAAAAAAAAAAAAFtDb250ZW50X1R5cGVzXS54bWxQSwECLQAUAAYACAAAACEAWvQsW78AAAAVAQAA&#10;CwAAAAAAAAAAAAAAAAAfAQAAX3JlbHMvLnJlbHNQSwECLQAUAAYACAAAACEADx1VZcYAAADcAAAA&#10;DwAAAAAAAAAAAAAAAAAHAgAAZHJzL2Rvd25yZXYueG1sUEsFBgAAAAADAAMAtwAAAPoCAAAAAA==&#10;">
                  <v:shape id="Freeform 528" o:spid="_x0000_s1384"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" path="m,l,270e" filled="f" strokecolor="#c5f0c2" strokeweight="3.1pt">
                    <v:path arrowok="t" o:connecttype="custom" o:connectlocs="0,61;0,331" o:connectangles="0,0"/>
                  </v:shape>
                  <v:shape id="Text Box 527" o:spid="_x0000_s1385"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txgAAANwAAAAPAAAAZHJzL2Rvd25yZXYueG1sRI9Ba8JA&#10;FITvBf/D8oTe6sbS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g3fhrcYAAADcAAAA&#10;DwAAAAAAAAAAAAAAAAAHAgAAZHJzL2Rvd25yZXYueG1sUEsFBgAAAAADAAMAtwAAAPoCAAAAAA==&#10;" filled="f" stroked="f">
                    <v:textbox inset="0,0,0,0">
                      <w:txbxContent>
                        <w:p w14:paraId="56DB517B" w14:textId="77777777" w:rsidR="00A90603" w:rsidRPr="002274A7" w:rsidRDefault="00A90603">
                          <w:pPr>
                            <w:spacing w:before="60"/>
                            <w:ind w:left="90"/>
                            <w:rPr>
                              <w:rFonts w:ascii="Cambria" w:eastAsia="Cambria" w:hAnsi="Cambria" w:cs="Cambria"/>
                              <w:sz w:val="20"/>
                              <w:szCs w:val="20"/>
                            </w:rPr>
                          </w:pPr>
                          <w:bookmarkStart w:id="142" w:name="4.6_Funding_Restrictions"/>
                          <w:bookmarkStart w:id="143" w:name="_bookmark35"/>
                          <w:bookmarkEnd w:id="142"/>
                          <w:bookmarkEnd w:id="143"/>
                          <w:r w:rsidRPr="002274A7">
                            <w:rPr>
                              <w:rFonts w:ascii="Cambria" w:hAnsi="Cambria"/>
                              <w:sz w:val="20"/>
                            </w:rPr>
                            <w:t>4.6 FUNDING RESTRICTIONS</w:t>
                          </w:r>
                        </w:p>
                      </w:txbxContent>
                    </v:textbox>
                  </v:shape>
                </v:group>
                <w10:anchorlock/>
              </v:group>
            </w:pict>
          </mc:Fallback>
        </mc:AlternateContent>
      </w:r>
    </w:p>
    <w:p w14:paraId="38FC2F7A" w14:textId="77777777" w:rsidR="002457B5" w:rsidRPr="00CA02ED" w:rsidRDefault="002457B5" w:rsidP="00CA02ED">
      <w:pPr>
        <w:widowControl/>
        <w:spacing w:line="276" w:lineRule="auto"/>
        <w:ind w:left="147"/>
        <w:rPr>
          <w:rFonts w:ascii="Calibri" w:eastAsia="Calibri" w:hAnsi="Calibri" w:cs="Calibri"/>
          <w:sz w:val="20"/>
          <w:szCs w:val="20"/>
        </w:rPr>
      </w:pPr>
    </w:p>
    <w:p w14:paraId="5FFA059D"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6D97AD6D" wp14:editId="6EE52103">
                <wp:extent cx="6026785" cy="212725"/>
                <wp:effectExtent l="9525" t="9525" r="2540" b="6350"/>
                <wp:docPr id="524"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725"/>
                          <a:chOff x="0" y="0"/>
                          <a:chExt cx="9491" cy="335"/>
                        </a:xfrm>
                      </wpg:grpSpPr>
                      <wpg:grpSp>
                        <wpg:cNvPr id="525" name="Group 523"/>
                        <wpg:cNvGrpSpPr>
                          <a:grpSpLocks/>
                        </wpg:cNvGrpSpPr>
                        <wpg:grpSpPr bwMode="auto">
                          <a:xfrm>
                            <a:off x="8" y="8"/>
                            <a:ext cx="9474" cy="2"/>
                            <a:chOff x="8" y="8"/>
                            <a:chExt cx="9474" cy="2"/>
                          </a:xfrm>
                        </wpg:grpSpPr>
                        <wps:wsp>
                          <wps:cNvPr id="526" name="Freeform 524"/>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7" name="Group 520"/>
                        <wpg:cNvGrpSpPr>
                          <a:grpSpLocks/>
                        </wpg:cNvGrpSpPr>
                        <wpg:grpSpPr bwMode="auto">
                          <a:xfrm>
                            <a:off x="15" y="15"/>
                            <a:ext cx="2" cy="311"/>
                            <a:chOff x="15" y="15"/>
                            <a:chExt cx="2" cy="311"/>
                          </a:xfrm>
                        </wpg:grpSpPr>
                        <wps:wsp>
                          <wps:cNvPr id="528" name="Freeform 522"/>
                          <wps:cNvSpPr>
                            <a:spLocks/>
                          </wps:cNvSpPr>
                          <wps:spPr bwMode="auto">
                            <a:xfrm>
                              <a:off x="15" y="15"/>
                              <a:ext cx="2" cy="311"/>
                            </a:xfrm>
                            <a:custGeom>
                              <a:avLst/>
                              <a:gdLst>
                                <a:gd name="T0" fmla="+- 0 15 15"/>
                                <a:gd name="T1" fmla="*/ 15 h 311"/>
                                <a:gd name="T2" fmla="+- 0 326 15"/>
                                <a:gd name="T3" fmla="*/ 326 h 311"/>
                              </a:gdLst>
                              <a:ahLst/>
                              <a:cxnLst>
                                <a:cxn ang="0">
                                  <a:pos x="0" y="T1"/>
                                </a:cxn>
                                <a:cxn ang="0">
                                  <a:pos x="0" y="T3"/>
                                </a:cxn>
                              </a:cxnLst>
                              <a:rect l="0" t="0" r="r" b="b"/>
                              <a:pathLst>
                                <a:path h="311">
                                  <a:moveTo>
                                    <a:pt x="0" y="0"/>
                                  </a:moveTo>
                                  <a:lnTo>
                                    <a:pt x="0" y="311"/>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 name="Text Box 521"/>
                          <wps:cNvSpPr txBox="1">
                            <a:spLocks noChangeArrowheads="1"/>
                          </wps:cNvSpPr>
                          <wps:spPr bwMode="auto">
                            <a:xfrm>
                              <a:off x="0" y="0"/>
                              <a:ext cx="949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6B2CA" w14:textId="77777777" w:rsidR="00A90603" w:rsidRPr="002274A7" w:rsidRDefault="00A90603">
                                <w:pPr>
                                  <w:spacing w:before="55"/>
                                  <w:ind w:left="92"/>
                                  <w:rPr>
                                    <w:rFonts w:ascii="Cambria" w:eastAsia="Cambria" w:hAnsi="Cambria" w:cs="Cambria"/>
                                    <w:sz w:val="20"/>
                                    <w:szCs w:val="20"/>
                                  </w:rPr>
                                </w:pPr>
                                <w:bookmarkStart w:id="144" w:name="4.6.1_Limit_on_ADMINISTRATIve_(Indirect)"/>
                                <w:bookmarkStart w:id="145" w:name="_bookmark36"/>
                                <w:bookmarkEnd w:id="144"/>
                                <w:bookmarkEnd w:id="145"/>
                                <w:r w:rsidRPr="002274A7">
                                  <w:rPr>
                                    <w:rFonts w:ascii="Cambria" w:hAnsi="Cambria"/>
                                    <w:color w:val="10350D"/>
                                    <w:sz w:val="20"/>
                                  </w:rPr>
                                  <w:t>4.6.1 INDIRECT COSTS</w:t>
                                </w:r>
                              </w:p>
                            </w:txbxContent>
                          </wps:txbx>
                          <wps:bodyPr rot="0" vert="horz" wrap="square" lIns="0" tIns="0" rIns="0" bIns="0" anchor="t" anchorCtr="0" upright="1">
                            <a:noAutofit/>
                          </wps:bodyPr>
                        </wps:wsp>
                      </wpg:grpSp>
                    </wpg:wgp>
                  </a:graphicData>
                </a:graphic>
              </wp:inline>
            </w:drawing>
          </mc:Choice>
          <mc:Fallback>
            <w:pict>
              <v:group w14:anchorId="6D97AD6D" id="Group 519" o:spid="_x0000_s1386" style="width:474.55pt;height:16.75pt;mso-position-horizontal-relative:char;mso-position-vertical-relative:line" coordsize="949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">
                <v:group id="Group 523" o:spid="_x0000_s1387"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shape id="Freeform 524" o:spid="_x0000_s1388"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" path="m,l9474,e" filled="f" strokecolor="#216c1a" strokeweight=".82pt">
                    <v:path arrowok="t" o:connecttype="custom" o:connectlocs="0,0;9474,0" o:connectangles="0,0"/>
                  </v:shape>
                </v:group>
                <v:group id="Group 520" o:spid="_x0000_s1389" style="position:absolute;left:15;top:15;width:2;height:311" coordorigin="15,15"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shape id="Freeform 522" o:spid="_x0000_s1390" style="position:absolute;left:15;top:15;width:2;height:3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" path="m,l,311e" filled="f" strokecolor="#216c1a" strokeweight=".82pt">
                    <v:path arrowok="t" o:connecttype="custom" o:connectlocs="0,15;0,326" o:connectangles="0,0"/>
                  </v:shape>
                  <v:shape id="Text Box 521" o:spid="_x0000_s1391" type="#_x0000_t202" style="position:absolute;width:949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gLxAAAANwAAAAPAAAAZHJzL2Rvd25yZXYueG1sRI9Ba8JA&#10;FITvgv9heYI33Sgo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KDeCAvEAAAA3AAAAA8A&#10;AAAAAAAAAAAAAAAABwIAAGRycy9kb3ducmV2LnhtbFBLBQYAAAAAAwADALcAAAD4AgAAAAA=&#10;" filled="f" stroked="f">
                    <v:textbox inset="0,0,0,0">
                      <w:txbxContent>
                        <w:p w14:paraId="27F6B2CA" w14:textId="77777777" w:rsidR="00A90603" w:rsidRPr="002274A7" w:rsidRDefault="00A90603">
                          <w:pPr>
                            <w:spacing w:before="55"/>
                            <w:ind w:left="92"/>
                            <w:rPr>
                              <w:rFonts w:ascii="Cambria" w:eastAsia="Cambria" w:hAnsi="Cambria" w:cs="Cambria"/>
                              <w:sz w:val="20"/>
                              <w:szCs w:val="20"/>
                            </w:rPr>
                          </w:pPr>
                          <w:bookmarkStart w:id="146" w:name="4.6.1_Limit_on_ADMINISTRATIve_(Indirect)"/>
                          <w:bookmarkStart w:id="147" w:name="_bookmark36"/>
                          <w:bookmarkEnd w:id="146"/>
                          <w:bookmarkEnd w:id="147"/>
                          <w:r w:rsidRPr="002274A7">
                            <w:rPr>
                              <w:rFonts w:ascii="Cambria" w:hAnsi="Cambria"/>
                              <w:color w:val="10350D"/>
                              <w:sz w:val="20"/>
                            </w:rPr>
                            <w:t>4.6.1 INDIRECT COSTS</w:t>
                          </w:r>
                        </w:p>
                      </w:txbxContent>
                    </v:textbox>
                  </v:shape>
                </v:group>
                <w10:anchorlock/>
              </v:group>
            </w:pict>
          </mc:Fallback>
        </mc:AlternateContent>
      </w:r>
    </w:p>
    <w:p w14:paraId="15B64043" w14:textId="264D8225" w:rsidR="009A578F" w:rsidRPr="00CA02ED" w:rsidRDefault="00925DFD" w:rsidP="00CA02ED">
      <w:pPr>
        <w:pStyle w:val="BodyText"/>
        <w:widowControl/>
        <w:spacing w:line="276" w:lineRule="auto"/>
        <w:ind w:left="239" w:right="236"/>
      </w:pPr>
      <w:r w:rsidRPr="00CA02ED">
        <w:t xml:space="preserve">A State </w:t>
      </w:r>
      <w:r w:rsidR="00F93399" w:rsidRPr="00CA02ED">
        <w:t xml:space="preserve">Agency </w:t>
      </w:r>
      <w:r w:rsidR="009A578F" w:rsidRPr="00CA02ED">
        <w:t xml:space="preserve">may charge its </w:t>
      </w:r>
      <w:r w:rsidRPr="00CA02ED">
        <w:t>negotiated indirect cost rate</w:t>
      </w:r>
      <w:r w:rsidR="009A578F" w:rsidRPr="00CA02ED">
        <w:t xml:space="preserve"> to the award.  A copy of the approved negotiated indirect cost rate agreement must be submitted with the application in accordance with </w:t>
      </w:r>
      <w:r w:rsidR="009A578F" w:rsidRPr="00CA02ED">
        <w:rPr>
          <w:rStyle w:val="Hyperlink"/>
          <w:color w:val="auto"/>
          <w:u w:val="none"/>
        </w:rPr>
        <w:t>4.0 Application and</w:t>
      </w:r>
      <w:r w:rsidR="009A578F" w:rsidRPr="00CA02ED">
        <w:t xml:space="preserve"> </w:t>
      </w:r>
      <w:hyperlink w:anchor="_bookmark28" w:history="1">
        <w:r w:rsidR="009A578F" w:rsidRPr="00CA02ED">
          <w:rPr>
            <w:rStyle w:val="Hyperlink"/>
            <w:color w:val="auto"/>
            <w:u w:val="none"/>
          </w:rPr>
          <w:t>Submission Information.</w:t>
        </w:r>
      </w:hyperlink>
      <w:r w:rsidR="009A578F" w:rsidRPr="00CA02ED">
        <w:t xml:space="preserve"> The State Agency must notify </w:t>
      </w:r>
      <w:r w:rsidR="00361A89" w:rsidRPr="00CA02ED">
        <w:t xml:space="preserve">its </w:t>
      </w:r>
      <w:proofErr w:type="spellStart"/>
      <w:r w:rsidR="00765430" w:rsidRPr="00CA02ED">
        <w:t>sub</w:t>
      </w:r>
      <w:r w:rsidR="009A578F" w:rsidRPr="00CA02ED">
        <w:t>applicant</w:t>
      </w:r>
      <w:proofErr w:type="spellEnd"/>
      <w:r w:rsidR="009A578F" w:rsidRPr="00CA02ED">
        <w:t xml:space="preserve">(s) of the limit on indirect costs in </w:t>
      </w:r>
      <w:r w:rsidR="00361A89" w:rsidRPr="00CA02ED">
        <w:t xml:space="preserve">its </w:t>
      </w:r>
      <w:r w:rsidR="009A578F" w:rsidRPr="00CA02ED">
        <w:t>requests for proposals/applications/contracts.</w:t>
      </w:r>
      <w:r w:rsidR="00765430" w:rsidRPr="00CA02ED">
        <w:t xml:space="preserve"> </w:t>
      </w:r>
      <w:proofErr w:type="spellStart"/>
      <w:r w:rsidR="00765430" w:rsidRPr="00CA02ED">
        <w:t>Subapplicants</w:t>
      </w:r>
      <w:proofErr w:type="spellEnd"/>
      <w:r w:rsidR="00765430" w:rsidRPr="00CA02ED">
        <w:t xml:space="preserve"> may charge a</w:t>
      </w:r>
      <w:r w:rsidR="00765430" w:rsidRPr="00CA02ED">
        <w:rPr>
          <w:iCs/>
        </w:rPr>
        <w:t xml:space="preserve">n approved federally recognized indirect cost rate negotiated between the </w:t>
      </w:r>
      <w:proofErr w:type="spellStart"/>
      <w:r w:rsidR="00765430" w:rsidRPr="00CA02ED">
        <w:rPr>
          <w:iCs/>
        </w:rPr>
        <w:t>subapplicant</w:t>
      </w:r>
      <w:proofErr w:type="spellEnd"/>
      <w:r w:rsidR="00765430" w:rsidRPr="00CA02ED">
        <w:rPr>
          <w:iCs/>
        </w:rPr>
        <w:t xml:space="preserve"> and the Federal government or, if no such rate exists, either a rate negotiated between the State agency and the </w:t>
      </w:r>
      <w:proofErr w:type="spellStart"/>
      <w:r w:rsidR="00765430" w:rsidRPr="00CA02ED">
        <w:rPr>
          <w:iCs/>
        </w:rPr>
        <w:t>subapplicant</w:t>
      </w:r>
      <w:proofErr w:type="spellEnd"/>
      <w:r w:rsidR="00765430" w:rsidRPr="00CA02ED">
        <w:rPr>
          <w:iCs/>
        </w:rPr>
        <w:t>, or a de minimis indirect cost rate as defined in §</w:t>
      </w:r>
      <w:hyperlink r:id="rId17" w:history="1">
        <w:r w:rsidR="00765430" w:rsidRPr="00CA02ED">
          <w:rPr>
            <w:rStyle w:val="Hyperlink"/>
            <w:iCs/>
          </w:rPr>
          <w:t>200.414 Indirect (F&amp;A) costs, paragraph (b</w:t>
        </w:r>
      </w:hyperlink>
      <w:r w:rsidR="00765430" w:rsidRPr="00CA02ED">
        <w:rPr>
          <w:iCs/>
        </w:rPr>
        <w:t>) of this part.</w:t>
      </w:r>
      <w:r w:rsidR="00765430" w:rsidRPr="00CA02ED">
        <w:t xml:space="preserve"> </w:t>
      </w:r>
    </w:p>
    <w:p w14:paraId="0BCC1738" w14:textId="65C882D5" w:rsidR="0004270E" w:rsidRPr="00CA02ED" w:rsidRDefault="0004270E" w:rsidP="00CA02ED">
      <w:pPr>
        <w:widowControl/>
        <w:spacing w:before="120" w:after="120" w:line="276" w:lineRule="auto"/>
        <w:ind w:left="239"/>
        <w:rPr>
          <w:rFonts w:ascii="Calibri" w:eastAsia="Times New Roman" w:hAnsi="Calibri" w:cs="Arial"/>
          <w:b/>
          <w:sz w:val="20"/>
          <w:szCs w:val="20"/>
          <w:lang w:bidi="en-US"/>
        </w:rPr>
      </w:pPr>
      <w:bookmarkStart w:id="148" w:name="_4.7.2_Allowable_and"/>
      <w:bookmarkEnd w:id="148"/>
      <w:r w:rsidRPr="00CA02ED">
        <w:rPr>
          <w:rFonts w:ascii="Calibri" w:eastAsia="Times New Roman" w:hAnsi="Calibri" w:cs="Arial"/>
          <w:b/>
          <w:sz w:val="20"/>
          <w:szCs w:val="20"/>
          <w:lang w:bidi="en-US"/>
        </w:rPr>
        <w:t>Sample Calculation</w:t>
      </w:r>
    </w:p>
    <w:p w14:paraId="2FA380C2" w14:textId="77777777" w:rsidR="0004270E" w:rsidRPr="00CA02ED" w:rsidRDefault="0004270E" w:rsidP="00CA02ED">
      <w:pPr>
        <w:widowControl/>
        <w:spacing w:before="120" w:after="120" w:line="276" w:lineRule="auto"/>
        <w:ind w:left="239"/>
        <w:rPr>
          <w:rFonts w:ascii="Calibri" w:eastAsia="Times New Roman" w:hAnsi="Calibri" w:cs="Arial"/>
          <w:sz w:val="20"/>
          <w:szCs w:val="20"/>
          <w:lang w:bidi="en-US"/>
        </w:rPr>
      </w:pPr>
      <w:r w:rsidRPr="00CA02ED">
        <w:rPr>
          <w:rFonts w:ascii="Calibri" w:eastAsia="Times New Roman" w:hAnsi="Calibri" w:cs="Arial"/>
          <w:sz w:val="20"/>
          <w:szCs w:val="20"/>
          <w:lang w:bidi="en-US"/>
        </w:rPr>
        <w:t>Total Direct Cost = $80,000</w:t>
      </w:r>
    </w:p>
    <w:p w14:paraId="2E8F5BE8" w14:textId="31C629BF" w:rsidR="0004270E" w:rsidRPr="00CA02ED" w:rsidRDefault="0004270E" w:rsidP="00CA02ED">
      <w:pPr>
        <w:widowControl/>
        <w:spacing w:before="120" w:after="120" w:line="276" w:lineRule="auto"/>
        <w:ind w:left="239"/>
        <w:rPr>
          <w:rFonts w:ascii="Calibri" w:eastAsia="Times New Roman" w:hAnsi="Calibri" w:cs="Arial"/>
          <w:sz w:val="20"/>
          <w:szCs w:val="20"/>
          <w:lang w:bidi="en-US"/>
        </w:rPr>
      </w:pPr>
      <w:r w:rsidRPr="00CA02ED">
        <w:rPr>
          <w:rFonts w:ascii="Calibri" w:eastAsia="Times New Roman" w:hAnsi="Calibri" w:cs="Arial"/>
          <w:sz w:val="20"/>
          <w:szCs w:val="20"/>
          <w:lang w:bidi="en-US"/>
        </w:rPr>
        <w:t xml:space="preserve">Total Indirect Cost assuming a negotiated cognizant rate of </w:t>
      </w:r>
      <w:r w:rsidR="00DA65A5" w:rsidRPr="00CA02ED">
        <w:rPr>
          <w:rFonts w:ascii="Calibri" w:eastAsia="Times New Roman" w:hAnsi="Calibri" w:cs="Arial"/>
          <w:sz w:val="20"/>
          <w:szCs w:val="20"/>
          <w:lang w:bidi="en-US"/>
        </w:rPr>
        <w:t>20</w:t>
      </w:r>
      <w:r w:rsidRPr="00CA02ED">
        <w:rPr>
          <w:rFonts w:ascii="Calibri" w:eastAsia="Times New Roman" w:hAnsi="Calibri" w:cs="Arial"/>
          <w:sz w:val="20"/>
          <w:szCs w:val="20"/>
          <w:lang w:bidi="en-US"/>
        </w:rPr>
        <w:t>% = $</w:t>
      </w:r>
      <w:r w:rsidR="00DA65A5" w:rsidRPr="00CA02ED">
        <w:rPr>
          <w:rFonts w:ascii="Calibri" w:eastAsia="Times New Roman" w:hAnsi="Calibri" w:cs="Arial"/>
          <w:sz w:val="20"/>
          <w:szCs w:val="20"/>
          <w:lang w:bidi="en-US"/>
        </w:rPr>
        <w:t>16</w:t>
      </w:r>
      <w:r w:rsidRPr="00CA02ED">
        <w:rPr>
          <w:rFonts w:ascii="Calibri" w:eastAsia="Times New Roman" w:hAnsi="Calibri" w:cs="Arial"/>
          <w:sz w:val="20"/>
          <w:szCs w:val="20"/>
          <w:lang w:bidi="en-US"/>
        </w:rPr>
        <w:t>,000</w:t>
      </w:r>
    </w:p>
    <w:p w14:paraId="4CC5AD6B" w14:textId="1A3C45CD" w:rsidR="0004270E" w:rsidRPr="00CA02ED" w:rsidRDefault="008D7D8C" w:rsidP="00CA02ED">
      <w:pPr>
        <w:widowControl/>
        <w:spacing w:before="8" w:line="276" w:lineRule="auto"/>
        <w:ind w:firstLine="147"/>
        <w:rPr>
          <w:rFonts w:ascii="Calibri" w:eastAsia="Times New Roman" w:hAnsi="Calibri" w:cs="Arial"/>
          <w:sz w:val="20"/>
          <w:szCs w:val="20"/>
          <w:lang w:bidi="en-US"/>
        </w:rPr>
      </w:pPr>
      <w:r w:rsidRPr="00CA02ED">
        <w:rPr>
          <w:rFonts w:ascii="Calibri" w:eastAsia="Times New Roman" w:hAnsi="Calibri" w:cs="Arial"/>
          <w:sz w:val="20"/>
          <w:szCs w:val="20"/>
          <w:lang w:bidi="en-US"/>
        </w:rPr>
        <w:t xml:space="preserve">  </w:t>
      </w:r>
      <w:r w:rsidR="0004270E" w:rsidRPr="00CA02ED">
        <w:rPr>
          <w:rFonts w:ascii="Calibri" w:eastAsia="Times New Roman" w:hAnsi="Calibri" w:cs="Arial"/>
          <w:sz w:val="20"/>
          <w:szCs w:val="20"/>
          <w:lang w:bidi="en-US"/>
        </w:rPr>
        <w:t>Total Grant Amount = $</w:t>
      </w:r>
      <w:r w:rsidR="00DA65A5" w:rsidRPr="00CA02ED">
        <w:rPr>
          <w:rFonts w:ascii="Calibri" w:eastAsia="Times New Roman" w:hAnsi="Calibri" w:cs="Arial"/>
          <w:sz w:val="20"/>
          <w:szCs w:val="20"/>
          <w:lang w:bidi="en-US"/>
        </w:rPr>
        <w:t>96</w:t>
      </w:r>
      <w:r w:rsidR="0004270E" w:rsidRPr="00CA02ED">
        <w:rPr>
          <w:rFonts w:ascii="Calibri" w:eastAsia="Times New Roman" w:hAnsi="Calibri" w:cs="Arial"/>
          <w:sz w:val="20"/>
          <w:szCs w:val="20"/>
          <w:lang w:bidi="en-US"/>
        </w:rPr>
        <w:t>,00</w:t>
      </w:r>
      <w:r w:rsidRPr="00CA02ED">
        <w:rPr>
          <w:rFonts w:ascii="Calibri" w:eastAsia="Times New Roman" w:hAnsi="Calibri" w:cs="Arial"/>
          <w:sz w:val="20"/>
          <w:szCs w:val="20"/>
          <w:lang w:bidi="en-US"/>
        </w:rPr>
        <w:t>0</w:t>
      </w:r>
    </w:p>
    <w:p w14:paraId="569ACF6A" w14:textId="77777777" w:rsidR="0060161D" w:rsidRPr="00CA02ED" w:rsidRDefault="0060161D" w:rsidP="00CA02ED">
      <w:pPr>
        <w:widowControl/>
        <w:spacing w:before="8" w:line="276" w:lineRule="auto"/>
        <w:rPr>
          <w:rFonts w:ascii="Calibri" w:eastAsia="Calibri" w:hAnsi="Calibri" w:cs="Calibri"/>
          <w:sz w:val="20"/>
          <w:szCs w:val="20"/>
        </w:rPr>
      </w:pPr>
    </w:p>
    <w:p w14:paraId="0C1404C8"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67305803" wp14:editId="44AD68E5">
                <wp:extent cx="6026785" cy="212090"/>
                <wp:effectExtent l="9525" t="9525" r="2540" b="6985"/>
                <wp:docPr id="518"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090"/>
                          <a:chOff x="0" y="0"/>
                          <a:chExt cx="9491" cy="334"/>
                        </a:xfrm>
                      </wpg:grpSpPr>
                      <wpg:grpSp>
                        <wpg:cNvPr id="519" name="Group 517"/>
                        <wpg:cNvGrpSpPr>
                          <a:grpSpLocks/>
                        </wpg:cNvGrpSpPr>
                        <wpg:grpSpPr bwMode="auto">
                          <a:xfrm>
                            <a:off x="8" y="8"/>
                            <a:ext cx="9474" cy="2"/>
                            <a:chOff x="8" y="8"/>
                            <a:chExt cx="9474" cy="2"/>
                          </a:xfrm>
                        </wpg:grpSpPr>
                        <wps:wsp>
                          <wps:cNvPr id="520" name="Freeform 518"/>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1" name="Group 514"/>
                        <wpg:cNvGrpSpPr>
                          <a:grpSpLocks/>
                        </wpg:cNvGrpSpPr>
                        <wpg:grpSpPr bwMode="auto">
                          <a:xfrm>
                            <a:off x="15" y="15"/>
                            <a:ext cx="2" cy="310"/>
                            <a:chOff x="15" y="15"/>
                            <a:chExt cx="2" cy="310"/>
                          </a:xfrm>
                        </wpg:grpSpPr>
                        <wps:wsp>
                          <wps:cNvPr id="522" name="Freeform 516"/>
                          <wps:cNvSpPr>
                            <a:spLocks/>
                          </wps:cNvSpPr>
                          <wps:spPr bwMode="auto">
                            <a:xfrm>
                              <a:off x="15" y="15"/>
                              <a:ext cx="2" cy="310"/>
                            </a:xfrm>
                            <a:custGeom>
                              <a:avLst/>
                              <a:gdLst>
                                <a:gd name="T0" fmla="+- 0 15 15"/>
                                <a:gd name="T1" fmla="*/ 15 h 310"/>
                                <a:gd name="T2" fmla="+- 0 325 15"/>
                                <a:gd name="T3" fmla="*/ 325 h 310"/>
                              </a:gdLst>
                              <a:ahLst/>
                              <a:cxnLst>
                                <a:cxn ang="0">
                                  <a:pos x="0" y="T1"/>
                                </a:cxn>
                                <a:cxn ang="0">
                                  <a:pos x="0" y="T3"/>
                                </a:cxn>
                              </a:cxnLst>
                              <a:rect l="0" t="0" r="r" b="b"/>
                              <a:pathLst>
                                <a:path h="310">
                                  <a:moveTo>
                                    <a:pt x="0" y="0"/>
                                  </a:moveTo>
                                  <a:lnTo>
                                    <a:pt x="0" y="31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 name="Text Box 515"/>
                          <wps:cNvSpPr txBox="1">
                            <a:spLocks noChangeArrowheads="1"/>
                          </wps:cNvSpPr>
                          <wps:spPr bwMode="auto">
                            <a:xfrm>
                              <a:off x="0" y="0"/>
                              <a:ext cx="949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E4775" w14:textId="77777777" w:rsidR="00A90603" w:rsidRPr="002274A7" w:rsidRDefault="00A90603">
                                <w:pPr>
                                  <w:spacing w:before="55"/>
                                  <w:ind w:left="92"/>
                                  <w:rPr>
                                    <w:rFonts w:ascii="Cambria" w:eastAsia="Cambria" w:hAnsi="Cambria" w:cs="Cambria"/>
                                    <w:sz w:val="20"/>
                                    <w:szCs w:val="20"/>
                                  </w:rPr>
                                </w:pPr>
                                <w:bookmarkStart w:id="149" w:name="4.6.2._Limit_on_Direct_costs"/>
                                <w:bookmarkStart w:id="150" w:name="_bookmark37"/>
                                <w:bookmarkEnd w:id="149"/>
                                <w:bookmarkEnd w:id="150"/>
                                <w:r w:rsidRPr="002274A7">
                                  <w:rPr>
                                    <w:rFonts w:ascii="Cambria" w:hAnsi="Cambria"/>
                                    <w:color w:val="10350D"/>
                                    <w:sz w:val="20"/>
                                  </w:rPr>
                                  <w:t>4.6.2. LIMIT ON DIRECT COSTS</w:t>
                                </w:r>
                              </w:p>
                            </w:txbxContent>
                          </wps:txbx>
                          <wps:bodyPr rot="0" vert="horz" wrap="square" lIns="0" tIns="0" rIns="0" bIns="0" anchor="t" anchorCtr="0" upright="1">
                            <a:noAutofit/>
                          </wps:bodyPr>
                        </wps:wsp>
                      </wpg:grpSp>
                    </wpg:wgp>
                  </a:graphicData>
                </a:graphic>
              </wp:inline>
            </w:drawing>
          </mc:Choice>
          <mc:Fallback>
            <w:pict>
              <v:group w14:anchorId="67305803" id="Group 513" o:spid="_x0000_s1392" style="width:474.55pt;height:16.7pt;mso-position-horizontal-relative:char;mso-position-vertical-relative:line" coordsize="949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">
                <v:group id="Group 517" o:spid="_x0000_s1393"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shape id="Freeform 518" o:spid="_x0000_s1394"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" path="m,l9474,e" filled="f" strokecolor="#216c1a" strokeweight=".82pt">
                    <v:path arrowok="t" o:connecttype="custom" o:connectlocs="0,0;9474,0" o:connectangles="0,0"/>
                  </v:shape>
                </v:group>
                <v:group id="Group 514" o:spid="_x0000_s1395" style="position:absolute;left:15;top:15;width:2;height:310" coordorigin="15,15"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">
                  <v:shape id="Freeform 516" o:spid="_x0000_s1396" style="position:absolute;left:15;top:15;width:2;height:310;visibility:visible;mso-wrap-style:square;v-text-anchor:top"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" path="m,l,310e" filled="f" strokecolor="#216c1a" strokeweight=".82pt">
                    <v:path arrowok="t" o:connecttype="custom" o:connectlocs="0,15;0,325" o:connectangles="0,0"/>
                  </v:shape>
                  <v:shape id="Text Box 515" o:spid="_x0000_s1397" type="#_x0000_t202" style="position:absolute;width:9491;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h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wTY/4cYAAADcAAAA&#10;DwAAAAAAAAAAAAAAAAAHAgAAZHJzL2Rvd25yZXYueG1sUEsFBgAAAAADAAMAtwAAAPoCAAAAAA==&#10;" filled="f" stroked="f">
                    <v:textbox inset="0,0,0,0">
                      <w:txbxContent>
                        <w:p w14:paraId="2FEE4775" w14:textId="77777777" w:rsidR="00A90603" w:rsidRPr="002274A7" w:rsidRDefault="00A90603">
                          <w:pPr>
                            <w:spacing w:before="55"/>
                            <w:ind w:left="92"/>
                            <w:rPr>
                              <w:rFonts w:ascii="Cambria" w:eastAsia="Cambria" w:hAnsi="Cambria" w:cs="Cambria"/>
                              <w:sz w:val="20"/>
                              <w:szCs w:val="20"/>
                            </w:rPr>
                          </w:pPr>
                          <w:bookmarkStart w:id="151" w:name="4.6.2._Limit_on_Direct_costs"/>
                          <w:bookmarkStart w:id="152" w:name="_bookmark37"/>
                          <w:bookmarkEnd w:id="151"/>
                          <w:bookmarkEnd w:id="152"/>
                          <w:r w:rsidRPr="002274A7">
                            <w:rPr>
                              <w:rFonts w:ascii="Cambria" w:hAnsi="Cambria"/>
                              <w:color w:val="10350D"/>
                              <w:sz w:val="20"/>
                            </w:rPr>
                            <w:t>4.6.2. LIMIT ON DIRECT COSTS</w:t>
                          </w:r>
                        </w:p>
                      </w:txbxContent>
                    </v:textbox>
                  </v:shape>
                </v:group>
                <w10:anchorlock/>
              </v:group>
            </w:pict>
          </mc:Fallback>
        </mc:AlternateContent>
      </w:r>
    </w:p>
    <w:p w14:paraId="77081603" w14:textId="2707003C" w:rsidR="009A578F" w:rsidRPr="00CA02ED" w:rsidRDefault="001C2700" w:rsidP="00CA02ED">
      <w:pPr>
        <w:pStyle w:val="BodyText"/>
        <w:widowControl/>
        <w:spacing w:line="276" w:lineRule="auto"/>
        <w:rPr>
          <w:rFonts w:cs="Calibri"/>
        </w:rPr>
      </w:pPr>
      <w:r w:rsidRPr="00CA02ED">
        <w:t xml:space="preserve">For this award, </w:t>
      </w:r>
      <w:hyperlink r:id="rId18">
        <w:r w:rsidRPr="00CA02ED">
          <w:rPr>
            <w:color w:val="0000FF"/>
            <w:u w:val="single" w:color="0000FF"/>
          </w:rPr>
          <w:t xml:space="preserve">direct costs </w:t>
        </w:r>
      </w:hyperlink>
      <w:r w:rsidRPr="00CA02ED">
        <w:t xml:space="preserve">are limited to funds reimbursed to certified organic </w:t>
      </w:r>
      <w:r w:rsidR="00361A89" w:rsidRPr="00CA02ED">
        <w:t xml:space="preserve">operations </w:t>
      </w:r>
      <w:r w:rsidRPr="00CA02ED">
        <w:t>for certification costs.</w:t>
      </w:r>
      <w:r w:rsidR="00DA65A5" w:rsidRPr="00CA02ED">
        <w:t xml:space="preserve">  Other direct costs, such as costs for </w:t>
      </w:r>
      <w:r w:rsidR="00FE1955" w:rsidRPr="00CA02ED">
        <w:t xml:space="preserve">promotional </w:t>
      </w:r>
      <w:r w:rsidR="00DA65A5" w:rsidRPr="00CA02ED">
        <w:t>materials and mailing expenses, are not eligible for reimbursement.</w:t>
      </w:r>
    </w:p>
    <w:p w14:paraId="5A26269E" w14:textId="77777777" w:rsidR="00CA02ED" w:rsidRDefault="00CA02ED" w:rsidP="00CA02ED">
      <w:pPr>
        <w:pStyle w:val="BodyText"/>
        <w:widowControl/>
        <w:spacing w:before="0" w:line="276" w:lineRule="auto"/>
        <w:ind w:left="245" w:right="230"/>
        <w:rPr>
          <w:b/>
        </w:rPr>
      </w:pPr>
    </w:p>
    <w:p w14:paraId="0C417B7C" w14:textId="6B348D85" w:rsidR="0060161D" w:rsidRPr="00CA02ED" w:rsidRDefault="001C2700" w:rsidP="00CA02ED">
      <w:pPr>
        <w:pStyle w:val="BodyText"/>
        <w:widowControl/>
        <w:spacing w:before="0" w:line="276" w:lineRule="auto"/>
        <w:ind w:left="245" w:right="230"/>
      </w:pPr>
      <w:r w:rsidRPr="00CA02ED">
        <w:rPr>
          <w:b/>
        </w:rPr>
        <w:t xml:space="preserve">Note: </w:t>
      </w:r>
      <w:r w:rsidRPr="00CA02ED">
        <w:t xml:space="preserve">If a State Agency does not use all of </w:t>
      </w:r>
      <w:r w:rsidR="00361A89" w:rsidRPr="00CA02ED">
        <w:t xml:space="preserve">its </w:t>
      </w:r>
      <w:r w:rsidRPr="00CA02ED">
        <w:t xml:space="preserve">allocated funds, the State Agency must ensure </w:t>
      </w:r>
      <w:r w:rsidR="00361A89" w:rsidRPr="00CA02ED">
        <w:t xml:space="preserve">it </w:t>
      </w:r>
      <w:r w:rsidRPr="00CA02ED">
        <w:t>meet</w:t>
      </w:r>
      <w:r w:rsidR="00361A89" w:rsidRPr="00CA02ED">
        <w:t>s</w:t>
      </w:r>
      <w:r w:rsidRPr="00CA02ED">
        <w:t xml:space="preserve"> the requirements for Indirect Costs described in Section 4.6.1. and return and/or de-obligate any unused funds (direct and indirect) in accordance with specified instructions from </w:t>
      </w:r>
      <w:r w:rsidR="00197934" w:rsidRPr="00CA02ED">
        <w:t>FSA</w:t>
      </w:r>
      <w:r w:rsidRPr="00CA02ED">
        <w:t xml:space="preserve">, which will be provided to the State </w:t>
      </w:r>
      <w:r w:rsidR="00F93399" w:rsidRPr="00CA02ED">
        <w:t xml:space="preserve">Agency </w:t>
      </w:r>
      <w:r w:rsidRPr="00CA02ED">
        <w:t xml:space="preserve">when </w:t>
      </w:r>
      <w:r w:rsidR="00AE0971" w:rsidRPr="00CA02ED">
        <w:t>FSA</w:t>
      </w:r>
      <w:r w:rsidRPr="00CA02ED">
        <w:t xml:space="preserve"> is notified about the need to return and/or de-obligate funds.</w:t>
      </w:r>
    </w:p>
    <w:p w14:paraId="3D0E4136" w14:textId="77777777" w:rsidR="004A00EC" w:rsidRPr="00CA02ED" w:rsidRDefault="004A00EC" w:rsidP="00CA02ED">
      <w:pPr>
        <w:pStyle w:val="BodyText"/>
        <w:widowControl/>
        <w:spacing w:before="0" w:line="276" w:lineRule="auto"/>
        <w:ind w:left="245" w:right="230"/>
      </w:pPr>
    </w:p>
    <w:p w14:paraId="593B00C3"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4B9DF20E" wp14:editId="055BED43">
                <wp:extent cx="6097270" cy="248285"/>
                <wp:effectExtent l="0" t="0" r="8255" b="8890"/>
                <wp:docPr id="500"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285"/>
                          <a:chOff x="0" y="0"/>
                          <a:chExt cx="9602" cy="391"/>
                        </a:xfrm>
                      </wpg:grpSpPr>
                      <wpg:grpSp>
                        <wpg:cNvPr id="501" name="Group 505"/>
                        <wpg:cNvGrpSpPr>
                          <a:grpSpLocks/>
                        </wpg:cNvGrpSpPr>
                        <wpg:grpSpPr bwMode="auto">
                          <a:xfrm>
                            <a:off x="91" y="61"/>
                            <a:ext cx="9420" cy="269"/>
                            <a:chOff x="91" y="61"/>
                            <a:chExt cx="9420" cy="269"/>
                          </a:xfrm>
                        </wpg:grpSpPr>
                        <wps:wsp>
                          <wps:cNvPr id="502" name="Freeform 506"/>
                          <wps:cNvSpPr>
                            <a:spLocks/>
                          </wps:cNvSpPr>
                          <wps:spPr bwMode="auto">
                            <a:xfrm>
                              <a:off x="91" y="61"/>
                              <a:ext cx="9420" cy="269"/>
                            </a:xfrm>
                            <a:custGeom>
                              <a:avLst/>
                              <a:gdLst>
                                <a:gd name="T0" fmla="+- 0 91 91"/>
                                <a:gd name="T1" fmla="*/ T0 w 9420"/>
                                <a:gd name="T2" fmla="+- 0 330 61"/>
                                <a:gd name="T3" fmla="*/ 330 h 269"/>
                                <a:gd name="T4" fmla="+- 0 9511 91"/>
                                <a:gd name="T5" fmla="*/ T4 w 9420"/>
                                <a:gd name="T6" fmla="+- 0 330 61"/>
                                <a:gd name="T7" fmla="*/ 330 h 269"/>
                                <a:gd name="T8" fmla="+- 0 9511 91"/>
                                <a:gd name="T9" fmla="*/ T8 w 9420"/>
                                <a:gd name="T10" fmla="+- 0 61 61"/>
                                <a:gd name="T11" fmla="*/ 61 h 269"/>
                                <a:gd name="T12" fmla="+- 0 91 91"/>
                                <a:gd name="T13" fmla="*/ T12 w 9420"/>
                                <a:gd name="T14" fmla="+- 0 61 61"/>
                                <a:gd name="T15" fmla="*/ 61 h 269"/>
                                <a:gd name="T16" fmla="+- 0 91 91"/>
                                <a:gd name="T17" fmla="*/ T16 w 9420"/>
                                <a:gd name="T18" fmla="+- 0 330 61"/>
                                <a:gd name="T19" fmla="*/ 330 h 269"/>
                              </a:gdLst>
                              <a:ahLst/>
                              <a:cxnLst>
                                <a:cxn ang="0">
                                  <a:pos x="T1" y="T3"/>
                                </a:cxn>
                                <a:cxn ang="0">
                                  <a:pos x="T5" y="T7"/>
                                </a:cxn>
                                <a:cxn ang="0">
                                  <a:pos x="T9" y="T11"/>
                                </a:cxn>
                                <a:cxn ang="0">
                                  <a:pos x="T13" y="T15"/>
                                </a:cxn>
                                <a:cxn ang="0">
                                  <a:pos x="T17" y="T19"/>
                                </a:cxn>
                              </a:cxnLst>
                              <a:rect l="0" t="0" r="r" b="b"/>
                              <a:pathLst>
                                <a:path w="9420" h="269">
                                  <a:moveTo>
                                    <a:pt x="0" y="269"/>
                                  </a:moveTo>
                                  <a:lnTo>
                                    <a:pt x="9420" y="269"/>
                                  </a:lnTo>
                                  <a:lnTo>
                                    <a:pt x="9420" y="0"/>
                                  </a:lnTo>
                                  <a:lnTo>
                                    <a:pt x="0" y="0"/>
                                  </a:lnTo>
                                  <a:lnTo>
                                    <a:pt x="0" y="269"/>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3" name="Group 503"/>
                        <wpg:cNvGrpSpPr>
                          <a:grpSpLocks/>
                        </wpg:cNvGrpSpPr>
                        <wpg:grpSpPr bwMode="auto">
                          <a:xfrm>
                            <a:off x="31" y="31"/>
                            <a:ext cx="9540" cy="2"/>
                            <a:chOff x="31" y="31"/>
                            <a:chExt cx="9540" cy="2"/>
                          </a:xfrm>
                        </wpg:grpSpPr>
                        <wps:wsp>
                          <wps:cNvPr id="504" name="Freeform 504"/>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5" name="Group 501"/>
                        <wpg:cNvGrpSpPr>
                          <a:grpSpLocks/>
                        </wpg:cNvGrpSpPr>
                        <wpg:grpSpPr bwMode="auto">
                          <a:xfrm>
                            <a:off x="31" y="360"/>
                            <a:ext cx="9540" cy="2"/>
                            <a:chOff x="31" y="360"/>
                            <a:chExt cx="9540" cy="2"/>
                          </a:xfrm>
                        </wpg:grpSpPr>
                        <wps:wsp>
                          <wps:cNvPr id="506" name="Freeform 502"/>
                          <wps:cNvSpPr>
                            <a:spLocks/>
                          </wps:cNvSpPr>
                          <wps:spPr bwMode="auto">
                            <a:xfrm>
                              <a:off x="31" y="360"/>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7" name="Group 499"/>
                        <wpg:cNvGrpSpPr>
                          <a:grpSpLocks/>
                        </wpg:cNvGrpSpPr>
                        <wpg:grpSpPr bwMode="auto">
                          <a:xfrm>
                            <a:off x="61" y="61"/>
                            <a:ext cx="2" cy="269"/>
                            <a:chOff x="61" y="61"/>
                            <a:chExt cx="2" cy="269"/>
                          </a:xfrm>
                        </wpg:grpSpPr>
                        <wps:wsp>
                          <wps:cNvPr id="508" name="Freeform 500"/>
                          <wps:cNvSpPr>
                            <a:spLocks/>
                          </wps:cNvSpPr>
                          <wps:spPr bwMode="auto">
                            <a:xfrm>
                              <a:off x="6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9" name="Group 496"/>
                        <wpg:cNvGrpSpPr>
                          <a:grpSpLocks/>
                        </wpg:cNvGrpSpPr>
                        <wpg:grpSpPr bwMode="auto">
                          <a:xfrm>
                            <a:off x="9541" y="61"/>
                            <a:ext cx="2" cy="269"/>
                            <a:chOff x="9541" y="61"/>
                            <a:chExt cx="2" cy="269"/>
                          </a:xfrm>
                        </wpg:grpSpPr>
                        <wps:wsp>
                          <wps:cNvPr id="510" name="Freeform 498"/>
                          <wps:cNvSpPr>
                            <a:spLocks/>
                          </wps:cNvSpPr>
                          <wps:spPr bwMode="auto">
                            <a:xfrm>
                              <a:off x="954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Text Box 497"/>
                          <wps:cNvSpPr txBox="1">
                            <a:spLocks noChangeArrowheads="1"/>
                          </wps:cNvSpPr>
                          <wps:spPr bwMode="auto">
                            <a:xfrm>
                              <a:off x="30" y="0"/>
                              <a:ext cx="9542"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6F82E" w14:textId="77777777" w:rsidR="00A90603" w:rsidRPr="009C5801" w:rsidRDefault="00A90603">
                                <w:pPr>
                                  <w:spacing w:before="60"/>
                                  <w:ind w:left="90"/>
                                  <w:rPr>
                                    <w:rFonts w:ascii="Cambria" w:eastAsia="Cambria" w:hAnsi="Cambria" w:cs="Cambria"/>
                                    <w:sz w:val="20"/>
                                    <w:szCs w:val="20"/>
                                  </w:rPr>
                                </w:pPr>
                                <w:bookmarkStart w:id="153" w:name="4.7_Other_Submission_Requirements"/>
                                <w:bookmarkStart w:id="154" w:name="_bookmark39"/>
                                <w:bookmarkEnd w:id="153"/>
                                <w:bookmarkEnd w:id="154"/>
                                <w:r w:rsidRPr="009C5801">
                                  <w:rPr>
                                    <w:rFonts w:ascii="Cambria" w:hAnsi="Cambria"/>
                                    <w:sz w:val="20"/>
                                  </w:rPr>
                                  <w:t>4.7 OTHER SUBMISSION REQUIREMENTS</w:t>
                                </w:r>
                              </w:p>
                            </w:txbxContent>
                          </wps:txbx>
                          <wps:bodyPr rot="0" vert="horz" wrap="square" lIns="0" tIns="0" rIns="0" bIns="0" anchor="t" anchorCtr="0" upright="1">
                            <a:noAutofit/>
                          </wps:bodyPr>
                        </wps:wsp>
                      </wpg:grpSp>
                    </wpg:wgp>
                  </a:graphicData>
                </a:graphic>
              </wp:inline>
            </w:drawing>
          </mc:Choice>
          <mc:Fallback>
            <w:pict>
              <v:group w14:anchorId="4B9DF20E" id="Group 495" o:spid="_x0000_s1398" style="width:480.1pt;height:19.55pt;mso-position-horizontal-relative:char;mso-position-vertical-relative:line" coordsize="960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">
                <v:group id="Group 505" o:spid="_x0000_s1399" style="position:absolute;left:91;top:61;width:9420;height:269" coordorigin="91,61"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">
                  <v:shape id="Freeform 506" o:spid="_x0000_s1400" style="position:absolute;left:91;top:61;width:9420;height:269;visibility:visible;mso-wrap-style:square;v-text-anchor:top"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" path="m,269r9420,l9420,,,,,269xe" fillcolor="#c5f0c2" stroked="f">
                    <v:path arrowok="t" o:connecttype="custom" o:connectlocs="0,330;9420,330;9420,61;0,61;0,330" o:connectangles="0,0,0,0,0"/>
                  </v:shape>
                </v:group>
                <v:group id="Group 503" o:spid="_x0000_s1401"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">
                  <v:shape id="Freeform 504" o:spid="_x0000_s1402"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" path="m,l9540,e" filled="f" strokecolor="#c5f0c2" strokeweight="3.1pt">
                    <v:path arrowok="t" o:connecttype="custom" o:connectlocs="0,0;9540,0" o:connectangles="0,0"/>
                  </v:shape>
                </v:group>
                <v:group id="Group 501" o:spid="_x0000_s1403" style="position:absolute;left:31;top:360;width:9540;height:2" coordorigin="31,360"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">
                  <v:shape id="Freeform 502" o:spid="_x0000_s1404" style="position:absolute;left:31;top:360;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" path="m,l9540,e" filled="f" strokecolor="#c5f0c2" strokeweight="3.1pt">
                    <v:path arrowok="t" o:connecttype="custom" o:connectlocs="0,0;9540,0" o:connectangles="0,0"/>
                  </v:shape>
                </v:group>
                <v:group id="Group 499" o:spid="_x0000_s1405" style="position:absolute;left:61;top:61;width:2;height:269" coordorigin="6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">
                  <v:shape id="Freeform 500" o:spid="_x0000_s1406" style="position:absolute;left:6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" path="m,l,269e" filled="f" strokecolor="#c5f0c2" strokeweight="3.1pt">
                    <v:path arrowok="t" o:connecttype="custom" o:connectlocs="0,61;0,330" o:connectangles="0,0"/>
                  </v:shape>
                </v:group>
                <v:group id="Group 496" o:spid="_x0000_s1407" style="position:absolute;left:9541;top:61;width:2;height:269" coordorigin="954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shape id="Freeform 498" o:spid="_x0000_s1408" style="position:absolute;left:954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" path="m,l,269e" filled="f" strokecolor="#c5f0c2" strokeweight="3.1pt">
                    <v:path arrowok="t" o:connecttype="custom" o:connectlocs="0,61;0,330" o:connectangles="0,0"/>
                  </v:shape>
                  <v:shape id="Text Box 497" o:spid="_x0000_s1409" type="#_x0000_t202" style="position:absolute;left:30;width:9542;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7D66F82E" w14:textId="77777777" w:rsidR="00A90603" w:rsidRPr="009C5801" w:rsidRDefault="00A90603">
                          <w:pPr>
                            <w:spacing w:before="60"/>
                            <w:ind w:left="90"/>
                            <w:rPr>
                              <w:rFonts w:ascii="Cambria" w:eastAsia="Cambria" w:hAnsi="Cambria" w:cs="Cambria"/>
                              <w:sz w:val="20"/>
                              <w:szCs w:val="20"/>
                            </w:rPr>
                          </w:pPr>
                          <w:bookmarkStart w:id="155" w:name="4.7_Other_Submission_Requirements"/>
                          <w:bookmarkStart w:id="156" w:name="_bookmark39"/>
                          <w:bookmarkEnd w:id="155"/>
                          <w:bookmarkEnd w:id="156"/>
                          <w:r w:rsidRPr="009C5801">
                            <w:rPr>
                              <w:rFonts w:ascii="Cambria" w:hAnsi="Cambria"/>
                              <w:sz w:val="20"/>
                            </w:rPr>
                            <w:t>4.7 OTHER SUBMISSION REQUIREMENTS</w:t>
                          </w:r>
                        </w:p>
                      </w:txbxContent>
                    </v:textbox>
                  </v:shape>
                </v:group>
                <w10:anchorlock/>
              </v:group>
            </w:pict>
          </mc:Fallback>
        </mc:AlternateContent>
      </w:r>
    </w:p>
    <w:p w14:paraId="12646B99" w14:textId="77777777" w:rsidR="002457B5" w:rsidRPr="00CA02ED" w:rsidRDefault="002457B5" w:rsidP="00CA02ED">
      <w:pPr>
        <w:widowControl/>
        <w:spacing w:line="276" w:lineRule="auto"/>
        <w:ind w:left="147"/>
        <w:rPr>
          <w:rFonts w:ascii="Calibri" w:eastAsia="Calibri" w:hAnsi="Calibri" w:cs="Calibri"/>
          <w:sz w:val="20"/>
          <w:szCs w:val="20"/>
        </w:rPr>
      </w:pPr>
    </w:p>
    <w:p w14:paraId="47990F88"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32A9E594" wp14:editId="3AD9281F">
                <wp:extent cx="6026785" cy="212725"/>
                <wp:effectExtent l="9525" t="9525" r="2540" b="6350"/>
                <wp:docPr id="494"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725"/>
                          <a:chOff x="0" y="0"/>
                          <a:chExt cx="9491" cy="335"/>
                        </a:xfrm>
                      </wpg:grpSpPr>
                      <wpg:grpSp>
                        <wpg:cNvPr id="495" name="Group 493"/>
                        <wpg:cNvGrpSpPr>
                          <a:grpSpLocks/>
                        </wpg:cNvGrpSpPr>
                        <wpg:grpSpPr bwMode="auto">
                          <a:xfrm>
                            <a:off x="8" y="8"/>
                            <a:ext cx="9474" cy="2"/>
                            <a:chOff x="8" y="8"/>
                            <a:chExt cx="9474" cy="2"/>
                          </a:xfrm>
                        </wpg:grpSpPr>
                        <wps:wsp>
                          <wps:cNvPr id="496" name="Freeform 494"/>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7" name="Group 490"/>
                        <wpg:cNvGrpSpPr>
                          <a:grpSpLocks/>
                        </wpg:cNvGrpSpPr>
                        <wpg:grpSpPr bwMode="auto">
                          <a:xfrm>
                            <a:off x="15" y="15"/>
                            <a:ext cx="2" cy="311"/>
                            <a:chOff x="15" y="15"/>
                            <a:chExt cx="2" cy="311"/>
                          </a:xfrm>
                        </wpg:grpSpPr>
                        <wps:wsp>
                          <wps:cNvPr id="498" name="Freeform 492"/>
                          <wps:cNvSpPr>
                            <a:spLocks/>
                          </wps:cNvSpPr>
                          <wps:spPr bwMode="auto">
                            <a:xfrm>
                              <a:off x="15" y="15"/>
                              <a:ext cx="2" cy="311"/>
                            </a:xfrm>
                            <a:custGeom>
                              <a:avLst/>
                              <a:gdLst>
                                <a:gd name="T0" fmla="+- 0 15 15"/>
                                <a:gd name="T1" fmla="*/ 15 h 311"/>
                                <a:gd name="T2" fmla="+- 0 326 15"/>
                                <a:gd name="T3" fmla="*/ 326 h 311"/>
                              </a:gdLst>
                              <a:ahLst/>
                              <a:cxnLst>
                                <a:cxn ang="0">
                                  <a:pos x="0" y="T1"/>
                                </a:cxn>
                                <a:cxn ang="0">
                                  <a:pos x="0" y="T3"/>
                                </a:cxn>
                              </a:cxnLst>
                              <a:rect l="0" t="0" r="r" b="b"/>
                              <a:pathLst>
                                <a:path h="311">
                                  <a:moveTo>
                                    <a:pt x="0" y="0"/>
                                  </a:moveTo>
                                  <a:lnTo>
                                    <a:pt x="0" y="311"/>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9" name="Text Box 491"/>
                          <wps:cNvSpPr txBox="1">
                            <a:spLocks noChangeArrowheads="1"/>
                          </wps:cNvSpPr>
                          <wps:spPr bwMode="auto">
                            <a:xfrm>
                              <a:off x="0" y="0"/>
                              <a:ext cx="949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4D22B" w14:textId="77777777" w:rsidR="00A90603" w:rsidRPr="002274A7" w:rsidRDefault="00A90603">
                                <w:pPr>
                                  <w:spacing w:before="55"/>
                                  <w:ind w:left="92"/>
                                  <w:rPr>
                                    <w:rFonts w:ascii="Cambria" w:eastAsia="Cambria" w:hAnsi="Cambria" w:cs="Cambria"/>
                                    <w:sz w:val="20"/>
                                    <w:szCs w:val="20"/>
                                  </w:rPr>
                                </w:pPr>
                                <w:bookmarkStart w:id="157" w:name="4.7.1_GRANTS.GOV"/>
                                <w:bookmarkStart w:id="158" w:name="_bookmark40"/>
                                <w:bookmarkEnd w:id="157"/>
                                <w:bookmarkEnd w:id="158"/>
                                <w:r w:rsidRPr="002274A7">
                                  <w:rPr>
                                    <w:rFonts w:ascii="Cambria" w:hAnsi="Cambria"/>
                                    <w:color w:val="10350D"/>
                                    <w:sz w:val="20"/>
                                  </w:rPr>
                                  <w:t>4.7.1 GRANTS.GOV</w:t>
                                </w:r>
                              </w:p>
                            </w:txbxContent>
                          </wps:txbx>
                          <wps:bodyPr rot="0" vert="horz" wrap="square" lIns="0" tIns="0" rIns="0" bIns="0" anchor="t" anchorCtr="0" upright="1">
                            <a:noAutofit/>
                          </wps:bodyPr>
                        </wps:wsp>
                      </wpg:grpSp>
                    </wpg:wgp>
                  </a:graphicData>
                </a:graphic>
              </wp:inline>
            </w:drawing>
          </mc:Choice>
          <mc:Fallback>
            <w:pict>
              <v:group w14:anchorId="32A9E594" id="Group 489" o:spid="_x0000_s1410" style="width:474.55pt;height:16.75pt;mso-position-horizontal-relative:char;mso-position-vertical-relative:line" coordsize="949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">
                <v:group id="Group 493" o:spid="_x0000_s1411"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shape id="Freeform 494" o:spid="_x0000_s1412"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" path="m,l9474,e" filled="f" strokecolor="#216c1a" strokeweight=".82pt">
                    <v:path arrowok="t" o:connecttype="custom" o:connectlocs="0,0;9474,0" o:connectangles="0,0"/>
                  </v:shape>
                </v:group>
                <v:group id="Group 490" o:spid="_x0000_s1413" style="position:absolute;left:15;top:15;width:2;height:311" coordorigin="15,15"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shape id="Freeform 492" o:spid="_x0000_s1414" style="position:absolute;left:15;top:15;width:2;height:3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" path="m,l,311e" filled="f" strokecolor="#216c1a" strokeweight=".82pt">
                    <v:path arrowok="t" o:connecttype="custom" o:connectlocs="0,15;0,326" o:connectangles="0,0"/>
                  </v:shape>
                  <v:shape id="Text Box 491" o:spid="_x0000_s1415" type="#_x0000_t202" style="position:absolute;width:949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67E4D22B" w14:textId="77777777" w:rsidR="00A90603" w:rsidRPr="002274A7" w:rsidRDefault="00A90603">
                          <w:pPr>
                            <w:spacing w:before="55"/>
                            <w:ind w:left="92"/>
                            <w:rPr>
                              <w:rFonts w:ascii="Cambria" w:eastAsia="Cambria" w:hAnsi="Cambria" w:cs="Cambria"/>
                              <w:sz w:val="20"/>
                              <w:szCs w:val="20"/>
                            </w:rPr>
                          </w:pPr>
                          <w:bookmarkStart w:id="159" w:name="4.7.1_GRANTS.GOV"/>
                          <w:bookmarkStart w:id="160" w:name="_bookmark40"/>
                          <w:bookmarkEnd w:id="159"/>
                          <w:bookmarkEnd w:id="160"/>
                          <w:r w:rsidRPr="002274A7">
                            <w:rPr>
                              <w:rFonts w:ascii="Cambria" w:hAnsi="Cambria"/>
                              <w:color w:val="10350D"/>
                              <w:sz w:val="20"/>
                            </w:rPr>
                            <w:t>4.7.1 GRANTS.GOV</w:t>
                          </w:r>
                        </w:p>
                      </w:txbxContent>
                    </v:textbox>
                  </v:shape>
                </v:group>
                <w10:anchorlock/>
              </v:group>
            </w:pict>
          </mc:Fallback>
        </mc:AlternateContent>
      </w:r>
    </w:p>
    <w:p w14:paraId="55F5B450" w14:textId="04A46C9E" w:rsidR="0060161D" w:rsidRDefault="00AE0971" w:rsidP="00CA02ED">
      <w:pPr>
        <w:pStyle w:val="BodyText"/>
        <w:widowControl/>
        <w:spacing w:before="0" w:line="276" w:lineRule="auto"/>
        <w:ind w:right="236"/>
      </w:pPr>
      <w:r w:rsidRPr="00CA02ED">
        <w:t>FSA</w:t>
      </w:r>
      <w:r w:rsidR="001C2700" w:rsidRPr="00CA02ED">
        <w:t xml:space="preserve"> requires applicants to submit applications electronically through the central Federal grants website, </w:t>
      </w:r>
      <w:hyperlink r:id="rId19" w:history="1">
        <w:r w:rsidR="00080094" w:rsidRPr="00CA02ED">
          <w:rPr>
            <w:rStyle w:val="Hyperlink"/>
            <w:u w:color="0000FF"/>
          </w:rPr>
          <w:t>G</w:t>
        </w:r>
        <w:r w:rsidR="005221D3" w:rsidRPr="00CA02ED">
          <w:rPr>
            <w:rStyle w:val="Hyperlink"/>
            <w:u w:color="0000FF"/>
          </w:rPr>
          <w:t>rants.gov</w:t>
        </w:r>
        <w:r w:rsidR="005221D3" w:rsidRPr="00CA02ED">
          <w:rPr>
            <w:rStyle w:val="Hyperlink"/>
          </w:rPr>
          <w:t>.</w:t>
        </w:r>
      </w:hyperlink>
      <w:r w:rsidR="001C2700" w:rsidRPr="00CA02ED">
        <w:t xml:space="preserve"> When applying through </w:t>
      </w:r>
      <w:hyperlink r:id="rId20">
        <w:r w:rsidR="00080094" w:rsidRPr="00CA02ED">
          <w:rPr>
            <w:color w:val="0000FF"/>
            <w:u w:val="single" w:color="0000FF"/>
          </w:rPr>
          <w:t>G</w:t>
        </w:r>
        <w:r w:rsidR="001C2700" w:rsidRPr="00CA02ED">
          <w:rPr>
            <w:color w:val="0000FF"/>
            <w:u w:val="single" w:color="0000FF"/>
          </w:rPr>
          <w:t xml:space="preserve">rants.gov, </w:t>
        </w:r>
      </w:hyperlink>
      <w:r w:rsidR="001C2700" w:rsidRPr="00CA02ED">
        <w:t xml:space="preserve">applicants are not required to submit any paper documents to </w:t>
      </w:r>
      <w:r w:rsidRPr="00CA02ED">
        <w:t>FSA</w:t>
      </w:r>
      <w:r w:rsidR="001C2700" w:rsidRPr="00CA02ED">
        <w:t>.</w:t>
      </w:r>
    </w:p>
    <w:p w14:paraId="32E7AE7C" w14:textId="77777777" w:rsidR="00CA02ED" w:rsidRPr="00CA02ED" w:rsidRDefault="00CA02ED" w:rsidP="00CA02ED">
      <w:pPr>
        <w:pStyle w:val="BodyText"/>
        <w:widowControl/>
        <w:spacing w:before="0" w:line="276" w:lineRule="auto"/>
        <w:ind w:right="236"/>
      </w:pPr>
    </w:p>
    <w:p w14:paraId="4E134E15" w14:textId="61CF0538" w:rsidR="0060161D" w:rsidRPr="00CA02ED" w:rsidRDefault="001C2700" w:rsidP="00CA02ED">
      <w:pPr>
        <w:pStyle w:val="BodyText"/>
        <w:widowControl/>
        <w:spacing w:before="0" w:line="276" w:lineRule="auto"/>
        <w:ind w:left="239" w:right="238"/>
      </w:pPr>
      <w:r w:rsidRPr="00CA02ED">
        <w:t xml:space="preserve">For information on how to apply electronically, please consult the Grants.gov </w:t>
      </w:r>
      <w:hyperlink r:id="rId21">
        <w:r w:rsidRPr="00CA02ED">
          <w:rPr>
            <w:color w:val="0000FF"/>
            <w:u w:val="single" w:color="0000FF"/>
          </w:rPr>
          <w:t xml:space="preserve">Get Registered </w:t>
        </w:r>
      </w:hyperlink>
      <w:r w:rsidRPr="00CA02ED">
        <w:t xml:space="preserve">webpage. When submitting through </w:t>
      </w:r>
      <w:hyperlink r:id="rId22">
        <w:r w:rsidR="00080094" w:rsidRPr="00CA02ED">
          <w:rPr>
            <w:color w:val="0000FF"/>
            <w:u w:val="single" w:color="0000FF"/>
          </w:rPr>
          <w:t>G</w:t>
        </w:r>
        <w:r w:rsidRPr="00CA02ED">
          <w:rPr>
            <w:color w:val="0000FF"/>
            <w:u w:val="single" w:color="0000FF"/>
          </w:rPr>
          <w:t>rants.gov</w:t>
        </w:r>
        <w:r w:rsidRPr="00CA02ED">
          <w:t>,</w:t>
        </w:r>
      </w:hyperlink>
      <w:r w:rsidRPr="00CA02ED">
        <w:t xml:space="preserve"> please </w:t>
      </w:r>
      <w:r w:rsidR="00361A89" w:rsidRPr="00CA02ED">
        <w:t xml:space="preserve">limit the file name to 50 or fewer characters and </w:t>
      </w:r>
      <w:r w:rsidRPr="00CA02ED">
        <w:t xml:space="preserve">use only the following characters when naming your attachments: A-Z, a-z, 0-9, underscore (_), hyphen (-), space, </w:t>
      </w:r>
      <w:r w:rsidR="00880CD0" w:rsidRPr="00CA02ED">
        <w:t xml:space="preserve">and </w:t>
      </w:r>
      <w:r w:rsidRPr="00CA02ED">
        <w:t>period. Attachments that do not follow this rule may cause the entire application to be rejected or cause issues during processing.</w:t>
      </w:r>
    </w:p>
    <w:p w14:paraId="5E081F37" w14:textId="77777777" w:rsidR="006F71C7" w:rsidRPr="00CA02ED" w:rsidRDefault="006F71C7" w:rsidP="00CA02ED">
      <w:pPr>
        <w:pStyle w:val="BodyText"/>
        <w:widowControl/>
        <w:spacing w:before="0" w:line="276" w:lineRule="auto"/>
        <w:ind w:left="239" w:right="238"/>
      </w:pPr>
    </w:p>
    <w:p w14:paraId="112D3B42"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37E5006F" wp14:editId="674E6DA0">
                <wp:extent cx="6026785" cy="236855"/>
                <wp:effectExtent l="9525" t="9525" r="2540" b="1270"/>
                <wp:docPr id="488"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36855"/>
                          <a:chOff x="0" y="0"/>
                          <a:chExt cx="9491" cy="373"/>
                        </a:xfrm>
                      </wpg:grpSpPr>
                      <wpg:grpSp>
                        <wpg:cNvPr id="489" name="Group 487"/>
                        <wpg:cNvGrpSpPr>
                          <a:grpSpLocks/>
                        </wpg:cNvGrpSpPr>
                        <wpg:grpSpPr bwMode="auto">
                          <a:xfrm>
                            <a:off x="8" y="8"/>
                            <a:ext cx="9474" cy="2"/>
                            <a:chOff x="8" y="8"/>
                            <a:chExt cx="9474" cy="2"/>
                          </a:xfrm>
                        </wpg:grpSpPr>
                        <wps:wsp>
                          <wps:cNvPr id="490" name="Freeform 488"/>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1" name="Group 484"/>
                        <wpg:cNvGrpSpPr>
                          <a:grpSpLocks/>
                        </wpg:cNvGrpSpPr>
                        <wpg:grpSpPr bwMode="auto">
                          <a:xfrm>
                            <a:off x="15" y="15"/>
                            <a:ext cx="2" cy="350"/>
                            <a:chOff x="15" y="15"/>
                            <a:chExt cx="2" cy="350"/>
                          </a:xfrm>
                        </wpg:grpSpPr>
                        <wps:wsp>
                          <wps:cNvPr id="492" name="Freeform 486"/>
                          <wps:cNvSpPr>
                            <a:spLocks/>
                          </wps:cNvSpPr>
                          <wps:spPr bwMode="auto">
                            <a:xfrm>
                              <a:off x="15" y="15"/>
                              <a:ext cx="2" cy="350"/>
                            </a:xfrm>
                            <a:custGeom>
                              <a:avLst/>
                              <a:gdLst>
                                <a:gd name="T0" fmla="+- 0 15 15"/>
                                <a:gd name="T1" fmla="*/ 15 h 350"/>
                                <a:gd name="T2" fmla="+- 0 365 15"/>
                                <a:gd name="T3" fmla="*/ 365 h 350"/>
                              </a:gdLst>
                              <a:ahLst/>
                              <a:cxnLst>
                                <a:cxn ang="0">
                                  <a:pos x="0" y="T1"/>
                                </a:cxn>
                                <a:cxn ang="0">
                                  <a:pos x="0" y="T3"/>
                                </a:cxn>
                              </a:cxnLst>
                              <a:rect l="0" t="0" r="r" b="b"/>
                              <a:pathLst>
                                <a:path h="350">
                                  <a:moveTo>
                                    <a:pt x="0" y="0"/>
                                  </a:moveTo>
                                  <a:lnTo>
                                    <a:pt x="0" y="35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 name="Text Box 485"/>
                          <wps:cNvSpPr txBox="1">
                            <a:spLocks noChangeArrowheads="1"/>
                          </wps:cNvSpPr>
                          <wps:spPr bwMode="auto">
                            <a:xfrm>
                              <a:off x="0" y="0"/>
                              <a:ext cx="9491"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46692" w14:textId="77777777" w:rsidR="00A90603" w:rsidRPr="002274A7" w:rsidRDefault="00A90603">
                                <w:pPr>
                                  <w:spacing w:before="55"/>
                                  <w:ind w:left="92"/>
                                  <w:rPr>
                                    <w:rFonts w:ascii="Cambria" w:eastAsia="Cambria" w:hAnsi="Cambria" w:cs="Cambria"/>
                                    <w:sz w:val="20"/>
                                    <w:szCs w:val="20"/>
                                  </w:rPr>
                                </w:pPr>
                                <w:bookmarkStart w:id="161" w:name="4.7.2_Data_Universal_Number_System_(DUNS"/>
                                <w:bookmarkStart w:id="162" w:name="_bookmark41"/>
                                <w:bookmarkEnd w:id="161"/>
                                <w:bookmarkEnd w:id="162"/>
                                <w:r w:rsidRPr="002274A7">
                                  <w:rPr>
                                    <w:rFonts w:ascii="Calibri"/>
                                    <w:color w:val="10350D"/>
                                  </w:rPr>
                                  <w:t xml:space="preserve">4.7.2 </w:t>
                                </w:r>
                                <w:r w:rsidRPr="002274A7">
                                  <w:rPr>
                                    <w:rFonts w:ascii="Cambria"/>
                                    <w:color w:val="10350D"/>
                                    <w:sz w:val="20"/>
                                  </w:rPr>
                                  <w:t>DATA UNIVERSAL NUMBER SYSTEM (DUNS) NUMBER</w:t>
                                </w:r>
                              </w:p>
                            </w:txbxContent>
                          </wps:txbx>
                          <wps:bodyPr rot="0" vert="horz" wrap="square" lIns="0" tIns="0" rIns="0" bIns="0" anchor="t" anchorCtr="0" upright="1">
                            <a:noAutofit/>
                          </wps:bodyPr>
                        </wps:wsp>
                      </wpg:grpSp>
                    </wpg:wgp>
                  </a:graphicData>
                </a:graphic>
              </wp:inline>
            </w:drawing>
          </mc:Choice>
          <mc:Fallback>
            <w:pict>
              <v:group w14:anchorId="37E5006F" id="Group 483" o:spid="_x0000_s1416" style="width:474.55pt;height:18.65pt;mso-position-horizontal-relative:char;mso-position-vertical-relative:line" coordsize="9491,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">
                <v:group id="Group 487" o:spid="_x0000_s1417"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">
                  <v:shape id="Freeform 488" o:spid="_x0000_s1418"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" path="m,l9474,e" filled="f" strokecolor="#216c1a" strokeweight=".82pt">
                    <v:path arrowok="t" o:connecttype="custom" o:connectlocs="0,0;9474,0" o:connectangles="0,0"/>
                  </v:shape>
                </v:group>
                <v:group id="Group 484" o:spid="_x0000_s1419" style="position:absolute;left:15;top:15;width:2;height:350" coordorigin="15,15" coordsize="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nE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DxHsPfmXAE5PIGAAD//wMAUEsBAi0AFAAGAAgAAAAhANvh9svuAAAAhQEAABMAAAAAAAAA&#10;AAAAAAAAAAAAAFtDb250ZW50X1R5cGVzXS54bWxQSwECLQAUAAYACAAAACEAWvQsW78AAAAVAQAA&#10;CwAAAAAAAAAAAAAAAAAfAQAAX3JlbHMvLnJlbHNQSwECLQAUAAYACAAAACEAoewJxMYAAADcAAAA&#10;DwAAAAAAAAAAAAAAAAAHAgAAZHJzL2Rvd25yZXYueG1sUEsFBgAAAAADAAMAtwAAAPoCAAAAAA==&#10;">
                  <v:shape id="Freeform 486" o:spid="_x0000_s1420" style="position:absolute;left:15;top:15;width:2;height:350;visibility:visible;mso-wrap-style:square;v-text-anchor:top" coordsize="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" path="m,l,350e" filled="f" strokecolor="#216c1a" strokeweight=".82pt">
                    <v:path arrowok="t" o:connecttype="custom" o:connectlocs="0,15;0,365" o:connectangles="0,0"/>
                  </v:shape>
                  <v:shape id="Text Box 485" o:spid="_x0000_s1421" type="#_x0000_t202" style="position:absolute;width:9491;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14:paraId="03146692" w14:textId="77777777" w:rsidR="00A90603" w:rsidRPr="002274A7" w:rsidRDefault="00A90603">
                          <w:pPr>
                            <w:spacing w:before="55"/>
                            <w:ind w:left="92"/>
                            <w:rPr>
                              <w:rFonts w:ascii="Cambria" w:eastAsia="Cambria" w:hAnsi="Cambria" w:cs="Cambria"/>
                              <w:sz w:val="20"/>
                              <w:szCs w:val="20"/>
                            </w:rPr>
                          </w:pPr>
                          <w:bookmarkStart w:id="163" w:name="4.7.2_Data_Universal_Number_System_(DUNS"/>
                          <w:bookmarkStart w:id="164" w:name="_bookmark41"/>
                          <w:bookmarkEnd w:id="163"/>
                          <w:bookmarkEnd w:id="164"/>
                          <w:r w:rsidRPr="002274A7">
                            <w:rPr>
                              <w:rFonts w:ascii="Calibri"/>
                              <w:color w:val="10350D"/>
                            </w:rPr>
                            <w:t xml:space="preserve">4.7.2 </w:t>
                          </w:r>
                          <w:r w:rsidRPr="002274A7">
                            <w:rPr>
                              <w:rFonts w:ascii="Cambria"/>
                              <w:color w:val="10350D"/>
                              <w:sz w:val="20"/>
                            </w:rPr>
                            <w:t>DATA UNIVERSAL NUMBER SYSTEM (DUNS) NUMBER</w:t>
                          </w:r>
                        </w:p>
                      </w:txbxContent>
                    </v:textbox>
                  </v:shape>
                </v:group>
                <w10:anchorlock/>
              </v:group>
            </w:pict>
          </mc:Fallback>
        </mc:AlternateContent>
      </w:r>
    </w:p>
    <w:p w14:paraId="0F470E06" w14:textId="77777777" w:rsidR="0060161D" w:rsidRPr="00CA02ED" w:rsidRDefault="001C2700" w:rsidP="00CA02ED">
      <w:pPr>
        <w:pStyle w:val="BodyText"/>
        <w:widowControl/>
        <w:spacing w:before="0" w:line="276" w:lineRule="auto"/>
        <w:ind w:left="239" w:right="236"/>
      </w:pPr>
      <w:r w:rsidRPr="00CA02ED">
        <w:t>The State Agency must ensure that it and its sub-applicants, with the exception of individuals, have a Data Universal Number System (DUNS) number at the time of application. A DUNS number is a unique number established and assigned by Dun and Bradstreet, Inc. (D&amp;B) to identify organizations. A DUNS number is required for every application. Potential applicants and sub-applicants may acquire a DUNS number at no cost online at</w:t>
      </w:r>
      <w:r w:rsidRPr="00CA02ED">
        <w:rPr>
          <w:color w:val="0000FF"/>
        </w:rPr>
        <w:t xml:space="preserve"> </w:t>
      </w:r>
      <w:hyperlink r:id="rId23">
        <w:r w:rsidRPr="00CA02ED">
          <w:rPr>
            <w:color w:val="0000FF"/>
            <w:u w:val="single" w:color="0000FF"/>
          </w:rPr>
          <w:t>http://fedgov.dnb.com/webform</w:t>
        </w:r>
        <w:r w:rsidRPr="00CA02ED">
          <w:t>.</w:t>
        </w:r>
      </w:hyperlink>
      <w:r w:rsidRPr="00CA02ED">
        <w:t xml:space="preserve"> To acquire a DUNS number by phone, contact the D&amp;B Government Customer Response Center:</w:t>
      </w:r>
    </w:p>
    <w:p w14:paraId="33F1B4C0" w14:textId="154E92E8" w:rsidR="0060161D" w:rsidRPr="00CA02ED" w:rsidRDefault="001C2700" w:rsidP="00CA02ED">
      <w:pPr>
        <w:pStyle w:val="BodyText"/>
        <w:widowControl/>
        <w:spacing w:before="0" w:line="276" w:lineRule="auto"/>
        <w:ind w:left="960"/>
      </w:pPr>
      <w:r w:rsidRPr="00CA02ED">
        <w:t>1-866-705-5711</w:t>
      </w:r>
    </w:p>
    <w:p w14:paraId="5AB008E8" w14:textId="02668210" w:rsidR="00C2094C" w:rsidRPr="00CA02ED" w:rsidRDefault="001C2700" w:rsidP="00CA02ED">
      <w:pPr>
        <w:pStyle w:val="BodyText"/>
        <w:widowControl/>
        <w:spacing w:before="0" w:line="276" w:lineRule="auto"/>
        <w:ind w:left="960" w:right="2460"/>
      </w:pPr>
      <w:r w:rsidRPr="00CA02ED">
        <w:t>Monday – Friday 7 a.m. to 8 p.m., CST</w:t>
      </w:r>
    </w:p>
    <w:p w14:paraId="0B4BB062" w14:textId="77777777" w:rsidR="006F71C7" w:rsidRPr="00CA02ED" w:rsidRDefault="006F71C7" w:rsidP="00CA02ED">
      <w:pPr>
        <w:pStyle w:val="BodyText"/>
        <w:widowControl/>
        <w:spacing w:before="0" w:line="276" w:lineRule="auto"/>
        <w:ind w:left="965" w:right="2462"/>
      </w:pPr>
    </w:p>
    <w:p w14:paraId="2E52A059" w14:textId="77777777" w:rsidR="0060161D" w:rsidRPr="00CA02ED" w:rsidRDefault="0060161D" w:rsidP="00CA02ED">
      <w:pPr>
        <w:widowControl/>
        <w:spacing w:line="276" w:lineRule="auto"/>
        <w:rPr>
          <w:rFonts w:ascii="Calibri" w:eastAsia="Calibri" w:hAnsi="Calibri" w:cs="Calibri"/>
          <w:sz w:val="20"/>
          <w:szCs w:val="20"/>
        </w:rPr>
      </w:pPr>
    </w:p>
    <w:p w14:paraId="32DE37AC"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46D08205" wp14:editId="4818CD10">
                <wp:extent cx="6026785" cy="236855"/>
                <wp:effectExtent l="9525" t="9525" r="2540" b="1270"/>
                <wp:docPr id="482"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36855"/>
                          <a:chOff x="0" y="0"/>
                          <a:chExt cx="9491" cy="373"/>
                        </a:xfrm>
                      </wpg:grpSpPr>
                      <wpg:grpSp>
                        <wpg:cNvPr id="483" name="Group 481"/>
                        <wpg:cNvGrpSpPr>
                          <a:grpSpLocks/>
                        </wpg:cNvGrpSpPr>
                        <wpg:grpSpPr bwMode="auto">
                          <a:xfrm>
                            <a:off x="8" y="8"/>
                            <a:ext cx="9474" cy="2"/>
                            <a:chOff x="8" y="8"/>
                            <a:chExt cx="9474" cy="2"/>
                          </a:xfrm>
                        </wpg:grpSpPr>
                        <wps:wsp>
                          <wps:cNvPr id="484" name="Freeform 482"/>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5" name="Group 478"/>
                        <wpg:cNvGrpSpPr>
                          <a:grpSpLocks/>
                        </wpg:cNvGrpSpPr>
                        <wpg:grpSpPr bwMode="auto">
                          <a:xfrm>
                            <a:off x="15" y="15"/>
                            <a:ext cx="2" cy="350"/>
                            <a:chOff x="15" y="15"/>
                            <a:chExt cx="2" cy="350"/>
                          </a:xfrm>
                        </wpg:grpSpPr>
                        <wps:wsp>
                          <wps:cNvPr id="486" name="Freeform 480"/>
                          <wps:cNvSpPr>
                            <a:spLocks/>
                          </wps:cNvSpPr>
                          <wps:spPr bwMode="auto">
                            <a:xfrm>
                              <a:off x="15" y="15"/>
                              <a:ext cx="2" cy="350"/>
                            </a:xfrm>
                            <a:custGeom>
                              <a:avLst/>
                              <a:gdLst>
                                <a:gd name="T0" fmla="+- 0 15 15"/>
                                <a:gd name="T1" fmla="*/ 15 h 350"/>
                                <a:gd name="T2" fmla="+- 0 365 15"/>
                                <a:gd name="T3" fmla="*/ 365 h 350"/>
                              </a:gdLst>
                              <a:ahLst/>
                              <a:cxnLst>
                                <a:cxn ang="0">
                                  <a:pos x="0" y="T1"/>
                                </a:cxn>
                                <a:cxn ang="0">
                                  <a:pos x="0" y="T3"/>
                                </a:cxn>
                              </a:cxnLst>
                              <a:rect l="0" t="0" r="r" b="b"/>
                              <a:pathLst>
                                <a:path h="350">
                                  <a:moveTo>
                                    <a:pt x="0" y="0"/>
                                  </a:moveTo>
                                  <a:lnTo>
                                    <a:pt x="0" y="35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 name="Text Box 479"/>
                          <wps:cNvSpPr txBox="1">
                            <a:spLocks noChangeArrowheads="1"/>
                          </wps:cNvSpPr>
                          <wps:spPr bwMode="auto">
                            <a:xfrm>
                              <a:off x="0" y="0"/>
                              <a:ext cx="9491"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0335F" w14:textId="77777777" w:rsidR="00A90603" w:rsidRPr="002274A7" w:rsidRDefault="00A90603">
                                <w:pPr>
                                  <w:spacing w:before="55"/>
                                  <w:ind w:left="92"/>
                                  <w:rPr>
                                    <w:rFonts w:ascii="Cambria" w:eastAsia="Cambria" w:hAnsi="Cambria" w:cs="Cambria"/>
                                    <w:sz w:val="20"/>
                                    <w:szCs w:val="20"/>
                                  </w:rPr>
                                </w:pPr>
                                <w:bookmarkStart w:id="165" w:name="4.7.3_System_for_Award_Management_(SAM)"/>
                                <w:bookmarkStart w:id="166" w:name="_bookmark42"/>
                                <w:bookmarkEnd w:id="165"/>
                                <w:bookmarkEnd w:id="166"/>
                                <w:r w:rsidRPr="002274A7">
                                  <w:rPr>
                                    <w:rFonts w:ascii="Calibri"/>
                                    <w:color w:val="10350D"/>
                                  </w:rPr>
                                  <w:t xml:space="preserve">4.7.3 </w:t>
                                </w:r>
                                <w:r w:rsidRPr="002274A7">
                                  <w:rPr>
                                    <w:rFonts w:ascii="Cambria"/>
                                    <w:color w:val="10350D"/>
                                    <w:sz w:val="20"/>
                                  </w:rPr>
                                  <w:t>SYSTEM FOR AWARD MANAGEMENT (SAM)</w:t>
                                </w:r>
                              </w:p>
                            </w:txbxContent>
                          </wps:txbx>
                          <wps:bodyPr rot="0" vert="horz" wrap="square" lIns="0" tIns="0" rIns="0" bIns="0" anchor="t" anchorCtr="0" upright="1">
                            <a:noAutofit/>
                          </wps:bodyPr>
                        </wps:wsp>
                      </wpg:grpSp>
                    </wpg:wgp>
                  </a:graphicData>
                </a:graphic>
              </wp:inline>
            </w:drawing>
          </mc:Choice>
          <mc:Fallback>
            <w:pict>
              <v:group w14:anchorId="46D08205" id="Group 477" o:spid="_x0000_s1422" style="width:474.55pt;height:18.65pt;mso-position-horizontal-relative:char;mso-position-vertical-relative:line" coordsize="9491,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">
                <v:group id="Group 481" o:spid="_x0000_s1423"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shape id="Freeform 482" o:spid="_x0000_s1424"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" path="m,l9474,e" filled="f" strokecolor="#216c1a" strokeweight=".82pt">
                    <v:path arrowok="t" o:connecttype="custom" o:connectlocs="0,0;9474,0" o:connectangles="0,0"/>
                  </v:shape>
                </v:group>
                <v:group id="Group 478" o:spid="_x0000_s1425" style="position:absolute;left:15;top:15;width:2;height:350" coordorigin="15,15" coordsize="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Freeform 480" o:spid="_x0000_s1426" style="position:absolute;left:15;top:15;width:2;height:350;visibility:visible;mso-wrap-style:square;v-text-anchor:top" coordsize="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" path="m,l,350e" filled="f" strokecolor="#216c1a" strokeweight=".82pt">
                    <v:path arrowok="t" o:connecttype="custom" o:connectlocs="0,15;0,365" o:connectangles="0,0"/>
                  </v:shape>
                  <v:shape id="Text Box 479" o:spid="_x0000_s1427" type="#_x0000_t202" style="position:absolute;width:9491;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2D00335F" w14:textId="77777777" w:rsidR="00A90603" w:rsidRPr="002274A7" w:rsidRDefault="00A90603">
                          <w:pPr>
                            <w:spacing w:before="55"/>
                            <w:ind w:left="92"/>
                            <w:rPr>
                              <w:rFonts w:ascii="Cambria" w:eastAsia="Cambria" w:hAnsi="Cambria" w:cs="Cambria"/>
                              <w:sz w:val="20"/>
                              <w:szCs w:val="20"/>
                            </w:rPr>
                          </w:pPr>
                          <w:bookmarkStart w:id="167" w:name="4.7.3_System_for_Award_Management_(SAM)"/>
                          <w:bookmarkStart w:id="168" w:name="_bookmark42"/>
                          <w:bookmarkEnd w:id="167"/>
                          <w:bookmarkEnd w:id="168"/>
                          <w:r w:rsidRPr="002274A7">
                            <w:rPr>
                              <w:rFonts w:ascii="Calibri"/>
                              <w:color w:val="10350D"/>
                            </w:rPr>
                            <w:t xml:space="preserve">4.7.3 </w:t>
                          </w:r>
                          <w:r w:rsidRPr="002274A7">
                            <w:rPr>
                              <w:rFonts w:ascii="Cambria"/>
                              <w:color w:val="10350D"/>
                              <w:sz w:val="20"/>
                            </w:rPr>
                            <w:t>SYSTEM FOR AWARD MANAGEMENT (SAM)</w:t>
                          </w:r>
                        </w:p>
                      </w:txbxContent>
                    </v:textbox>
                  </v:shape>
                </v:group>
                <w10:anchorlock/>
              </v:group>
            </w:pict>
          </mc:Fallback>
        </mc:AlternateContent>
      </w:r>
    </w:p>
    <w:p w14:paraId="120A83F3" w14:textId="77777777" w:rsidR="0060161D" w:rsidRPr="00CA02ED" w:rsidRDefault="001C2700" w:rsidP="00CA02ED">
      <w:pPr>
        <w:pStyle w:val="BodyText"/>
        <w:widowControl/>
        <w:spacing w:before="0" w:line="276" w:lineRule="auto"/>
        <w:ind w:left="239" w:right="238"/>
      </w:pPr>
      <w:r w:rsidRPr="00CA02ED">
        <w:t>The System for Award Management (SAM) has replaced the Central Contractor Registration (CCR) as the central government repository for organizations working with the Federal government. To receive an award under the OCCSP, applicants are required to register with SAM and, in doing so, to designate an e-Business Point of Contact (e-Business POC). The SAM registration must be updated annually. The SAM registration must be active and maintained with current information, at all times, while the State Agency has an active award or an application under consideration.</w:t>
      </w:r>
    </w:p>
    <w:p w14:paraId="3A9C0359" w14:textId="77777777" w:rsidR="00CA02ED" w:rsidRPr="00CA02ED" w:rsidRDefault="00CA02ED" w:rsidP="00CA02ED">
      <w:pPr>
        <w:pStyle w:val="BodyText"/>
        <w:widowControl/>
        <w:spacing w:before="0" w:line="276" w:lineRule="auto"/>
        <w:ind w:left="239" w:right="237"/>
      </w:pPr>
    </w:p>
    <w:p w14:paraId="3874B92D" w14:textId="650CE437" w:rsidR="0060161D" w:rsidRPr="00CA02ED" w:rsidRDefault="001C2700" w:rsidP="00CA02ED">
      <w:pPr>
        <w:pStyle w:val="BodyText"/>
        <w:widowControl/>
        <w:spacing w:before="0" w:line="276" w:lineRule="auto"/>
        <w:ind w:left="239" w:right="237"/>
      </w:pPr>
      <w:r w:rsidRPr="00CA02ED">
        <w:t>The e-Business POC authorizes individuals to submit grant and cooperative agreement applications on behalf of the organization and creates a special password called a Marketing Partner ID Number (M-PIN) to verify individuals authorized to submit grant applications for the organization.</w:t>
      </w:r>
    </w:p>
    <w:p w14:paraId="2B5B7E80" w14:textId="7010BBE7" w:rsidR="002457B5" w:rsidRPr="00CA02ED" w:rsidRDefault="001C2700" w:rsidP="00CA02ED">
      <w:pPr>
        <w:pStyle w:val="BodyText"/>
        <w:widowControl/>
        <w:spacing w:before="0" w:line="276" w:lineRule="auto"/>
        <w:ind w:left="239" w:right="240"/>
      </w:pPr>
      <w:r w:rsidRPr="00CA02ED">
        <w:t xml:space="preserve">Organizations that need to register in SAM for the first time or need to update their SAM registration can do so at </w:t>
      </w:r>
      <w:hyperlink r:id="rId24">
        <w:r w:rsidRPr="00CA02ED">
          <w:rPr>
            <w:color w:val="0000FF"/>
            <w:u w:val="single" w:color="0000FF"/>
          </w:rPr>
          <w:t>https://www.sam.gov/</w:t>
        </w:r>
        <w:r w:rsidRPr="00CA02ED">
          <w:t>.</w:t>
        </w:r>
      </w:hyperlink>
      <w:r w:rsidRPr="00CA02ED">
        <w:t xml:space="preserve"> Questions about SAM should be directed to </w:t>
      </w:r>
      <w:hyperlink r:id="rId25">
        <w:r w:rsidRPr="00CA02ED">
          <w:rPr>
            <w:color w:val="0000FF"/>
            <w:u w:val="single" w:color="0000FF"/>
          </w:rPr>
          <w:t>askSAM@gsa.gov</w:t>
        </w:r>
        <w:r w:rsidRPr="00CA02ED">
          <w:t>.</w:t>
        </w:r>
      </w:hyperlink>
    </w:p>
    <w:p w14:paraId="00646200" w14:textId="77777777" w:rsidR="00494094" w:rsidRPr="00CA02ED" w:rsidRDefault="00494094" w:rsidP="00CA02ED">
      <w:pPr>
        <w:widowControl/>
        <w:spacing w:line="276" w:lineRule="auto"/>
        <w:ind w:left="119"/>
        <w:rPr>
          <w:rFonts w:ascii="Calibri" w:eastAsia="Calibri" w:hAnsi="Calibri" w:cs="Calibri"/>
          <w:sz w:val="20"/>
          <w:szCs w:val="20"/>
        </w:rPr>
      </w:pPr>
    </w:p>
    <w:p w14:paraId="67550755" w14:textId="26104F5A"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7A7FB115" wp14:editId="0FB95D68">
                <wp:extent cx="6097270" cy="266065"/>
                <wp:effectExtent l="0" t="0" r="8255" b="635"/>
                <wp:docPr id="470"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66065"/>
                          <a:chOff x="0" y="0"/>
                          <a:chExt cx="9602" cy="419"/>
                        </a:xfrm>
                      </wpg:grpSpPr>
                      <wpg:grpSp>
                        <wpg:cNvPr id="471" name="Group 475"/>
                        <wpg:cNvGrpSpPr>
                          <a:grpSpLocks/>
                        </wpg:cNvGrpSpPr>
                        <wpg:grpSpPr bwMode="auto">
                          <a:xfrm>
                            <a:off x="91" y="61"/>
                            <a:ext cx="9420" cy="297"/>
                            <a:chOff x="91" y="61"/>
                            <a:chExt cx="9420" cy="297"/>
                          </a:xfrm>
                        </wpg:grpSpPr>
                        <wps:wsp>
                          <wps:cNvPr id="472" name="Freeform 476"/>
                          <wps:cNvSpPr>
                            <a:spLocks/>
                          </wps:cNvSpPr>
                          <wps:spPr bwMode="auto">
                            <a:xfrm>
                              <a:off x="91" y="61"/>
                              <a:ext cx="9420" cy="297"/>
                            </a:xfrm>
                            <a:custGeom>
                              <a:avLst/>
                              <a:gdLst>
                                <a:gd name="T0" fmla="+- 0 91 91"/>
                                <a:gd name="T1" fmla="*/ T0 w 9420"/>
                                <a:gd name="T2" fmla="+- 0 357 61"/>
                                <a:gd name="T3" fmla="*/ 357 h 297"/>
                                <a:gd name="T4" fmla="+- 0 9511 91"/>
                                <a:gd name="T5" fmla="*/ T4 w 9420"/>
                                <a:gd name="T6" fmla="+- 0 357 61"/>
                                <a:gd name="T7" fmla="*/ 357 h 297"/>
                                <a:gd name="T8" fmla="+- 0 9511 91"/>
                                <a:gd name="T9" fmla="*/ T8 w 9420"/>
                                <a:gd name="T10" fmla="+- 0 61 61"/>
                                <a:gd name="T11" fmla="*/ 61 h 297"/>
                                <a:gd name="T12" fmla="+- 0 91 91"/>
                                <a:gd name="T13" fmla="*/ T12 w 9420"/>
                                <a:gd name="T14" fmla="+- 0 61 61"/>
                                <a:gd name="T15" fmla="*/ 61 h 297"/>
                                <a:gd name="T16" fmla="+- 0 91 91"/>
                                <a:gd name="T17" fmla="*/ T16 w 9420"/>
                                <a:gd name="T18" fmla="+- 0 357 61"/>
                                <a:gd name="T19" fmla="*/ 357 h 297"/>
                              </a:gdLst>
                              <a:ahLst/>
                              <a:cxnLst>
                                <a:cxn ang="0">
                                  <a:pos x="T1" y="T3"/>
                                </a:cxn>
                                <a:cxn ang="0">
                                  <a:pos x="T5" y="T7"/>
                                </a:cxn>
                                <a:cxn ang="0">
                                  <a:pos x="T9" y="T11"/>
                                </a:cxn>
                                <a:cxn ang="0">
                                  <a:pos x="T13" y="T15"/>
                                </a:cxn>
                                <a:cxn ang="0">
                                  <a:pos x="T17" y="T19"/>
                                </a:cxn>
                              </a:cxnLst>
                              <a:rect l="0" t="0" r="r" b="b"/>
                              <a:pathLst>
                                <a:path w="9420" h="297">
                                  <a:moveTo>
                                    <a:pt x="0" y="296"/>
                                  </a:moveTo>
                                  <a:lnTo>
                                    <a:pt x="9420" y="296"/>
                                  </a:lnTo>
                                  <a:lnTo>
                                    <a:pt x="9420" y="0"/>
                                  </a:lnTo>
                                  <a:lnTo>
                                    <a:pt x="0" y="0"/>
                                  </a:lnTo>
                                  <a:lnTo>
                                    <a:pt x="0" y="296"/>
                                  </a:lnTo>
                                  <a:close/>
                                </a:path>
                              </a:pathLst>
                            </a:custGeom>
                            <a:solidFill>
                              <a:srgbClr val="216C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3" name="Group 473"/>
                        <wpg:cNvGrpSpPr>
                          <a:grpSpLocks/>
                        </wpg:cNvGrpSpPr>
                        <wpg:grpSpPr bwMode="auto">
                          <a:xfrm>
                            <a:off x="31" y="31"/>
                            <a:ext cx="9540" cy="2"/>
                            <a:chOff x="31" y="31"/>
                            <a:chExt cx="9540" cy="2"/>
                          </a:xfrm>
                        </wpg:grpSpPr>
                        <wps:wsp>
                          <wps:cNvPr id="474" name="Freeform 474"/>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5" name="Group 471"/>
                        <wpg:cNvGrpSpPr>
                          <a:grpSpLocks/>
                        </wpg:cNvGrpSpPr>
                        <wpg:grpSpPr bwMode="auto">
                          <a:xfrm>
                            <a:off x="31" y="387"/>
                            <a:ext cx="9540" cy="2"/>
                            <a:chOff x="31" y="387"/>
                            <a:chExt cx="9540" cy="2"/>
                          </a:xfrm>
                        </wpg:grpSpPr>
                        <wps:wsp>
                          <wps:cNvPr id="476" name="Freeform 472"/>
                          <wps:cNvSpPr>
                            <a:spLocks/>
                          </wps:cNvSpPr>
                          <wps:spPr bwMode="auto">
                            <a:xfrm>
                              <a:off x="31" y="387"/>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7" name="Group 469"/>
                        <wpg:cNvGrpSpPr>
                          <a:grpSpLocks/>
                        </wpg:cNvGrpSpPr>
                        <wpg:grpSpPr bwMode="auto">
                          <a:xfrm>
                            <a:off x="61" y="61"/>
                            <a:ext cx="2" cy="297"/>
                            <a:chOff x="61" y="61"/>
                            <a:chExt cx="2" cy="297"/>
                          </a:xfrm>
                        </wpg:grpSpPr>
                        <wps:wsp>
                          <wps:cNvPr id="478" name="Freeform 470"/>
                          <wps:cNvSpPr>
                            <a:spLocks/>
                          </wps:cNvSpPr>
                          <wps:spPr bwMode="auto">
                            <a:xfrm>
                              <a:off x="6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9" name="Group 466"/>
                        <wpg:cNvGrpSpPr>
                          <a:grpSpLocks/>
                        </wpg:cNvGrpSpPr>
                        <wpg:grpSpPr bwMode="auto">
                          <a:xfrm>
                            <a:off x="9541" y="61"/>
                            <a:ext cx="2" cy="297"/>
                            <a:chOff x="9541" y="61"/>
                            <a:chExt cx="2" cy="297"/>
                          </a:xfrm>
                        </wpg:grpSpPr>
                        <wps:wsp>
                          <wps:cNvPr id="480" name="Freeform 468"/>
                          <wps:cNvSpPr>
                            <a:spLocks/>
                          </wps:cNvSpPr>
                          <wps:spPr bwMode="auto">
                            <a:xfrm>
                              <a:off x="954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Text Box 467"/>
                          <wps:cNvSpPr txBox="1">
                            <a:spLocks noChangeArrowheads="1"/>
                          </wps:cNvSpPr>
                          <wps:spPr bwMode="auto">
                            <a:xfrm>
                              <a:off x="30" y="0"/>
                              <a:ext cx="9542"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9A0E1" w14:textId="77777777" w:rsidR="00A90603" w:rsidRPr="009C5801" w:rsidRDefault="00A90603">
                                <w:pPr>
                                  <w:spacing w:before="60"/>
                                  <w:ind w:left="90"/>
                                  <w:rPr>
                                    <w:rFonts w:ascii="Cambria" w:eastAsia="Cambria" w:hAnsi="Cambria" w:cs="Cambria"/>
                                  </w:rPr>
                                </w:pPr>
                                <w:bookmarkStart w:id="169" w:name="5.0_Application_Review_Information"/>
                                <w:bookmarkStart w:id="170" w:name="_bookmark43"/>
                                <w:bookmarkEnd w:id="169"/>
                                <w:bookmarkEnd w:id="170"/>
                                <w:r w:rsidRPr="009C5801">
                                  <w:rPr>
                                    <w:rFonts w:ascii="Cambria" w:hAnsi="Cambria"/>
                                    <w:b/>
                                    <w:color w:val="FFFFFF"/>
                                  </w:rPr>
                                  <w:t>5.0 APPLICATION REVIEW INFORMATION</w:t>
                                </w:r>
                              </w:p>
                            </w:txbxContent>
                          </wps:txbx>
                          <wps:bodyPr rot="0" vert="horz" wrap="square" lIns="0" tIns="0" rIns="0" bIns="0" anchor="t" anchorCtr="0" upright="1">
                            <a:noAutofit/>
                          </wps:bodyPr>
                        </wps:wsp>
                      </wpg:grpSp>
                    </wpg:wgp>
                  </a:graphicData>
                </a:graphic>
              </wp:inline>
            </w:drawing>
          </mc:Choice>
          <mc:Fallback>
            <w:pict>
              <v:group w14:anchorId="7A7FB115" id="Group 465" o:spid="_x0000_s1428" style="width:480.1pt;height:20.95pt;mso-position-horizontal-relative:char;mso-position-vertical-relative:line" coordsize="960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">
                <v:group id="Group 475" o:spid="_x0000_s1429" style="position:absolute;left:91;top:61;width:9420;height:297" coordorigin="91,61"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shape id="Freeform 476" o:spid="_x0000_s1430" style="position:absolute;left:91;top:61;width:9420;height:297;visibility:visible;mso-wrap-style:square;v-text-anchor:top"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" path="m,296r9420,l9420,,,,,296xe" fillcolor="#216c1a" stroked="f">
                    <v:path arrowok="t" o:connecttype="custom" o:connectlocs="0,357;9420,357;9420,61;0,61;0,357" o:connectangles="0,0,0,0,0"/>
                  </v:shape>
                </v:group>
                <v:group id="Group 473" o:spid="_x0000_s1431"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">
                  <v:shape id="Freeform 474" o:spid="_x0000_s1432"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" path="m,l9540,e" filled="f" strokecolor="#216c1a" strokeweight="3.1pt">
                    <v:path arrowok="t" o:connecttype="custom" o:connectlocs="0,0;9540,0" o:connectangles="0,0"/>
                  </v:shape>
                </v:group>
                <v:group id="Group 471" o:spid="_x0000_s1433" style="position:absolute;left:31;top:387;width:9540;height:2" coordorigin="31,387"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shape id="Freeform 472" o:spid="_x0000_s1434" style="position:absolute;left:31;top:387;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" path="m,l9540,e" filled="f" strokecolor="#216c1a" strokeweight="3.1pt">
                    <v:path arrowok="t" o:connecttype="custom" o:connectlocs="0,0;9540,0" o:connectangles="0,0"/>
                  </v:shape>
                </v:group>
                <v:group id="Group 469" o:spid="_x0000_s1435" style="position:absolute;left:61;top:61;width:2;height:297" coordorigin="6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shape id="Freeform 470" o:spid="_x0000_s1436" style="position:absolute;left:6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" path="m,l,296e" filled="f" strokecolor="#216c1a" strokeweight="3.1pt">
                    <v:path arrowok="t" o:connecttype="custom" o:connectlocs="0,61;0,357" o:connectangles="0,0"/>
                  </v:shape>
                </v:group>
                <v:group id="Group 466" o:spid="_x0000_s1437" style="position:absolute;left:9541;top:61;width:2;height:297" coordorigin="954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shape id="Freeform 468" o:spid="_x0000_s1438" style="position:absolute;left:954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" path="m,l,296e" filled="f" strokecolor="#216c1a" strokeweight="3.1pt">
                    <v:path arrowok="t" o:connecttype="custom" o:connectlocs="0,61;0,357" o:connectangles="0,0"/>
                  </v:shape>
                  <v:shape id="Text Box 467" o:spid="_x0000_s1439" type="#_x0000_t202" style="position:absolute;left:30;width:9542;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SqxQAAANwAAAAPAAAAZHJzL2Rvd25yZXYueG1sRI9Ba8JA&#10;FITvhf6H5RV6azYWEU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AOL1SqxQAAANwAAAAP&#10;AAAAAAAAAAAAAAAAAAcCAABkcnMvZG93bnJldi54bWxQSwUGAAAAAAMAAwC3AAAA+QIAAAAA&#10;" filled="f" stroked="f">
                    <v:textbox inset="0,0,0,0">
                      <w:txbxContent>
                        <w:p w14:paraId="7D69A0E1" w14:textId="77777777" w:rsidR="00A90603" w:rsidRPr="009C5801" w:rsidRDefault="00A90603">
                          <w:pPr>
                            <w:spacing w:before="60"/>
                            <w:ind w:left="90"/>
                            <w:rPr>
                              <w:rFonts w:ascii="Cambria" w:eastAsia="Cambria" w:hAnsi="Cambria" w:cs="Cambria"/>
                            </w:rPr>
                          </w:pPr>
                          <w:bookmarkStart w:id="171" w:name="5.0_Application_Review_Information"/>
                          <w:bookmarkStart w:id="172" w:name="_bookmark43"/>
                          <w:bookmarkEnd w:id="171"/>
                          <w:bookmarkEnd w:id="172"/>
                          <w:r w:rsidRPr="009C5801">
                            <w:rPr>
                              <w:rFonts w:ascii="Cambria" w:hAnsi="Cambria"/>
                              <w:b/>
                              <w:color w:val="FFFFFF"/>
                            </w:rPr>
                            <w:t>5.0 APPLICATION REVIEW INFORMATION</w:t>
                          </w:r>
                        </w:p>
                      </w:txbxContent>
                    </v:textbox>
                  </v:shape>
                </v:group>
                <w10:anchorlock/>
              </v:group>
            </w:pict>
          </mc:Fallback>
        </mc:AlternateContent>
      </w:r>
    </w:p>
    <w:p w14:paraId="44072A09" w14:textId="77777777" w:rsidR="0060161D" w:rsidRPr="00CA02ED" w:rsidRDefault="0060161D" w:rsidP="00CA02ED">
      <w:pPr>
        <w:widowControl/>
        <w:spacing w:before="8" w:line="276" w:lineRule="auto"/>
        <w:rPr>
          <w:rFonts w:ascii="Calibri" w:eastAsia="Calibri" w:hAnsi="Calibri" w:cs="Calibri"/>
          <w:sz w:val="20"/>
          <w:szCs w:val="20"/>
        </w:rPr>
      </w:pPr>
    </w:p>
    <w:p w14:paraId="61E47329"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55410C1D" wp14:editId="3B7A8A41">
                <wp:extent cx="6097270" cy="248920"/>
                <wp:effectExtent l="0" t="0" r="8255" b="8255"/>
                <wp:docPr id="458"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459" name="Group 463"/>
                        <wpg:cNvGrpSpPr>
                          <a:grpSpLocks/>
                        </wpg:cNvGrpSpPr>
                        <wpg:grpSpPr bwMode="auto">
                          <a:xfrm>
                            <a:off x="91" y="61"/>
                            <a:ext cx="9420" cy="270"/>
                            <a:chOff x="91" y="61"/>
                            <a:chExt cx="9420" cy="270"/>
                          </a:xfrm>
                        </wpg:grpSpPr>
                        <wps:wsp>
                          <wps:cNvPr id="460" name="Freeform 464"/>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1" name="Group 461"/>
                        <wpg:cNvGrpSpPr>
                          <a:grpSpLocks/>
                        </wpg:cNvGrpSpPr>
                        <wpg:grpSpPr bwMode="auto">
                          <a:xfrm>
                            <a:off x="31" y="31"/>
                            <a:ext cx="9540" cy="2"/>
                            <a:chOff x="31" y="31"/>
                            <a:chExt cx="9540" cy="2"/>
                          </a:xfrm>
                        </wpg:grpSpPr>
                        <wps:wsp>
                          <wps:cNvPr id="462" name="Freeform 462"/>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3" name="Group 459"/>
                        <wpg:cNvGrpSpPr>
                          <a:grpSpLocks/>
                        </wpg:cNvGrpSpPr>
                        <wpg:grpSpPr bwMode="auto">
                          <a:xfrm>
                            <a:off x="31" y="361"/>
                            <a:ext cx="9540" cy="2"/>
                            <a:chOff x="31" y="361"/>
                            <a:chExt cx="9540" cy="2"/>
                          </a:xfrm>
                        </wpg:grpSpPr>
                        <wps:wsp>
                          <wps:cNvPr id="464" name="Freeform 460"/>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5" name="Group 457"/>
                        <wpg:cNvGrpSpPr>
                          <a:grpSpLocks/>
                        </wpg:cNvGrpSpPr>
                        <wpg:grpSpPr bwMode="auto">
                          <a:xfrm>
                            <a:off x="61" y="61"/>
                            <a:ext cx="2" cy="270"/>
                            <a:chOff x="61" y="61"/>
                            <a:chExt cx="2" cy="270"/>
                          </a:xfrm>
                        </wpg:grpSpPr>
                        <wps:wsp>
                          <wps:cNvPr id="466" name="Freeform 458"/>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7" name="Group 454"/>
                        <wpg:cNvGrpSpPr>
                          <a:grpSpLocks/>
                        </wpg:cNvGrpSpPr>
                        <wpg:grpSpPr bwMode="auto">
                          <a:xfrm>
                            <a:off x="9541" y="61"/>
                            <a:ext cx="2" cy="270"/>
                            <a:chOff x="9541" y="61"/>
                            <a:chExt cx="2" cy="270"/>
                          </a:xfrm>
                        </wpg:grpSpPr>
                        <wps:wsp>
                          <wps:cNvPr id="468" name="Freeform 456"/>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9" name="Text Box 455"/>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9ED37" w14:textId="77777777" w:rsidR="00A90603" w:rsidRPr="002274A7" w:rsidRDefault="00A90603">
                                <w:pPr>
                                  <w:spacing w:before="60"/>
                                  <w:ind w:left="90"/>
                                  <w:rPr>
                                    <w:rFonts w:ascii="Cambria" w:eastAsia="Cambria" w:hAnsi="Cambria" w:cs="Cambria"/>
                                    <w:sz w:val="20"/>
                                    <w:szCs w:val="20"/>
                                  </w:rPr>
                                </w:pPr>
                                <w:bookmarkStart w:id="173" w:name="5.1_criteria"/>
                                <w:bookmarkStart w:id="174" w:name="_bookmark44"/>
                                <w:bookmarkEnd w:id="173"/>
                                <w:bookmarkEnd w:id="174"/>
                                <w:r w:rsidRPr="002274A7">
                                  <w:rPr>
                                    <w:rFonts w:ascii="Cambria" w:hAnsi="Cambria"/>
                                    <w:sz w:val="20"/>
                                  </w:rPr>
                                  <w:t>5.1 CRITERIA</w:t>
                                </w:r>
                              </w:p>
                            </w:txbxContent>
                          </wps:txbx>
                          <wps:bodyPr rot="0" vert="horz" wrap="square" lIns="0" tIns="0" rIns="0" bIns="0" anchor="t" anchorCtr="0" upright="1">
                            <a:noAutofit/>
                          </wps:bodyPr>
                        </wps:wsp>
                      </wpg:grpSp>
                    </wpg:wgp>
                  </a:graphicData>
                </a:graphic>
              </wp:inline>
            </w:drawing>
          </mc:Choice>
          <mc:Fallback>
            <w:pict>
              <v:group w14:anchorId="55410C1D" id="Group 453" o:spid="_x0000_s1440"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">
                <v:group id="Group 463" o:spid="_x0000_s1441"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shape id="Freeform 464" o:spid="_x0000_s1442"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" path="m,270r9420,l9420,,,,,270xe" fillcolor="#c5f0c2" stroked="f">
                    <v:path arrowok="t" o:connecttype="custom" o:connectlocs="0,331;9420,331;9420,61;0,61;0,331" o:connectangles="0,0,0,0,0"/>
                  </v:shape>
                </v:group>
                <v:group id="Group 461" o:spid="_x0000_s1443"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shape id="Freeform 462" o:spid="_x0000_s1444"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" path="m,l9540,e" filled="f" strokecolor="#c5f0c2" strokeweight="3.1pt">
                    <v:path arrowok="t" o:connecttype="custom" o:connectlocs="0,0;9540,0" o:connectangles="0,0"/>
                  </v:shape>
                </v:group>
                <v:group id="Group 459" o:spid="_x0000_s1445"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">
                  <v:shape id="Freeform 460" o:spid="_x0000_s1446"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" path="m,l9540,e" filled="f" strokecolor="#c5f0c2" strokeweight="3.1pt">
                    <v:path arrowok="t" o:connecttype="custom" o:connectlocs="0,0;9540,0" o:connectangles="0,0"/>
                  </v:shape>
                </v:group>
                <v:group id="Group 457" o:spid="_x0000_s1447"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">
                  <v:shape id="Freeform 458" o:spid="_x0000_s1448"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" path="m,l,270e" filled="f" strokecolor="#c5f0c2" strokeweight="3.1pt">
                    <v:path arrowok="t" o:connecttype="custom" o:connectlocs="0,61;0,331" o:connectangles="0,0"/>
                  </v:shape>
                </v:group>
                <v:group id="Group 454" o:spid="_x0000_s1449"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shape id="Freeform 456" o:spid="_x0000_s1450"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" path="m,l,270e" filled="f" strokecolor="#c5f0c2" strokeweight="3.1pt">
                    <v:path arrowok="t" o:connecttype="custom" o:connectlocs="0,61;0,331" o:connectangles="0,0"/>
                  </v:shape>
                  <v:shape id="Text Box 455" o:spid="_x0000_s1451"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5WxQAAANwAAAAPAAAAZHJzL2Rvd25yZXYueG1sRI9Ba8JA&#10;FITvQv/D8oTedKOU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BAVb5WxQAAANwAAAAP&#10;AAAAAAAAAAAAAAAAAAcCAABkcnMvZG93bnJldi54bWxQSwUGAAAAAAMAAwC3AAAA+QIAAAAA&#10;" filled="f" stroked="f">
                    <v:textbox inset="0,0,0,0">
                      <w:txbxContent>
                        <w:p w14:paraId="3A59ED37" w14:textId="77777777" w:rsidR="00A90603" w:rsidRPr="002274A7" w:rsidRDefault="00A90603">
                          <w:pPr>
                            <w:spacing w:before="60"/>
                            <w:ind w:left="90"/>
                            <w:rPr>
                              <w:rFonts w:ascii="Cambria" w:eastAsia="Cambria" w:hAnsi="Cambria" w:cs="Cambria"/>
                              <w:sz w:val="20"/>
                              <w:szCs w:val="20"/>
                            </w:rPr>
                          </w:pPr>
                          <w:bookmarkStart w:id="175" w:name="5.1_criteria"/>
                          <w:bookmarkStart w:id="176" w:name="_bookmark44"/>
                          <w:bookmarkEnd w:id="175"/>
                          <w:bookmarkEnd w:id="176"/>
                          <w:r w:rsidRPr="002274A7">
                            <w:rPr>
                              <w:rFonts w:ascii="Cambria" w:hAnsi="Cambria"/>
                              <w:sz w:val="20"/>
                            </w:rPr>
                            <w:t>5.1 CRITERIA</w:t>
                          </w:r>
                        </w:p>
                      </w:txbxContent>
                    </v:textbox>
                  </v:shape>
                </v:group>
                <w10:anchorlock/>
              </v:group>
            </w:pict>
          </mc:Fallback>
        </mc:AlternateContent>
      </w:r>
    </w:p>
    <w:p w14:paraId="1422C836" w14:textId="77777777" w:rsidR="0060161D" w:rsidRPr="00CA02ED" w:rsidRDefault="00770E1F" w:rsidP="00CA02ED">
      <w:pPr>
        <w:pStyle w:val="BodyText"/>
        <w:widowControl/>
        <w:spacing w:before="117" w:line="276" w:lineRule="auto"/>
        <w:ind w:right="237"/>
      </w:pPr>
      <w:r w:rsidRPr="00CA02ED">
        <w:t>FSA</w:t>
      </w:r>
      <w:r w:rsidR="001C2700" w:rsidRPr="00CA02ED">
        <w:t xml:space="preserve"> will review grant applications to ensure the application criteria are in accordance with </w:t>
      </w:r>
      <w:hyperlink w:anchor="_bookmark28" w:history="1">
        <w:r w:rsidR="001C2700" w:rsidRPr="00CA02ED">
          <w:t>4.0 Application and</w:t>
        </w:r>
      </w:hyperlink>
      <w:r w:rsidR="001C2700" w:rsidRPr="00CA02ED">
        <w:t xml:space="preserve"> </w:t>
      </w:r>
      <w:hyperlink w:anchor="_bookmark28" w:history="1">
        <w:r w:rsidR="001C2700" w:rsidRPr="00CA02ED">
          <w:t xml:space="preserve"> Submission Information.</w:t>
        </w:r>
      </w:hyperlink>
    </w:p>
    <w:p w14:paraId="15676AB4" w14:textId="0B24231F" w:rsidR="0060161D" w:rsidRPr="00CA02ED" w:rsidRDefault="00770E1F" w:rsidP="00CA02ED">
      <w:pPr>
        <w:pStyle w:val="BodyText"/>
        <w:widowControl/>
        <w:spacing w:before="120" w:line="276" w:lineRule="auto"/>
        <w:ind w:right="236"/>
      </w:pPr>
      <w:r w:rsidRPr="00CA02ED">
        <w:t>FSA</w:t>
      </w:r>
      <w:r w:rsidR="001C2700" w:rsidRPr="00CA02ED">
        <w:t xml:space="preserve"> will review the application to ensure that the applicant is an eligible entity as defined in Section 3.0.</w:t>
      </w:r>
      <w:r w:rsidR="001C2700" w:rsidRPr="00CA02ED">
        <w:rPr>
          <w:u w:val="single" w:color="0000FF"/>
        </w:rPr>
        <w:t xml:space="preserve"> </w:t>
      </w:r>
      <w:r w:rsidR="001C2700" w:rsidRPr="00CA02ED">
        <w:t>There are no other statutory, regulatory, or other preferences applied in the review process, other than merit criteria as described below:</w:t>
      </w:r>
    </w:p>
    <w:p w14:paraId="3B753FE0" w14:textId="6D10B045" w:rsidR="0060161D" w:rsidRPr="00CA02ED" w:rsidRDefault="001C2700" w:rsidP="00CA02ED">
      <w:pPr>
        <w:pStyle w:val="BodyText"/>
        <w:widowControl/>
        <w:numPr>
          <w:ilvl w:val="2"/>
          <w:numId w:val="9"/>
        </w:numPr>
        <w:tabs>
          <w:tab w:val="left" w:pos="960"/>
        </w:tabs>
        <w:spacing w:before="120" w:line="276" w:lineRule="auto"/>
        <w:ind w:hanging="359"/>
      </w:pPr>
      <w:r w:rsidRPr="00CA02ED">
        <w:t>The application was properly completed, i.e.</w:t>
      </w:r>
      <w:r w:rsidR="008D4348" w:rsidRPr="00CA02ED">
        <w:t>,</w:t>
      </w:r>
      <w:r w:rsidRPr="00CA02ED">
        <w:t xml:space="preserve"> all required information is contained on the application form.</w:t>
      </w:r>
    </w:p>
    <w:p w14:paraId="1C204EF7" w14:textId="3AADDBDE" w:rsidR="0060161D" w:rsidRPr="00CA02ED" w:rsidRDefault="001C2700" w:rsidP="00CA02ED">
      <w:pPr>
        <w:pStyle w:val="BodyText"/>
        <w:widowControl/>
        <w:numPr>
          <w:ilvl w:val="2"/>
          <w:numId w:val="9"/>
        </w:numPr>
        <w:tabs>
          <w:tab w:val="left" w:pos="960"/>
        </w:tabs>
        <w:spacing w:before="156" w:line="276" w:lineRule="auto"/>
        <w:ind w:hanging="359"/>
      </w:pPr>
      <w:r w:rsidRPr="00CA02ED">
        <w:t>If applicable, the application identifies and includes specified information on sub-applicants.</w:t>
      </w:r>
    </w:p>
    <w:p w14:paraId="1E82245D" w14:textId="77777777" w:rsidR="0060161D" w:rsidRPr="00CA02ED" w:rsidRDefault="001C2700" w:rsidP="00CA02ED">
      <w:pPr>
        <w:pStyle w:val="BodyText"/>
        <w:widowControl/>
        <w:numPr>
          <w:ilvl w:val="2"/>
          <w:numId w:val="9"/>
        </w:numPr>
        <w:tabs>
          <w:tab w:val="left" w:pos="960"/>
        </w:tabs>
        <w:spacing w:before="155" w:line="276" w:lineRule="auto"/>
      </w:pPr>
      <w:r w:rsidRPr="00CA02ED">
        <w:t>The applicant is an eligible entity.</w:t>
      </w:r>
    </w:p>
    <w:p w14:paraId="01B9B3F8" w14:textId="046F6F38" w:rsidR="0060161D" w:rsidRPr="00CA02ED" w:rsidRDefault="001C2700" w:rsidP="00CA02ED">
      <w:pPr>
        <w:pStyle w:val="BodyText"/>
        <w:widowControl/>
        <w:numPr>
          <w:ilvl w:val="2"/>
          <w:numId w:val="9"/>
        </w:numPr>
        <w:tabs>
          <w:tab w:val="left" w:pos="960"/>
        </w:tabs>
        <w:spacing w:before="156" w:line="276" w:lineRule="auto"/>
        <w:ind w:right="237"/>
      </w:pPr>
      <w:r w:rsidRPr="00CA02ED">
        <w:t>When a State Agency intends to subcontract any portion of the federal award to another entity,</w:t>
      </w:r>
      <w:r w:rsidR="002438A3" w:rsidRPr="00CA02ED">
        <w:t xml:space="preserve"> the State Agency must provide a copy of the executed agreement within 30 days of award</w:t>
      </w:r>
      <w:r w:rsidRPr="00CA02ED">
        <w:t>.</w:t>
      </w:r>
    </w:p>
    <w:p w14:paraId="4C39DCB4" w14:textId="6B13E0FD" w:rsidR="0060161D" w:rsidRPr="00CA02ED" w:rsidRDefault="001C2700" w:rsidP="00CA02ED">
      <w:pPr>
        <w:pStyle w:val="BodyText"/>
        <w:widowControl/>
        <w:numPr>
          <w:ilvl w:val="2"/>
          <w:numId w:val="9"/>
        </w:numPr>
        <w:tabs>
          <w:tab w:val="left" w:pos="960"/>
        </w:tabs>
        <w:spacing w:before="120" w:line="276" w:lineRule="auto"/>
        <w:ind w:right="255"/>
      </w:pPr>
      <w:r w:rsidRPr="00CA02ED">
        <w:t xml:space="preserve">In accordance with 2 CFR part 200, </w:t>
      </w:r>
      <w:r w:rsidR="00770E1F" w:rsidRPr="00CA02ED">
        <w:t>FSA</w:t>
      </w:r>
      <w:r w:rsidRPr="00CA02ED">
        <w:t xml:space="preserve"> may use past performance to assist in determining the level of participation or allocation of funding to the applicant during the current funding cycle.</w:t>
      </w:r>
    </w:p>
    <w:p w14:paraId="62D4B44A" w14:textId="77777777" w:rsidR="0060161D" w:rsidRPr="00CA02ED" w:rsidRDefault="0060161D" w:rsidP="00CA02ED">
      <w:pPr>
        <w:widowControl/>
        <w:spacing w:before="11" w:line="276" w:lineRule="auto"/>
        <w:rPr>
          <w:rFonts w:ascii="Calibri" w:eastAsia="Calibri" w:hAnsi="Calibri" w:cs="Calibri"/>
          <w:sz w:val="20"/>
          <w:szCs w:val="20"/>
        </w:rPr>
      </w:pPr>
    </w:p>
    <w:p w14:paraId="151575FE"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6716B1A8" wp14:editId="6CAA7643">
                <wp:extent cx="6097270" cy="248920"/>
                <wp:effectExtent l="0" t="0" r="8255" b="8255"/>
                <wp:docPr id="446"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447" name="Group 451"/>
                        <wpg:cNvGrpSpPr>
                          <a:grpSpLocks/>
                        </wpg:cNvGrpSpPr>
                        <wpg:grpSpPr bwMode="auto">
                          <a:xfrm>
                            <a:off x="91" y="61"/>
                            <a:ext cx="9420" cy="270"/>
                            <a:chOff x="91" y="61"/>
                            <a:chExt cx="9420" cy="270"/>
                          </a:xfrm>
                        </wpg:grpSpPr>
                        <wps:wsp>
                          <wps:cNvPr id="448" name="Freeform 452"/>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9" name="Group 449"/>
                        <wpg:cNvGrpSpPr>
                          <a:grpSpLocks/>
                        </wpg:cNvGrpSpPr>
                        <wpg:grpSpPr bwMode="auto">
                          <a:xfrm>
                            <a:off x="31" y="31"/>
                            <a:ext cx="9540" cy="2"/>
                            <a:chOff x="31" y="31"/>
                            <a:chExt cx="9540" cy="2"/>
                          </a:xfrm>
                        </wpg:grpSpPr>
                        <wps:wsp>
                          <wps:cNvPr id="450" name="Freeform 450"/>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1" name="Group 447"/>
                        <wpg:cNvGrpSpPr>
                          <a:grpSpLocks/>
                        </wpg:cNvGrpSpPr>
                        <wpg:grpSpPr bwMode="auto">
                          <a:xfrm>
                            <a:off x="31" y="361"/>
                            <a:ext cx="9540" cy="2"/>
                            <a:chOff x="31" y="361"/>
                            <a:chExt cx="9540" cy="2"/>
                          </a:xfrm>
                        </wpg:grpSpPr>
                        <wps:wsp>
                          <wps:cNvPr id="452" name="Freeform 448"/>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3" name="Group 445"/>
                        <wpg:cNvGrpSpPr>
                          <a:grpSpLocks/>
                        </wpg:cNvGrpSpPr>
                        <wpg:grpSpPr bwMode="auto">
                          <a:xfrm>
                            <a:off x="61" y="61"/>
                            <a:ext cx="2" cy="270"/>
                            <a:chOff x="61" y="61"/>
                            <a:chExt cx="2" cy="270"/>
                          </a:xfrm>
                        </wpg:grpSpPr>
                        <wps:wsp>
                          <wps:cNvPr id="454" name="Freeform 446"/>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5" name="Group 442"/>
                        <wpg:cNvGrpSpPr>
                          <a:grpSpLocks/>
                        </wpg:cNvGrpSpPr>
                        <wpg:grpSpPr bwMode="auto">
                          <a:xfrm>
                            <a:off x="9541" y="61"/>
                            <a:ext cx="2" cy="270"/>
                            <a:chOff x="9541" y="61"/>
                            <a:chExt cx="2" cy="270"/>
                          </a:xfrm>
                        </wpg:grpSpPr>
                        <wps:wsp>
                          <wps:cNvPr id="456" name="Freeform 444"/>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Text Box 443"/>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38E74" w14:textId="77777777" w:rsidR="00A90603" w:rsidRPr="002274A7" w:rsidRDefault="00A90603">
                                <w:pPr>
                                  <w:spacing w:before="60"/>
                                  <w:ind w:left="90"/>
                                  <w:rPr>
                                    <w:rFonts w:ascii="Cambria" w:eastAsia="Cambria" w:hAnsi="Cambria" w:cs="Cambria"/>
                                    <w:sz w:val="20"/>
                                    <w:szCs w:val="20"/>
                                  </w:rPr>
                                </w:pPr>
                                <w:bookmarkStart w:id="177" w:name="5.2_Review_and_selection_process"/>
                                <w:bookmarkStart w:id="178" w:name="_bookmark45"/>
                                <w:bookmarkEnd w:id="177"/>
                                <w:bookmarkEnd w:id="178"/>
                                <w:r w:rsidRPr="002274A7">
                                  <w:rPr>
                                    <w:rFonts w:ascii="Cambria" w:hAnsi="Cambria"/>
                                    <w:sz w:val="20"/>
                                  </w:rPr>
                                  <w:t>5.2 REVIEW AND SELECTION PROCESS</w:t>
                                </w:r>
                              </w:p>
                            </w:txbxContent>
                          </wps:txbx>
                          <wps:bodyPr rot="0" vert="horz" wrap="square" lIns="0" tIns="0" rIns="0" bIns="0" anchor="t" anchorCtr="0" upright="1">
                            <a:noAutofit/>
                          </wps:bodyPr>
                        </wps:wsp>
                      </wpg:grpSp>
                    </wpg:wgp>
                  </a:graphicData>
                </a:graphic>
              </wp:inline>
            </w:drawing>
          </mc:Choice>
          <mc:Fallback>
            <w:pict>
              <v:group w14:anchorId="6716B1A8" id="Group 441" o:spid="_x0000_s1452"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">
                <v:group id="Group 451" o:spid="_x0000_s1453"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">
                  <v:shape id="Freeform 452" o:spid="_x0000_s1454"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" path="m,270r9420,l9420,,,,,270xe" fillcolor="#c5f0c2" stroked="f">
                    <v:path arrowok="t" o:connecttype="custom" o:connectlocs="0,331;9420,331;9420,61;0,61;0,331" o:connectangles="0,0,0,0,0"/>
                  </v:shape>
                </v:group>
                <v:group id="Group 449" o:spid="_x0000_s1455"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shape id="Freeform 450" o:spid="_x0000_s1456"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" path="m,l9540,e" filled="f" strokecolor="#c5f0c2" strokeweight="3.1pt">
                    <v:path arrowok="t" o:connecttype="custom" o:connectlocs="0,0;9540,0" o:connectangles="0,0"/>
                  </v:shape>
                </v:group>
                <v:group id="Group 447" o:spid="_x0000_s1457"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shape id="Freeform 448" o:spid="_x0000_s1458"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" path="m,l9540,e" filled="f" strokecolor="#c5f0c2" strokeweight="3.1pt">
                    <v:path arrowok="t" o:connecttype="custom" o:connectlocs="0,0;9540,0" o:connectangles="0,0"/>
                  </v:shape>
                </v:group>
                <v:group id="Group 445" o:spid="_x0000_s1459"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shape id="Freeform 446" o:spid="_x0000_s1460"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" path="m,l,270e" filled="f" strokecolor="#c5f0c2" strokeweight="3.1pt">
                    <v:path arrowok="t" o:connecttype="custom" o:connectlocs="0,61;0,331" o:connectangles="0,0"/>
                  </v:shape>
                </v:group>
                <v:group id="Group 442" o:spid="_x0000_s1461"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shape id="Freeform 444" o:spid="_x0000_s1462"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" path="m,l,270e" filled="f" strokecolor="#c5f0c2" strokeweight="3.1pt">
                    <v:path arrowok="t" o:connecttype="custom" o:connectlocs="0,61;0,331" o:connectangles="0,0"/>
                  </v:shape>
                  <v:shape id="Text Box 443" o:spid="_x0000_s1463"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1BD38E74" w14:textId="77777777" w:rsidR="00A90603" w:rsidRPr="002274A7" w:rsidRDefault="00A90603">
                          <w:pPr>
                            <w:spacing w:before="60"/>
                            <w:ind w:left="90"/>
                            <w:rPr>
                              <w:rFonts w:ascii="Cambria" w:eastAsia="Cambria" w:hAnsi="Cambria" w:cs="Cambria"/>
                              <w:sz w:val="20"/>
                              <w:szCs w:val="20"/>
                            </w:rPr>
                          </w:pPr>
                          <w:bookmarkStart w:id="179" w:name="5.2_Review_and_selection_process"/>
                          <w:bookmarkStart w:id="180" w:name="_bookmark45"/>
                          <w:bookmarkEnd w:id="179"/>
                          <w:bookmarkEnd w:id="180"/>
                          <w:r w:rsidRPr="002274A7">
                            <w:rPr>
                              <w:rFonts w:ascii="Cambria" w:hAnsi="Cambria"/>
                              <w:sz w:val="20"/>
                            </w:rPr>
                            <w:t>5.2 REVIEW AND SELECTION PROCESS</w:t>
                          </w:r>
                        </w:p>
                      </w:txbxContent>
                    </v:textbox>
                  </v:shape>
                </v:group>
                <w10:anchorlock/>
              </v:group>
            </w:pict>
          </mc:Fallback>
        </mc:AlternateContent>
      </w:r>
    </w:p>
    <w:p w14:paraId="735C5575" w14:textId="0FA4AC35" w:rsidR="0060161D" w:rsidRPr="00CA02ED" w:rsidRDefault="00770E1F" w:rsidP="00CA02ED">
      <w:pPr>
        <w:pStyle w:val="BodyText"/>
        <w:widowControl/>
        <w:spacing w:before="117" w:line="276" w:lineRule="auto"/>
        <w:ind w:left="239" w:right="238"/>
      </w:pPr>
      <w:r w:rsidRPr="00CA02ED">
        <w:t>FSA</w:t>
      </w:r>
      <w:r w:rsidR="001C2700" w:rsidRPr="00CA02ED">
        <w:t xml:space="preserve"> reviews applications upon their submission to Grants.gov </w:t>
      </w:r>
      <w:r w:rsidR="00CC408E" w:rsidRPr="00CA02ED">
        <w:t>and initiates the application review process as they are submitted.  FSA expects to make all awards within 30 days of the closing date.</w:t>
      </w:r>
      <w:r w:rsidR="00CC408E" w:rsidRPr="00CA02ED" w:rsidDel="00CC408E">
        <w:t xml:space="preserve"> </w:t>
      </w:r>
      <w:r w:rsidR="001C2700" w:rsidRPr="00CA02ED">
        <w:t>.</w:t>
      </w:r>
    </w:p>
    <w:p w14:paraId="38474E95" w14:textId="10183C2D" w:rsidR="00C2094C" w:rsidRPr="00CA02ED" w:rsidRDefault="00770E1F" w:rsidP="00CA02ED">
      <w:pPr>
        <w:pStyle w:val="BodyText"/>
        <w:widowControl/>
        <w:spacing w:before="120" w:line="276" w:lineRule="auto"/>
        <w:ind w:left="239" w:right="237"/>
      </w:pPr>
      <w:r w:rsidRPr="00CA02ED">
        <w:t>FSA</w:t>
      </w:r>
      <w:r w:rsidR="001C2700" w:rsidRPr="00CA02ED">
        <w:t xml:space="preserve"> will notify the individual listed in block 8 “Primary Contact/Grants Administrator” of the SF-424 “Application for Federal Assistance” if additional information is required after the initial application review. Upon completion of a successful application review, </w:t>
      </w:r>
      <w:r w:rsidR="002274A7" w:rsidRPr="00CA02ED">
        <w:t>FSA</w:t>
      </w:r>
      <w:r w:rsidR="001C2700" w:rsidRPr="00CA02ED">
        <w:t xml:space="preserve"> will send an Award Notice in accordance with 6.3 Acceptance of Award to Primary Contact/Grants Administrator.</w:t>
      </w:r>
    </w:p>
    <w:p w14:paraId="229E8552" w14:textId="77777777" w:rsidR="0060161D" w:rsidRPr="00CA02ED" w:rsidRDefault="00E35F47" w:rsidP="00CA02ED">
      <w:pPr>
        <w:pStyle w:val="BodyText"/>
        <w:widowControl/>
        <w:spacing w:before="120" w:line="276" w:lineRule="auto"/>
        <w:ind w:left="239" w:right="237"/>
        <w:rPr>
          <w:rFonts w:cs="Calibri"/>
        </w:rPr>
      </w:pPr>
      <w:r w:rsidRPr="00CA02ED">
        <w:rPr>
          <w:rFonts w:cs="Calibri"/>
          <w:noProof/>
        </w:rPr>
        <mc:AlternateContent>
          <mc:Choice Requires="wpg">
            <w:drawing>
              <wp:inline distT="0" distB="0" distL="0" distR="0" wp14:anchorId="6287C852" wp14:editId="0E1CE5DB">
                <wp:extent cx="6097270" cy="248920"/>
                <wp:effectExtent l="0" t="0" r="8255" b="8255"/>
                <wp:docPr id="434"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435" name="Group 439"/>
                        <wpg:cNvGrpSpPr>
                          <a:grpSpLocks/>
                        </wpg:cNvGrpSpPr>
                        <wpg:grpSpPr bwMode="auto">
                          <a:xfrm>
                            <a:off x="91" y="61"/>
                            <a:ext cx="9420" cy="270"/>
                            <a:chOff x="91" y="61"/>
                            <a:chExt cx="9420" cy="270"/>
                          </a:xfrm>
                        </wpg:grpSpPr>
                        <wps:wsp>
                          <wps:cNvPr id="436" name="Freeform 440"/>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7" name="Group 437"/>
                        <wpg:cNvGrpSpPr>
                          <a:grpSpLocks/>
                        </wpg:cNvGrpSpPr>
                        <wpg:grpSpPr bwMode="auto">
                          <a:xfrm>
                            <a:off x="31" y="31"/>
                            <a:ext cx="9540" cy="2"/>
                            <a:chOff x="31" y="31"/>
                            <a:chExt cx="9540" cy="2"/>
                          </a:xfrm>
                        </wpg:grpSpPr>
                        <wps:wsp>
                          <wps:cNvPr id="438" name="Freeform 438"/>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9" name="Group 435"/>
                        <wpg:cNvGrpSpPr>
                          <a:grpSpLocks/>
                        </wpg:cNvGrpSpPr>
                        <wpg:grpSpPr bwMode="auto">
                          <a:xfrm>
                            <a:off x="31" y="361"/>
                            <a:ext cx="9540" cy="2"/>
                            <a:chOff x="31" y="361"/>
                            <a:chExt cx="9540" cy="2"/>
                          </a:xfrm>
                        </wpg:grpSpPr>
                        <wps:wsp>
                          <wps:cNvPr id="440" name="Freeform 436"/>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1" name="Group 433"/>
                        <wpg:cNvGrpSpPr>
                          <a:grpSpLocks/>
                        </wpg:cNvGrpSpPr>
                        <wpg:grpSpPr bwMode="auto">
                          <a:xfrm>
                            <a:off x="61" y="61"/>
                            <a:ext cx="2" cy="270"/>
                            <a:chOff x="61" y="61"/>
                            <a:chExt cx="2" cy="270"/>
                          </a:xfrm>
                        </wpg:grpSpPr>
                        <wps:wsp>
                          <wps:cNvPr id="442" name="Freeform 434"/>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3" name="Group 430"/>
                        <wpg:cNvGrpSpPr>
                          <a:grpSpLocks/>
                        </wpg:cNvGrpSpPr>
                        <wpg:grpSpPr bwMode="auto">
                          <a:xfrm>
                            <a:off x="9541" y="61"/>
                            <a:ext cx="2" cy="270"/>
                            <a:chOff x="9541" y="61"/>
                            <a:chExt cx="2" cy="270"/>
                          </a:xfrm>
                        </wpg:grpSpPr>
                        <wps:wsp>
                          <wps:cNvPr id="444" name="Freeform 432"/>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5" name="Text Box 431"/>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621BF" w14:textId="77777777" w:rsidR="00A90603" w:rsidRDefault="00A90603">
                                <w:pPr>
                                  <w:spacing w:before="60"/>
                                  <w:ind w:left="90"/>
                                  <w:rPr>
                                    <w:rFonts w:ascii="Cambria" w:eastAsia="Cambria" w:hAnsi="Cambria" w:cs="Cambria"/>
                                    <w:sz w:val="20"/>
                                    <w:szCs w:val="20"/>
                                  </w:rPr>
                                </w:pPr>
                                <w:bookmarkStart w:id="181" w:name="5.3_anticipated_announcement_and_award_d"/>
                                <w:bookmarkStart w:id="182" w:name="_bookmark46"/>
                                <w:bookmarkEnd w:id="181"/>
                                <w:bookmarkEnd w:id="182"/>
                                <w:r w:rsidRPr="002274A7">
                                  <w:rPr>
                                    <w:rFonts w:ascii="Cambria" w:hAnsi="Cambria"/>
                                    <w:sz w:val="20"/>
                                  </w:rPr>
                                  <w:t>5.3 ANTICIPATED ANNOUNCEMENT AND AWARD DATE</w:t>
                                </w:r>
                                <w:r>
                                  <w:rPr>
                                    <w:rFonts w:ascii="Cambria"/>
                                    <w:spacing w:val="14"/>
                                    <w:sz w:val="20"/>
                                  </w:rPr>
                                  <w:t>S</w:t>
                                </w:r>
                              </w:p>
                            </w:txbxContent>
                          </wps:txbx>
                          <wps:bodyPr rot="0" vert="horz" wrap="square" lIns="0" tIns="0" rIns="0" bIns="0" anchor="t" anchorCtr="0" upright="1">
                            <a:noAutofit/>
                          </wps:bodyPr>
                        </wps:wsp>
                      </wpg:grpSp>
                    </wpg:wgp>
                  </a:graphicData>
                </a:graphic>
              </wp:inline>
            </w:drawing>
          </mc:Choice>
          <mc:Fallback>
            <w:pict>
              <v:group w14:anchorId="6287C852" id="Group 429" o:spid="_x0000_s1464"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">
                <v:group id="Group 439" o:spid="_x0000_s1465"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D9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">
                  <v:shape id="Freeform 440" o:spid="_x0000_s1466"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" path="m,270r9420,l9420,,,,,270xe" fillcolor="#c5f0c2" stroked="f">
                    <v:path arrowok="t" o:connecttype="custom" o:connectlocs="0,331;9420,331;9420,61;0,61;0,331" o:connectangles="0,0,0,0,0"/>
                  </v:shape>
                </v:group>
                <v:group id="Group 437" o:spid="_x0000_s1467"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">
                  <v:shape id="Freeform 438" o:spid="_x0000_s1468"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" path="m,l9540,e" filled="f" strokecolor="#c5f0c2" strokeweight="3.1pt">
                    <v:path arrowok="t" o:connecttype="custom" o:connectlocs="0,0;9540,0" o:connectangles="0,0"/>
                  </v:shape>
                </v:group>
                <v:group id="Group 435" o:spid="_x0000_s1469"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4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">
                  <v:shape id="Freeform 436" o:spid="_x0000_s1470"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" path="m,l9540,e" filled="f" strokecolor="#c5f0c2" strokeweight="3.1pt">
                    <v:path arrowok="t" o:connecttype="custom" o:connectlocs="0,0;9540,0" o:connectangles="0,0"/>
                  </v:shape>
                </v:group>
                <v:group id="Group 433" o:spid="_x0000_s1471"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">
                  <v:shape id="Freeform 434" o:spid="_x0000_s1472"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" path="m,l,270e" filled="f" strokecolor="#c5f0c2" strokeweight="3.1pt">
                    <v:path arrowok="t" o:connecttype="custom" o:connectlocs="0,61;0,331" o:connectangles="0,0"/>
                  </v:shape>
                </v:group>
                <v:group id="Group 430" o:spid="_x0000_s1473"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5vxgAAANwAAAAPAAAAZHJzL2Rvd25yZXYueG1sRI9Ba8JA&#10;FITvBf/D8gremk00LZ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QBIeb8YAAADcAAAA&#10;DwAAAAAAAAAAAAAAAAAHAgAAZHJzL2Rvd25yZXYueG1sUEsFBgAAAAADAAMAtwAAAPoCAAAAAA==&#10;">
                  <v:shape id="Freeform 432" o:spid="_x0000_s1474"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" path="m,l,270e" filled="f" strokecolor="#c5f0c2" strokeweight="3.1pt">
                    <v:path arrowok="t" o:connecttype="custom" o:connectlocs="0,61;0,331" o:connectangles="0,0"/>
                  </v:shape>
                  <v:shape id="Text Box 431" o:spid="_x0000_s1475"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699621BF" w14:textId="77777777" w:rsidR="00A90603" w:rsidRDefault="00A90603">
                          <w:pPr>
                            <w:spacing w:before="60"/>
                            <w:ind w:left="90"/>
                            <w:rPr>
                              <w:rFonts w:ascii="Cambria" w:eastAsia="Cambria" w:hAnsi="Cambria" w:cs="Cambria"/>
                              <w:sz w:val="20"/>
                              <w:szCs w:val="20"/>
                            </w:rPr>
                          </w:pPr>
                          <w:bookmarkStart w:id="183" w:name="5.3_anticipated_announcement_and_award_d"/>
                          <w:bookmarkStart w:id="184" w:name="_bookmark46"/>
                          <w:bookmarkEnd w:id="183"/>
                          <w:bookmarkEnd w:id="184"/>
                          <w:r w:rsidRPr="002274A7">
                            <w:rPr>
                              <w:rFonts w:ascii="Cambria" w:hAnsi="Cambria"/>
                              <w:sz w:val="20"/>
                            </w:rPr>
                            <w:t>5.3 ANTICIPATED ANNOUNCEMENT AND AWARD DATE</w:t>
                          </w:r>
                          <w:r>
                            <w:rPr>
                              <w:rFonts w:ascii="Cambria"/>
                              <w:spacing w:val="14"/>
                              <w:sz w:val="20"/>
                            </w:rPr>
                            <w:t>S</w:t>
                          </w:r>
                        </w:p>
                      </w:txbxContent>
                    </v:textbox>
                  </v:shape>
                </v:group>
                <w10:anchorlock/>
              </v:group>
            </w:pict>
          </mc:Fallback>
        </mc:AlternateContent>
      </w:r>
    </w:p>
    <w:p w14:paraId="366D5070" w14:textId="7F539107" w:rsidR="0060161D" w:rsidRPr="00CA02ED" w:rsidRDefault="00CE30BD" w:rsidP="00CA02ED">
      <w:pPr>
        <w:pStyle w:val="BodyText"/>
        <w:widowControl/>
        <w:spacing w:before="117" w:line="276" w:lineRule="auto"/>
      </w:pPr>
      <w:r w:rsidRPr="00CA02ED">
        <w:t xml:space="preserve">FSA intends to notify State Agencies and execute grant agreements by </w:t>
      </w:r>
      <w:r w:rsidR="001A1401">
        <w:t>September 15, 2020</w:t>
      </w:r>
      <w:r w:rsidRPr="00CA02ED">
        <w:t>.</w:t>
      </w:r>
    </w:p>
    <w:p w14:paraId="4C73851F" w14:textId="3EE754FF" w:rsidR="00AF25B5" w:rsidRDefault="00AF25B5" w:rsidP="00CA02ED">
      <w:pPr>
        <w:widowControl/>
        <w:spacing w:before="11" w:line="276" w:lineRule="auto"/>
        <w:rPr>
          <w:rFonts w:ascii="Calibri" w:eastAsia="Calibri" w:hAnsi="Calibri" w:cs="Calibri"/>
          <w:sz w:val="20"/>
          <w:szCs w:val="20"/>
        </w:rPr>
      </w:pPr>
    </w:p>
    <w:p w14:paraId="4BB4A243" w14:textId="6BC1C632" w:rsidR="00576191" w:rsidRDefault="00576191" w:rsidP="00CA02ED">
      <w:pPr>
        <w:widowControl/>
        <w:spacing w:before="11" w:line="276" w:lineRule="auto"/>
        <w:rPr>
          <w:rFonts w:ascii="Calibri" w:eastAsia="Calibri" w:hAnsi="Calibri" w:cs="Calibri"/>
          <w:sz w:val="20"/>
          <w:szCs w:val="20"/>
        </w:rPr>
      </w:pPr>
    </w:p>
    <w:p w14:paraId="03DD4E8D" w14:textId="5C1B175E" w:rsidR="00576191" w:rsidRDefault="00576191" w:rsidP="00CA02ED">
      <w:pPr>
        <w:widowControl/>
        <w:spacing w:before="11" w:line="276" w:lineRule="auto"/>
        <w:rPr>
          <w:rFonts w:ascii="Calibri" w:eastAsia="Calibri" w:hAnsi="Calibri" w:cs="Calibri"/>
          <w:sz w:val="20"/>
          <w:szCs w:val="20"/>
        </w:rPr>
      </w:pPr>
    </w:p>
    <w:p w14:paraId="165C4811" w14:textId="6D4582A0" w:rsidR="00576191" w:rsidRDefault="00576191" w:rsidP="00CA02ED">
      <w:pPr>
        <w:widowControl/>
        <w:spacing w:before="11" w:line="276" w:lineRule="auto"/>
        <w:rPr>
          <w:rFonts w:ascii="Calibri" w:eastAsia="Calibri" w:hAnsi="Calibri" w:cs="Calibri"/>
          <w:sz w:val="20"/>
          <w:szCs w:val="20"/>
        </w:rPr>
      </w:pPr>
    </w:p>
    <w:p w14:paraId="1EB114C9" w14:textId="0A7722C9" w:rsidR="00576191" w:rsidRDefault="00576191" w:rsidP="00CA02ED">
      <w:pPr>
        <w:widowControl/>
        <w:spacing w:before="11" w:line="276" w:lineRule="auto"/>
        <w:rPr>
          <w:rFonts w:ascii="Calibri" w:eastAsia="Calibri" w:hAnsi="Calibri" w:cs="Calibri"/>
          <w:sz w:val="20"/>
          <w:szCs w:val="20"/>
        </w:rPr>
      </w:pPr>
    </w:p>
    <w:p w14:paraId="177E429A" w14:textId="77777777" w:rsidR="00576191" w:rsidRPr="00CA02ED" w:rsidRDefault="00576191" w:rsidP="00CA02ED">
      <w:pPr>
        <w:widowControl/>
        <w:spacing w:before="11" w:line="276" w:lineRule="auto"/>
        <w:rPr>
          <w:rFonts w:ascii="Calibri" w:eastAsia="Calibri" w:hAnsi="Calibri" w:cs="Calibri"/>
          <w:sz w:val="20"/>
          <w:szCs w:val="20"/>
        </w:rPr>
      </w:pPr>
    </w:p>
    <w:p w14:paraId="147503C2" w14:textId="77777777" w:rsidR="00AF25B5" w:rsidRPr="00CA02ED" w:rsidRDefault="00AF25B5" w:rsidP="00CA02ED">
      <w:pPr>
        <w:widowControl/>
        <w:spacing w:before="11" w:line="276" w:lineRule="auto"/>
        <w:rPr>
          <w:rFonts w:ascii="Calibri" w:eastAsia="Calibri" w:hAnsi="Calibri" w:cs="Calibri"/>
          <w:sz w:val="20"/>
          <w:szCs w:val="20"/>
        </w:rPr>
      </w:pPr>
    </w:p>
    <w:p w14:paraId="7B253317"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05AAC3E6" wp14:editId="032A1105">
                <wp:extent cx="6097270" cy="266065"/>
                <wp:effectExtent l="0" t="0" r="8255" b="635"/>
                <wp:docPr id="422"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66065"/>
                          <a:chOff x="0" y="0"/>
                          <a:chExt cx="9602" cy="419"/>
                        </a:xfrm>
                      </wpg:grpSpPr>
                      <wpg:grpSp>
                        <wpg:cNvPr id="423" name="Group 427"/>
                        <wpg:cNvGrpSpPr>
                          <a:grpSpLocks/>
                        </wpg:cNvGrpSpPr>
                        <wpg:grpSpPr bwMode="auto">
                          <a:xfrm>
                            <a:off x="91" y="61"/>
                            <a:ext cx="9420" cy="297"/>
                            <a:chOff x="91" y="61"/>
                            <a:chExt cx="9420" cy="297"/>
                          </a:xfrm>
                        </wpg:grpSpPr>
                        <wps:wsp>
                          <wps:cNvPr id="424" name="Freeform 428"/>
                          <wps:cNvSpPr>
                            <a:spLocks/>
                          </wps:cNvSpPr>
                          <wps:spPr bwMode="auto">
                            <a:xfrm>
                              <a:off x="91" y="61"/>
                              <a:ext cx="9420" cy="297"/>
                            </a:xfrm>
                            <a:custGeom>
                              <a:avLst/>
                              <a:gdLst>
                                <a:gd name="T0" fmla="+- 0 91 91"/>
                                <a:gd name="T1" fmla="*/ T0 w 9420"/>
                                <a:gd name="T2" fmla="+- 0 357 61"/>
                                <a:gd name="T3" fmla="*/ 357 h 297"/>
                                <a:gd name="T4" fmla="+- 0 9511 91"/>
                                <a:gd name="T5" fmla="*/ T4 w 9420"/>
                                <a:gd name="T6" fmla="+- 0 357 61"/>
                                <a:gd name="T7" fmla="*/ 357 h 297"/>
                                <a:gd name="T8" fmla="+- 0 9511 91"/>
                                <a:gd name="T9" fmla="*/ T8 w 9420"/>
                                <a:gd name="T10" fmla="+- 0 61 61"/>
                                <a:gd name="T11" fmla="*/ 61 h 297"/>
                                <a:gd name="T12" fmla="+- 0 91 91"/>
                                <a:gd name="T13" fmla="*/ T12 w 9420"/>
                                <a:gd name="T14" fmla="+- 0 61 61"/>
                                <a:gd name="T15" fmla="*/ 61 h 297"/>
                                <a:gd name="T16" fmla="+- 0 91 91"/>
                                <a:gd name="T17" fmla="*/ T16 w 9420"/>
                                <a:gd name="T18" fmla="+- 0 357 61"/>
                                <a:gd name="T19" fmla="*/ 357 h 297"/>
                              </a:gdLst>
                              <a:ahLst/>
                              <a:cxnLst>
                                <a:cxn ang="0">
                                  <a:pos x="T1" y="T3"/>
                                </a:cxn>
                                <a:cxn ang="0">
                                  <a:pos x="T5" y="T7"/>
                                </a:cxn>
                                <a:cxn ang="0">
                                  <a:pos x="T9" y="T11"/>
                                </a:cxn>
                                <a:cxn ang="0">
                                  <a:pos x="T13" y="T15"/>
                                </a:cxn>
                                <a:cxn ang="0">
                                  <a:pos x="T17" y="T19"/>
                                </a:cxn>
                              </a:cxnLst>
                              <a:rect l="0" t="0" r="r" b="b"/>
                              <a:pathLst>
                                <a:path w="9420" h="297">
                                  <a:moveTo>
                                    <a:pt x="0" y="296"/>
                                  </a:moveTo>
                                  <a:lnTo>
                                    <a:pt x="9420" y="296"/>
                                  </a:lnTo>
                                  <a:lnTo>
                                    <a:pt x="9420" y="0"/>
                                  </a:lnTo>
                                  <a:lnTo>
                                    <a:pt x="0" y="0"/>
                                  </a:lnTo>
                                  <a:lnTo>
                                    <a:pt x="0" y="296"/>
                                  </a:lnTo>
                                  <a:close/>
                                </a:path>
                              </a:pathLst>
                            </a:custGeom>
                            <a:solidFill>
                              <a:srgbClr val="216C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5" name="Group 425"/>
                        <wpg:cNvGrpSpPr>
                          <a:grpSpLocks/>
                        </wpg:cNvGrpSpPr>
                        <wpg:grpSpPr bwMode="auto">
                          <a:xfrm>
                            <a:off x="31" y="31"/>
                            <a:ext cx="9540" cy="2"/>
                            <a:chOff x="31" y="31"/>
                            <a:chExt cx="9540" cy="2"/>
                          </a:xfrm>
                        </wpg:grpSpPr>
                        <wps:wsp>
                          <wps:cNvPr id="426" name="Freeform 426"/>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7" name="Group 423"/>
                        <wpg:cNvGrpSpPr>
                          <a:grpSpLocks/>
                        </wpg:cNvGrpSpPr>
                        <wpg:grpSpPr bwMode="auto">
                          <a:xfrm>
                            <a:off x="31" y="387"/>
                            <a:ext cx="9540" cy="2"/>
                            <a:chOff x="31" y="387"/>
                            <a:chExt cx="9540" cy="2"/>
                          </a:xfrm>
                        </wpg:grpSpPr>
                        <wps:wsp>
                          <wps:cNvPr id="428" name="Freeform 424"/>
                          <wps:cNvSpPr>
                            <a:spLocks/>
                          </wps:cNvSpPr>
                          <wps:spPr bwMode="auto">
                            <a:xfrm>
                              <a:off x="31" y="387"/>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9" name="Group 421"/>
                        <wpg:cNvGrpSpPr>
                          <a:grpSpLocks/>
                        </wpg:cNvGrpSpPr>
                        <wpg:grpSpPr bwMode="auto">
                          <a:xfrm>
                            <a:off x="61" y="61"/>
                            <a:ext cx="2" cy="297"/>
                            <a:chOff x="61" y="61"/>
                            <a:chExt cx="2" cy="297"/>
                          </a:xfrm>
                        </wpg:grpSpPr>
                        <wps:wsp>
                          <wps:cNvPr id="430" name="Freeform 422"/>
                          <wps:cNvSpPr>
                            <a:spLocks/>
                          </wps:cNvSpPr>
                          <wps:spPr bwMode="auto">
                            <a:xfrm>
                              <a:off x="6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1" name="Group 418"/>
                        <wpg:cNvGrpSpPr>
                          <a:grpSpLocks/>
                        </wpg:cNvGrpSpPr>
                        <wpg:grpSpPr bwMode="auto">
                          <a:xfrm>
                            <a:off x="9541" y="61"/>
                            <a:ext cx="2" cy="297"/>
                            <a:chOff x="9541" y="61"/>
                            <a:chExt cx="2" cy="297"/>
                          </a:xfrm>
                        </wpg:grpSpPr>
                        <wps:wsp>
                          <wps:cNvPr id="432" name="Freeform 420"/>
                          <wps:cNvSpPr>
                            <a:spLocks/>
                          </wps:cNvSpPr>
                          <wps:spPr bwMode="auto">
                            <a:xfrm>
                              <a:off x="954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 name="Text Box 419"/>
                          <wps:cNvSpPr txBox="1">
                            <a:spLocks noChangeArrowheads="1"/>
                          </wps:cNvSpPr>
                          <wps:spPr bwMode="auto">
                            <a:xfrm>
                              <a:off x="30" y="0"/>
                              <a:ext cx="9542"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2A219" w14:textId="77777777" w:rsidR="00A90603" w:rsidRPr="002274A7" w:rsidRDefault="00A90603">
                                <w:pPr>
                                  <w:spacing w:before="60"/>
                                  <w:ind w:left="90"/>
                                  <w:rPr>
                                    <w:rFonts w:ascii="Cambria" w:eastAsia="Cambria" w:hAnsi="Cambria" w:cs="Cambria"/>
                                  </w:rPr>
                                </w:pPr>
                                <w:bookmarkStart w:id="185" w:name="6.0_Award_Administration_Information"/>
                                <w:bookmarkStart w:id="186" w:name="_bookmark47"/>
                                <w:bookmarkEnd w:id="185"/>
                                <w:bookmarkEnd w:id="186"/>
                                <w:r w:rsidRPr="002274A7">
                                  <w:rPr>
                                    <w:rFonts w:ascii="Cambria" w:hAnsi="Cambria"/>
                                    <w:b/>
                                    <w:color w:val="FFFFFF"/>
                                  </w:rPr>
                                  <w:t>6.0 AWARD ADMINISTRATION INFORMATION</w:t>
                                </w:r>
                              </w:p>
                            </w:txbxContent>
                          </wps:txbx>
                          <wps:bodyPr rot="0" vert="horz" wrap="square" lIns="0" tIns="0" rIns="0" bIns="0" anchor="t" anchorCtr="0" upright="1">
                            <a:noAutofit/>
                          </wps:bodyPr>
                        </wps:wsp>
                      </wpg:grpSp>
                    </wpg:wgp>
                  </a:graphicData>
                </a:graphic>
              </wp:inline>
            </w:drawing>
          </mc:Choice>
          <mc:Fallback>
            <w:pict>
              <v:group w14:anchorId="05AAC3E6" id="Group 417" o:spid="_x0000_s1476" style="width:480.1pt;height:20.95pt;mso-position-horizontal-relative:char;mso-position-vertical-relative:line" coordsize="960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">
                <v:group id="Group 427" o:spid="_x0000_s1477" style="position:absolute;left:91;top:61;width:9420;height:297" coordorigin="91,61"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vP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SeHvTDgCcv0LAAD//wMAUEsBAi0AFAAGAAgAAAAhANvh9svuAAAAhQEAABMAAAAAAAAA&#10;AAAAAAAAAAAAAFtDb250ZW50X1R5cGVzXS54bWxQSwECLQAUAAYACAAAACEAWvQsW78AAAAVAQAA&#10;CwAAAAAAAAAAAAAAAAAfAQAAX3JlbHMvLnJlbHNQSwECLQAUAAYACAAAACEAnc37z8YAAADcAAAA&#10;DwAAAAAAAAAAAAAAAAAHAgAAZHJzL2Rvd25yZXYueG1sUEsFBgAAAAADAAMAtwAAAPoCAAAAAA==&#10;">
                  <v:shape id="Freeform 428" o:spid="_x0000_s1478" style="position:absolute;left:91;top:61;width:9420;height:297;visibility:visible;mso-wrap-style:square;v-text-anchor:top"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" path="m,296r9420,l9420,,,,,296xe" fillcolor="#216c1a" stroked="f">
                    <v:path arrowok="t" o:connecttype="custom" o:connectlocs="0,357;9420,357;9420,61;0,61;0,357" o:connectangles="0,0,0,0,0"/>
                  </v:shape>
                </v:group>
                <v:group id="Group 425" o:spid="_x0000_s1479"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Yg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ZpPB7JhwBuf4BAAD//wMAUEsBAi0AFAAGAAgAAAAhANvh9svuAAAAhQEAABMAAAAAAAAA&#10;AAAAAAAAAAAAAFtDb250ZW50X1R5cGVzXS54bWxQSwECLQAUAAYACAAAACEAWvQsW78AAAAVAQAA&#10;CwAAAAAAAAAAAAAAAAAfAQAAX3JlbHMvLnJlbHNQSwECLQAUAAYACAAAACEAfWjGIMYAAADcAAAA&#10;DwAAAAAAAAAAAAAAAAAHAgAAZHJzL2Rvd25yZXYueG1sUEsFBgAAAAADAAMAtwAAAPoCAAAAAA==&#10;">
                  <v:shape id="Freeform 426" o:spid="_x0000_s1480"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" path="m,l9540,e" filled="f" strokecolor="#216c1a" strokeweight="3.1pt">
                    <v:path arrowok="t" o:connecttype="custom" o:connectlocs="0,0;9540,0" o:connectangles="0,0"/>
                  </v:shape>
                </v:group>
                <v:group id="Group 423" o:spid="_x0000_s1481" style="position:absolute;left:31;top:387;width:9540;height:2" coordorigin="31,387"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v:shape id="Freeform 424" o:spid="_x0000_s1482" style="position:absolute;left:31;top:387;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" path="m,l9540,e" filled="f" strokecolor="#216c1a" strokeweight="3.1pt">
                    <v:path arrowok="t" o:connecttype="custom" o:connectlocs="0,0;9540,0" o:connectangles="0,0"/>
                  </v:shape>
                </v:group>
                <v:group id="Group 421" o:spid="_x0000_s1483" style="position:absolute;left:61;top:61;width:2;height:297" coordorigin="6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cwl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">
                  <v:shape id="Freeform 422" o:spid="_x0000_s1484" style="position:absolute;left:6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" path="m,l,296e" filled="f" strokecolor="#216c1a" strokeweight="3.1pt">
                    <v:path arrowok="t" o:connecttype="custom" o:connectlocs="0,61;0,357" o:connectangles="0,0"/>
                  </v:shape>
                </v:group>
                <v:group id="Group 418" o:spid="_x0000_s1485" style="position:absolute;left:9541;top:61;width:2;height:297" coordorigin="954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">
                  <v:shape id="Freeform 420" o:spid="_x0000_s1486" style="position:absolute;left:954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" path="m,l,296e" filled="f" strokecolor="#216c1a" strokeweight="3.1pt">
                    <v:path arrowok="t" o:connecttype="custom" o:connectlocs="0,61;0,357" o:connectangles="0,0"/>
                  </v:shape>
                  <v:shape id="Text Box 419" o:spid="_x0000_s1487" type="#_x0000_t202" style="position:absolute;left:30;width:9542;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ahxQAAANwAAAAPAAAAZHJzL2Rvd25yZXYueG1sRI9Ba8JA&#10;FITvhf6H5RW81U1rE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AyDqahxQAAANwAAAAP&#10;AAAAAAAAAAAAAAAAAAcCAABkcnMvZG93bnJldi54bWxQSwUGAAAAAAMAAwC3AAAA+QIAAAAA&#10;" filled="f" stroked="f">
                    <v:textbox inset="0,0,0,0">
                      <w:txbxContent>
                        <w:p w14:paraId="0002A219" w14:textId="77777777" w:rsidR="00A90603" w:rsidRPr="002274A7" w:rsidRDefault="00A90603">
                          <w:pPr>
                            <w:spacing w:before="60"/>
                            <w:ind w:left="90"/>
                            <w:rPr>
                              <w:rFonts w:ascii="Cambria" w:eastAsia="Cambria" w:hAnsi="Cambria" w:cs="Cambria"/>
                            </w:rPr>
                          </w:pPr>
                          <w:bookmarkStart w:id="187" w:name="6.0_Award_Administration_Information"/>
                          <w:bookmarkStart w:id="188" w:name="_bookmark47"/>
                          <w:bookmarkEnd w:id="187"/>
                          <w:bookmarkEnd w:id="188"/>
                          <w:r w:rsidRPr="002274A7">
                            <w:rPr>
                              <w:rFonts w:ascii="Cambria" w:hAnsi="Cambria"/>
                              <w:b/>
                              <w:color w:val="FFFFFF"/>
                            </w:rPr>
                            <w:t>6.0 AWARD ADMINISTRATION INFORMATION</w:t>
                          </w:r>
                        </w:p>
                      </w:txbxContent>
                    </v:textbox>
                  </v:shape>
                </v:group>
                <w10:anchorlock/>
              </v:group>
            </w:pict>
          </mc:Fallback>
        </mc:AlternateContent>
      </w:r>
    </w:p>
    <w:p w14:paraId="5D25F8CF" w14:textId="77777777" w:rsidR="0060161D" w:rsidRPr="00CA02ED" w:rsidRDefault="0060161D" w:rsidP="00CA02ED">
      <w:pPr>
        <w:widowControl/>
        <w:spacing w:before="8" w:line="276" w:lineRule="auto"/>
        <w:rPr>
          <w:rFonts w:ascii="Calibri" w:eastAsia="Calibri" w:hAnsi="Calibri" w:cs="Calibri"/>
          <w:sz w:val="20"/>
          <w:szCs w:val="20"/>
        </w:rPr>
      </w:pPr>
    </w:p>
    <w:p w14:paraId="14C6F5FE"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7FDBA4B6" wp14:editId="284AC74B">
                <wp:extent cx="6097270" cy="248920"/>
                <wp:effectExtent l="0" t="0" r="8255" b="8255"/>
                <wp:docPr id="410"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411" name="Group 415"/>
                        <wpg:cNvGrpSpPr>
                          <a:grpSpLocks/>
                        </wpg:cNvGrpSpPr>
                        <wpg:grpSpPr bwMode="auto">
                          <a:xfrm>
                            <a:off x="91" y="61"/>
                            <a:ext cx="9420" cy="270"/>
                            <a:chOff x="91" y="61"/>
                            <a:chExt cx="9420" cy="270"/>
                          </a:xfrm>
                        </wpg:grpSpPr>
                        <wps:wsp>
                          <wps:cNvPr id="412" name="Freeform 416"/>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3" name="Group 413"/>
                        <wpg:cNvGrpSpPr>
                          <a:grpSpLocks/>
                        </wpg:cNvGrpSpPr>
                        <wpg:grpSpPr bwMode="auto">
                          <a:xfrm>
                            <a:off x="31" y="31"/>
                            <a:ext cx="9540" cy="2"/>
                            <a:chOff x="31" y="31"/>
                            <a:chExt cx="9540" cy="2"/>
                          </a:xfrm>
                        </wpg:grpSpPr>
                        <wps:wsp>
                          <wps:cNvPr id="414" name="Freeform 414"/>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5" name="Group 411"/>
                        <wpg:cNvGrpSpPr>
                          <a:grpSpLocks/>
                        </wpg:cNvGrpSpPr>
                        <wpg:grpSpPr bwMode="auto">
                          <a:xfrm>
                            <a:off x="31" y="361"/>
                            <a:ext cx="9540" cy="2"/>
                            <a:chOff x="31" y="361"/>
                            <a:chExt cx="9540" cy="2"/>
                          </a:xfrm>
                        </wpg:grpSpPr>
                        <wps:wsp>
                          <wps:cNvPr id="416" name="Freeform 412"/>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7" name="Group 409"/>
                        <wpg:cNvGrpSpPr>
                          <a:grpSpLocks/>
                        </wpg:cNvGrpSpPr>
                        <wpg:grpSpPr bwMode="auto">
                          <a:xfrm>
                            <a:off x="61" y="61"/>
                            <a:ext cx="2" cy="270"/>
                            <a:chOff x="61" y="61"/>
                            <a:chExt cx="2" cy="270"/>
                          </a:xfrm>
                        </wpg:grpSpPr>
                        <wps:wsp>
                          <wps:cNvPr id="418" name="Freeform 410"/>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9" name="Group 406"/>
                        <wpg:cNvGrpSpPr>
                          <a:grpSpLocks/>
                        </wpg:cNvGrpSpPr>
                        <wpg:grpSpPr bwMode="auto">
                          <a:xfrm>
                            <a:off x="9541" y="61"/>
                            <a:ext cx="2" cy="270"/>
                            <a:chOff x="9541" y="61"/>
                            <a:chExt cx="2" cy="270"/>
                          </a:xfrm>
                        </wpg:grpSpPr>
                        <wps:wsp>
                          <wps:cNvPr id="420" name="Freeform 408"/>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 name="Text Box 407"/>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E1ACB" w14:textId="77777777" w:rsidR="00A90603" w:rsidRPr="002274A7" w:rsidRDefault="00A90603">
                                <w:pPr>
                                  <w:spacing w:before="60"/>
                                  <w:ind w:left="90"/>
                                  <w:rPr>
                                    <w:rFonts w:ascii="Cambria" w:eastAsia="Cambria" w:hAnsi="Cambria" w:cs="Cambria"/>
                                    <w:sz w:val="20"/>
                                    <w:szCs w:val="20"/>
                                  </w:rPr>
                                </w:pPr>
                                <w:bookmarkStart w:id="189" w:name="6.1_Award_Notices"/>
                                <w:bookmarkStart w:id="190" w:name="_bookmark48"/>
                                <w:bookmarkEnd w:id="189"/>
                                <w:bookmarkEnd w:id="190"/>
                                <w:r w:rsidRPr="002274A7">
                                  <w:rPr>
                                    <w:rFonts w:ascii="Cambria" w:hAnsi="Cambria"/>
                                    <w:sz w:val="20"/>
                                  </w:rPr>
                                  <w:t>6.1 AWARD NOTICES</w:t>
                                </w:r>
                              </w:p>
                            </w:txbxContent>
                          </wps:txbx>
                          <wps:bodyPr rot="0" vert="horz" wrap="square" lIns="0" tIns="0" rIns="0" bIns="0" anchor="t" anchorCtr="0" upright="1">
                            <a:noAutofit/>
                          </wps:bodyPr>
                        </wps:wsp>
                      </wpg:grpSp>
                    </wpg:wgp>
                  </a:graphicData>
                </a:graphic>
              </wp:inline>
            </w:drawing>
          </mc:Choice>
          <mc:Fallback>
            <w:pict>
              <v:group w14:anchorId="7FDBA4B6" id="Group 405" o:spid="_x0000_s1488"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">
                <v:group id="Group 415" o:spid="_x0000_s1489"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">
                  <v:shape id="Freeform 416" o:spid="_x0000_s1490"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" path="m,270r9420,l9420,,,,,270xe" fillcolor="#c5f0c2" stroked="f">
                    <v:path arrowok="t" o:connecttype="custom" o:connectlocs="0,331;9420,331;9420,61;0,61;0,331" o:connectangles="0,0,0,0,0"/>
                  </v:shape>
                </v:group>
                <v:group id="Group 413" o:spid="_x0000_s1491"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shape id="Freeform 414" o:spid="_x0000_s1492"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" path="m,l9540,e" filled="f" strokecolor="#c5f0c2" strokeweight="3.1pt">
                    <v:path arrowok="t" o:connecttype="custom" o:connectlocs="0,0;9540,0" o:connectangles="0,0"/>
                  </v:shape>
                </v:group>
                <v:group id="Group 411" o:spid="_x0000_s1493"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shape id="Freeform 412" o:spid="_x0000_s1494"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" path="m,l9540,e" filled="f" strokecolor="#c5f0c2" strokeweight="3.1pt">
                    <v:path arrowok="t" o:connecttype="custom" o:connectlocs="0,0;9540,0" o:connectangles="0,0"/>
                  </v:shape>
                </v:group>
                <v:group id="Group 409" o:spid="_x0000_s1495"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shape id="Freeform 410" o:spid="_x0000_s1496"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" path="m,l,270e" filled="f" strokecolor="#c5f0c2" strokeweight="3.1pt">
                    <v:path arrowok="t" o:connecttype="custom" o:connectlocs="0,61;0,331" o:connectangles="0,0"/>
                  </v:shape>
                </v:group>
                <v:group id="Group 406" o:spid="_x0000_s1497"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shape id="Freeform 408" o:spid="_x0000_s1498"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" path="m,l,270e" filled="f" strokecolor="#c5f0c2" strokeweight="3.1pt">
                    <v:path arrowok="t" o:connecttype="custom" o:connectlocs="0,61;0,331" o:connectangles="0,0"/>
                  </v:shape>
                  <v:shape id="Text Box 407" o:spid="_x0000_s1499"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14:paraId="2FFE1ACB" w14:textId="77777777" w:rsidR="00A90603" w:rsidRPr="002274A7" w:rsidRDefault="00A90603">
                          <w:pPr>
                            <w:spacing w:before="60"/>
                            <w:ind w:left="90"/>
                            <w:rPr>
                              <w:rFonts w:ascii="Cambria" w:eastAsia="Cambria" w:hAnsi="Cambria" w:cs="Cambria"/>
                              <w:sz w:val="20"/>
                              <w:szCs w:val="20"/>
                            </w:rPr>
                          </w:pPr>
                          <w:bookmarkStart w:id="191" w:name="6.1_Award_Notices"/>
                          <w:bookmarkStart w:id="192" w:name="_bookmark48"/>
                          <w:bookmarkEnd w:id="191"/>
                          <w:bookmarkEnd w:id="192"/>
                          <w:r w:rsidRPr="002274A7">
                            <w:rPr>
                              <w:rFonts w:ascii="Cambria" w:hAnsi="Cambria"/>
                              <w:sz w:val="20"/>
                            </w:rPr>
                            <w:t>6.1 AWARD NOTICES</w:t>
                          </w:r>
                        </w:p>
                      </w:txbxContent>
                    </v:textbox>
                  </v:shape>
                </v:group>
                <w10:anchorlock/>
              </v:group>
            </w:pict>
          </mc:Fallback>
        </mc:AlternateContent>
      </w:r>
    </w:p>
    <w:p w14:paraId="2FD7CE1E" w14:textId="7B13497D" w:rsidR="0060161D" w:rsidRPr="00CA02ED" w:rsidRDefault="001C2700" w:rsidP="00CA02ED">
      <w:pPr>
        <w:pStyle w:val="BodyText"/>
        <w:widowControl/>
        <w:spacing w:before="117" w:line="276" w:lineRule="auto"/>
        <w:ind w:left="239" w:right="237"/>
      </w:pPr>
      <w:r w:rsidRPr="00CA02ED">
        <w:t xml:space="preserve">Once all administrative and programmatic issues are satisfactorily approved by </w:t>
      </w:r>
      <w:r w:rsidR="00770E1F" w:rsidRPr="00CA02ED">
        <w:t>FSA</w:t>
      </w:r>
      <w:r w:rsidRPr="00CA02ED">
        <w:t xml:space="preserve">, </w:t>
      </w:r>
      <w:r w:rsidR="00770E1F" w:rsidRPr="00CA02ED">
        <w:t>FSA</w:t>
      </w:r>
      <w:r w:rsidRPr="00CA02ED">
        <w:t xml:space="preserve"> will provide the State Agency applicant with a formal award notice in the form of an electronic Grant Agreement (Grant Agreement).</w:t>
      </w:r>
    </w:p>
    <w:p w14:paraId="050B1B43" w14:textId="77777777" w:rsidR="0060161D" w:rsidRPr="00CA02ED" w:rsidRDefault="001C2700" w:rsidP="00CA02ED">
      <w:pPr>
        <w:pStyle w:val="BodyText"/>
        <w:widowControl/>
        <w:spacing w:before="120" w:line="276" w:lineRule="auto"/>
        <w:ind w:left="239"/>
      </w:pPr>
      <w:r w:rsidRPr="00CA02ED">
        <w:t>The Grant Agreement sets forth pertinent information about the grant, including, but not limited to, the following:</w:t>
      </w:r>
    </w:p>
    <w:p w14:paraId="16217BF6" w14:textId="77777777" w:rsidR="0060161D" w:rsidRPr="00CA02ED" w:rsidRDefault="001C2700" w:rsidP="00CA02ED">
      <w:pPr>
        <w:pStyle w:val="BodyText"/>
        <w:widowControl/>
        <w:numPr>
          <w:ilvl w:val="0"/>
          <w:numId w:val="8"/>
        </w:numPr>
        <w:tabs>
          <w:tab w:val="left" w:pos="960"/>
        </w:tabs>
        <w:spacing w:before="157" w:line="276" w:lineRule="auto"/>
        <w:ind w:hanging="361"/>
      </w:pPr>
      <w:r w:rsidRPr="00CA02ED">
        <w:t>Federal Agreement Identification Number (FAIN) or “agreement number;”</w:t>
      </w:r>
    </w:p>
    <w:p w14:paraId="1D9D3CB3" w14:textId="77777777" w:rsidR="0060161D" w:rsidRPr="00CA02ED" w:rsidRDefault="001C2700" w:rsidP="00CA02ED">
      <w:pPr>
        <w:pStyle w:val="BodyText"/>
        <w:widowControl/>
        <w:numPr>
          <w:ilvl w:val="0"/>
          <w:numId w:val="8"/>
        </w:numPr>
        <w:tabs>
          <w:tab w:val="left" w:pos="960"/>
        </w:tabs>
        <w:spacing w:before="157" w:line="276" w:lineRule="auto"/>
        <w:ind w:left="959"/>
      </w:pPr>
      <w:r w:rsidRPr="00CA02ED">
        <w:t>Statutory authority for the award and any applicable program regulations;</w:t>
      </w:r>
    </w:p>
    <w:p w14:paraId="342E5893" w14:textId="77777777" w:rsidR="0060161D" w:rsidRPr="00CA02ED" w:rsidRDefault="001C2700" w:rsidP="00CA02ED">
      <w:pPr>
        <w:pStyle w:val="BodyText"/>
        <w:widowControl/>
        <w:numPr>
          <w:ilvl w:val="0"/>
          <w:numId w:val="8"/>
        </w:numPr>
        <w:tabs>
          <w:tab w:val="left" w:pos="960"/>
        </w:tabs>
        <w:spacing w:before="157" w:line="276" w:lineRule="auto"/>
        <w:ind w:left="959"/>
      </w:pPr>
      <w:r w:rsidRPr="00CA02ED">
        <w:t>Name of recipient organization;</w:t>
      </w:r>
    </w:p>
    <w:p w14:paraId="7108C60F" w14:textId="77777777" w:rsidR="0060161D" w:rsidRPr="00CA02ED" w:rsidRDefault="001C2700" w:rsidP="00CA02ED">
      <w:pPr>
        <w:pStyle w:val="BodyText"/>
        <w:widowControl/>
        <w:numPr>
          <w:ilvl w:val="0"/>
          <w:numId w:val="8"/>
        </w:numPr>
        <w:tabs>
          <w:tab w:val="left" w:pos="959"/>
        </w:tabs>
        <w:spacing w:before="157" w:line="276" w:lineRule="auto"/>
        <w:ind w:left="958"/>
      </w:pPr>
      <w:r w:rsidRPr="00CA02ED">
        <w:t>Name of the Recipient Project Coordinator;</w:t>
      </w:r>
    </w:p>
    <w:p w14:paraId="78A3124D" w14:textId="77777777" w:rsidR="0060161D" w:rsidRPr="00CA02ED" w:rsidRDefault="001C2700" w:rsidP="00CA02ED">
      <w:pPr>
        <w:pStyle w:val="BodyText"/>
        <w:widowControl/>
        <w:numPr>
          <w:ilvl w:val="0"/>
          <w:numId w:val="8"/>
        </w:numPr>
        <w:tabs>
          <w:tab w:val="left" w:pos="959"/>
        </w:tabs>
        <w:spacing w:before="157" w:line="276" w:lineRule="auto"/>
        <w:ind w:left="958"/>
      </w:pPr>
      <w:r w:rsidRPr="00CA02ED">
        <w:t>Approved period of performance start and end dates;</w:t>
      </w:r>
    </w:p>
    <w:p w14:paraId="230200B2" w14:textId="77777777" w:rsidR="0060161D" w:rsidRPr="00CA02ED" w:rsidRDefault="001C2700" w:rsidP="00CA02ED">
      <w:pPr>
        <w:pStyle w:val="BodyText"/>
        <w:widowControl/>
        <w:numPr>
          <w:ilvl w:val="0"/>
          <w:numId w:val="8"/>
        </w:numPr>
        <w:tabs>
          <w:tab w:val="left" w:pos="959"/>
        </w:tabs>
        <w:spacing w:before="157" w:line="276" w:lineRule="auto"/>
        <w:ind w:left="958"/>
      </w:pPr>
      <w:r w:rsidRPr="00CA02ED">
        <w:t>Amount of Federal funds authorized for obligation by the recipient;</w:t>
      </w:r>
    </w:p>
    <w:p w14:paraId="1EE175B9" w14:textId="77777777" w:rsidR="0060161D" w:rsidRPr="00CA02ED" w:rsidRDefault="001C2700" w:rsidP="00CA02ED">
      <w:pPr>
        <w:pStyle w:val="BodyText"/>
        <w:widowControl/>
        <w:numPr>
          <w:ilvl w:val="0"/>
          <w:numId w:val="8"/>
        </w:numPr>
        <w:tabs>
          <w:tab w:val="left" w:pos="959"/>
        </w:tabs>
        <w:spacing w:before="155" w:line="276" w:lineRule="auto"/>
        <w:ind w:left="958"/>
      </w:pPr>
      <w:r w:rsidRPr="00CA02ED">
        <w:t>Name of the Federal Agency Project Manager; and</w:t>
      </w:r>
    </w:p>
    <w:p w14:paraId="4A6DF181" w14:textId="77777777" w:rsidR="0060161D" w:rsidRPr="00CA02ED" w:rsidRDefault="001C2700" w:rsidP="00CA02ED">
      <w:pPr>
        <w:pStyle w:val="BodyText"/>
        <w:widowControl/>
        <w:numPr>
          <w:ilvl w:val="0"/>
          <w:numId w:val="8"/>
        </w:numPr>
        <w:tabs>
          <w:tab w:val="left" w:pos="959"/>
        </w:tabs>
        <w:spacing w:before="157" w:line="276" w:lineRule="auto"/>
        <w:ind w:left="958"/>
      </w:pPr>
      <w:r w:rsidRPr="00CA02ED">
        <w:t>Applicable terms and conditions of award by either reference or inclusion.</w:t>
      </w:r>
    </w:p>
    <w:p w14:paraId="76D6BDA6" w14:textId="77777777" w:rsidR="0060161D" w:rsidRPr="00CA02ED" w:rsidRDefault="001C2700" w:rsidP="00CA02ED">
      <w:pPr>
        <w:pStyle w:val="BodyText"/>
        <w:widowControl/>
        <w:spacing w:before="156" w:line="276" w:lineRule="auto"/>
        <w:ind w:left="238" w:right="239"/>
      </w:pPr>
      <w:r w:rsidRPr="00CA02ED">
        <w:rPr>
          <w:b/>
        </w:rPr>
        <w:t xml:space="preserve">Note: </w:t>
      </w:r>
      <w:r w:rsidRPr="00CA02ED">
        <w:t>The State Agency applicant is responsible for any pre-award costs incurred prior to the establishment of an Agreement.</w:t>
      </w:r>
    </w:p>
    <w:p w14:paraId="273676B4" w14:textId="77777777" w:rsidR="0060161D" w:rsidRPr="00CA02ED" w:rsidRDefault="0060161D" w:rsidP="00CA02ED">
      <w:pPr>
        <w:widowControl/>
        <w:spacing w:before="11" w:line="276" w:lineRule="auto"/>
        <w:rPr>
          <w:rFonts w:ascii="Calibri" w:eastAsia="Calibri" w:hAnsi="Calibri" w:cs="Calibri"/>
          <w:sz w:val="20"/>
          <w:szCs w:val="20"/>
        </w:rPr>
      </w:pPr>
    </w:p>
    <w:p w14:paraId="6F74925B"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57CC4550" wp14:editId="528BE953">
                <wp:extent cx="6097270" cy="248920"/>
                <wp:effectExtent l="0" t="0" r="8255" b="8255"/>
                <wp:docPr id="398"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399" name="Group 403"/>
                        <wpg:cNvGrpSpPr>
                          <a:grpSpLocks/>
                        </wpg:cNvGrpSpPr>
                        <wpg:grpSpPr bwMode="auto">
                          <a:xfrm>
                            <a:off x="91" y="61"/>
                            <a:ext cx="9420" cy="270"/>
                            <a:chOff x="91" y="61"/>
                            <a:chExt cx="9420" cy="270"/>
                          </a:xfrm>
                        </wpg:grpSpPr>
                        <wps:wsp>
                          <wps:cNvPr id="400" name="Freeform 404"/>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1" name="Group 401"/>
                        <wpg:cNvGrpSpPr>
                          <a:grpSpLocks/>
                        </wpg:cNvGrpSpPr>
                        <wpg:grpSpPr bwMode="auto">
                          <a:xfrm>
                            <a:off x="31" y="31"/>
                            <a:ext cx="9540" cy="2"/>
                            <a:chOff x="31" y="31"/>
                            <a:chExt cx="9540" cy="2"/>
                          </a:xfrm>
                        </wpg:grpSpPr>
                        <wps:wsp>
                          <wps:cNvPr id="402" name="Freeform 402"/>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3" name="Group 399"/>
                        <wpg:cNvGrpSpPr>
                          <a:grpSpLocks/>
                        </wpg:cNvGrpSpPr>
                        <wpg:grpSpPr bwMode="auto">
                          <a:xfrm>
                            <a:off x="31" y="361"/>
                            <a:ext cx="9540" cy="2"/>
                            <a:chOff x="31" y="361"/>
                            <a:chExt cx="9540" cy="2"/>
                          </a:xfrm>
                        </wpg:grpSpPr>
                        <wps:wsp>
                          <wps:cNvPr id="404" name="Freeform 400"/>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5" name="Group 397"/>
                        <wpg:cNvGrpSpPr>
                          <a:grpSpLocks/>
                        </wpg:cNvGrpSpPr>
                        <wpg:grpSpPr bwMode="auto">
                          <a:xfrm>
                            <a:off x="61" y="61"/>
                            <a:ext cx="2" cy="270"/>
                            <a:chOff x="61" y="61"/>
                            <a:chExt cx="2" cy="270"/>
                          </a:xfrm>
                        </wpg:grpSpPr>
                        <wps:wsp>
                          <wps:cNvPr id="406" name="Freeform 398"/>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7" name="Group 394"/>
                        <wpg:cNvGrpSpPr>
                          <a:grpSpLocks/>
                        </wpg:cNvGrpSpPr>
                        <wpg:grpSpPr bwMode="auto">
                          <a:xfrm>
                            <a:off x="9541" y="61"/>
                            <a:ext cx="2" cy="270"/>
                            <a:chOff x="9541" y="61"/>
                            <a:chExt cx="2" cy="270"/>
                          </a:xfrm>
                        </wpg:grpSpPr>
                        <wps:wsp>
                          <wps:cNvPr id="408" name="Freeform 396"/>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Text Box 395"/>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BB1DB" w14:textId="77777777" w:rsidR="00A90603" w:rsidRPr="002274A7" w:rsidRDefault="00A90603">
                                <w:pPr>
                                  <w:spacing w:before="60"/>
                                  <w:ind w:left="90"/>
                                  <w:rPr>
                                    <w:rFonts w:ascii="Cambria" w:eastAsia="Cambria" w:hAnsi="Cambria" w:cs="Cambria"/>
                                    <w:sz w:val="20"/>
                                    <w:szCs w:val="20"/>
                                  </w:rPr>
                                </w:pPr>
                                <w:bookmarkStart w:id="193" w:name="6.2_Administrative_and_National_Policy_R"/>
                                <w:bookmarkStart w:id="194" w:name="_bookmark49"/>
                                <w:bookmarkEnd w:id="193"/>
                                <w:bookmarkEnd w:id="194"/>
                                <w:r w:rsidRPr="002274A7">
                                  <w:rPr>
                                    <w:rFonts w:ascii="Cambria" w:hAnsi="Cambria"/>
                                    <w:sz w:val="20"/>
                                  </w:rPr>
                                  <w:t>6.2 ADMINISTRATIVE AND NATIONAL POLICY REQUIREMENTS</w:t>
                                </w:r>
                              </w:p>
                            </w:txbxContent>
                          </wps:txbx>
                          <wps:bodyPr rot="0" vert="horz" wrap="square" lIns="0" tIns="0" rIns="0" bIns="0" anchor="t" anchorCtr="0" upright="1">
                            <a:noAutofit/>
                          </wps:bodyPr>
                        </wps:wsp>
                      </wpg:grpSp>
                    </wpg:wgp>
                  </a:graphicData>
                </a:graphic>
              </wp:inline>
            </w:drawing>
          </mc:Choice>
          <mc:Fallback>
            <w:pict>
              <v:group w14:anchorId="57CC4550" id="Group 393" o:spid="_x0000_s1500"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">
                <v:group id="Group 403" o:spid="_x0000_s1501"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">
                  <v:shape id="Freeform 404" o:spid="_x0000_s1502"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" path="m,270r9420,l9420,,,,,270xe" fillcolor="#c5f0c2" stroked="f">
                    <v:path arrowok="t" o:connecttype="custom" o:connectlocs="0,331;9420,331;9420,61;0,61;0,331" o:connectangles="0,0,0,0,0"/>
                  </v:shape>
                </v:group>
                <v:group id="Group 401" o:spid="_x0000_s1503"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">
                  <v:shape id="Freeform 402" o:spid="_x0000_s1504"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" path="m,l9540,e" filled="f" strokecolor="#c5f0c2" strokeweight="3.1pt">
                    <v:path arrowok="t" o:connecttype="custom" o:connectlocs="0,0;9540,0" o:connectangles="0,0"/>
                  </v:shape>
                </v:group>
                <v:group id="Group 399" o:spid="_x0000_s1505"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shape id="Freeform 400" o:spid="_x0000_s1506"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" path="m,l9540,e" filled="f" strokecolor="#c5f0c2" strokeweight="3.1pt">
                    <v:path arrowok="t" o:connecttype="custom" o:connectlocs="0,0;9540,0" o:connectangles="0,0"/>
                  </v:shape>
                </v:group>
                <v:group id="Group 397" o:spid="_x0000_s1507"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">
                  <v:shape id="Freeform 398" o:spid="_x0000_s1508"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" path="m,l,270e" filled="f" strokecolor="#c5f0c2" strokeweight="3.1pt">
                    <v:path arrowok="t" o:connecttype="custom" o:connectlocs="0,61;0,331" o:connectangles="0,0"/>
                  </v:shape>
                </v:group>
                <v:group id="Group 394" o:spid="_x0000_s1509"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">
                  <v:shape id="Freeform 396" o:spid="_x0000_s1510"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" path="m,l,270e" filled="f" strokecolor="#c5f0c2" strokeweight="3.1pt">
                    <v:path arrowok="t" o:connecttype="custom" o:connectlocs="0,61;0,331" o:connectangles="0,0"/>
                  </v:shape>
                  <v:shape id="Text Box 395" o:spid="_x0000_s1511"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0F6BB1DB" w14:textId="77777777" w:rsidR="00A90603" w:rsidRPr="002274A7" w:rsidRDefault="00A90603">
                          <w:pPr>
                            <w:spacing w:before="60"/>
                            <w:ind w:left="90"/>
                            <w:rPr>
                              <w:rFonts w:ascii="Cambria" w:eastAsia="Cambria" w:hAnsi="Cambria" w:cs="Cambria"/>
                              <w:sz w:val="20"/>
                              <w:szCs w:val="20"/>
                            </w:rPr>
                          </w:pPr>
                          <w:bookmarkStart w:id="195" w:name="6.2_Administrative_and_National_Policy_R"/>
                          <w:bookmarkStart w:id="196" w:name="_bookmark49"/>
                          <w:bookmarkEnd w:id="195"/>
                          <w:bookmarkEnd w:id="196"/>
                          <w:r w:rsidRPr="002274A7">
                            <w:rPr>
                              <w:rFonts w:ascii="Cambria" w:hAnsi="Cambria"/>
                              <w:sz w:val="20"/>
                            </w:rPr>
                            <w:t>6.2 ADMINISTRATIVE AND NATIONAL POLICY REQUIREMENTS</w:t>
                          </w:r>
                        </w:p>
                      </w:txbxContent>
                    </v:textbox>
                  </v:shape>
                </v:group>
                <w10:anchorlock/>
              </v:group>
            </w:pict>
          </mc:Fallback>
        </mc:AlternateContent>
      </w:r>
    </w:p>
    <w:p w14:paraId="661FAB63" w14:textId="13D8AA08" w:rsidR="00E12D92" w:rsidRPr="00CA02ED" w:rsidRDefault="00AE20BC" w:rsidP="00CA02ED">
      <w:pPr>
        <w:widowControl/>
        <w:spacing w:before="120" w:after="120" w:line="276" w:lineRule="auto"/>
        <w:ind w:left="270"/>
        <w:rPr>
          <w:rFonts w:ascii="Calibri" w:eastAsia="Times New Roman" w:hAnsi="Calibri" w:cs="Arial"/>
          <w:sz w:val="20"/>
          <w:szCs w:val="20"/>
          <w:lang w:bidi="en-US"/>
        </w:rPr>
      </w:pPr>
      <w:r w:rsidRPr="00CA02ED">
        <w:rPr>
          <w:rFonts w:ascii="Calibri" w:eastAsia="Times New Roman" w:hAnsi="Calibri" w:cs="Arial"/>
          <w:sz w:val="20"/>
          <w:szCs w:val="20"/>
          <w:lang w:bidi="en-US"/>
        </w:rPr>
        <w:t xml:space="preserve">Awards issues under the announcement are subject to </w:t>
      </w:r>
      <w:hyperlink r:id="rId26" w:history="1">
        <w:r w:rsidRPr="00CA02ED">
          <w:rPr>
            <w:rStyle w:val="Hyperlink"/>
            <w:rFonts w:ascii="Calibri" w:eastAsia="Times New Roman" w:hAnsi="Calibri" w:cs="Arial"/>
            <w:sz w:val="20"/>
            <w:szCs w:val="20"/>
            <w:lang w:bidi="en-US"/>
          </w:rPr>
          <w:t>2 CFR Part 200 Uniform Administrative Requirements, Cost Principles, and Audit Requirements for Federal Awards</w:t>
        </w:r>
      </w:hyperlink>
      <w:r w:rsidRPr="00CA02ED">
        <w:rPr>
          <w:rFonts w:ascii="Calibri" w:eastAsia="Times New Roman" w:hAnsi="Calibri" w:cs="Arial"/>
          <w:sz w:val="20"/>
          <w:szCs w:val="20"/>
          <w:lang w:bidi="en-US"/>
        </w:rPr>
        <w:t xml:space="preserve">.  </w:t>
      </w:r>
      <w:r w:rsidR="00E12D92" w:rsidRPr="00CA02ED">
        <w:rPr>
          <w:rFonts w:ascii="Calibri" w:eastAsia="Times New Roman" w:hAnsi="Calibri" w:cs="Arial"/>
          <w:sz w:val="20"/>
          <w:szCs w:val="20"/>
          <w:lang w:bidi="en-US"/>
        </w:rPr>
        <w:t xml:space="preserve">Several </w:t>
      </w:r>
      <w:r w:rsidRPr="00CA02ED">
        <w:rPr>
          <w:rFonts w:ascii="Calibri" w:eastAsia="Times New Roman" w:hAnsi="Calibri" w:cs="Arial"/>
          <w:sz w:val="20"/>
          <w:szCs w:val="20"/>
          <w:lang w:bidi="en-US"/>
        </w:rPr>
        <w:t xml:space="preserve">additional </w:t>
      </w:r>
      <w:r w:rsidR="00E12D92" w:rsidRPr="00CA02ED">
        <w:rPr>
          <w:rFonts w:ascii="Calibri" w:eastAsia="Times New Roman" w:hAnsi="Calibri" w:cs="Arial"/>
          <w:sz w:val="20"/>
          <w:szCs w:val="20"/>
          <w:lang w:bidi="en-US"/>
        </w:rPr>
        <w:t>federal statutes and regulations apply to grant applications considered for review and to project grants awarded under this program. These include, but are not limited to the ones listed below.</w:t>
      </w:r>
    </w:p>
    <w:p w14:paraId="36C075F4" w14:textId="77777777" w:rsidR="00E12D92" w:rsidRPr="00CA02ED" w:rsidRDefault="0004408B" w:rsidP="00CA02ED">
      <w:pPr>
        <w:widowControl/>
        <w:spacing w:before="120" w:after="120" w:line="276" w:lineRule="auto"/>
        <w:ind w:left="270"/>
        <w:rPr>
          <w:rFonts w:ascii="Calibri" w:eastAsia="Times New Roman" w:hAnsi="Calibri" w:cs="Arial"/>
          <w:i/>
          <w:color w:val="0000FF"/>
          <w:sz w:val="20"/>
          <w:szCs w:val="20"/>
          <w:u w:val="single"/>
          <w:lang w:bidi="en-US"/>
        </w:rPr>
      </w:pPr>
      <w:hyperlink r:id="rId27" w:history="1">
        <w:r w:rsidR="00E12D92" w:rsidRPr="00CA02ED">
          <w:rPr>
            <w:rFonts w:ascii="Calibri" w:eastAsia="Times New Roman" w:hAnsi="Calibri" w:cs="Arial"/>
            <w:color w:val="0000FF"/>
            <w:sz w:val="20"/>
            <w:szCs w:val="20"/>
            <w:u w:val="single"/>
            <w:lang w:bidi="en-US"/>
          </w:rPr>
          <w:t>2 CFR §25</w:t>
        </w:r>
      </w:hyperlink>
      <w:r w:rsidR="00E12D92" w:rsidRPr="00CA02ED">
        <w:rPr>
          <w:rFonts w:ascii="Calibri" w:eastAsia="Times New Roman" w:hAnsi="Calibri" w:cs="Arial"/>
          <w:sz w:val="20"/>
          <w:szCs w:val="20"/>
          <w:lang w:bidi="en-US"/>
        </w:rPr>
        <w:t xml:space="preserve"> – </w:t>
      </w:r>
      <w:r w:rsidR="00E12D92" w:rsidRPr="00CA02ED">
        <w:rPr>
          <w:rFonts w:ascii="Calibri" w:eastAsia="Times New Roman" w:hAnsi="Calibri" w:cs="Arial"/>
          <w:i/>
          <w:sz w:val="20"/>
          <w:szCs w:val="20"/>
          <w:lang w:bidi="en-US"/>
        </w:rPr>
        <w:t xml:space="preserve">System for Award Management and Universal Identifier Requirements.  </w:t>
      </w:r>
      <w:r w:rsidR="00E12D92" w:rsidRPr="00CA02ED">
        <w:rPr>
          <w:rFonts w:ascii="Calibri" w:eastAsia="Times New Roman" w:hAnsi="Calibri" w:cs="Arial"/>
          <w:color w:val="0000FF"/>
          <w:sz w:val="20"/>
          <w:szCs w:val="20"/>
          <w:u w:val="single"/>
          <w:lang w:bidi="en-US"/>
        </w:rPr>
        <w:t xml:space="preserve">See </w:t>
      </w:r>
      <w:hyperlink r:id="rId28" w:history="1">
        <w:r w:rsidR="00E12D92" w:rsidRPr="00CA02ED">
          <w:rPr>
            <w:rFonts w:ascii="Calibri" w:eastAsia="Times New Roman" w:hAnsi="Calibri" w:cs="Arial"/>
            <w:color w:val="0000FF"/>
            <w:sz w:val="20"/>
            <w:szCs w:val="20"/>
            <w:u w:val="single"/>
            <w:lang w:bidi="en-US"/>
          </w:rPr>
          <w:t>Appendix A to §25 – Award Term</w:t>
        </w:r>
      </w:hyperlink>
      <w:r w:rsidR="00E12D92" w:rsidRPr="00CA02ED">
        <w:rPr>
          <w:rFonts w:ascii="Calibri" w:eastAsia="Times New Roman" w:hAnsi="Calibri" w:cs="Arial"/>
          <w:color w:val="0000FF"/>
          <w:sz w:val="20"/>
          <w:szCs w:val="20"/>
          <w:u w:val="single"/>
          <w:lang w:bidi="en-US"/>
        </w:rPr>
        <w:t xml:space="preserve"> for Central Contractor Registration and Universal Identifier Requirements.</w:t>
      </w:r>
    </w:p>
    <w:p w14:paraId="1079F4A0" w14:textId="77777777" w:rsidR="00E12D92" w:rsidRPr="00CA02ED" w:rsidRDefault="00E12D92" w:rsidP="00CA02ED">
      <w:pPr>
        <w:widowControl/>
        <w:spacing w:before="120" w:after="120" w:line="276" w:lineRule="auto"/>
        <w:ind w:left="270"/>
        <w:rPr>
          <w:rFonts w:ascii="Calibri" w:eastAsia="Times New Roman" w:hAnsi="Calibri" w:cs="Arial"/>
          <w:sz w:val="20"/>
          <w:szCs w:val="20"/>
          <w:lang w:bidi="en-US"/>
        </w:rPr>
      </w:pPr>
      <w:r w:rsidRPr="00CA02ED">
        <w:rPr>
          <w:rFonts w:ascii="Calibri" w:eastAsia="Times New Roman" w:hAnsi="Calibri" w:cs="Arial"/>
          <w:sz w:val="20"/>
          <w:szCs w:val="20"/>
          <w:lang w:bidi="en-US"/>
        </w:rPr>
        <w:t>You must notify your potential subrecipients, with the exception of individuals, that they may not receive a subaward unless the entity has provided its DUNS number.  You must not make a subaward to an entity unless the entity has provided its DUNS number.</w:t>
      </w:r>
    </w:p>
    <w:p w14:paraId="31AA4F94" w14:textId="77777777"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29" w:history="1">
        <w:r w:rsidR="00E12D92" w:rsidRPr="00CA02ED">
          <w:rPr>
            <w:rFonts w:ascii="Calibri" w:eastAsia="Times New Roman" w:hAnsi="Calibri" w:cs="Arial"/>
            <w:color w:val="0000FF"/>
            <w:sz w:val="20"/>
            <w:szCs w:val="20"/>
            <w:u w:val="single"/>
            <w:lang w:bidi="en-US"/>
          </w:rPr>
          <w:t>2 CFR §170</w:t>
        </w:r>
      </w:hyperlink>
      <w:r w:rsidR="00E12D92" w:rsidRPr="00CA02ED">
        <w:rPr>
          <w:rFonts w:ascii="Calibri" w:eastAsia="Times New Roman" w:hAnsi="Calibri" w:cs="Arial"/>
          <w:sz w:val="20"/>
          <w:szCs w:val="20"/>
          <w:lang w:bidi="en-US"/>
        </w:rPr>
        <w:t xml:space="preserve"> – </w:t>
      </w:r>
      <w:r w:rsidR="00E12D92" w:rsidRPr="00CA02ED">
        <w:rPr>
          <w:rFonts w:ascii="Calibri" w:eastAsia="Times New Roman" w:hAnsi="Calibri" w:cs="Arial"/>
          <w:i/>
          <w:sz w:val="20"/>
          <w:szCs w:val="20"/>
          <w:lang w:bidi="en-US"/>
        </w:rPr>
        <w:t>Reporting Subaward and Executive Compensation Information</w:t>
      </w:r>
      <w:r w:rsidR="00E12D92" w:rsidRPr="00CA02ED">
        <w:rPr>
          <w:rFonts w:ascii="Calibri" w:eastAsia="Times New Roman" w:hAnsi="Calibri" w:cs="Arial"/>
          <w:sz w:val="20"/>
          <w:szCs w:val="20"/>
          <w:lang w:bidi="en-US"/>
        </w:rPr>
        <w:t xml:space="preserve">.  See </w:t>
      </w:r>
      <w:hyperlink r:id="rId30" w:history="1">
        <w:r w:rsidR="00E12D92" w:rsidRPr="00CA02ED">
          <w:rPr>
            <w:rFonts w:ascii="Calibri" w:eastAsia="Times New Roman" w:hAnsi="Calibri" w:cs="Arial"/>
            <w:color w:val="0000FF"/>
            <w:sz w:val="20"/>
            <w:szCs w:val="20"/>
            <w:u w:val="single"/>
            <w:lang w:bidi="en-US"/>
          </w:rPr>
          <w:t>Appendix A to §170 – Award Term</w:t>
        </w:r>
      </w:hyperlink>
      <w:r w:rsidR="00E12D92" w:rsidRPr="00CA02ED">
        <w:rPr>
          <w:rFonts w:ascii="Calibri" w:eastAsia="Times New Roman" w:hAnsi="Calibri" w:cs="Arial"/>
          <w:sz w:val="20"/>
          <w:szCs w:val="20"/>
          <w:lang w:bidi="en-US"/>
        </w:rPr>
        <w:t xml:space="preserve"> for Reporting Subawards and Executive Compensation requirements.</w:t>
      </w:r>
    </w:p>
    <w:p w14:paraId="6DBBB61B" w14:textId="77777777"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31" w:history="1">
        <w:r w:rsidR="00E12D92" w:rsidRPr="00CA02ED">
          <w:rPr>
            <w:rFonts w:ascii="Calibri" w:eastAsia="Times New Roman" w:hAnsi="Calibri" w:cs="Arial"/>
            <w:color w:val="0000FF"/>
            <w:sz w:val="20"/>
            <w:szCs w:val="20"/>
            <w:u w:val="single"/>
            <w:lang w:bidi="en-US"/>
          </w:rPr>
          <w:t>2 CFR §175</w:t>
        </w:r>
      </w:hyperlink>
      <w:r w:rsidR="00E12D92" w:rsidRPr="00CA02ED">
        <w:rPr>
          <w:rFonts w:ascii="Calibri" w:eastAsia="Times New Roman" w:hAnsi="Calibri" w:cs="Arial"/>
          <w:sz w:val="20"/>
          <w:szCs w:val="20"/>
          <w:lang w:bidi="en-US"/>
        </w:rPr>
        <w:t xml:space="preserve"> – </w:t>
      </w:r>
      <w:r w:rsidR="00E12D92" w:rsidRPr="00CA02ED">
        <w:rPr>
          <w:rFonts w:ascii="Calibri" w:eastAsia="Times New Roman" w:hAnsi="Calibri" w:cs="Arial"/>
          <w:i/>
          <w:sz w:val="20"/>
          <w:szCs w:val="20"/>
          <w:lang w:bidi="en-US"/>
        </w:rPr>
        <w:t>Award Term for Trafficking in Persons</w:t>
      </w:r>
      <w:r w:rsidR="00E12D92" w:rsidRPr="00CA02ED">
        <w:rPr>
          <w:rFonts w:ascii="Calibri" w:eastAsia="Times New Roman" w:hAnsi="Calibri" w:cs="Arial"/>
          <w:sz w:val="20"/>
          <w:szCs w:val="20"/>
          <w:lang w:bidi="en-US"/>
        </w:rPr>
        <w:t xml:space="preserve">, which is the implementation of the </w:t>
      </w:r>
      <w:r w:rsidR="00E12D92" w:rsidRPr="00CA02ED">
        <w:rPr>
          <w:rFonts w:ascii="Calibri" w:eastAsia="Times New Roman" w:hAnsi="Calibri" w:cs="Arial"/>
          <w:i/>
          <w:sz w:val="20"/>
          <w:szCs w:val="20"/>
          <w:lang w:bidi="en-US"/>
        </w:rPr>
        <w:t>Trafficking Victims Protection Act of 2000</w:t>
      </w:r>
      <w:r w:rsidR="00E12D92" w:rsidRPr="00CA02ED">
        <w:rPr>
          <w:rFonts w:ascii="Calibri" w:eastAsia="Times New Roman" w:hAnsi="Calibri" w:cs="Arial"/>
          <w:sz w:val="20"/>
          <w:szCs w:val="20"/>
          <w:lang w:bidi="en-US"/>
        </w:rPr>
        <w:t>, as amended (</w:t>
      </w:r>
      <w:hyperlink r:id="rId32" w:history="1">
        <w:r w:rsidR="00E12D92" w:rsidRPr="00CA02ED">
          <w:rPr>
            <w:rFonts w:ascii="Calibri" w:eastAsia="Times New Roman" w:hAnsi="Calibri" w:cs="Arial"/>
            <w:color w:val="0000FF"/>
            <w:sz w:val="20"/>
            <w:szCs w:val="20"/>
            <w:u w:val="single"/>
            <w:lang w:bidi="en-US"/>
          </w:rPr>
          <w:t>22 U.S.C. 7104(g)</w:t>
        </w:r>
      </w:hyperlink>
      <w:r w:rsidR="00E12D92" w:rsidRPr="00CA02ED">
        <w:rPr>
          <w:rFonts w:ascii="Calibri" w:eastAsia="Times New Roman" w:hAnsi="Calibri" w:cs="Arial"/>
          <w:sz w:val="20"/>
          <w:szCs w:val="20"/>
          <w:lang w:bidi="en-US"/>
        </w:rPr>
        <w:t>)</w:t>
      </w:r>
    </w:p>
    <w:p w14:paraId="554625BD" w14:textId="77777777"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33" w:history="1">
        <w:r w:rsidR="00E12D92" w:rsidRPr="00CA02ED">
          <w:rPr>
            <w:rFonts w:ascii="Calibri" w:eastAsia="Times New Roman" w:hAnsi="Calibri" w:cs="Arial"/>
            <w:color w:val="0000FF"/>
            <w:sz w:val="20"/>
            <w:szCs w:val="20"/>
            <w:u w:val="single"/>
            <w:lang w:bidi="en-US"/>
          </w:rPr>
          <w:t>2 CFR §180</w:t>
        </w:r>
      </w:hyperlink>
      <w:r w:rsidR="00E12D92" w:rsidRPr="00CA02ED">
        <w:rPr>
          <w:rFonts w:ascii="Calibri" w:eastAsia="Times New Roman" w:hAnsi="Calibri" w:cs="Arial"/>
          <w:sz w:val="20"/>
          <w:szCs w:val="20"/>
          <w:lang w:bidi="en-US"/>
        </w:rPr>
        <w:t xml:space="preserve"> and </w:t>
      </w:r>
      <w:hyperlink r:id="rId34" w:history="1">
        <w:r w:rsidR="00E12D92" w:rsidRPr="00CA02ED">
          <w:rPr>
            <w:rFonts w:ascii="Calibri" w:eastAsia="Times New Roman" w:hAnsi="Calibri" w:cs="Arial"/>
            <w:color w:val="0000FF"/>
            <w:sz w:val="20"/>
            <w:szCs w:val="20"/>
            <w:u w:val="single"/>
            <w:lang w:bidi="en-US"/>
          </w:rPr>
          <w:t>§417</w:t>
        </w:r>
      </w:hyperlink>
      <w:r w:rsidR="00E12D92" w:rsidRPr="00CA02ED">
        <w:rPr>
          <w:rFonts w:ascii="Calibri" w:eastAsia="Times New Roman" w:hAnsi="Calibri" w:cs="Arial"/>
          <w:sz w:val="20"/>
          <w:szCs w:val="20"/>
          <w:lang w:bidi="en-US"/>
        </w:rPr>
        <w:t xml:space="preserve"> – </w:t>
      </w:r>
      <w:r w:rsidR="00E12D92" w:rsidRPr="00CA02ED">
        <w:rPr>
          <w:rFonts w:ascii="Calibri" w:eastAsia="Times New Roman" w:hAnsi="Calibri" w:cs="Arial"/>
          <w:i/>
          <w:sz w:val="20"/>
          <w:szCs w:val="20"/>
          <w:lang w:bidi="en-US"/>
        </w:rPr>
        <w:t>OMB Guidelines to Agencies on Government-Wide Debarment and Suspension (</w:t>
      </w:r>
      <w:proofErr w:type="spellStart"/>
      <w:r w:rsidR="00E12D92" w:rsidRPr="00CA02ED">
        <w:rPr>
          <w:rFonts w:ascii="Calibri" w:eastAsia="Times New Roman" w:hAnsi="Calibri" w:cs="Arial"/>
          <w:i/>
          <w:sz w:val="20"/>
          <w:szCs w:val="20"/>
          <w:lang w:bidi="en-US"/>
        </w:rPr>
        <w:t>Nonprocurement</w:t>
      </w:r>
      <w:proofErr w:type="spellEnd"/>
      <w:r w:rsidR="00E12D92" w:rsidRPr="00CA02ED">
        <w:rPr>
          <w:rFonts w:ascii="Calibri" w:eastAsia="Times New Roman" w:hAnsi="Calibri" w:cs="Arial"/>
          <w:i/>
          <w:sz w:val="20"/>
          <w:szCs w:val="20"/>
          <w:lang w:bidi="en-US"/>
        </w:rPr>
        <w:t>)</w:t>
      </w:r>
      <w:r w:rsidR="00E12D92" w:rsidRPr="00CA02ED">
        <w:rPr>
          <w:rFonts w:ascii="Calibri" w:eastAsia="Times New Roman" w:hAnsi="Calibri" w:cs="Arial"/>
          <w:sz w:val="20"/>
          <w:szCs w:val="20"/>
          <w:lang w:bidi="en-US"/>
        </w:rPr>
        <w:t xml:space="preserve"> and </w:t>
      </w:r>
      <w:r w:rsidR="00E12D92" w:rsidRPr="00CA02ED">
        <w:rPr>
          <w:rFonts w:ascii="Calibri" w:eastAsia="Times New Roman" w:hAnsi="Calibri" w:cs="Arial"/>
          <w:i/>
          <w:sz w:val="20"/>
          <w:szCs w:val="20"/>
          <w:lang w:bidi="en-US"/>
        </w:rPr>
        <w:t xml:space="preserve">USDA </w:t>
      </w:r>
      <w:proofErr w:type="spellStart"/>
      <w:r w:rsidR="00E12D92" w:rsidRPr="00CA02ED">
        <w:rPr>
          <w:rFonts w:ascii="Calibri" w:eastAsia="Times New Roman" w:hAnsi="Calibri" w:cs="Arial"/>
          <w:i/>
          <w:sz w:val="20"/>
          <w:szCs w:val="20"/>
          <w:lang w:bidi="en-US"/>
        </w:rPr>
        <w:t>Nonprocurement</w:t>
      </w:r>
      <w:proofErr w:type="spellEnd"/>
      <w:r w:rsidR="00E12D92" w:rsidRPr="00CA02ED">
        <w:rPr>
          <w:rFonts w:ascii="Calibri" w:eastAsia="Times New Roman" w:hAnsi="Calibri" w:cs="Arial"/>
          <w:i/>
          <w:sz w:val="20"/>
          <w:szCs w:val="20"/>
          <w:lang w:bidi="en-US"/>
        </w:rPr>
        <w:t xml:space="preserve"> Debarment and Suspension</w:t>
      </w:r>
    </w:p>
    <w:p w14:paraId="7F22AE48" w14:textId="77777777"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35" w:history="1">
        <w:r w:rsidR="00E12D92" w:rsidRPr="00CA02ED">
          <w:rPr>
            <w:rFonts w:ascii="Calibri" w:eastAsia="Times New Roman" w:hAnsi="Calibri" w:cs="Arial"/>
            <w:color w:val="0000FF"/>
            <w:sz w:val="20"/>
            <w:szCs w:val="20"/>
            <w:u w:val="single"/>
            <w:lang w:bidi="en-US"/>
          </w:rPr>
          <w:t>2 CFR §200</w:t>
        </w:r>
      </w:hyperlink>
      <w:r w:rsidR="00E12D92" w:rsidRPr="00CA02ED">
        <w:rPr>
          <w:rFonts w:ascii="Calibri" w:eastAsia="Times New Roman" w:hAnsi="Calibri" w:cs="Arial"/>
          <w:sz w:val="20"/>
          <w:szCs w:val="20"/>
          <w:lang w:bidi="en-US"/>
        </w:rPr>
        <w:t xml:space="preserve"> – </w:t>
      </w:r>
      <w:r w:rsidR="00E12D92" w:rsidRPr="00CA02ED">
        <w:rPr>
          <w:rFonts w:ascii="Calibri" w:eastAsia="Times New Roman" w:hAnsi="Calibri" w:cs="Arial"/>
          <w:i/>
          <w:sz w:val="20"/>
          <w:szCs w:val="20"/>
          <w:lang w:bidi="en-US"/>
        </w:rPr>
        <w:t>Uniform Administrative Requirements, Cost Principles, and Audit Requirements for Federal Awards</w:t>
      </w:r>
    </w:p>
    <w:p w14:paraId="7084EC33" w14:textId="77777777"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36" w:history="1">
        <w:r w:rsidR="00E12D92" w:rsidRPr="00CA02ED">
          <w:rPr>
            <w:rFonts w:ascii="Calibri" w:eastAsia="Times New Roman" w:hAnsi="Calibri" w:cs="Arial"/>
            <w:color w:val="0000FF"/>
            <w:sz w:val="20"/>
            <w:szCs w:val="20"/>
            <w:u w:val="single"/>
            <w:lang w:bidi="en-US"/>
          </w:rPr>
          <w:t>2 CFR §400</w:t>
        </w:r>
      </w:hyperlink>
      <w:r w:rsidR="00E12D92" w:rsidRPr="00CA02ED">
        <w:rPr>
          <w:rFonts w:ascii="Calibri" w:eastAsia="Times New Roman" w:hAnsi="Calibri" w:cs="Arial"/>
          <w:sz w:val="20"/>
          <w:szCs w:val="20"/>
          <w:lang w:bidi="en-US"/>
        </w:rPr>
        <w:t xml:space="preserve"> – </w:t>
      </w:r>
      <w:r w:rsidR="00E12D92" w:rsidRPr="00CA02ED">
        <w:rPr>
          <w:rFonts w:ascii="Calibri" w:eastAsia="Times New Roman" w:hAnsi="Calibri" w:cs="Arial"/>
          <w:i/>
          <w:sz w:val="20"/>
          <w:szCs w:val="20"/>
          <w:lang w:bidi="en-US"/>
        </w:rPr>
        <w:t>USDA implementation of 2 CFR §200, Uniform Administrative Requirements, Cost Principles, and Audit Requirements for Federal Awards</w:t>
      </w:r>
    </w:p>
    <w:p w14:paraId="36665E08" w14:textId="77777777"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37" w:history="1">
        <w:r w:rsidR="00E12D92" w:rsidRPr="00CA02ED">
          <w:rPr>
            <w:rFonts w:ascii="Calibri" w:eastAsia="Times New Roman" w:hAnsi="Calibri" w:cs="Arial"/>
            <w:color w:val="0000FF"/>
            <w:sz w:val="20"/>
            <w:szCs w:val="20"/>
            <w:u w:val="single"/>
            <w:lang w:bidi="en-US"/>
          </w:rPr>
          <w:t>2 CFR §415</w:t>
        </w:r>
      </w:hyperlink>
      <w:r w:rsidR="00E12D92" w:rsidRPr="00CA02ED">
        <w:rPr>
          <w:rFonts w:ascii="Calibri" w:eastAsia="Times New Roman" w:hAnsi="Calibri" w:cs="Arial"/>
          <w:sz w:val="20"/>
          <w:szCs w:val="20"/>
          <w:lang w:bidi="en-US"/>
        </w:rPr>
        <w:t xml:space="preserve"> – </w:t>
      </w:r>
      <w:r w:rsidR="00E12D92" w:rsidRPr="00CA02ED">
        <w:rPr>
          <w:rFonts w:ascii="Calibri" w:eastAsia="Times New Roman" w:hAnsi="Calibri" w:cs="Arial"/>
          <w:i/>
          <w:sz w:val="20"/>
          <w:szCs w:val="20"/>
          <w:lang w:bidi="en-US"/>
        </w:rPr>
        <w:t>USDA General Program Administrative Regulations</w:t>
      </w:r>
    </w:p>
    <w:p w14:paraId="10323C57" w14:textId="77777777"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38" w:history="1">
        <w:r w:rsidR="00E12D92" w:rsidRPr="00CA02ED">
          <w:rPr>
            <w:rFonts w:ascii="Calibri" w:eastAsia="Times New Roman" w:hAnsi="Calibri" w:cs="Arial"/>
            <w:color w:val="0000FF"/>
            <w:sz w:val="20"/>
            <w:szCs w:val="20"/>
            <w:u w:val="single"/>
            <w:lang w:bidi="en-US"/>
          </w:rPr>
          <w:t>2 CFR §416</w:t>
        </w:r>
      </w:hyperlink>
      <w:r w:rsidR="00E12D92" w:rsidRPr="00CA02ED">
        <w:rPr>
          <w:rFonts w:ascii="Calibri" w:eastAsia="Times New Roman" w:hAnsi="Calibri" w:cs="Arial"/>
          <w:sz w:val="20"/>
          <w:szCs w:val="20"/>
          <w:lang w:bidi="en-US"/>
        </w:rPr>
        <w:t xml:space="preserve"> – </w:t>
      </w:r>
      <w:r w:rsidR="00E12D92" w:rsidRPr="00CA02ED">
        <w:rPr>
          <w:rFonts w:ascii="Calibri" w:eastAsia="Times New Roman" w:hAnsi="Calibri" w:cs="Arial"/>
          <w:i/>
          <w:sz w:val="20"/>
          <w:szCs w:val="20"/>
          <w:lang w:bidi="en-US"/>
        </w:rPr>
        <w:t>USDA General Program Administrative Requirements for Grants and Cooperative Agreements to State and Local Governments</w:t>
      </w:r>
    </w:p>
    <w:p w14:paraId="72418A81" w14:textId="77777777" w:rsidR="00E12D92" w:rsidRPr="00CA02ED" w:rsidRDefault="009719C3" w:rsidP="00CA02ED">
      <w:pPr>
        <w:widowControl/>
        <w:spacing w:before="120" w:after="120" w:line="276" w:lineRule="auto"/>
        <w:ind w:left="270"/>
        <w:contextualSpacing/>
        <w:rPr>
          <w:rFonts w:ascii="Calibri" w:eastAsia="Times New Roman" w:hAnsi="Calibri" w:cs="Arial"/>
          <w:sz w:val="20"/>
          <w:szCs w:val="20"/>
          <w:lang w:bidi="en-US"/>
        </w:rPr>
      </w:pPr>
      <w:hyperlink r:id="rId39" w:history="1">
        <w:r w:rsidR="00E12D92" w:rsidRPr="00CA02ED">
          <w:rPr>
            <w:rFonts w:ascii="Calibri" w:eastAsia="Times New Roman" w:hAnsi="Calibri" w:cs="Arial"/>
            <w:color w:val="0000FF"/>
            <w:sz w:val="20"/>
            <w:szCs w:val="20"/>
            <w:u w:val="single"/>
            <w:lang w:bidi="en-US"/>
          </w:rPr>
          <w:t>2 CFR §418</w:t>
        </w:r>
      </w:hyperlink>
      <w:r w:rsidR="00E12D92" w:rsidRPr="00CA02ED">
        <w:rPr>
          <w:rFonts w:ascii="Calibri" w:eastAsia="Times New Roman" w:hAnsi="Calibri" w:cs="Arial"/>
          <w:sz w:val="20"/>
          <w:szCs w:val="20"/>
          <w:lang w:bidi="en-US"/>
        </w:rPr>
        <w:t xml:space="preserve"> – </w:t>
      </w:r>
      <w:r w:rsidR="00E12D92" w:rsidRPr="00CA02ED">
        <w:rPr>
          <w:rFonts w:ascii="Calibri" w:eastAsia="Times New Roman" w:hAnsi="Calibri" w:cs="Arial"/>
          <w:i/>
          <w:sz w:val="20"/>
          <w:szCs w:val="20"/>
          <w:lang w:bidi="en-US"/>
        </w:rPr>
        <w:t xml:space="preserve">USDA implementation of Restrictions on Lobbying - </w:t>
      </w:r>
      <w:r w:rsidR="00E12D92" w:rsidRPr="00CA02ED">
        <w:rPr>
          <w:rFonts w:ascii="Calibri" w:eastAsia="Times New Roman" w:hAnsi="Calibri" w:cs="Arial"/>
          <w:sz w:val="20"/>
          <w:szCs w:val="20"/>
          <w:lang w:bidi="en-US"/>
        </w:rPr>
        <w:t>Imposes prohibitions and requirements for disclosure and certification related to lobbying on recipients of federal contracts, grants, cooperative agreements, and loans.</w:t>
      </w:r>
    </w:p>
    <w:p w14:paraId="576B59D8" w14:textId="77777777"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40" w:history="1">
        <w:r w:rsidR="00E12D92" w:rsidRPr="00CA02ED">
          <w:rPr>
            <w:rFonts w:ascii="Calibri" w:eastAsia="Times New Roman" w:hAnsi="Calibri" w:cs="Arial"/>
            <w:color w:val="0000FF"/>
            <w:sz w:val="20"/>
            <w:szCs w:val="20"/>
            <w:u w:val="single"/>
            <w:lang w:bidi="en-US"/>
          </w:rPr>
          <w:t>2 CFR §421</w:t>
        </w:r>
      </w:hyperlink>
      <w:r w:rsidR="00E12D92" w:rsidRPr="00CA02ED">
        <w:rPr>
          <w:rFonts w:ascii="Calibri" w:eastAsia="Times New Roman" w:hAnsi="Calibri" w:cs="Arial"/>
          <w:sz w:val="20"/>
          <w:szCs w:val="20"/>
          <w:lang w:bidi="en-US"/>
        </w:rPr>
        <w:t xml:space="preserve"> – </w:t>
      </w:r>
      <w:r w:rsidR="00E12D92" w:rsidRPr="00CA02ED">
        <w:rPr>
          <w:rFonts w:ascii="Calibri" w:eastAsia="Times New Roman" w:hAnsi="Calibri" w:cs="Arial"/>
          <w:i/>
          <w:sz w:val="20"/>
          <w:szCs w:val="20"/>
          <w:lang w:bidi="en-US"/>
        </w:rPr>
        <w:t>USDA Implementation of Government-wide Requirements for Drug-Free Workplace (Financial Assistance)</w:t>
      </w:r>
    </w:p>
    <w:p w14:paraId="4C628B5C" w14:textId="77777777"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41" w:anchor="sp7.1.1.a" w:history="1">
        <w:r w:rsidR="00E12D92" w:rsidRPr="00CA02ED">
          <w:rPr>
            <w:rFonts w:ascii="Calibri" w:eastAsia="Times New Roman" w:hAnsi="Calibri" w:cs="Arial"/>
            <w:color w:val="0000FF"/>
            <w:sz w:val="20"/>
            <w:szCs w:val="20"/>
            <w:u w:val="single"/>
            <w:lang w:bidi="en-US"/>
          </w:rPr>
          <w:t>7 CFR §1, subpart A</w:t>
        </w:r>
      </w:hyperlink>
      <w:r w:rsidR="00E12D92" w:rsidRPr="00CA02ED">
        <w:rPr>
          <w:rFonts w:ascii="Calibri" w:eastAsia="Times New Roman" w:hAnsi="Calibri" w:cs="Arial"/>
          <w:sz w:val="20"/>
          <w:szCs w:val="20"/>
          <w:lang w:bidi="en-US"/>
        </w:rPr>
        <w:t xml:space="preserve"> – USDA implementation of the </w:t>
      </w:r>
      <w:r w:rsidR="00E12D92" w:rsidRPr="00CA02ED">
        <w:rPr>
          <w:rFonts w:ascii="Calibri" w:eastAsia="Times New Roman" w:hAnsi="Calibri" w:cs="Arial"/>
          <w:i/>
          <w:sz w:val="20"/>
          <w:szCs w:val="20"/>
          <w:lang w:bidi="en-US"/>
        </w:rPr>
        <w:t>Freedom of Information Act</w:t>
      </w:r>
    </w:p>
    <w:p w14:paraId="7B8924BB" w14:textId="77777777"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42" w:history="1">
        <w:r w:rsidR="00E12D92" w:rsidRPr="00CA02ED">
          <w:rPr>
            <w:rFonts w:ascii="Calibri" w:eastAsia="Times New Roman" w:hAnsi="Calibri" w:cs="Arial"/>
            <w:color w:val="0000FF"/>
            <w:sz w:val="20"/>
            <w:szCs w:val="20"/>
            <w:u w:val="single"/>
            <w:lang w:bidi="en-US"/>
          </w:rPr>
          <w:t>7 CFR §1b</w:t>
        </w:r>
      </w:hyperlink>
      <w:r w:rsidR="00E12D92" w:rsidRPr="00CA02ED">
        <w:rPr>
          <w:rFonts w:ascii="Calibri" w:eastAsia="Times New Roman" w:hAnsi="Calibri" w:cs="Arial"/>
          <w:sz w:val="20"/>
          <w:szCs w:val="20"/>
          <w:lang w:bidi="en-US"/>
        </w:rPr>
        <w:t xml:space="preserve"> – USDA procedures to implement the </w:t>
      </w:r>
      <w:r w:rsidR="00E12D92" w:rsidRPr="00CA02ED">
        <w:rPr>
          <w:rFonts w:ascii="Calibri" w:eastAsia="Times New Roman" w:hAnsi="Calibri" w:cs="Arial"/>
          <w:i/>
          <w:sz w:val="20"/>
          <w:szCs w:val="20"/>
          <w:lang w:bidi="en-US"/>
        </w:rPr>
        <w:t>National Environmental Policy Act of 1969</w:t>
      </w:r>
      <w:r w:rsidR="00E12D92" w:rsidRPr="00CA02ED">
        <w:rPr>
          <w:rFonts w:ascii="Calibri" w:eastAsia="Times New Roman" w:hAnsi="Calibri" w:cs="Arial"/>
          <w:sz w:val="20"/>
          <w:szCs w:val="20"/>
          <w:lang w:bidi="en-US"/>
        </w:rPr>
        <w:t>, as amended</w:t>
      </w:r>
    </w:p>
    <w:p w14:paraId="575311BE" w14:textId="77777777"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43" w:history="1">
        <w:r w:rsidR="00E12D92" w:rsidRPr="00CA02ED">
          <w:rPr>
            <w:rFonts w:ascii="Calibri" w:eastAsia="Times New Roman" w:hAnsi="Calibri" w:cs="Arial"/>
            <w:color w:val="0000FF"/>
            <w:sz w:val="20"/>
            <w:szCs w:val="20"/>
            <w:u w:val="single"/>
            <w:lang w:bidi="en-US"/>
          </w:rPr>
          <w:t>7 CFR §3</w:t>
        </w:r>
      </w:hyperlink>
      <w:r w:rsidR="00E12D92" w:rsidRPr="00CA02ED">
        <w:rPr>
          <w:rFonts w:ascii="Calibri" w:eastAsia="Times New Roman" w:hAnsi="Calibri" w:cs="Arial"/>
          <w:sz w:val="20"/>
          <w:szCs w:val="20"/>
          <w:lang w:bidi="en-US"/>
        </w:rPr>
        <w:t xml:space="preserve"> – USDA implementation of </w:t>
      </w:r>
      <w:r w:rsidR="00E12D92" w:rsidRPr="00CA02ED">
        <w:rPr>
          <w:rFonts w:ascii="Calibri" w:eastAsia="Times New Roman" w:hAnsi="Calibri" w:cs="Arial"/>
          <w:i/>
          <w:sz w:val="20"/>
          <w:szCs w:val="20"/>
          <w:lang w:bidi="en-US"/>
        </w:rPr>
        <w:t>OMB Circular No. A-129</w:t>
      </w:r>
      <w:r w:rsidR="00E12D92" w:rsidRPr="00CA02ED">
        <w:rPr>
          <w:rFonts w:ascii="Calibri" w:eastAsia="Times New Roman" w:hAnsi="Calibri" w:cs="Arial"/>
          <w:sz w:val="20"/>
          <w:szCs w:val="20"/>
          <w:lang w:bidi="en-US"/>
        </w:rPr>
        <w:t xml:space="preserve"> regarding debt collection</w:t>
      </w:r>
    </w:p>
    <w:p w14:paraId="28DC90F3" w14:textId="77777777"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44" w:anchor="sp7.1.15.a" w:history="1">
        <w:r w:rsidR="00E12D92" w:rsidRPr="00CA02ED">
          <w:rPr>
            <w:rFonts w:ascii="Calibri" w:eastAsia="Times New Roman" w:hAnsi="Calibri" w:cs="Arial"/>
            <w:color w:val="0000FF"/>
            <w:sz w:val="20"/>
            <w:szCs w:val="20"/>
            <w:u w:val="single"/>
            <w:lang w:bidi="en-US"/>
          </w:rPr>
          <w:t>7 CFR §15, subpart A</w:t>
        </w:r>
      </w:hyperlink>
      <w:r w:rsidR="00E12D92" w:rsidRPr="00CA02ED">
        <w:rPr>
          <w:rFonts w:ascii="Calibri" w:eastAsia="Times New Roman" w:hAnsi="Calibri" w:cs="Arial"/>
          <w:sz w:val="20"/>
          <w:szCs w:val="20"/>
          <w:lang w:bidi="en-US"/>
        </w:rPr>
        <w:t xml:space="preserve"> – USDA implementation of Title VI of the </w:t>
      </w:r>
      <w:r w:rsidR="00E12D92" w:rsidRPr="00CA02ED">
        <w:rPr>
          <w:rFonts w:ascii="Calibri" w:eastAsia="Times New Roman" w:hAnsi="Calibri" w:cs="Arial"/>
          <w:i/>
          <w:sz w:val="20"/>
          <w:szCs w:val="20"/>
          <w:lang w:bidi="en-US"/>
        </w:rPr>
        <w:t>Civil Rights Act of 1964</w:t>
      </w:r>
      <w:r w:rsidR="00E12D92" w:rsidRPr="00CA02ED">
        <w:rPr>
          <w:rFonts w:ascii="Calibri" w:eastAsia="Times New Roman" w:hAnsi="Calibri" w:cs="Arial"/>
          <w:sz w:val="20"/>
          <w:szCs w:val="20"/>
          <w:lang w:bidi="en-US"/>
        </w:rPr>
        <w:t>, as amended, which prohibits you from discriminating on the basis of race, color, or national origin (42 U.S.C. 2000d et seq.)</w:t>
      </w:r>
    </w:p>
    <w:p w14:paraId="30B17579" w14:textId="77777777" w:rsidR="00E12D92" w:rsidRPr="00CA02ED" w:rsidRDefault="00E12D92" w:rsidP="00CA02ED">
      <w:pPr>
        <w:widowControl/>
        <w:spacing w:before="120" w:after="120" w:line="276" w:lineRule="auto"/>
        <w:ind w:left="270"/>
        <w:rPr>
          <w:rFonts w:ascii="Calibri" w:eastAsia="Times New Roman" w:hAnsi="Calibri" w:cs="Arial"/>
          <w:sz w:val="20"/>
          <w:szCs w:val="20"/>
          <w:lang w:bidi="en-US"/>
        </w:rPr>
      </w:pPr>
      <w:r w:rsidRPr="00CA02ED">
        <w:rPr>
          <w:rFonts w:ascii="Calibri" w:eastAsia="Calibri" w:hAnsi="Calibri" w:cs="Times New Roman"/>
          <w:color w:val="000000"/>
          <w:sz w:val="20"/>
          <w:szCs w:val="20"/>
        </w:rPr>
        <w:t xml:space="preserve">As clarified by Executive Order 13166, Improving Access to Services for Persons with Limited English Proficiency, and resulting agency guidance, national origin discrimination includes discrimination on the basis of limited English proficiency (LEP). To ensure compliance with Title VI, you must take reasonable steps to ensure that LEP persons have meaningful access to your programs </w:t>
      </w:r>
      <w:r w:rsidRPr="00CA02ED">
        <w:rPr>
          <w:rFonts w:ascii="Calibri" w:eastAsia="Calibri" w:hAnsi="Calibri" w:cs="Times New Roman"/>
          <w:i/>
          <w:iCs/>
          <w:color w:val="000000"/>
          <w:sz w:val="20"/>
          <w:szCs w:val="20"/>
        </w:rPr>
        <w:t xml:space="preserve">in accordance with </w:t>
      </w:r>
      <w:hyperlink r:id="rId45" w:history="1">
        <w:r w:rsidRPr="00CA02ED">
          <w:rPr>
            <w:rFonts w:ascii="Calibri" w:eastAsia="Calibri" w:hAnsi="Calibri" w:cs="Times New Roman"/>
            <w:i/>
            <w:iCs/>
            <w:color w:val="0000FF"/>
            <w:sz w:val="20"/>
            <w:szCs w:val="20"/>
            <w:u w:val="single"/>
          </w:rPr>
          <w:t xml:space="preserve"> LEP Implementation Strategy for AMS’ Federally-Assisted Programs</w:t>
        </w:r>
      </w:hyperlink>
      <w:r w:rsidRPr="00CA02ED">
        <w:rPr>
          <w:rFonts w:ascii="Calibri" w:eastAsia="Calibri" w:hAnsi="Calibri" w:cs="Times New Roman"/>
          <w:i/>
          <w:iCs/>
          <w:color w:val="000000"/>
          <w:sz w:val="20"/>
          <w:szCs w:val="20"/>
        </w:rPr>
        <w:t>.</w:t>
      </w:r>
      <w:r w:rsidRPr="00CA02ED">
        <w:rPr>
          <w:rFonts w:ascii="Calibri" w:eastAsia="Calibri" w:hAnsi="Calibri" w:cs="Times New Roman"/>
          <w:color w:val="000000"/>
          <w:sz w:val="20"/>
          <w:szCs w:val="20"/>
        </w:rPr>
        <w:t xml:space="preserve"> Meaningful access may entail providing language assistance services, including oral and written translation, where necessary. You are encouraged to consider the need for language services for LEP persons served or encountered both in developing your budgets and in conducting your programs and activities. For assistance and information regarding your LEP obligations, go to </w:t>
      </w:r>
      <w:hyperlink r:id="rId46" w:history="1">
        <w:r w:rsidRPr="00CA02ED">
          <w:rPr>
            <w:rFonts w:ascii="Calibri" w:eastAsia="Calibri" w:hAnsi="Calibri" w:cs="Times New Roman"/>
            <w:i/>
            <w:iCs/>
            <w:color w:val="0000FF"/>
            <w:sz w:val="20"/>
            <w:szCs w:val="20"/>
            <w:u w:val="single"/>
          </w:rPr>
          <w:t>http://www.lep.gov</w:t>
        </w:r>
      </w:hyperlink>
      <w:r w:rsidRPr="00CA02ED">
        <w:rPr>
          <w:rFonts w:ascii="Calibri" w:eastAsia="Calibri" w:hAnsi="Calibri" w:cs="Times New Roman"/>
          <w:color w:val="000000"/>
          <w:sz w:val="20"/>
          <w:szCs w:val="20"/>
        </w:rPr>
        <w:t>.</w:t>
      </w:r>
    </w:p>
    <w:p w14:paraId="22F46977" w14:textId="77777777"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47" w:history="1">
        <w:r w:rsidR="00E12D92" w:rsidRPr="00CA02ED">
          <w:rPr>
            <w:rFonts w:ascii="Calibri" w:eastAsia="Times New Roman" w:hAnsi="Calibri" w:cs="Arial"/>
            <w:color w:val="0000FF"/>
            <w:sz w:val="20"/>
            <w:szCs w:val="20"/>
            <w:u w:val="single"/>
            <w:lang w:bidi="en-US"/>
          </w:rPr>
          <w:t>7 CFR §331</w:t>
        </w:r>
      </w:hyperlink>
      <w:r w:rsidR="00E12D92" w:rsidRPr="00CA02ED">
        <w:rPr>
          <w:rFonts w:ascii="Calibri" w:eastAsia="Times New Roman" w:hAnsi="Calibri" w:cs="Arial"/>
          <w:sz w:val="20"/>
          <w:szCs w:val="20"/>
          <w:lang w:bidi="en-US"/>
        </w:rPr>
        <w:t xml:space="preserve"> and </w:t>
      </w:r>
      <w:hyperlink r:id="rId48" w:history="1">
        <w:r w:rsidR="00E12D92" w:rsidRPr="00CA02ED">
          <w:rPr>
            <w:rFonts w:ascii="Calibri" w:eastAsia="Times New Roman" w:hAnsi="Calibri" w:cs="Arial"/>
            <w:color w:val="0000FF"/>
            <w:sz w:val="20"/>
            <w:szCs w:val="20"/>
            <w:u w:val="single"/>
            <w:lang w:bidi="en-US"/>
          </w:rPr>
          <w:t>9 CFR §121</w:t>
        </w:r>
      </w:hyperlink>
      <w:r w:rsidR="00E12D92" w:rsidRPr="00CA02ED">
        <w:rPr>
          <w:rFonts w:ascii="Calibri" w:eastAsia="Times New Roman" w:hAnsi="Calibri" w:cs="Arial"/>
          <w:sz w:val="20"/>
          <w:szCs w:val="20"/>
          <w:lang w:bidi="en-US"/>
        </w:rPr>
        <w:t xml:space="preserve">—USDA implementation of the </w:t>
      </w:r>
      <w:r w:rsidR="00E12D92" w:rsidRPr="00CA02ED">
        <w:rPr>
          <w:rFonts w:ascii="Calibri" w:eastAsia="Times New Roman" w:hAnsi="Calibri" w:cs="Arial"/>
          <w:i/>
          <w:sz w:val="20"/>
          <w:szCs w:val="20"/>
          <w:lang w:bidi="en-US"/>
        </w:rPr>
        <w:t>Agricultural Bioterrorism Protection Act of 2002</w:t>
      </w:r>
    </w:p>
    <w:p w14:paraId="157ED126" w14:textId="79FFB424"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49" w:history="1">
        <w:r w:rsidR="00E12D92" w:rsidRPr="00CA02ED">
          <w:rPr>
            <w:rFonts w:ascii="Calibri" w:eastAsia="Times New Roman" w:hAnsi="Calibri" w:cs="Arial"/>
            <w:color w:val="0000FF"/>
            <w:sz w:val="20"/>
            <w:szCs w:val="20"/>
            <w:u w:val="single"/>
            <w:lang w:bidi="en-US"/>
          </w:rPr>
          <w:t>35 U.S.C. 200 et seq.</w:t>
        </w:r>
      </w:hyperlink>
      <w:r w:rsidR="00E12D92" w:rsidRPr="00CA02ED">
        <w:rPr>
          <w:rFonts w:ascii="Calibri" w:eastAsia="Times New Roman" w:hAnsi="Calibri" w:cs="Arial"/>
          <w:sz w:val="20"/>
          <w:szCs w:val="20"/>
          <w:lang w:bidi="en-US"/>
        </w:rPr>
        <w:t xml:space="preserve">—Bayh Dole Act, controlling allocation of rights to inventions made by employees of small business firms and domestic nonprofit organizations, including universities, in federally-assisted programs (implementing regulations are contained in </w:t>
      </w:r>
      <w:hyperlink r:id="rId50" w:history="1">
        <w:r w:rsidR="00E12D92" w:rsidRPr="00CA02ED">
          <w:rPr>
            <w:rFonts w:ascii="Calibri" w:eastAsia="Times New Roman" w:hAnsi="Calibri" w:cs="Arial"/>
            <w:color w:val="0000FF"/>
            <w:sz w:val="20"/>
            <w:szCs w:val="20"/>
            <w:u w:val="single"/>
            <w:lang w:bidi="en-US"/>
          </w:rPr>
          <w:t>37 CFR §401</w:t>
        </w:r>
      </w:hyperlink>
      <w:r w:rsidR="00E12D92" w:rsidRPr="00CA02ED">
        <w:rPr>
          <w:rFonts w:ascii="Calibri" w:eastAsia="Times New Roman" w:hAnsi="Calibri" w:cs="Arial"/>
          <w:sz w:val="20"/>
          <w:szCs w:val="20"/>
          <w:lang w:bidi="en-US"/>
        </w:rPr>
        <w:t>).</w:t>
      </w:r>
    </w:p>
    <w:p w14:paraId="3D2A6D41" w14:textId="77777777"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51" w:anchor="sg41.4.301_610_1125.sg2" w:history="1">
        <w:r w:rsidR="00E12D92" w:rsidRPr="00CA02ED">
          <w:rPr>
            <w:rFonts w:ascii="Calibri" w:eastAsia="Times New Roman" w:hAnsi="Calibri" w:cs="Arial"/>
            <w:color w:val="0000FF"/>
            <w:sz w:val="20"/>
            <w:szCs w:val="20"/>
            <w:u w:val="single"/>
            <w:lang w:bidi="en-US"/>
          </w:rPr>
          <w:t>41 CFR §§301-10.131 to 301-10.143</w:t>
        </w:r>
      </w:hyperlink>
      <w:r w:rsidR="00E12D92" w:rsidRPr="00CA02ED">
        <w:rPr>
          <w:rFonts w:ascii="Calibri" w:eastAsia="Times New Roman" w:hAnsi="Calibri" w:cs="Arial"/>
          <w:sz w:val="20"/>
          <w:szCs w:val="20"/>
          <w:lang w:bidi="en-US"/>
        </w:rPr>
        <w:t xml:space="preserve"> – </w:t>
      </w:r>
      <w:r w:rsidR="00E12D92" w:rsidRPr="00CA02ED">
        <w:rPr>
          <w:rFonts w:ascii="Calibri" w:eastAsia="Times New Roman" w:hAnsi="Calibri" w:cs="Arial"/>
          <w:i/>
          <w:sz w:val="20"/>
          <w:szCs w:val="20"/>
          <w:lang w:bidi="en-US"/>
        </w:rPr>
        <w:t>Use of United States Flag Air Carriers</w:t>
      </w:r>
      <w:r w:rsidR="00E12D92" w:rsidRPr="00CA02ED">
        <w:rPr>
          <w:rFonts w:ascii="Calibri" w:eastAsia="Times New Roman" w:hAnsi="Calibri" w:cs="Arial"/>
          <w:sz w:val="20"/>
          <w:szCs w:val="20"/>
          <w:lang w:bidi="en-US"/>
        </w:rPr>
        <w:t xml:space="preserve">, which implements the </w:t>
      </w:r>
      <w:r w:rsidR="00E12D92" w:rsidRPr="00CA02ED">
        <w:rPr>
          <w:rFonts w:ascii="Calibri" w:eastAsia="Times New Roman" w:hAnsi="Calibri" w:cs="Arial"/>
          <w:i/>
          <w:sz w:val="20"/>
          <w:szCs w:val="20"/>
          <w:lang w:bidi="en-US"/>
        </w:rPr>
        <w:t>Fly America Act</w:t>
      </w:r>
      <w:r w:rsidR="00E12D92" w:rsidRPr="00CA02ED">
        <w:rPr>
          <w:rFonts w:ascii="Calibri" w:eastAsia="Times New Roman" w:hAnsi="Calibri" w:cs="Arial"/>
          <w:sz w:val="20"/>
          <w:szCs w:val="20"/>
          <w:lang w:bidi="en-US"/>
        </w:rPr>
        <w:t xml:space="preserve"> (</w:t>
      </w:r>
      <w:hyperlink r:id="rId52" w:history="1">
        <w:r w:rsidR="00E12D92" w:rsidRPr="00CA02ED">
          <w:rPr>
            <w:rFonts w:ascii="Calibri" w:eastAsia="Times New Roman" w:hAnsi="Calibri" w:cs="Arial"/>
            <w:color w:val="0000FF"/>
            <w:sz w:val="20"/>
            <w:szCs w:val="20"/>
            <w:u w:val="single"/>
            <w:lang w:bidi="en-US"/>
          </w:rPr>
          <w:t>49 U.S.C. 40118</w:t>
        </w:r>
      </w:hyperlink>
      <w:r w:rsidR="00E12D92" w:rsidRPr="00CA02ED">
        <w:rPr>
          <w:rFonts w:ascii="Calibri" w:eastAsia="Times New Roman" w:hAnsi="Calibri" w:cs="Arial"/>
          <w:sz w:val="20"/>
          <w:szCs w:val="20"/>
          <w:lang w:bidi="en-US"/>
        </w:rPr>
        <w:t xml:space="preserve">).  For more information see </w:t>
      </w:r>
      <w:hyperlink r:id="rId53" w:history="1">
        <w:r w:rsidR="00E12D92" w:rsidRPr="00CA02ED">
          <w:rPr>
            <w:rFonts w:ascii="Calibri" w:eastAsia="Times New Roman" w:hAnsi="Calibri" w:cs="Arial"/>
            <w:color w:val="0000FF"/>
            <w:sz w:val="20"/>
            <w:szCs w:val="20"/>
            <w:u w:val="single"/>
            <w:lang w:bidi="en-US"/>
          </w:rPr>
          <w:t>http://www.gsa.gov/portal/content/103191</w:t>
        </w:r>
      </w:hyperlink>
      <w:r w:rsidR="00E12D92" w:rsidRPr="00CA02ED">
        <w:rPr>
          <w:rFonts w:ascii="Calibri" w:eastAsia="Times New Roman" w:hAnsi="Calibri" w:cs="Arial"/>
          <w:color w:val="0000FF"/>
          <w:sz w:val="20"/>
          <w:szCs w:val="20"/>
          <w:u w:val="single"/>
          <w:lang w:bidi="en-US"/>
        </w:rPr>
        <w:t>.</w:t>
      </w:r>
    </w:p>
    <w:p w14:paraId="1FAE3746" w14:textId="77777777"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54" w:history="1">
        <w:r w:rsidR="00E12D92" w:rsidRPr="00CA02ED">
          <w:rPr>
            <w:rFonts w:ascii="Calibri" w:eastAsia="Times New Roman" w:hAnsi="Calibri" w:cs="Arial"/>
            <w:color w:val="0000FF"/>
            <w:sz w:val="20"/>
            <w:szCs w:val="20"/>
            <w:u w:val="single"/>
            <w:lang w:bidi="en-US"/>
          </w:rPr>
          <w:t>48 CFR §25</w:t>
        </w:r>
      </w:hyperlink>
      <w:r w:rsidR="00E12D92" w:rsidRPr="00CA02ED">
        <w:rPr>
          <w:rFonts w:ascii="Calibri" w:eastAsia="Times New Roman" w:hAnsi="Calibri" w:cs="Arial"/>
          <w:sz w:val="20"/>
          <w:szCs w:val="20"/>
          <w:lang w:bidi="en-US"/>
        </w:rPr>
        <w:t xml:space="preserve"> – </w:t>
      </w:r>
      <w:r w:rsidR="00E12D92" w:rsidRPr="00CA02ED">
        <w:rPr>
          <w:rFonts w:ascii="Calibri" w:eastAsia="Times New Roman" w:hAnsi="Calibri" w:cs="Arial"/>
          <w:i/>
          <w:sz w:val="20"/>
          <w:szCs w:val="20"/>
          <w:lang w:bidi="en-US"/>
        </w:rPr>
        <w:t>Foreign Acquisition</w:t>
      </w:r>
      <w:r w:rsidR="00E12D92" w:rsidRPr="00CA02ED">
        <w:rPr>
          <w:rFonts w:ascii="Calibri" w:eastAsia="Times New Roman" w:hAnsi="Calibri" w:cs="Arial"/>
          <w:sz w:val="20"/>
          <w:szCs w:val="20"/>
          <w:lang w:bidi="en-US"/>
        </w:rPr>
        <w:t xml:space="preserve">, which implements the </w:t>
      </w:r>
      <w:r w:rsidR="00E12D92" w:rsidRPr="00CA02ED">
        <w:rPr>
          <w:rFonts w:ascii="Calibri" w:eastAsia="Times New Roman" w:hAnsi="Calibri" w:cs="Arial"/>
          <w:i/>
          <w:sz w:val="20"/>
          <w:szCs w:val="20"/>
          <w:lang w:bidi="en-US"/>
        </w:rPr>
        <w:t>Buy American Act</w:t>
      </w:r>
      <w:r w:rsidR="00E12D92" w:rsidRPr="00CA02ED">
        <w:rPr>
          <w:rFonts w:ascii="Calibri" w:eastAsia="Times New Roman" w:hAnsi="Calibri" w:cs="Arial"/>
          <w:sz w:val="20"/>
          <w:szCs w:val="20"/>
          <w:lang w:bidi="en-US"/>
        </w:rPr>
        <w:t xml:space="preserve"> (</w:t>
      </w:r>
      <w:hyperlink r:id="rId55" w:history="1">
        <w:r w:rsidR="00E12D92" w:rsidRPr="00CA02ED">
          <w:rPr>
            <w:rFonts w:ascii="Calibri" w:eastAsia="Times New Roman" w:hAnsi="Calibri" w:cs="Arial"/>
            <w:color w:val="0000FF"/>
            <w:sz w:val="20"/>
            <w:szCs w:val="20"/>
            <w:u w:val="single"/>
            <w:lang w:bidi="en-US"/>
          </w:rPr>
          <w:t>41 U.S.C. Ch. 83</w:t>
        </w:r>
      </w:hyperlink>
      <w:r w:rsidR="00E12D92" w:rsidRPr="00CA02ED">
        <w:rPr>
          <w:rFonts w:ascii="Calibri" w:eastAsia="Times New Roman" w:hAnsi="Calibri" w:cs="Arial"/>
          <w:sz w:val="20"/>
          <w:szCs w:val="20"/>
          <w:lang w:bidi="en-US"/>
        </w:rPr>
        <w:t>)</w:t>
      </w:r>
    </w:p>
    <w:p w14:paraId="798B380A" w14:textId="77777777" w:rsidR="00E12D92" w:rsidRPr="00CA02ED" w:rsidRDefault="009719C3" w:rsidP="00CA02ED">
      <w:pPr>
        <w:widowControl/>
        <w:spacing w:before="120" w:after="120" w:line="276" w:lineRule="auto"/>
        <w:ind w:left="270"/>
        <w:rPr>
          <w:rFonts w:ascii="Calibri" w:eastAsia="Times New Roman" w:hAnsi="Calibri" w:cs="Arial"/>
          <w:sz w:val="20"/>
          <w:szCs w:val="20"/>
          <w:lang w:bidi="en-US"/>
        </w:rPr>
      </w:pPr>
      <w:hyperlink r:id="rId56" w:anchor="sp48.1.31.31_12" w:history="1">
        <w:r w:rsidR="00E12D92" w:rsidRPr="00CA02ED">
          <w:rPr>
            <w:rFonts w:ascii="Calibri" w:eastAsia="Times New Roman" w:hAnsi="Calibri" w:cs="Arial"/>
            <w:color w:val="0000FF"/>
            <w:sz w:val="20"/>
            <w:szCs w:val="20"/>
            <w:u w:val="single"/>
            <w:lang w:bidi="en-US"/>
          </w:rPr>
          <w:t>48 CFR subpart 31.2</w:t>
        </w:r>
      </w:hyperlink>
      <w:r w:rsidR="00E12D92" w:rsidRPr="00CA02ED">
        <w:rPr>
          <w:rFonts w:ascii="Calibri" w:eastAsia="Times New Roman" w:hAnsi="Calibri" w:cs="Arial"/>
          <w:sz w:val="20"/>
          <w:szCs w:val="20"/>
          <w:lang w:bidi="en-US"/>
        </w:rPr>
        <w:t xml:space="preserve"> – </w:t>
      </w:r>
      <w:r w:rsidR="00E12D92" w:rsidRPr="00CA02ED">
        <w:rPr>
          <w:rFonts w:ascii="Calibri" w:eastAsia="Times New Roman" w:hAnsi="Calibri" w:cs="Arial"/>
          <w:i/>
          <w:sz w:val="20"/>
          <w:szCs w:val="20"/>
          <w:lang w:bidi="en-US"/>
        </w:rPr>
        <w:t>Contracts with Commercial Organizations</w:t>
      </w:r>
    </w:p>
    <w:p w14:paraId="6CF1E000" w14:textId="77777777" w:rsidR="00E12D92" w:rsidRPr="00CA02ED" w:rsidRDefault="009719C3" w:rsidP="00CA02ED">
      <w:pPr>
        <w:widowControl/>
        <w:spacing w:before="120" w:after="120" w:line="276" w:lineRule="auto"/>
        <w:ind w:left="270"/>
        <w:contextualSpacing/>
        <w:rPr>
          <w:rFonts w:ascii="Calibri" w:eastAsia="Times New Roman" w:hAnsi="Calibri" w:cs="Arial"/>
          <w:sz w:val="20"/>
          <w:szCs w:val="20"/>
          <w:lang w:bidi="en-US"/>
        </w:rPr>
      </w:pPr>
      <w:hyperlink r:id="rId57" w:history="1">
        <w:r w:rsidR="00E12D92" w:rsidRPr="00CA02ED">
          <w:rPr>
            <w:rFonts w:ascii="Calibri" w:eastAsia="Times New Roman" w:hAnsi="Calibri" w:cs="Arial"/>
            <w:color w:val="0000FF"/>
            <w:sz w:val="20"/>
            <w:szCs w:val="20"/>
            <w:u w:val="single"/>
            <w:lang w:bidi="en-US"/>
          </w:rPr>
          <w:t>44 U.S.C. 3541 et seq. (Pub. L. 107-347)</w:t>
        </w:r>
      </w:hyperlink>
      <w:r w:rsidR="00E12D92" w:rsidRPr="00CA02ED">
        <w:rPr>
          <w:rFonts w:ascii="Calibri" w:eastAsia="Times New Roman" w:hAnsi="Calibri" w:cs="Arial"/>
          <w:sz w:val="20"/>
          <w:szCs w:val="20"/>
          <w:lang w:bidi="en-US"/>
        </w:rPr>
        <w:t xml:space="preserve"> – </w:t>
      </w:r>
      <w:r w:rsidR="00E12D92" w:rsidRPr="00CA02ED">
        <w:rPr>
          <w:rFonts w:ascii="Calibri" w:eastAsia="Times New Roman" w:hAnsi="Calibri" w:cs="Arial"/>
          <w:i/>
          <w:sz w:val="20"/>
          <w:szCs w:val="20"/>
          <w:lang w:bidi="en-US"/>
        </w:rPr>
        <w:t>Federal Information System Security Management Act of 2002</w:t>
      </w:r>
      <w:r w:rsidR="00E12D92" w:rsidRPr="00CA02ED">
        <w:rPr>
          <w:rFonts w:ascii="Calibri" w:eastAsia="Times New Roman" w:hAnsi="Calibri" w:cs="Arial"/>
          <w:sz w:val="20"/>
          <w:szCs w:val="20"/>
          <w:lang w:bidi="en-US"/>
        </w:rPr>
        <w:t xml:space="preserve"> (FISMA)</w:t>
      </w:r>
    </w:p>
    <w:p w14:paraId="162B5052" w14:textId="77777777" w:rsidR="00E12D92" w:rsidRPr="00CA02ED" w:rsidRDefault="00E12D92" w:rsidP="00CA02ED">
      <w:pPr>
        <w:widowControl/>
        <w:spacing w:before="120" w:after="120" w:line="276" w:lineRule="auto"/>
        <w:ind w:left="270"/>
        <w:rPr>
          <w:rFonts w:ascii="Calibri" w:eastAsia="Times New Roman" w:hAnsi="Calibri" w:cs="Arial"/>
          <w:sz w:val="20"/>
          <w:szCs w:val="20"/>
          <w:lang w:bidi="en-US"/>
        </w:rPr>
      </w:pPr>
      <w:r w:rsidRPr="00CA02ED">
        <w:rPr>
          <w:rFonts w:ascii="Calibri" w:eastAsia="Times New Roman" w:hAnsi="Calibri" w:cs="Arial"/>
          <w:sz w:val="20"/>
          <w:szCs w:val="20"/>
          <w:lang w:bidi="en-US"/>
        </w:rPr>
        <w:t>An Act designed to improve computer and network security within the Federal Government. Applies to recipients if it will collect, store, process, transmit, or use information on behalf of AMS.</w:t>
      </w:r>
    </w:p>
    <w:p w14:paraId="16B5180F" w14:textId="77777777" w:rsidR="00E12D92" w:rsidRPr="00CA02ED" w:rsidRDefault="00E12D92" w:rsidP="00CA02ED">
      <w:pPr>
        <w:widowControl/>
        <w:spacing w:before="120" w:after="120" w:line="276" w:lineRule="auto"/>
        <w:ind w:left="270"/>
        <w:rPr>
          <w:rFonts w:ascii="Calibri" w:eastAsia="Times New Roman" w:hAnsi="Calibri" w:cs="Arial"/>
          <w:sz w:val="20"/>
          <w:szCs w:val="20"/>
          <w:lang w:bidi="en-US"/>
        </w:rPr>
      </w:pPr>
      <w:r w:rsidRPr="00CA02ED">
        <w:rPr>
          <w:rFonts w:ascii="Calibri" w:eastAsia="Times New Roman" w:hAnsi="Calibri" w:cs="Arial"/>
          <w:sz w:val="20"/>
          <w:szCs w:val="20"/>
          <w:lang w:bidi="en-US"/>
        </w:rPr>
        <w:t xml:space="preserve">Motor Vehicle Safety – </w:t>
      </w:r>
      <w:r w:rsidRPr="00CA02ED">
        <w:rPr>
          <w:rFonts w:ascii="Calibri" w:eastAsia="Times New Roman" w:hAnsi="Calibri" w:cs="Arial"/>
          <w:i/>
          <w:sz w:val="20"/>
          <w:szCs w:val="20"/>
          <w:lang w:bidi="en-US"/>
        </w:rPr>
        <w:t>Highway Safety Act of 1966</w:t>
      </w:r>
      <w:r w:rsidRPr="00CA02ED">
        <w:rPr>
          <w:rFonts w:ascii="Calibri" w:eastAsia="Times New Roman" w:hAnsi="Calibri" w:cs="Arial"/>
          <w:sz w:val="20"/>
          <w:szCs w:val="20"/>
          <w:lang w:bidi="en-US"/>
        </w:rPr>
        <w:t>, as amended (</w:t>
      </w:r>
      <w:hyperlink r:id="rId58" w:history="1">
        <w:r w:rsidRPr="00CA02ED">
          <w:rPr>
            <w:rFonts w:ascii="Calibri" w:eastAsia="Times New Roman" w:hAnsi="Calibri" w:cs="Arial"/>
            <w:color w:val="0000FF"/>
            <w:sz w:val="20"/>
            <w:szCs w:val="20"/>
            <w:u w:val="single"/>
            <w:lang w:bidi="en-US"/>
          </w:rPr>
          <w:t>23 U.S.C. 402</w:t>
        </w:r>
      </w:hyperlink>
      <w:r w:rsidRPr="00CA02ED">
        <w:rPr>
          <w:rFonts w:ascii="Calibri" w:eastAsia="Times New Roman" w:hAnsi="Calibri" w:cs="Arial"/>
          <w:sz w:val="20"/>
          <w:szCs w:val="20"/>
          <w:lang w:bidi="en-US"/>
        </w:rPr>
        <w:t xml:space="preserve"> &amp; </w:t>
      </w:r>
      <w:hyperlink r:id="rId59" w:history="1">
        <w:r w:rsidRPr="00CA02ED">
          <w:rPr>
            <w:rFonts w:ascii="Calibri" w:eastAsia="Times New Roman" w:hAnsi="Calibri" w:cs="Arial"/>
            <w:color w:val="0000FF"/>
            <w:sz w:val="20"/>
            <w:szCs w:val="20"/>
            <w:u w:val="single"/>
            <w:lang w:bidi="en-US"/>
          </w:rPr>
          <w:t>403</w:t>
        </w:r>
      </w:hyperlink>
      <w:r w:rsidRPr="00CA02ED">
        <w:rPr>
          <w:rFonts w:ascii="Calibri" w:eastAsia="Times New Roman" w:hAnsi="Calibri" w:cs="Arial"/>
          <w:sz w:val="20"/>
          <w:szCs w:val="20"/>
          <w:lang w:bidi="en-US"/>
        </w:rPr>
        <w:t xml:space="preserve">); </w:t>
      </w:r>
      <w:r w:rsidRPr="00CA02ED">
        <w:rPr>
          <w:rFonts w:ascii="Calibri" w:eastAsia="Times New Roman" w:hAnsi="Calibri" w:cs="Arial"/>
          <w:i/>
          <w:sz w:val="20"/>
          <w:szCs w:val="20"/>
          <w:lang w:bidi="en-US"/>
        </w:rPr>
        <w:t>Government Organization and Employees Act,</w:t>
      </w:r>
      <w:r w:rsidRPr="00CA02ED">
        <w:rPr>
          <w:rFonts w:ascii="Calibri" w:eastAsia="Times New Roman" w:hAnsi="Calibri" w:cs="Arial"/>
          <w:sz w:val="20"/>
          <w:szCs w:val="20"/>
          <w:lang w:bidi="en-US"/>
        </w:rPr>
        <w:t xml:space="preserve"> as amended (</w:t>
      </w:r>
      <w:hyperlink r:id="rId60" w:history="1">
        <w:r w:rsidRPr="00CA02ED">
          <w:rPr>
            <w:rFonts w:ascii="Calibri" w:eastAsia="Times New Roman" w:hAnsi="Calibri" w:cs="Arial"/>
            <w:color w:val="0000FF"/>
            <w:sz w:val="20"/>
            <w:szCs w:val="20"/>
            <w:u w:val="single"/>
            <w:lang w:bidi="en-US"/>
          </w:rPr>
          <w:t>5 U.S.C. 7902 (c)</w:t>
        </w:r>
      </w:hyperlink>
      <w:r w:rsidRPr="00CA02ED">
        <w:rPr>
          <w:rFonts w:ascii="Calibri" w:eastAsia="Times New Roman" w:hAnsi="Calibri" w:cs="Arial"/>
          <w:sz w:val="20"/>
          <w:szCs w:val="20"/>
          <w:lang w:bidi="en-US"/>
        </w:rPr>
        <w:t xml:space="preserve">); </w:t>
      </w:r>
      <w:r w:rsidRPr="00CA02ED">
        <w:rPr>
          <w:rFonts w:ascii="Calibri" w:eastAsia="Times New Roman" w:hAnsi="Calibri" w:cs="Arial"/>
          <w:i/>
          <w:sz w:val="20"/>
          <w:szCs w:val="20"/>
          <w:lang w:bidi="en-US"/>
        </w:rPr>
        <w:t>Occupational Safety and Health Act of 1970</w:t>
      </w:r>
      <w:r w:rsidRPr="00CA02ED">
        <w:rPr>
          <w:rFonts w:ascii="Calibri" w:eastAsia="Times New Roman" w:hAnsi="Calibri" w:cs="Arial"/>
          <w:sz w:val="20"/>
          <w:szCs w:val="20"/>
          <w:lang w:bidi="en-US"/>
        </w:rPr>
        <w:t>, as amended (</w:t>
      </w:r>
      <w:hyperlink r:id="rId61" w:history="1">
        <w:r w:rsidRPr="00CA02ED">
          <w:rPr>
            <w:rFonts w:ascii="Calibri" w:eastAsia="Times New Roman" w:hAnsi="Calibri" w:cs="Arial"/>
            <w:color w:val="0000FF"/>
            <w:sz w:val="20"/>
            <w:szCs w:val="20"/>
            <w:u w:val="single"/>
            <w:lang w:bidi="en-US"/>
          </w:rPr>
          <w:t>29 U.S.C. 668</w:t>
        </w:r>
      </w:hyperlink>
      <w:r w:rsidRPr="00CA02ED">
        <w:rPr>
          <w:rFonts w:ascii="Calibri" w:eastAsia="Times New Roman" w:hAnsi="Calibri" w:cs="Arial"/>
          <w:sz w:val="20"/>
          <w:szCs w:val="20"/>
          <w:lang w:bidi="en-US"/>
        </w:rPr>
        <w:t xml:space="preserve">); </w:t>
      </w:r>
      <w:r w:rsidRPr="00CA02ED">
        <w:rPr>
          <w:rFonts w:ascii="Calibri" w:eastAsia="Times New Roman" w:hAnsi="Calibri" w:cs="Arial"/>
          <w:i/>
          <w:sz w:val="20"/>
          <w:szCs w:val="20"/>
          <w:lang w:bidi="en-US"/>
        </w:rPr>
        <w:t>Federal Property and Administrative Services Act of 1949</w:t>
      </w:r>
      <w:r w:rsidRPr="00CA02ED">
        <w:rPr>
          <w:rFonts w:ascii="Calibri" w:eastAsia="Times New Roman" w:hAnsi="Calibri" w:cs="Arial"/>
          <w:sz w:val="20"/>
          <w:szCs w:val="20"/>
          <w:lang w:bidi="en-US"/>
        </w:rPr>
        <w:t>, as amended (</w:t>
      </w:r>
      <w:hyperlink r:id="rId62" w:history="1">
        <w:r w:rsidRPr="00CA02ED">
          <w:rPr>
            <w:rFonts w:ascii="Calibri" w:eastAsia="Times New Roman" w:hAnsi="Calibri" w:cs="Arial"/>
            <w:color w:val="0000FF"/>
            <w:sz w:val="20"/>
            <w:szCs w:val="20"/>
            <w:u w:val="single"/>
            <w:lang w:bidi="en-US"/>
          </w:rPr>
          <w:t>40 U.S.C. 101, et seq.</w:t>
        </w:r>
      </w:hyperlink>
      <w:r w:rsidRPr="00CA02ED">
        <w:rPr>
          <w:rFonts w:ascii="Calibri" w:eastAsia="Times New Roman" w:hAnsi="Calibri" w:cs="Arial"/>
          <w:sz w:val="20"/>
          <w:szCs w:val="20"/>
          <w:lang w:bidi="en-US"/>
        </w:rPr>
        <w:t xml:space="preserve">); </w:t>
      </w:r>
      <w:r w:rsidRPr="00CA02ED">
        <w:rPr>
          <w:rFonts w:ascii="Calibri" w:eastAsia="Times New Roman" w:hAnsi="Calibri" w:cs="Arial"/>
          <w:i/>
          <w:sz w:val="20"/>
          <w:szCs w:val="20"/>
          <w:lang w:bidi="en-US"/>
        </w:rPr>
        <w:t>Increasing Seat Belt Use in the United States</w:t>
      </w:r>
      <w:r w:rsidRPr="00CA02ED">
        <w:rPr>
          <w:rFonts w:ascii="Calibri" w:eastAsia="Times New Roman" w:hAnsi="Calibri" w:cs="Arial"/>
          <w:sz w:val="20"/>
          <w:szCs w:val="20"/>
          <w:lang w:bidi="en-US"/>
        </w:rPr>
        <w:t xml:space="preserve"> (</w:t>
      </w:r>
      <w:hyperlink r:id="rId63" w:history="1">
        <w:r w:rsidRPr="00CA02ED">
          <w:rPr>
            <w:rFonts w:ascii="Calibri" w:eastAsia="Times New Roman" w:hAnsi="Calibri" w:cs="Arial"/>
            <w:color w:val="0000FF"/>
            <w:sz w:val="20"/>
            <w:szCs w:val="20"/>
            <w:u w:val="single"/>
            <w:lang w:bidi="en-US"/>
          </w:rPr>
          <w:t>EO 13043</w:t>
        </w:r>
      </w:hyperlink>
      <w:r w:rsidRPr="00CA02ED">
        <w:rPr>
          <w:rFonts w:ascii="Calibri" w:eastAsia="Times New Roman" w:hAnsi="Calibri" w:cs="Arial"/>
          <w:sz w:val="20"/>
          <w:szCs w:val="20"/>
          <w:lang w:bidi="en-US"/>
        </w:rPr>
        <w:t>);</w:t>
      </w:r>
      <w:r w:rsidRPr="00CA02ED">
        <w:rPr>
          <w:rFonts w:ascii="Calibri" w:eastAsia="Times New Roman" w:hAnsi="Calibri" w:cs="Arial"/>
          <w:i/>
          <w:sz w:val="20"/>
          <w:szCs w:val="20"/>
          <w:lang w:bidi="en-US"/>
        </w:rPr>
        <w:t xml:space="preserve"> Federal Leadership on Reducing Text Messaging While Driving</w:t>
      </w:r>
      <w:r w:rsidRPr="00CA02ED">
        <w:rPr>
          <w:rFonts w:ascii="Calibri" w:eastAsia="Times New Roman" w:hAnsi="Calibri" w:cs="Arial"/>
          <w:sz w:val="20"/>
          <w:szCs w:val="20"/>
          <w:lang w:bidi="en-US"/>
        </w:rPr>
        <w:t xml:space="preserve"> (</w:t>
      </w:r>
      <w:hyperlink r:id="rId64" w:history="1">
        <w:r w:rsidRPr="00CA02ED">
          <w:rPr>
            <w:rFonts w:ascii="Calibri" w:eastAsia="Times New Roman" w:hAnsi="Calibri" w:cs="Arial"/>
            <w:color w:val="0000FF"/>
            <w:sz w:val="20"/>
            <w:szCs w:val="20"/>
            <w:u w:val="single"/>
            <w:lang w:bidi="en-US"/>
          </w:rPr>
          <w:t>EO 13513</w:t>
        </w:r>
      </w:hyperlink>
      <w:r w:rsidRPr="00CA02ED">
        <w:rPr>
          <w:rFonts w:ascii="Calibri" w:eastAsia="Times New Roman" w:hAnsi="Calibri" w:cs="Arial"/>
          <w:sz w:val="20"/>
          <w:szCs w:val="20"/>
          <w:lang w:bidi="en-US"/>
        </w:rPr>
        <w:t>)</w:t>
      </w:r>
    </w:p>
    <w:p w14:paraId="3C68A8C1" w14:textId="77777777" w:rsidR="00E12D92" w:rsidRPr="00CA02ED" w:rsidRDefault="009719C3" w:rsidP="00CA02ED">
      <w:pPr>
        <w:widowControl/>
        <w:spacing w:before="120" w:after="120" w:line="276" w:lineRule="auto"/>
        <w:ind w:left="270"/>
        <w:rPr>
          <w:rFonts w:ascii="Calibri" w:eastAsia="Times New Roman" w:hAnsi="Calibri" w:cs="Arial"/>
          <w:i/>
          <w:sz w:val="20"/>
          <w:szCs w:val="20"/>
          <w:lang w:bidi="en-US"/>
        </w:rPr>
      </w:pPr>
      <w:hyperlink r:id="rId65" w:history="1">
        <w:r w:rsidR="00E12D92" w:rsidRPr="00CA02ED">
          <w:rPr>
            <w:rFonts w:ascii="Calibri" w:eastAsia="Times New Roman" w:hAnsi="Calibri" w:cs="Arial"/>
            <w:color w:val="0000FF"/>
            <w:sz w:val="20"/>
            <w:szCs w:val="20"/>
            <w:u w:val="single"/>
            <w:lang w:bidi="en-US"/>
          </w:rPr>
          <w:t>2 CFR §422</w:t>
        </w:r>
      </w:hyperlink>
      <w:r w:rsidR="00E12D92" w:rsidRPr="00CA02ED">
        <w:rPr>
          <w:rFonts w:ascii="Calibri" w:eastAsia="Times New Roman" w:hAnsi="Calibri" w:cs="Arial"/>
          <w:sz w:val="20"/>
          <w:szCs w:val="20"/>
          <w:lang w:bidi="en-US"/>
        </w:rPr>
        <w:t xml:space="preserve"> – </w:t>
      </w:r>
      <w:r w:rsidR="00E12D92" w:rsidRPr="00CA02ED">
        <w:rPr>
          <w:rFonts w:ascii="Calibri" w:eastAsia="Times New Roman" w:hAnsi="Calibri" w:cs="Arial"/>
          <w:i/>
          <w:sz w:val="20"/>
          <w:szCs w:val="20"/>
          <w:lang w:bidi="en-US"/>
        </w:rPr>
        <w:t>Research Institutions Conducting USDA-Funded Extramural Research; Research Misconduct</w:t>
      </w:r>
    </w:p>
    <w:p w14:paraId="161EBB86" w14:textId="77777777" w:rsidR="00E12D92" w:rsidRPr="00CA02ED" w:rsidRDefault="009719C3" w:rsidP="00CA02ED">
      <w:pPr>
        <w:widowControl/>
        <w:spacing w:after="40" w:line="276" w:lineRule="auto"/>
        <w:ind w:left="270"/>
        <w:rPr>
          <w:rFonts w:ascii="Calibri" w:eastAsia="Times New Roman" w:hAnsi="Calibri" w:cs="Times New Roman"/>
          <w:sz w:val="20"/>
          <w:szCs w:val="20"/>
          <w:lang w:bidi="en-US"/>
        </w:rPr>
      </w:pPr>
      <w:hyperlink r:id="rId66" w:history="1">
        <w:r w:rsidR="00E12D92" w:rsidRPr="00CA02ED">
          <w:rPr>
            <w:rFonts w:ascii="Calibri" w:eastAsia="Times New Roman" w:hAnsi="Calibri" w:cs="Times New Roman"/>
            <w:color w:val="0000FF"/>
            <w:sz w:val="20"/>
            <w:szCs w:val="20"/>
            <w:u w:val="single"/>
            <w:lang w:bidi="en-US"/>
          </w:rPr>
          <w:t>Appendix XII to 2 CFR Part 200</w:t>
        </w:r>
      </w:hyperlink>
      <w:r w:rsidR="00E12D92" w:rsidRPr="00CA02ED">
        <w:rPr>
          <w:rFonts w:ascii="Calibri" w:eastAsia="Times New Roman" w:hAnsi="Calibri" w:cs="Times New Roman"/>
          <w:b/>
          <w:sz w:val="20"/>
          <w:szCs w:val="20"/>
          <w:lang w:bidi="en-US"/>
        </w:rPr>
        <w:t xml:space="preserve"> – </w:t>
      </w:r>
      <w:r w:rsidR="00E12D92" w:rsidRPr="00CA02ED">
        <w:rPr>
          <w:rFonts w:ascii="Calibri" w:eastAsia="Times New Roman" w:hAnsi="Calibri" w:cs="Times New Roman"/>
          <w:sz w:val="20"/>
          <w:szCs w:val="20"/>
          <w:lang w:bidi="en-US"/>
        </w:rPr>
        <w:t>Award Term and Condition for Recipient Integrity and Performance Matters.  Applicable i</w:t>
      </w:r>
      <w:r w:rsidR="00E12D92" w:rsidRPr="00CA02ED">
        <w:rPr>
          <w:rFonts w:ascii="Calibri" w:eastAsia="Times New Roman" w:hAnsi="Calibri" w:cs="Arial"/>
          <w:sz w:val="20"/>
          <w:szCs w:val="20"/>
          <w:lang w:bidi="en-US"/>
        </w:rPr>
        <w:t>f the Federal share of any Federal award may include more than $500,000 over the period of performance</w:t>
      </w:r>
    </w:p>
    <w:p w14:paraId="340CBB21" w14:textId="61AED4F8" w:rsidR="00E12D92" w:rsidRPr="00CA02ED" w:rsidRDefault="00E12D92" w:rsidP="00CA02ED">
      <w:pPr>
        <w:widowControl/>
        <w:spacing w:after="40" w:line="276" w:lineRule="auto"/>
        <w:ind w:left="270"/>
        <w:rPr>
          <w:rFonts w:ascii="Calibri" w:eastAsia="Times New Roman" w:hAnsi="Calibri" w:cs="Times New Roman"/>
          <w:i/>
          <w:sz w:val="20"/>
          <w:szCs w:val="20"/>
          <w:lang w:bidi="en-US"/>
        </w:rPr>
      </w:pPr>
      <w:r w:rsidRPr="00CA02ED">
        <w:rPr>
          <w:rFonts w:ascii="Calibri" w:eastAsia="Times New Roman" w:hAnsi="Calibri" w:cs="Times New Roman"/>
          <w:i/>
          <w:sz w:val="20"/>
          <w:szCs w:val="20"/>
          <w:lang w:bidi="en-US"/>
        </w:rPr>
        <w:t>Prohibition Against Using Funds under Grants and Cooperative Agreements with Entities that Require Certain Internal Confidentiality Agreements</w:t>
      </w:r>
    </w:p>
    <w:p w14:paraId="6773A459" w14:textId="77777777" w:rsidR="00E12D92" w:rsidRPr="00CA02ED" w:rsidRDefault="00E12D92" w:rsidP="00CA02ED">
      <w:pPr>
        <w:widowControl/>
        <w:spacing w:after="40" w:line="276" w:lineRule="auto"/>
        <w:ind w:left="990" w:hanging="270"/>
        <w:rPr>
          <w:rFonts w:ascii="Calibri" w:eastAsia="Times New Roman" w:hAnsi="Calibri" w:cs="Times New Roman"/>
          <w:sz w:val="20"/>
          <w:szCs w:val="20"/>
          <w:lang w:bidi="en-US"/>
        </w:rPr>
      </w:pPr>
      <w:r w:rsidRPr="00CA02ED">
        <w:rPr>
          <w:rFonts w:ascii="Calibri" w:eastAsia="Times New Roman" w:hAnsi="Calibri" w:cs="Times New Roman"/>
          <w:sz w:val="20"/>
          <w:szCs w:val="20"/>
          <w:lang w:bidi="en-US"/>
        </w:rPr>
        <w:t>(a) The recipient may not require its employees, contractors, or subrecipients seeking to report fraud, waste, or abuse to sign or comply with internal confidentiality agreements or statements prohibiting or otherwise restricting them from lawfully reporting that waste, fraud, or abuse to a designated investigative or law enforcement representative of a Federal Department or agency authorized to receive such information.</w:t>
      </w:r>
    </w:p>
    <w:p w14:paraId="5A74CF7C" w14:textId="77777777" w:rsidR="00E12D92" w:rsidRPr="00CA02ED" w:rsidRDefault="00E12D92" w:rsidP="00CA02ED">
      <w:pPr>
        <w:widowControl/>
        <w:spacing w:after="40" w:line="276" w:lineRule="auto"/>
        <w:ind w:left="990" w:hanging="270"/>
        <w:rPr>
          <w:rFonts w:ascii="Calibri" w:eastAsia="Times New Roman" w:hAnsi="Calibri" w:cs="Times New Roman"/>
          <w:sz w:val="20"/>
          <w:szCs w:val="20"/>
          <w:lang w:bidi="en-US"/>
        </w:rPr>
      </w:pPr>
      <w:r w:rsidRPr="00CA02ED">
        <w:rPr>
          <w:rFonts w:ascii="Calibri" w:eastAsia="Times New Roman" w:hAnsi="Calibri" w:cs="Times New Roman"/>
          <w:sz w:val="20"/>
          <w:szCs w:val="20"/>
          <w:lang w:bidi="en-US"/>
        </w:rPr>
        <w:t>(b) The recipient must notify its employees, contractors, or subrecipients that the prohibitions and restrictions of any internal confidentiality agreements inconsistent with paragraph (a) of this award provision are no longer in effect.</w:t>
      </w:r>
    </w:p>
    <w:p w14:paraId="4E48AA21" w14:textId="77777777" w:rsidR="00E12D92" w:rsidRPr="00CA02ED" w:rsidRDefault="00E12D92" w:rsidP="00CA02ED">
      <w:pPr>
        <w:widowControl/>
        <w:spacing w:after="40" w:line="276" w:lineRule="auto"/>
        <w:ind w:left="990" w:hanging="270"/>
        <w:rPr>
          <w:rFonts w:ascii="Calibri" w:eastAsia="Times New Roman" w:hAnsi="Calibri" w:cs="Times New Roman"/>
          <w:sz w:val="20"/>
          <w:szCs w:val="20"/>
          <w:lang w:bidi="en-US"/>
        </w:rPr>
      </w:pPr>
      <w:r w:rsidRPr="00CA02ED">
        <w:rPr>
          <w:rFonts w:ascii="Calibri" w:eastAsia="Times New Roman" w:hAnsi="Calibri" w:cs="Times New Roman"/>
          <w:sz w:val="20"/>
          <w:szCs w:val="20"/>
          <w:lang w:bidi="en-US"/>
        </w:rPr>
        <w:t>(c) The prohibition in paragraph (a) of this award provision does not contravene requirements applicable to any other form issued by a Federal department or agency governing the nondisclosure of classified information.</w:t>
      </w:r>
    </w:p>
    <w:p w14:paraId="54B384E9" w14:textId="77777777" w:rsidR="00E12D92" w:rsidRPr="00CA02ED" w:rsidRDefault="00E12D92" w:rsidP="00CA02ED">
      <w:pPr>
        <w:widowControl/>
        <w:spacing w:after="40" w:line="276" w:lineRule="auto"/>
        <w:ind w:left="990" w:hanging="270"/>
        <w:rPr>
          <w:rFonts w:ascii="Calibri" w:eastAsia="Times New Roman" w:hAnsi="Calibri" w:cs="Times New Roman"/>
          <w:sz w:val="20"/>
          <w:szCs w:val="20"/>
          <w:lang w:bidi="en-US"/>
        </w:rPr>
      </w:pPr>
      <w:r w:rsidRPr="00CA02ED">
        <w:rPr>
          <w:rFonts w:ascii="Calibri" w:eastAsia="Times New Roman" w:hAnsi="Calibri" w:cs="Times New Roman"/>
          <w:sz w:val="20"/>
          <w:szCs w:val="20"/>
          <w:lang w:bidi="en-US"/>
        </w:rPr>
        <w:t>(d) If the Government determines that the recipient is not in compliance with this award provision, it:</w:t>
      </w:r>
    </w:p>
    <w:p w14:paraId="05FEBF15" w14:textId="77777777" w:rsidR="00E12D92" w:rsidRPr="00CA02ED" w:rsidRDefault="00E12D92" w:rsidP="00CA02ED">
      <w:pPr>
        <w:widowControl/>
        <w:spacing w:after="40" w:line="276" w:lineRule="auto"/>
        <w:ind w:left="990"/>
        <w:rPr>
          <w:rFonts w:ascii="Calibri" w:eastAsia="Times New Roman" w:hAnsi="Calibri" w:cs="Times New Roman"/>
          <w:sz w:val="20"/>
          <w:szCs w:val="20"/>
          <w:lang w:bidi="en-US"/>
        </w:rPr>
      </w:pPr>
      <w:r w:rsidRPr="00CA02ED">
        <w:rPr>
          <w:rFonts w:ascii="Calibri" w:eastAsia="Times New Roman" w:hAnsi="Calibri" w:cs="Times New Roman"/>
          <w:sz w:val="20"/>
          <w:szCs w:val="20"/>
          <w:lang w:bidi="en-US"/>
        </w:rPr>
        <w:t>(1) Will prohibit the recipient's use of funds under this award, in accordance with sections 743, 744 of Division E of the Consolidated Appropriations Act, 2016, (Pub. L. 114-113) or any successor provision of law; and</w:t>
      </w:r>
    </w:p>
    <w:p w14:paraId="18F53357" w14:textId="77777777" w:rsidR="00E12D92" w:rsidRPr="00CA02ED" w:rsidRDefault="00E12D92" w:rsidP="00CA02ED">
      <w:pPr>
        <w:widowControl/>
        <w:spacing w:after="40" w:line="276" w:lineRule="auto"/>
        <w:ind w:left="990"/>
        <w:rPr>
          <w:rFonts w:ascii="Calibri" w:eastAsia="Times New Roman" w:hAnsi="Calibri" w:cs="Times New Roman"/>
          <w:sz w:val="20"/>
          <w:szCs w:val="20"/>
          <w:lang w:bidi="en-US"/>
        </w:rPr>
      </w:pPr>
      <w:r w:rsidRPr="00CA02ED">
        <w:rPr>
          <w:rFonts w:ascii="Calibri" w:eastAsia="Times New Roman" w:hAnsi="Calibri" w:cs="Times New Roman"/>
          <w:sz w:val="20"/>
          <w:szCs w:val="20"/>
          <w:lang w:bidi="en-US"/>
        </w:rPr>
        <w:t>(2) May pursue other remedies available for the recipient's material failure to comply with award terms and conditions.</w:t>
      </w:r>
    </w:p>
    <w:p w14:paraId="74B747DD" w14:textId="77777777" w:rsidR="0060161D" w:rsidRPr="00CA02ED" w:rsidRDefault="0060161D" w:rsidP="00CA02ED">
      <w:pPr>
        <w:widowControl/>
        <w:spacing w:before="12" w:line="276" w:lineRule="auto"/>
        <w:rPr>
          <w:rFonts w:ascii="Calibri" w:eastAsia="Calibri" w:hAnsi="Calibri" w:cs="Calibri"/>
          <w:i/>
          <w:sz w:val="20"/>
          <w:szCs w:val="20"/>
        </w:rPr>
      </w:pPr>
    </w:p>
    <w:p w14:paraId="364CD868"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5C82F822" wp14:editId="2776082B">
                <wp:extent cx="6097270" cy="248920"/>
                <wp:effectExtent l="0" t="0" r="8255" b="8255"/>
                <wp:docPr id="338"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339" name="Group 343"/>
                        <wpg:cNvGrpSpPr>
                          <a:grpSpLocks/>
                        </wpg:cNvGrpSpPr>
                        <wpg:grpSpPr bwMode="auto">
                          <a:xfrm>
                            <a:off x="91" y="61"/>
                            <a:ext cx="9420" cy="270"/>
                            <a:chOff x="91" y="61"/>
                            <a:chExt cx="9420" cy="270"/>
                          </a:xfrm>
                        </wpg:grpSpPr>
                        <wps:wsp>
                          <wps:cNvPr id="340" name="Freeform 344"/>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1" name="Group 341"/>
                        <wpg:cNvGrpSpPr>
                          <a:grpSpLocks/>
                        </wpg:cNvGrpSpPr>
                        <wpg:grpSpPr bwMode="auto">
                          <a:xfrm>
                            <a:off x="31" y="31"/>
                            <a:ext cx="9540" cy="2"/>
                            <a:chOff x="31" y="31"/>
                            <a:chExt cx="9540" cy="2"/>
                          </a:xfrm>
                        </wpg:grpSpPr>
                        <wps:wsp>
                          <wps:cNvPr id="342" name="Freeform 342"/>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3" name="Group 339"/>
                        <wpg:cNvGrpSpPr>
                          <a:grpSpLocks/>
                        </wpg:cNvGrpSpPr>
                        <wpg:grpSpPr bwMode="auto">
                          <a:xfrm>
                            <a:off x="31" y="361"/>
                            <a:ext cx="9540" cy="2"/>
                            <a:chOff x="31" y="361"/>
                            <a:chExt cx="9540" cy="2"/>
                          </a:xfrm>
                        </wpg:grpSpPr>
                        <wps:wsp>
                          <wps:cNvPr id="344" name="Freeform 340"/>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 name="Group 337"/>
                        <wpg:cNvGrpSpPr>
                          <a:grpSpLocks/>
                        </wpg:cNvGrpSpPr>
                        <wpg:grpSpPr bwMode="auto">
                          <a:xfrm>
                            <a:off x="61" y="61"/>
                            <a:ext cx="2" cy="270"/>
                            <a:chOff x="61" y="61"/>
                            <a:chExt cx="2" cy="270"/>
                          </a:xfrm>
                        </wpg:grpSpPr>
                        <wps:wsp>
                          <wps:cNvPr id="346" name="Freeform 338"/>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7" name="Group 334"/>
                        <wpg:cNvGrpSpPr>
                          <a:grpSpLocks/>
                        </wpg:cNvGrpSpPr>
                        <wpg:grpSpPr bwMode="auto">
                          <a:xfrm>
                            <a:off x="9541" y="61"/>
                            <a:ext cx="2" cy="270"/>
                            <a:chOff x="9541" y="61"/>
                            <a:chExt cx="2" cy="270"/>
                          </a:xfrm>
                        </wpg:grpSpPr>
                        <wps:wsp>
                          <wps:cNvPr id="348" name="Freeform 336"/>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 name="Text Box 335"/>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BD350" w14:textId="77777777" w:rsidR="00A90603" w:rsidRPr="002274A7" w:rsidRDefault="00A90603">
                                <w:pPr>
                                  <w:spacing w:before="60"/>
                                  <w:ind w:left="90"/>
                                  <w:rPr>
                                    <w:rFonts w:ascii="Cambria" w:eastAsia="Cambria" w:hAnsi="Cambria" w:cs="Cambria"/>
                                    <w:sz w:val="20"/>
                                    <w:szCs w:val="20"/>
                                  </w:rPr>
                                </w:pPr>
                                <w:bookmarkStart w:id="197" w:name="6.3_Acceptance_of_an_Award"/>
                                <w:bookmarkStart w:id="198" w:name="_bookmark58"/>
                                <w:bookmarkEnd w:id="197"/>
                                <w:bookmarkEnd w:id="198"/>
                                <w:r w:rsidRPr="002274A7">
                                  <w:rPr>
                                    <w:rFonts w:ascii="Cambria" w:hAnsi="Cambria"/>
                                    <w:sz w:val="20"/>
                                  </w:rPr>
                                  <w:t>6</w:t>
                                </w:r>
                                <w:bookmarkStart w:id="199" w:name="_bookmark59"/>
                                <w:bookmarkEnd w:id="199"/>
                                <w:r w:rsidRPr="002274A7">
                                  <w:rPr>
                                    <w:rFonts w:ascii="Cambria" w:hAnsi="Cambria"/>
                                    <w:sz w:val="20"/>
                                  </w:rPr>
                                  <w:t>.3 ACCEPTANCE OF AN AWARD</w:t>
                                </w:r>
                              </w:p>
                            </w:txbxContent>
                          </wps:txbx>
                          <wps:bodyPr rot="0" vert="horz" wrap="square" lIns="0" tIns="0" rIns="0" bIns="0" anchor="t" anchorCtr="0" upright="1">
                            <a:noAutofit/>
                          </wps:bodyPr>
                        </wps:wsp>
                      </wpg:grpSp>
                    </wpg:wgp>
                  </a:graphicData>
                </a:graphic>
              </wp:inline>
            </w:drawing>
          </mc:Choice>
          <mc:Fallback>
            <w:pict>
              <v:group w14:anchorId="5C82F822" id="Group 333" o:spid="_x0000_s1512"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">
                <v:group id="Group 343" o:spid="_x0000_s1513"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344" o:spid="_x0000_s1514"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" path="m,270r9420,l9420,,,,,270xe" fillcolor="#c5f0c2" stroked="f">
                    <v:path arrowok="t" o:connecttype="custom" o:connectlocs="0,331;9420,331;9420,61;0,61;0,331" o:connectangles="0,0,0,0,0"/>
                  </v:shape>
                </v:group>
                <v:group id="Group 341" o:spid="_x0000_s1515"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342" o:spid="_x0000_s1516"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" path="m,l9540,e" filled="f" strokecolor="#c5f0c2" strokeweight="3.1pt">
                    <v:path arrowok="t" o:connecttype="custom" o:connectlocs="0,0;9540,0" o:connectangles="0,0"/>
                  </v:shape>
                </v:group>
                <v:group id="Group 339" o:spid="_x0000_s1517"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340" o:spid="_x0000_s1518"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" path="m,l9540,e" filled="f" strokecolor="#c5f0c2" strokeweight="3.1pt">
                    <v:path arrowok="t" o:connecttype="custom" o:connectlocs="0,0;9540,0" o:connectangles="0,0"/>
                  </v:shape>
                </v:group>
                <v:group id="Group 337" o:spid="_x0000_s1519"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338" o:spid="_x0000_s1520"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" path="m,l,270e" filled="f" strokecolor="#c5f0c2" strokeweight="3.1pt">
                    <v:path arrowok="t" o:connecttype="custom" o:connectlocs="0,61;0,331" o:connectangles="0,0"/>
                  </v:shape>
                </v:group>
                <v:group id="Group 334" o:spid="_x0000_s1521"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shape id="Freeform 336" o:spid="_x0000_s1522"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" path="m,l,270e" filled="f" strokecolor="#c5f0c2" strokeweight="3.1pt">
                    <v:path arrowok="t" o:connecttype="custom" o:connectlocs="0,61;0,331" o:connectangles="0,0"/>
                  </v:shape>
                  <v:shape id="Text Box 335" o:spid="_x0000_s1523"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14:paraId="6B7BD350" w14:textId="77777777" w:rsidR="00A90603" w:rsidRPr="002274A7" w:rsidRDefault="00A90603">
                          <w:pPr>
                            <w:spacing w:before="60"/>
                            <w:ind w:left="90"/>
                            <w:rPr>
                              <w:rFonts w:ascii="Cambria" w:eastAsia="Cambria" w:hAnsi="Cambria" w:cs="Cambria"/>
                              <w:sz w:val="20"/>
                              <w:szCs w:val="20"/>
                            </w:rPr>
                          </w:pPr>
                          <w:bookmarkStart w:id="200" w:name="6.3_Acceptance_of_an_Award"/>
                          <w:bookmarkStart w:id="201" w:name="_bookmark58"/>
                          <w:bookmarkEnd w:id="200"/>
                          <w:bookmarkEnd w:id="201"/>
                          <w:r w:rsidRPr="002274A7">
                            <w:rPr>
                              <w:rFonts w:ascii="Cambria" w:hAnsi="Cambria"/>
                              <w:sz w:val="20"/>
                            </w:rPr>
                            <w:t>6</w:t>
                          </w:r>
                          <w:bookmarkStart w:id="202" w:name="_bookmark59"/>
                          <w:bookmarkEnd w:id="202"/>
                          <w:r w:rsidRPr="002274A7">
                            <w:rPr>
                              <w:rFonts w:ascii="Cambria" w:hAnsi="Cambria"/>
                              <w:sz w:val="20"/>
                            </w:rPr>
                            <w:t>.3 ACCEPTANCE OF AN AWARD</w:t>
                          </w:r>
                        </w:p>
                      </w:txbxContent>
                    </v:textbox>
                  </v:shape>
                </v:group>
                <w10:anchorlock/>
              </v:group>
            </w:pict>
          </mc:Fallback>
        </mc:AlternateContent>
      </w:r>
    </w:p>
    <w:p w14:paraId="3D16CFA5" w14:textId="409DCFAF" w:rsidR="0060161D" w:rsidRPr="00CA02ED" w:rsidRDefault="001C2700" w:rsidP="00CA02ED">
      <w:pPr>
        <w:pStyle w:val="BodyText"/>
        <w:widowControl/>
        <w:spacing w:before="117" w:line="276" w:lineRule="auto"/>
        <w:ind w:left="238" w:right="238" w:firstLine="1"/>
      </w:pPr>
      <w:r w:rsidRPr="00CA02ED">
        <w:t xml:space="preserve">A signature by an authorized representative of the State Agency on the Grant Agreement constitutes acceptance of an award and its associated terms and conditions. </w:t>
      </w:r>
      <w:r w:rsidR="00770E1F" w:rsidRPr="00CA02ED">
        <w:t xml:space="preserve">FSA </w:t>
      </w:r>
      <w:r w:rsidRPr="00CA02ED">
        <w:t xml:space="preserve">must receive a signed Grant Agreement. If a recipient cannot accept the award, including the legal obligation to perform in accordance with award terms and conditions, then the recipient should notify </w:t>
      </w:r>
      <w:r w:rsidR="00F93399" w:rsidRPr="00CA02ED">
        <w:t xml:space="preserve">the </w:t>
      </w:r>
      <w:r w:rsidR="00770E1F" w:rsidRPr="00CA02ED">
        <w:t>FSA</w:t>
      </w:r>
      <w:r w:rsidRPr="00CA02ED">
        <w:t xml:space="preserve"> Cost Share Manager immediately upon receipt of the Grant Agreement. Once the recipient accepts the award, the contents of the Grant Agreement are legally binding on the recipient.</w:t>
      </w:r>
    </w:p>
    <w:p w14:paraId="2F28B9D2" w14:textId="77777777" w:rsidR="0060161D" w:rsidRPr="00CA02ED" w:rsidRDefault="0060161D" w:rsidP="00CA02ED">
      <w:pPr>
        <w:widowControl/>
        <w:spacing w:before="11" w:line="276" w:lineRule="auto"/>
        <w:rPr>
          <w:rFonts w:ascii="Calibri" w:eastAsia="Calibri" w:hAnsi="Calibri" w:cs="Calibri"/>
          <w:sz w:val="20"/>
          <w:szCs w:val="20"/>
        </w:rPr>
      </w:pPr>
    </w:p>
    <w:p w14:paraId="486D6EB4"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76242EF6" wp14:editId="652A8F4C">
                <wp:extent cx="6097270" cy="266065"/>
                <wp:effectExtent l="0" t="0" r="8255" b="635"/>
                <wp:docPr id="326"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66065"/>
                          <a:chOff x="0" y="0"/>
                          <a:chExt cx="9602" cy="419"/>
                        </a:xfrm>
                      </wpg:grpSpPr>
                      <wpg:grpSp>
                        <wpg:cNvPr id="327" name="Group 331"/>
                        <wpg:cNvGrpSpPr>
                          <a:grpSpLocks/>
                        </wpg:cNvGrpSpPr>
                        <wpg:grpSpPr bwMode="auto">
                          <a:xfrm>
                            <a:off x="91" y="61"/>
                            <a:ext cx="9420" cy="297"/>
                            <a:chOff x="91" y="61"/>
                            <a:chExt cx="9420" cy="297"/>
                          </a:xfrm>
                        </wpg:grpSpPr>
                        <wps:wsp>
                          <wps:cNvPr id="328" name="Freeform 332"/>
                          <wps:cNvSpPr>
                            <a:spLocks/>
                          </wps:cNvSpPr>
                          <wps:spPr bwMode="auto">
                            <a:xfrm>
                              <a:off x="91" y="61"/>
                              <a:ext cx="9420" cy="297"/>
                            </a:xfrm>
                            <a:custGeom>
                              <a:avLst/>
                              <a:gdLst>
                                <a:gd name="T0" fmla="+- 0 91 91"/>
                                <a:gd name="T1" fmla="*/ T0 w 9420"/>
                                <a:gd name="T2" fmla="+- 0 357 61"/>
                                <a:gd name="T3" fmla="*/ 357 h 297"/>
                                <a:gd name="T4" fmla="+- 0 9511 91"/>
                                <a:gd name="T5" fmla="*/ T4 w 9420"/>
                                <a:gd name="T6" fmla="+- 0 357 61"/>
                                <a:gd name="T7" fmla="*/ 357 h 297"/>
                                <a:gd name="T8" fmla="+- 0 9511 91"/>
                                <a:gd name="T9" fmla="*/ T8 w 9420"/>
                                <a:gd name="T10" fmla="+- 0 61 61"/>
                                <a:gd name="T11" fmla="*/ 61 h 297"/>
                                <a:gd name="T12" fmla="+- 0 91 91"/>
                                <a:gd name="T13" fmla="*/ T12 w 9420"/>
                                <a:gd name="T14" fmla="+- 0 61 61"/>
                                <a:gd name="T15" fmla="*/ 61 h 297"/>
                                <a:gd name="T16" fmla="+- 0 91 91"/>
                                <a:gd name="T17" fmla="*/ T16 w 9420"/>
                                <a:gd name="T18" fmla="+- 0 357 61"/>
                                <a:gd name="T19" fmla="*/ 357 h 297"/>
                              </a:gdLst>
                              <a:ahLst/>
                              <a:cxnLst>
                                <a:cxn ang="0">
                                  <a:pos x="T1" y="T3"/>
                                </a:cxn>
                                <a:cxn ang="0">
                                  <a:pos x="T5" y="T7"/>
                                </a:cxn>
                                <a:cxn ang="0">
                                  <a:pos x="T9" y="T11"/>
                                </a:cxn>
                                <a:cxn ang="0">
                                  <a:pos x="T13" y="T15"/>
                                </a:cxn>
                                <a:cxn ang="0">
                                  <a:pos x="T17" y="T19"/>
                                </a:cxn>
                              </a:cxnLst>
                              <a:rect l="0" t="0" r="r" b="b"/>
                              <a:pathLst>
                                <a:path w="9420" h="297">
                                  <a:moveTo>
                                    <a:pt x="0" y="296"/>
                                  </a:moveTo>
                                  <a:lnTo>
                                    <a:pt x="9420" y="296"/>
                                  </a:lnTo>
                                  <a:lnTo>
                                    <a:pt x="9420" y="0"/>
                                  </a:lnTo>
                                  <a:lnTo>
                                    <a:pt x="0" y="0"/>
                                  </a:lnTo>
                                  <a:lnTo>
                                    <a:pt x="0" y="296"/>
                                  </a:lnTo>
                                  <a:close/>
                                </a:path>
                              </a:pathLst>
                            </a:custGeom>
                            <a:solidFill>
                              <a:srgbClr val="216C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9" name="Group 329"/>
                        <wpg:cNvGrpSpPr>
                          <a:grpSpLocks/>
                        </wpg:cNvGrpSpPr>
                        <wpg:grpSpPr bwMode="auto">
                          <a:xfrm>
                            <a:off x="31" y="31"/>
                            <a:ext cx="9540" cy="2"/>
                            <a:chOff x="31" y="31"/>
                            <a:chExt cx="9540" cy="2"/>
                          </a:xfrm>
                        </wpg:grpSpPr>
                        <wps:wsp>
                          <wps:cNvPr id="330" name="Freeform 330"/>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1" name="Group 327"/>
                        <wpg:cNvGrpSpPr>
                          <a:grpSpLocks/>
                        </wpg:cNvGrpSpPr>
                        <wpg:grpSpPr bwMode="auto">
                          <a:xfrm>
                            <a:off x="31" y="387"/>
                            <a:ext cx="9540" cy="2"/>
                            <a:chOff x="31" y="387"/>
                            <a:chExt cx="9540" cy="2"/>
                          </a:xfrm>
                        </wpg:grpSpPr>
                        <wps:wsp>
                          <wps:cNvPr id="332" name="Freeform 328"/>
                          <wps:cNvSpPr>
                            <a:spLocks/>
                          </wps:cNvSpPr>
                          <wps:spPr bwMode="auto">
                            <a:xfrm>
                              <a:off x="31" y="387"/>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3" name="Group 325"/>
                        <wpg:cNvGrpSpPr>
                          <a:grpSpLocks/>
                        </wpg:cNvGrpSpPr>
                        <wpg:grpSpPr bwMode="auto">
                          <a:xfrm>
                            <a:off x="61" y="61"/>
                            <a:ext cx="2" cy="297"/>
                            <a:chOff x="61" y="61"/>
                            <a:chExt cx="2" cy="297"/>
                          </a:xfrm>
                        </wpg:grpSpPr>
                        <wps:wsp>
                          <wps:cNvPr id="334" name="Freeform 326"/>
                          <wps:cNvSpPr>
                            <a:spLocks/>
                          </wps:cNvSpPr>
                          <wps:spPr bwMode="auto">
                            <a:xfrm>
                              <a:off x="6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5" name="Group 322"/>
                        <wpg:cNvGrpSpPr>
                          <a:grpSpLocks/>
                        </wpg:cNvGrpSpPr>
                        <wpg:grpSpPr bwMode="auto">
                          <a:xfrm>
                            <a:off x="9541" y="61"/>
                            <a:ext cx="2" cy="297"/>
                            <a:chOff x="9541" y="61"/>
                            <a:chExt cx="2" cy="297"/>
                          </a:xfrm>
                        </wpg:grpSpPr>
                        <wps:wsp>
                          <wps:cNvPr id="336" name="Freeform 324"/>
                          <wps:cNvSpPr>
                            <a:spLocks/>
                          </wps:cNvSpPr>
                          <wps:spPr bwMode="auto">
                            <a:xfrm>
                              <a:off x="954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Text Box 323"/>
                          <wps:cNvSpPr txBox="1">
                            <a:spLocks noChangeArrowheads="1"/>
                          </wps:cNvSpPr>
                          <wps:spPr bwMode="auto">
                            <a:xfrm>
                              <a:off x="30" y="0"/>
                              <a:ext cx="9542"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ED291" w14:textId="77777777" w:rsidR="00A90603" w:rsidRPr="00C20B9D" w:rsidRDefault="00A90603">
                                <w:pPr>
                                  <w:spacing w:before="60"/>
                                  <w:ind w:left="90"/>
                                  <w:rPr>
                                    <w:rFonts w:ascii="Cambria" w:eastAsia="Cambria" w:hAnsi="Cambria" w:cs="Cambria"/>
                                  </w:rPr>
                                </w:pPr>
                                <w:bookmarkStart w:id="203" w:name="7.0_post_award_management"/>
                                <w:bookmarkStart w:id="204" w:name="_bookmark60"/>
                                <w:bookmarkEnd w:id="203"/>
                                <w:bookmarkEnd w:id="204"/>
                                <w:r w:rsidRPr="00C20B9D">
                                  <w:rPr>
                                    <w:rFonts w:ascii="Cambria" w:hAnsi="Cambria"/>
                                    <w:b/>
                                    <w:color w:val="FFFFFF"/>
                                  </w:rPr>
                                  <w:t xml:space="preserve">7.0 POST AWARD MANAGEMENT </w:t>
                                </w:r>
                              </w:p>
                            </w:txbxContent>
                          </wps:txbx>
                          <wps:bodyPr rot="0" vert="horz" wrap="square" lIns="0" tIns="0" rIns="0" bIns="0" anchor="t" anchorCtr="0" upright="1">
                            <a:noAutofit/>
                          </wps:bodyPr>
                        </wps:wsp>
                      </wpg:grpSp>
                    </wpg:wgp>
                  </a:graphicData>
                </a:graphic>
              </wp:inline>
            </w:drawing>
          </mc:Choice>
          <mc:Fallback>
            <w:pict>
              <v:group w14:anchorId="76242EF6" id="Group 321" o:spid="_x0000_s1524" style="width:480.1pt;height:20.95pt;mso-position-horizontal-relative:char;mso-position-vertical-relative:line" coordsize="960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">
                <v:group id="Group 331" o:spid="_x0000_s1525" style="position:absolute;left:91;top:61;width:9420;height:297" coordorigin="91,61"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shape id="Freeform 332" o:spid="_x0000_s1526" style="position:absolute;left:91;top:61;width:9420;height:297;visibility:visible;mso-wrap-style:square;v-text-anchor:top"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" path="m,296r9420,l9420,,,,,296xe" fillcolor="#216c1a" stroked="f">
                    <v:path arrowok="t" o:connecttype="custom" o:connectlocs="0,357;9420,357;9420,61;0,61;0,357" o:connectangles="0,0,0,0,0"/>
                  </v:shape>
                </v:group>
                <v:group id="Group 329" o:spid="_x0000_s1527"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shape id="Freeform 330" o:spid="_x0000_s1528"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" path="m,l9540,e" filled="f" strokecolor="#216c1a" strokeweight="3.1pt">
                    <v:path arrowok="t" o:connecttype="custom" o:connectlocs="0,0;9540,0" o:connectangles="0,0"/>
                  </v:shape>
                </v:group>
                <v:group id="Group 327" o:spid="_x0000_s1529" style="position:absolute;left:31;top:387;width:9540;height:2" coordorigin="31,387"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Freeform 328" o:spid="_x0000_s1530" style="position:absolute;left:31;top:387;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" path="m,l9540,e" filled="f" strokecolor="#216c1a" strokeweight="3.1pt">
                    <v:path arrowok="t" o:connecttype="custom" o:connectlocs="0,0;9540,0" o:connectangles="0,0"/>
                  </v:shape>
                </v:group>
                <v:group id="Group 325" o:spid="_x0000_s1531" style="position:absolute;left:61;top:61;width:2;height:297" coordorigin="6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shape id="Freeform 326" o:spid="_x0000_s1532" style="position:absolute;left:6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" path="m,l,296e" filled="f" strokecolor="#216c1a" strokeweight="3.1pt">
                    <v:path arrowok="t" o:connecttype="custom" o:connectlocs="0,61;0,357" o:connectangles="0,0"/>
                  </v:shape>
                </v:group>
                <v:group id="Group 322" o:spid="_x0000_s1533" style="position:absolute;left:9541;top:61;width:2;height:297" coordorigin="954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Freeform 324" o:spid="_x0000_s1534" style="position:absolute;left:954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" path="m,l,296e" filled="f" strokecolor="#216c1a" strokeweight="3.1pt">
                    <v:path arrowok="t" o:connecttype="custom" o:connectlocs="0,61;0,357" o:connectangles="0,0"/>
                  </v:shape>
                  <v:shape id="Text Box 323" o:spid="_x0000_s1535" type="#_x0000_t202" style="position:absolute;left:30;width:9542;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650ED291" w14:textId="77777777" w:rsidR="00A90603" w:rsidRPr="00C20B9D" w:rsidRDefault="00A90603">
                          <w:pPr>
                            <w:spacing w:before="60"/>
                            <w:ind w:left="90"/>
                            <w:rPr>
                              <w:rFonts w:ascii="Cambria" w:eastAsia="Cambria" w:hAnsi="Cambria" w:cs="Cambria"/>
                            </w:rPr>
                          </w:pPr>
                          <w:bookmarkStart w:id="205" w:name="7.0_post_award_management"/>
                          <w:bookmarkStart w:id="206" w:name="_bookmark60"/>
                          <w:bookmarkEnd w:id="205"/>
                          <w:bookmarkEnd w:id="206"/>
                          <w:r w:rsidRPr="00C20B9D">
                            <w:rPr>
                              <w:rFonts w:ascii="Cambria" w:hAnsi="Cambria"/>
                              <w:b/>
                              <w:color w:val="FFFFFF"/>
                            </w:rPr>
                            <w:t xml:space="preserve">7.0 POST AWARD MANAGEMENT </w:t>
                          </w:r>
                        </w:p>
                      </w:txbxContent>
                    </v:textbox>
                  </v:shape>
                </v:group>
                <w10:anchorlock/>
              </v:group>
            </w:pict>
          </mc:Fallback>
        </mc:AlternateContent>
      </w:r>
    </w:p>
    <w:p w14:paraId="293CB8D2" w14:textId="77777777" w:rsidR="0060161D" w:rsidRPr="00CA02ED" w:rsidRDefault="001C2700" w:rsidP="00CA02ED">
      <w:pPr>
        <w:pStyle w:val="BodyText"/>
        <w:widowControl/>
        <w:spacing w:before="117" w:line="276" w:lineRule="auto"/>
      </w:pPr>
      <w:r w:rsidRPr="00CA02ED">
        <w:t>State Agencies are responsible for the following:</w:t>
      </w:r>
    </w:p>
    <w:p w14:paraId="303279CB" w14:textId="463DB31D" w:rsidR="00486C9B" w:rsidRPr="00CA02ED" w:rsidRDefault="001C2700" w:rsidP="00CA02ED">
      <w:pPr>
        <w:pStyle w:val="BodyText"/>
        <w:widowControl/>
        <w:tabs>
          <w:tab w:val="left" w:pos="961"/>
        </w:tabs>
        <w:spacing w:before="157" w:line="276" w:lineRule="auto"/>
        <w:ind w:right="255"/>
      </w:pPr>
      <w:r w:rsidRPr="00CA02ED">
        <w:t>Announcing the availability of OCCSP award funds within their State, including directions on how beneficiaries are to apply for reimbursement;</w:t>
      </w:r>
      <w:r w:rsidR="00770E1F" w:rsidRPr="00CA02ED">
        <w:t xml:space="preserve"> </w:t>
      </w:r>
      <w:r w:rsidR="00913835" w:rsidRPr="00CA02ED">
        <w:t>d</w:t>
      </w:r>
      <w:r w:rsidRPr="00CA02ED">
        <w:t xml:space="preserve">etermining the eligibility of </w:t>
      </w:r>
      <w:r w:rsidR="00770E1F" w:rsidRPr="00CA02ED">
        <w:t>producers and handlers of agricultural products obtaining ce</w:t>
      </w:r>
      <w:r w:rsidR="00CD411B" w:rsidRPr="00CA02ED">
        <w:t>rtification under the National O</w:t>
      </w:r>
      <w:r w:rsidR="00770E1F" w:rsidRPr="00CA02ED">
        <w:t xml:space="preserve">rganic </w:t>
      </w:r>
      <w:r w:rsidR="00CD411B" w:rsidRPr="00CA02ED">
        <w:t>P</w:t>
      </w:r>
      <w:r w:rsidR="00770E1F" w:rsidRPr="00CA02ED">
        <w:t>rogram</w:t>
      </w:r>
      <w:r w:rsidRPr="00CA02ED">
        <w:t xml:space="preserve"> and issuing reimbursements based on the evaluation of criteria listed below in Sections 7.1 through 7.6; and</w:t>
      </w:r>
      <w:r w:rsidR="00913835" w:rsidRPr="00CA02ED">
        <w:t xml:space="preserve"> i</w:t>
      </w:r>
      <w:r w:rsidRPr="00CA02ED">
        <w:t>ssuing the maximum</w:t>
      </w:r>
      <w:r w:rsidR="001E0AA3" w:rsidRPr="00CA02ED">
        <w:t xml:space="preserve"> </w:t>
      </w:r>
      <w:r w:rsidRPr="00CA02ED">
        <w:t>allowable</w:t>
      </w:r>
      <w:r w:rsidR="001E0AA3" w:rsidRPr="00CA02ED">
        <w:t xml:space="preserve"> </w:t>
      </w:r>
      <w:r w:rsidRPr="00CA02ED">
        <w:t xml:space="preserve">reimbursement, </w:t>
      </w:r>
      <w:r w:rsidR="001E0AA3" w:rsidRPr="00CA02ED">
        <w:t xml:space="preserve">as </w:t>
      </w:r>
      <w:r w:rsidRPr="00CA02ED">
        <w:t xml:space="preserve">defined </w:t>
      </w:r>
      <w:r w:rsidR="001E0AA3" w:rsidRPr="00CA02ED">
        <w:t xml:space="preserve">by </w:t>
      </w:r>
      <w:r w:rsidR="00770E1F" w:rsidRPr="00CA02ED">
        <w:t>FSA</w:t>
      </w:r>
      <w:r w:rsidRPr="00CA02ED">
        <w:t xml:space="preserve">, to eligible </w:t>
      </w:r>
      <w:r w:rsidR="00913835" w:rsidRPr="00CA02ED">
        <w:t xml:space="preserve">producers and handlers of agricultural products obtaining certification under the </w:t>
      </w:r>
      <w:r w:rsidR="00EE4B45" w:rsidRPr="00CA02ED">
        <w:t>National Organic P</w:t>
      </w:r>
      <w:r w:rsidR="00913835" w:rsidRPr="00CA02ED">
        <w:t xml:space="preserve">rogram </w:t>
      </w:r>
      <w:r w:rsidRPr="00CA02ED">
        <w:t>on a first-come, first-served basis.</w:t>
      </w:r>
    </w:p>
    <w:p w14:paraId="6133170E" w14:textId="5EB255E9" w:rsidR="0060161D" w:rsidRPr="00CA02ED" w:rsidRDefault="00486C9B" w:rsidP="00CA02ED">
      <w:pPr>
        <w:pStyle w:val="BodyText"/>
        <w:widowControl/>
        <w:spacing w:before="117" w:line="276" w:lineRule="auto"/>
        <w:ind w:right="255"/>
      </w:pPr>
      <w:r w:rsidRPr="00CA02ED">
        <w:rPr>
          <w:rFonts w:cs="Calibri"/>
          <w:noProof/>
        </w:rPr>
        <mc:AlternateContent>
          <mc:Choice Requires="wpg">
            <w:drawing>
              <wp:inline distT="0" distB="0" distL="0" distR="0" wp14:anchorId="4C828759" wp14:editId="0386C72D">
                <wp:extent cx="6059170" cy="457200"/>
                <wp:effectExtent l="0" t="0" r="17780" b="0"/>
                <wp:docPr id="7"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9170" cy="457200"/>
                          <a:chOff x="30" y="0"/>
                          <a:chExt cx="9542" cy="486"/>
                        </a:xfrm>
                      </wpg:grpSpPr>
                      <wpg:grpSp>
                        <wpg:cNvPr id="8" name="Group 343"/>
                        <wpg:cNvGrpSpPr>
                          <a:grpSpLocks/>
                        </wpg:cNvGrpSpPr>
                        <wpg:grpSpPr bwMode="auto">
                          <a:xfrm>
                            <a:off x="91" y="61"/>
                            <a:ext cx="9420" cy="270"/>
                            <a:chOff x="91" y="61"/>
                            <a:chExt cx="9420" cy="270"/>
                          </a:xfrm>
                        </wpg:grpSpPr>
                        <wps:wsp>
                          <wps:cNvPr id="9" name="Freeform 344"/>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10"/>
                        <wpg:cNvGrpSpPr>
                          <a:grpSpLocks/>
                        </wpg:cNvGrpSpPr>
                        <wpg:grpSpPr bwMode="auto">
                          <a:xfrm>
                            <a:off x="31" y="31"/>
                            <a:ext cx="9540" cy="2"/>
                            <a:chOff x="31" y="31"/>
                            <a:chExt cx="9540" cy="2"/>
                          </a:xfrm>
                        </wpg:grpSpPr>
                        <wps:wsp>
                          <wps:cNvPr id="11" name="Freeform 342"/>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339"/>
                        <wpg:cNvGrpSpPr>
                          <a:grpSpLocks/>
                        </wpg:cNvGrpSpPr>
                        <wpg:grpSpPr bwMode="auto">
                          <a:xfrm>
                            <a:off x="31" y="361"/>
                            <a:ext cx="9540" cy="2"/>
                            <a:chOff x="31" y="361"/>
                            <a:chExt cx="9540" cy="2"/>
                          </a:xfrm>
                        </wpg:grpSpPr>
                        <wps:wsp>
                          <wps:cNvPr id="13" name="Freeform 340"/>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337"/>
                        <wpg:cNvGrpSpPr>
                          <a:grpSpLocks/>
                        </wpg:cNvGrpSpPr>
                        <wpg:grpSpPr bwMode="auto">
                          <a:xfrm>
                            <a:off x="61" y="61"/>
                            <a:ext cx="2" cy="270"/>
                            <a:chOff x="61" y="61"/>
                            <a:chExt cx="2" cy="270"/>
                          </a:xfrm>
                        </wpg:grpSpPr>
                        <wps:wsp>
                          <wps:cNvPr id="15" name="Freeform 338"/>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334"/>
                        <wpg:cNvGrpSpPr>
                          <a:grpSpLocks/>
                        </wpg:cNvGrpSpPr>
                        <wpg:grpSpPr bwMode="auto">
                          <a:xfrm>
                            <a:off x="30" y="0"/>
                            <a:ext cx="9542" cy="486"/>
                            <a:chOff x="30" y="0"/>
                            <a:chExt cx="9542" cy="486"/>
                          </a:xfrm>
                        </wpg:grpSpPr>
                        <wps:wsp>
                          <wps:cNvPr id="17" name="Freeform 336"/>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6" name="Text Box 335"/>
                          <wps:cNvSpPr txBox="1">
                            <a:spLocks noChangeArrowheads="1"/>
                          </wps:cNvSpPr>
                          <wps:spPr bwMode="auto">
                            <a:xfrm>
                              <a:off x="30" y="0"/>
                              <a:ext cx="9542"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B02D3" w14:textId="77777777" w:rsidR="00A90603" w:rsidRPr="002274A7" w:rsidRDefault="00A90603" w:rsidP="00486C9B">
                                <w:pPr>
                                  <w:spacing w:before="60"/>
                                  <w:ind w:left="90"/>
                                  <w:rPr>
                                    <w:rFonts w:ascii="Cambria" w:eastAsia="Cambria" w:hAnsi="Cambria" w:cs="Cambria"/>
                                    <w:sz w:val="20"/>
                                    <w:szCs w:val="20"/>
                                  </w:rPr>
                                </w:pPr>
                                <w:r w:rsidRPr="00C20B9D">
                                  <w:rPr>
                                    <w:rFonts w:ascii="Cambria" w:hAnsi="Cambria"/>
                                    <w:sz w:val="20"/>
                                  </w:rPr>
                                  <w:t>7.1 ELIGIBILITY CRITERIA FOR PRODUCERS AND HANDLERS OF AGRICULTURE PRODUCTS OBTAINING CERTIFICATION UNDER THE NATIONAL ORGANIC PROGRAM</w:t>
                                </w:r>
                              </w:p>
                            </w:txbxContent>
                          </wps:txbx>
                          <wps:bodyPr rot="0" vert="horz" wrap="square" lIns="0" tIns="0" rIns="0" bIns="0" anchor="t" anchorCtr="0" upright="1">
                            <a:noAutofit/>
                          </wps:bodyPr>
                        </wps:wsp>
                      </wpg:grpSp>
                    </wpg:wgp>
                  </a:graphicData>
                </a:graphic>
              </wp:inline>
            </w:drawing>
          </mc:Choice>
          <mc:Fallback>
            <w:pict>
              <v:group w14:anchorId="4C828759" id="_x0000_s1536" style="width:477.1pt;height:36pt;mso-position-horizontal-relative:char;mso-position-vertical-relative:line" coordorigin="30" coordsize="954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">
                <v:group id="Group 343" o:spid="_x0000_s1537"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344" o:spid="_x0000_s1538"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" path="m,270r9420,l9420,,,,,270xe" fillcolor="#c5f0c2" stroked="f">
                    <v:path arrowok="t" o:connecttype="custom" o:connectlocs="0,331;9420,331;9420,61;0,61;0,331" o:connectangles="0,0,0,0,0"/>
                  </v:shape>
                </v:group>
                <v:group id="Group 10" o:spid="_x0000_s1539"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342" o:spid="_x0000_s1540"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" path="m,l9540,e" filled="f" strokecolor="#c5f0c2" strokeweight="3.1pt">
                    <v:path arrowok="t" o:connecttype="custom" o:connectlocs="0,0;9540,0" o:connectangles="0,0"/>
                  </v:shape>
                </v:group>
                <v:group id="Group 339" o:spid="_x0000_s1541"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340" o:spid="_x0000_s1542"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" path="m,l9540,e" filled="f" strokecolor="#c5f0c2" strokeweight="3.1pt">
                    <v:path arrowok="t" o:connecttype="custom" o:connectlocs="0,0;9540,0" o:connectangles="0,0"/>
                  </v:shape>
                </v:group>
                <v:group id="Group 337" o:spid="_x0000_s1543"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338" o:spid="_x0000_s1544"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" path="m,l,270e" filled="f" strokecolor="#c5f0c2" strokeweight="3.1pt">
                    <v:path arrowok="t" o:connecttype="custom" o:connectlocs="0,61;0,331" o:connectangles="0,0"/>
                  </v:shape>
                </v:group>
                <v:group id="Group 334" o:spid="_x0000_s1545" style="position:absolute;left:30;width:9542;height:486" coordorigin="30" coordsize="954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336" o:spid="_x0000_s1546"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" path="m,l,270e" filled="f" strokecolor="#c5f0c2" strokeweight="3.1pt">
                    <v:path arrowok="t" o:connecttype="custom" o:connectlocs="0,61;0,331" o:connectangles="0,0"/>
                  </v:shape>
                  <v:shape id="Text Box 335" o:spid="_x0000_s1547" type="#_x0000_t202" style="position:absolute;left:30;width:954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f+OxQAAANwAAAAPAAAAZHJzL2Rvd25yZXYueG1sRI9Ba8JA&#10;FITvQv/D8oTedKOF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B5Cf+OxQAAANwAAAAP&#10;AAAAAAAAAAAAAAAAAAcCAABkcnMvZG93bnJldi54bWxQSwUGAAAAAAMAAwC3AAAA+QIAAAAA&#10;" filled="f" stroked="f">
                    <v:textbox inset="0,0,0,0">
                      <w:txbxContent>
                        <w:p w14:paraId="257B02D3" w14:textId="77777777" w:rsidR="00A90603" w:rsidRPr="002274A7" w:rsidRDefault="00A90603" w:rsidP="00486C9B">
                          <w:pPr>
                            <w:spacing w:before="60"/>
                            <w:ind w:left="90"/>
                            <w:rPr>
                              <w:rFonts w:ascii="Cambria" w:eastAsia="Cambria" w:hAnsi="Cambria" w:cs="Cambria"/>
                              <w:sz w:val="20"/>
                              <w:szCs w:val="20"/>
                            </w:rPr>
                          </w:pPr>
                          <w:r w:rsidRPr="00C20B9D">
                            <w:rPr>
                              <w:rFonts w:ascii="Cambria" w:hAnsi="Cambria"/>
                              <w:sz w:val="20"/>
                            </w:rPr>
                            <w:t>7.1 ELIGIBILITY CRITERIA FOR PRODUCERS AND HANDLERS OF AGRICULTURE PRODUCTS OBTAINING CERTIFICATION UNDER THE NATIONAL ORGANIC PROGRAM</w:t>
                          </w:r>
                        </w:p>
                      </w:txbxContent>
                    </v:textbox>
                  </v:shape>
                </v:group>
                <w10:anchorlock/>
              </v:group>
            </w:pict>
          </mc:Fallback>
        </mc:AlternateContent>
      </w:r>
      <w:r w:rsidR="001C2700" w:rsidRPr="00CA02ED">
        <w:rPr>
          <w:rFonts w:asciiTheme="minorHAnsi" w:hAnsiTheme="minorHAnsi"/>
        </w:rPr>
        <w:t>To be eligible</w:t>
      </w:r>
      <w:r w:rsidR="00FD7D0A" w:rsidRPr="00CA02ED">
        <w:rPr>
          <w:rFonts w:asciiTheme="minorHAnsi" w:hAnsiTheme="minorHAnsi"/>
        </w:rPr>
        <w:t xml:space="preserve">, </w:t>
      </w:r>
      <w:r w:rsidR="000B1C7D" w:rsidRPr="00CA02ED">
        <w:rPr>
          <w:rFonts w:asciiTheme="minorHAnsi" w:hAnsiTheme="minorHAnsi"/>
        </w:rPr>
        <w:t xml:space="preserve">a </w:t>
      </w:r>
      <w:r w:rsidR="00FD7D0A" w:rsidRPr="00CA02ED">
        <w:rPr>
          <w:rFonts w:asciiTheme="minorHAnsi" w:hAnsiTheme="minorHAnsi"/>
        </w:rPr>
        <w:t>producer or handler must have paid f</w:t>
      </w:r>
      <w:r w:rsidR="001C2700" w:rsidRPr="00CA02ED">
        <w:rPr>
          <w:rFonts w:asciiTheme="minorHAnsi" w:hAnsiTheme="minorHAnsi"/>
        </w:rPr>
        <w:t xml:space="preserve">ees/expenses related to </w:t>
      </w:r>
      <w:r w:rsidR="00FD7D0A" w:rsidRPr="00CA02ED">
        <w:rPr>
          <w:rFonts w:asciiTheme="minorHAnsi" w:hAnsiTheme="minorHAnsi"/>
        </w:rPr>
        <w:t>certification</w:t>
      </w:r>
      <w:r w:rsidR="008565BE" w:rsidRPr="00CA02ED">
        <w:rPr>
          <w:rFonts w:asciiTheme="minorHAnsi" w:hAnsiTheme="minorHAnsi"/>
        </w:rPr>
        <w:t xml:space="preserve"> </w:t>
      </w:r>
      <w:r w:rsidR="00C21DA6" w:rsidRPr="00CA02ED">
        <w:rPr>
          <w:rFonts w:asciiTheme="minorHAnsi" w:hAnsiTheme="minorHAnsi"/>
        </w:rPr>
        <w:t>under the National Organic Program</w:t>
      </w:r>
      <w:r w:rsidR="000B1C7D" w:rsidRPr="00CA02ED">
        <w:rPr>
          <w:rFonts w:asciiTheme="minorHAnsi" w:hAnsiTheme="minorHAnsi"/>
        </w:rPr>
        <w:t xml:space="preserve"> between October 1, 201</w:t>
      </w:r>
      <w:r w:rsidR="00A90603">
        <w:rPr>
          <w:rFonts w:asciiTheme="minorHAnsi" w:hAnsiTheme="minorHAnsi"/>
        </w:rPr>
        <w:t>9</w:t>
      </w:r>
      <w:r w:rsidR="000B1C7D" w:rsidRPr="00CA02ED">
        <w:rPr>
          <w:rFonts w:asciiTheme="minorHAnsi" w:hAnsiTheme="minorHAnsi"/>
        </w:rPr>
        <w:t>, and September 30, 20</w:t>
      </w:r>
      <w:r w:rsidR="00A90603">
        <w:rPr>
          <w:rFonts w:asciiTheme="minorHAnsi" w:hAnsiTheme="minorHAnsi"/>
        </w:rPr>
        <w:t>20</w:t>
      </w:r>
      <w:r w:rsidR="00C21DA6" w:rsidRPr="00CA02ED">
        <w:rPr>
          <w:rFonts w:asciiTheme="minorHAnsi" w:hAnsiTheme="minorHAnsi"/>
        </w:rPr>
        <w:t xml:space="preserve">.  </w:t>
      </w:r>
      <w:r w:rsidR="001C2700" w:rsidRPr="00CA02ED">
        <w:rPr>
          <w:rFonts w:asciiTheme="minorHAnsi" w:hAnsiTheme="minorHAnsi"/>
        </w:rPr>
        <w:t>A</w:t>
      </w:r>
      <w:r w:rsidR="001C2700" w:rsidRPr="00CA02ED">
        <w:t xml:space="preserve">n eligible </w:t>
      </w:r>
      <w:r w:rsidR="00C21DA6" w:rsidRPr="00CA02ED">
        <w:t>producer or handler</w:t>
      </w:r>
      <w:r w:rsidR="001C2700" w:rsidRPr="00CA02ED">
        <w:t xml:space="preserve"> must provide the following information to the appropriate State Agency to apply for reimbursement through the OCCSP:</w:t>
      </w:r>
      <w:r w:rsidR="00C21DA6" w:rsidRPr="00CA02ED">
        <w:t xml:space="preserve">  e</w:t>
      </w:r>
      <w:r w:rsidR="001C2700" w:rsidRPr="00CA02ED">
        <w:t>vidence that the operation</w:t>
      </w:r>
      <w:r w:rsidR="00C21DA6" w:rsidRPr="00CA02ED">
        <w:t xml:space="preserve"> has </w:t>
      </w:r>
      <w:r w:rsidR="002F1142" w:rsidRPr="00CA02ED">
        <w:t xml:space="preserve">a valid organic </w:t>
      </w:r>
      <w:r w:rsidR="001C2700" w:rsidRPr="00CA02ED">
        <w:t xml:space="preserve">certification </w:t>
      </w:r>
      <w:r w:rsidR="00C21DA6" w:rsidRPr="00CA02ED">
        <w:t>under the National Organic Program</w:t>
      </w:r>
      <w:r w:rsidR="002F1142" w:rsidRPr="00CA02ED">
        <w:t xml:space="preserve"> at the time of application</w:t>
      </w:r>
      <w:r w:rsidR="00C21DA6" w:rsidRPr="00CA02ED">
        <w:t>; a</w:t>
      </w:r>
      <w:r w:rsidR="001C2700" w:rsidRPr="00CA02ED">
        <w:t xml:space="preserve">n itemized receipt that identifies allowable costs </w:t>
      </w:r>
      <w:r w:rsidR="001C2700" w:rsidRPr="00CA02ED">
        <w:rPr>
          <w:u w:val="single" w:color="000000"/>
        </w:rPr>
        <w:t>paid</w:t>
      </w:r>
      <w:r w:rsidR="001C2700" w:rsidRPr="00CA02ED">
        <w:t xml:space="preserve"> within the </w:t>
      </w:r>
      <w:r w:rsidR="00997946" w:rsidRPr="00CA02ED">
        <w:t>qualification period of October 1, 201</w:t>
      </w:r>
      <w:r w:rsidR="00A90603">
        <w:t>9</w:t>
      </w:r>
      <w:r w:rsidR="00997946" w:rsidRPr="00CA02ED">
        <w:t>, through September 30, 20</w:t>
      </w:r>
      <w:r w:rsidR="00A90603">
        <w:t>20</w:t>
      </w:r>
      <w:r w:rsidR="00997946" w:rsidRPr="00CA02ED">
        <w:t xml:space="preserve"> </w:t>
      </w:r>
      <w:r w:rsidR="001C2700" w:rsidRPr="00CA02ED">
        <w:t>(</w:t>
      </w:r>
      <w:r w:rsidR="001C2700" w:rsidRPr="00CA02ED">
        <w:rPr>
          <w:i/>
        </w:rPr>
        <w:t xml:space="preserve">refer to </w:t>
      </w:r>
      <w:r w:rsidR="00CE397C" w:rsidRPr="00CA02ED">
        <w:rPr>
          <w:i/>
        </w:rPr>
        <w:t xml:space="preserve">Section 7.2 </w:t>
      </w:r>
      <w:r w:rsidR="001C2700" w:rsidRPr="00CA02ED">
        <w:rPr>
          <w:i/>
        </w:rPr>
        <w:t>Allowable and Unallowable Costs)</w:t>
      </w:r>
      <w:r w:rsidR="001C2700" w:rsidRPr="00CA02ED">
        <w:t>;</w:t>
      </w:r>
      <w:r w:rsidR="00997946" w:rsidRPr="00CA02ED">
        <w:t xml:space="preserve"> a</w:t>
      </w:r>
      <w:r w:rsidR="001C2700" w:rsidRPr="00CA02ED">
        <w:t xml:space="preserve"> completed State Agency Application for </w:t>
      </w:r>
      <w:r w:rsidR="00997946" w:rsidRPr="00CA02ED">
        <w:t>producers or handlers</w:t>
      </w:r>
      <w:r w:rsidR="001C2700" w:rsidRPr="00CA02ED">
        <w:t xml:space="preserve"> located within the State</w:t>
      </w:r>
      <w:r w:rsidR="000B1C7D" w:rsidRPr="00CA02ED">
        <w:t xml:space="preserve"> </w:t>
      </w:r>
      <w:r w:rsidR="000B1C7D" w:rsidRPr="00CA02ED">
        <w:rPr>
          <w:i/>
        </w:rPr>
        <w:t>(</w:t>
      </w:r>
      <w:r w:rsidR="001C2700" w:rsidRPr="00CA02ED">
        <w:rPr>
          <w:i/>
        </w:rPr>
        <w:t xml:space="preserve">entities with operations located in more than one State </w:t>
      </w:r>
      <w:r w:rsidR="002F1142" w:rsidRPr="00CA02ED">
        <w:rPr>
          <w:i/>
        </w:rPr>
        <w:t xml:space="preserve">must </w:t>
      </w:r>
      <w:r w:rsidR="001C2700" w:rsidRPr="00CA02ED">
        <w:rPr>
          <w:i/>
        </w:rPr>
        <w:t xml:space="preserve">submit applications to the State Agencies in which the operations </w:t>
      </w:r>
      <w:r w:rsidR="00997946" w:rsidRPr="00CA02ED">
        <w:rPr>
          <w:i/>
        </w:rPr>
        <w:t>are located</w:t>
      </w:r>
      <w:r w:rsidR="000B1C7D" w:rsidRPr="00CA02ED">
        <w:rPr>
          <w:i/>
        </w:rPr>
        <w:t>)</w:t>
      </w:r>
      <w:r w:rsidR="00997946" w:rsidRPr="00CA02ED">
        <w:t>; a</w:t>
      </w:r>
      <w:r w:rsidR="001C2700" w:rsidRPr="00CA02ED">
        <w:t xml:space="preserve"> </w:t>
      </w:r>
      <w:hyperlink r:id="rId67">
        <w:r w:rsidR="001C2700" w:rsidRPr="00CA02ED">
          <w:rPr>
            <w:color w:val="0000FF"/>
            <w:u w:val="single" w:color="0000FF"/>
          </w:rPr>
          <w:t xml:space="preserve">W-9 Tax Form </w:t>
        </w:r>
      </w:hyperlink>
      <w:r w:rsidR="001C2700" w:rsidRPr="00CA02ED">
        <w:rPr>
          <w:i/>
        </w:rPr>
        <w:t>(requirements vary by</w:t>
      </w:r>
      <w:r w:rsidR="00997946" w:rsidRPr="00CA02ED">
        <w:rPr>
          <w:i/>
        </w:rPr>
        <w:t xml:space="preserve"> State)</w:t>
      </w:r>
      <w:r w:rsidR="00997946" w:rsidRPr="00CA02ED">
        <w:t>; o</w:t>
      </w:r>
      <w:r w:rsidR="001C2700" w:rsidRPr="00CA02ED">
        <w:t>ther information, as required by the State Agency, to verify eligibility or issue reimbursement.</w:t>
      </w:r>
    </w:p>
    <w:p w14:paraId="1FD82404" w14:textId="77777777" w:rsidR="004A696D" w:rsidRDefault="004A696D" w:rsidP="004A696D">
      <w:pPr>
        <w:widowControl/>
        <w:tabs>
          <w:tab w:val="left" w:pos="900"/>
        </w:tabs>
        <w:spacing w:line="276" w:lineRule="auto"/>
        <w:ind w:left="245" w:right="230"/>
        <w:rPr>
          <w:rFonts w:ascii="Cambria"/>
          <w:b/>
          <w:i/>
          <w:sz w:val="20"/>
          <w:szCs w:val="20"/>
        </w:rPr>
      </w:pPr>
    </w:p>
    <w:p w14:paraId="0008581F" w14:textId="4779D796" w:rsidR="0060161D" w:rsidRPr="004A696D" w:rsidRDefault="001C2700" w:rsidP="004A696D">
      <w:pPr>
        <w:widowControl/>
        <w:tabs>
          <w:tab w:val="left" w:pos="900"/>
        </w:tabs>
        <w:spacing w:line="276" w:lineRule="auto"/>
        <w:ind w:left="900" w:right="230" w:hanging="630"/>
        <w:rPr>
          <w:rFonts w:ascii="Calibri"/>
          <w:iCs/>
          <w:color w:val="0000FF"/>
          <w:sz w:val="20"/>
          <w:szCs w:val="20"/>
          <w:u w:val="single" w:color="0000FF"/>
        </w:rPr>
      </w:pPr>
      <w:r w:rsidRPr="004A696D">
        <w:rPr>
          <w:rFonts w:ascii="Cambria"/>
          <w:b/>
          <w:iCs/>
          <w:sz w:val="20"/>
          <w:szCs w:val="20"/>
        </w:rPr>
        <w:t>N</w:t>
      </w:r>
      <w:r w:rsidR="004A696D">
        <w:rPr>
          <w:rFonts w:ascii="Cambria"/>
          <w:b/>
          <w:iCs/>
          <w:sz w:val="20"/>
          <w:szCs w:val="20"/>
        </w:rPr>
        <w:t>ote</w:t>
      </w:r>
      <w:r w:rsidRPr="004A696D">
        <w:rPr>
          <w:rFonts w:ascii="Cambria"/>
          <w:b/>
          <w:iCs/>
          <w:sz w:val="20"/>
          <w:szCs w:val="20"/>
        </w:rPr>
        <w:t>:</w:t>
      </w:r>
      <w:r w:rsidR="001C5FBF" w:rsidRPr="004A696D">
        <w:rPr>
          <w:rFonts w:ascii="Cambria"/>
          <w:b/>
          <w:iCs/>
          <w:sz w:val="20"/>
          <w:szCs w:val="20"/>
        </w:rPr>
        <w:tab/>
      </w:r>
      <w:r w:rsidRPr="004A696D">
        <w:rPr>
          <w:rFonts w:ascii="Cambria"/>
          <w:iCs/>
          <w:sz w:val="20"/>
          <w:szCs w:val="20"/>
        </w:rPr>
        <w:t xml:space="preserve">Operations with suspended, revoked, or withdrawn certifications are ineligible for cost share reimbursement. The applicable USDA </w:t>
      </w:r>
      <w:r w:rsidR="002F1142" w:rsidRPr="004A696D">
        <w:rPr>
          <w:rFonts w:ascii="Cambria"/>
          <w:iCs/>
          <w:sz w:val="20"/>
          <w:szCs w:val="20"/>
        </w:rPr>
        <w:t>o</w:t>
      </w:r>
      <w:r w:rsidRPr="004A696D">
        <w:rPr>
          <w:rFonts w:ascii="Cambria"/>
          <w:iCs/>
          <w:sz w:val="20"/>
          <w:szCs w:val="20"/>
        </w:rPr>
        <w:t xml:space="preserve">rganic regulations and resources for certification are available on the AMS website at </w:t>
      </w:r>
      <w:hyperlink r:id="rId68">
        <w:r w:rsidRPr="004A696D">
          <w:rPr>
            <w:rFonts w:ascii="Cambria"/>
            <w:iCs/>
            <w:color w:val="0000FF"/>
            <w:sz w:val="20"/>
            <w:szCs w:val="20"/>
            <w:u w:val="single" w:color="0000FF"/>
          </w:rPr>
          <w:t>www.ams.usda.gov/nop</w:t>
        </w:r>
        <w:r w:rsidRPr="004A696D">
          <w:rPr>
            <w:rFonts w:ascii="Calibri"/>
            <w:iCs/>
            <w:color w:val="0000FF"/>
            <w:sz w:val="20"/>
            <w:szCs w:val="20"/>
            <w:u w:val="single" w:color="0000FF"/>
          </w:rPr>
          <w:t>.</w:t>
        </w:r>
      </w:hyperlink>
    </w:p>
    <w:p w14:paraId="6A754319" w14:textId="2F9C0B59" w:rsidR="0093417D" w:rsidRPr="004A696D" w:rsidRDefault="0093417D" w:rsidP="004A696D">
      <w:pPr>
        <w:widowControl/>
        <w:tabs>
          <w:tab w:val="left" w:pos="900"/>
        </w:tabs>
        <w:spacing w:line="276" w:lineRule="auto"/>
        <w:ind w:left="245" w:right="230"/>
        <w:rPr>
          <w:rFonts w:ascii="Calibri"/>
          <w:iCs/>
          <w:color w:val="0000FF"/>
          <w:sz w:val="20"/>
          <w:szCs w:val="20"/>
        </w:rPr>
      </w:pPr>
      <w:bookmarkStart w:id="207" w:name="7.2_Allowable_and_unallowable_costs_for_"/>
      <w:bookmarkStart w:id="208" w:name="_bookmark62"/>
      <w:bookmarkEnd w:id="207"/>
      <w:bookmarkEnd w:id="208"/>
    </w:p>
    <w:tbl>
      <w:tblPr>
        <w:tblW w:w="0" w:type="auto"/>
        <w:tblInd w:w="129" w:type="dxa"/>
        <w:tblLayout w:type="fixed"/>
        <w:tblCellMar>
          <w:left w:w="0" w:type="dxa"/>
          <w:right w:w="0" w:type="dxa"/>
        </w:tblCellMar>
        <w:tblLook w:val="01E0" w:firstRow="1" w:lastRow="1" w:firstColumn="1" w:lastColumn="1" w:noHBand="0" w:noVBand="0"/>
      </w:tblPr>
      <w:tblGrid>
        <w:gridCol w:w="4779"/>
        <w:gridCol w:w="4780"/>
      </w:tblGrid>
      <w:tr w:rsidR="0060161D" w:rsidRPr="00CA02ED" w14:paraId="7213DAD4" w14:textId="77777777" w:rsidTr="001C5FBF">
        <w:trPr>
          <w:trHeight w:hRule="exact" w:val="552"/>
        </w:trPr>
        <w:tc>
          <w:tcPr>
            <w:tcW w:w="9559" w:type="dxa"/>
            <w:gridSpan w:val="2"/>
            <w:tcBorders>
              <w:top w:val="nil"/>
              <w:left w:val="single" w:sz="25" w:space="0" w:color="C5F0C2"/>
              <w:bottom w:val="single" w:sz="9" w:space="0" w:color="006600"/>
              <w:right w:val="single" w:sz="25" w:space="0" w:color="C5F0C2"/>
            </w:tcBorders>
            <w:shd w:val="clear" w:color="auto" w:fill="C5F0C2"/>
          </w:tcPr>
          <w:p w14:paraId="6A199271" w14:textId="534BC622" w:rsidR="0060161D" w:rsidRPr="00CA02ED" w:rsidRDefault="001C2700" w:rsidP="00CA02ED">
            <w:pPr>
              <w:pStyle w:val="TableParagraph"/>
              <w:widowControl/>
              <w:spacing w:before="60" w:line="276" w:lineRule="auto"/>
              <w:ind w:left="68"/>
              <w:rPr>
                <w:rFonts w:ascii="Cambria" w:eastAsia="Cambria" w:hAnsi="Cambria" w:cs="Cambria"/>
                <w:sz w:val="20"/>
                <w:szCs w:val="20"/>
              </w:rPr>
            </w:pPr>
            <w:r w:rsidRPr="00CA02ED">
              <w:rPr>
                <w:rFonts w:ascii="Cambria" w:hAnsi="Cambria"/>
                <w:sz w:val="20"/>
                <w:szCs w:val="20"/>
              </w:rPr>
              <w:t xml:space="preserve">7.2 ALLOWABLE AND UNALLOWABLE COSTS FOR </w:t>
            </w:r>
            <w:r w:rsidR="00997946" w:rsidRPr="00CA02ED">
              <w:rPr>
                <w:rFonts w:ascii="Cambria" w:hAnsi="Cambria"/>
                <w:sz w:val="20"/>
                <w:szCs w:val="20"/>
              </w:rPr>
              <w:t>PRODUCER</w:t>
            </w:r>
            <w:r w:rsidR="002F1142" w:rsidRPr="00CA02ED">
              <w:rPr>
                <w:rFonts w:ascii="Cambria" w:hAnsi="Cambria"/>
                <w:sz w:val="20"/>
                <w:szCs w:val="20"/>
              </w:rPr>
              <w:t>S</w:t>
            </w:r>
            <w:r w:rsidR="00997946" w:rsidRPr="00CA02ED">
              <w:rPr>
                <w:rFonts w:ascii="Cambria" w:hAnsi="Cambria"/>
                <w:sz w:val="20"/>
                <w:szCs w:val="20"/>
              </w:rPr>
              <w:t xml:space="preserve"> AND HANDLERS </w:t>
            </w:r>
            <w:r w:rsidR="001C5FBF" w:rsidRPr="00CA02ED">
              <w:rPr>
                <w:rFonts w:ascii="Cambria" w:hAnsi="Cambria"/>
                <w:sz w:val="20"/>
                <w:szCs w:val="20"/>
              </w:rPr>
              <w:t xml:space="preserve">OF </w:t>
            </w:r>
            <w:r w:rsidR="003C72A2" w:rsidRPr="00CA02ED">
              <w:rPr>
                <w:rFonts w:ascii="Cambria" w:hAnsi="Cambria"/>
                <w:sz w:val="20"/>
                <w:szCs w:val="20"/>
              </w:rPr>
              <w:t>AGRICULTURAL PRODUCTS OBTAINING</w:t>
            </w:r>
            <w:r w:rsidR="00C865E0" w:rsidRPr="00CA02ED">
              <w:rPr>
                <w:rFonts w:ascii="Cambria" w:hAnsi="Cambria"/>
                <w:sz w:val="20"/>
                <w:szCs w:val="20"/>
              </w:rPr>
              <w:t xml:space="preserve"> CERTIFICATION UNDER THE NATIONAL ORGANIC PROGRAM</w:t>
            </w:r>
          </w:p>
        </w:tc>
      </w:tr>
      <w:tr w:rsidR="003C72A2" w:rsidRPr="00CA02ED" w14:paraId="7F5B4E4C" w14:textId="77777777" w:rsidTr="00C865E0">
        <w:trPr>
          <w:trHeight w:hRule="exact" w:val="90"/>
        </w:trPr>
        <w:tc>
          <w:tcPr>
            <w:tcW w:w="9559" w:type="dxa"/>
            <w:gridSpan w:val="2"/>
            <w:tcBorders>
              <w:top w:val="nil"/>
              <w:left w:val="single" w:sz="25" w:space="0" w:color="C5F0C2"/>
              <w:bottom w:val="single" w:sz="9" w:space="0" w:color="006600"/>
              <w:right w:val="single" w:sz="25" w:space="0" w:color="C5F0C2"/>
            </w:tcBorders>
            <w:shd w:val="clear" w:color="auto" w:fill="C5F0C2"/>
          </w:tcPr>
          <w:p w14:paraId="7EBEF8CA" w14:textId="6DDCCAB6" w:rsidR="003C72A2" w:rsidRPr="00CA02ED" w:rsidRDefault="003C72A2" w:rsidP="00CA02ED">
            <w:pPr>
              <w:pStyle w:val="TableParagraph"/>
              <w:widowControl/>
              <w:spacing w:before="60" w:line="276" w:lineRule="auto"/>
              <w:rPr>
                <w:rFonts w:ascii="Cambria"/>
                <w:sz w:val="20"/>
                <w:szCs w:val="20"/>
              </w:rPr>
            </w:pPr>
          </w:p>
        </w:tc>
      </w:tr>
      <w:tr w:rsidR="0060161D" w:rsidRPr="00CA02ED" w14:paraId="2C2EA001" w14:textId="77777777">
        <w:trPr>
          <w:trHeight w:hRule="exact" w:val="307"/>
        </w:trPr>
        <w:tc>
          <w:tcPr>
            <w:tcW w:w="4779" w:type="dxa"/>
            <w:tcBorders>
              <w:top w:val="single" w:sz="9" w:space="0" w:color="006600"/>
              <w:left w:val="nil"/>
              <w:bottom w:val="nil"/>
              <w:right w:val="single" w:sz="8" w:space="0" w:color="006600"/>
            </w:tcBorders>
            <w:shd w:val="clear" w:color="auto" w:fill="006600"/>
          </w:tcPr>
          <w:p w14:paraId="6CD7AF9E" w14:textId="2DE76984" w:rsidR="0060161D" w:rsidRPr="00CA02ED" w:rsidRDefault="001C2700" w:rsidP="00CA02ED">
            <w:pPr>
              <w:pStyle w:val="TableParagraph"/>
              <w:widowControl/>
              <w:spacing w:line="276" w:lineRule="auto"/>
              <w:ind w:left="99"/>
              <w:rPr>
                <w:rFonts w:ascii="Cambria" w:eastAsia="Cambria" w:hAnsi="Cambria" w:cs="Cambria"/>
                <w:sz w:val="20"/>
                <w:szCs w:val="20"/>
              </w:rPr>
            </w:pPr>
            <w:r w:rsidRPr="00CA02ED">
              <w:rPr>
                <w:rFonts w:ascii="Cambria" w:hAnsi="Cambria"/>
                <w:b/>
                <w:color w:val="FFFFFF"/>
                <w:sz w:val="20"/>
                <w:szCs w:val="20"/>
              </w:rPr>
              <w:t>Allowable Costs</w:t>
            </w:r>
          </w:p>
        </w:tc>
        <w:tc>
          <w:tcPr>
            <w:tcW w:w="4780" w:type="dxa"/>
            <w:tcBorders>
              <w:top w:val="single" w:sz="9" w:space="0" w:color="006600"/>
              <w:left w:val="single" w:sz="8" w:space="0" w:color="006600"/>
              <w:bottom w:val="nil"/>
              <w:right w:val="nil"/>
            </w:tcBorders>
            <w:shd w:val="clear" w:color="auto" w:fill="006600"/>
          </w:tcPr>
          <w:p w14:paraId="297943E6" w14:textId="77777777" w:rsidR="0060161D" w:rsidRPr="00CA02ED" w:rsidRDefault="001C2700" w:rsidP="00CA02ED">
            <w:pPr>
              <w:pStyle w:val="TableParagraph"/>
              <w:widowControl/>
              <w:spacing w:line="276" w:lineRule="auto"/>
              <w:ind w:left="97"/>
              <w:rPr>
                <w:rFonts w:ascii="Cambria" w:eastAsia="Cambria" w:hAnsi="Cambria" w:cs="Cambria"/>
                <w:sz w:val="20"/>
                <w:szCs w:val="20"/>
              </w:rPr>
            </w:pPr>
            <w:r w:rsidRPr="00CA02ED">
              <w:rPr>
                <w:rFonts w:ascii="Cambria"/>
                <w:b/>
                <w:color w:val="FFFFFF"/>
                <w:sz w:val="20"/>
                <w:szCs w:val="20"/>
              </w:rPr>
              <w:t>Unallowable Costs</w:t>
            </w:r>
          </w:p>
        </w:tc>
      </w:tr>
      <w:tr w:rsidR="0060161D" w:rsidRPr="00CA02ED" w14:paraId="5912F1D0" w14:textId="77777777" w:rsidTr="00C425A5">
        <w:trPr>
          <w:trHeight w:hRule="exact" w:val="3414"/>
        </w:trPr>
        <w:tc>
          <w:tcPr>
            <w:tcW w:w="4779" w:type="dxa"/>
            <w:tcBorders>
              <w:top w:val="nil"/>
              <w:left w:val="nil"/>
              <w:bottom w:val="single" w:sz="8" w:space="0" w:color="006600"/>
              <w:right w:val="single" w:sz="8" w:space="0" w:color="006600"/>
            </w:tcBorders>
          </w:tcPr>
          <w:p w14:paraId="13BD0ADA" w14:textId="3CFBC146" w:rsidR="0060161D" w:rsidRPr="00CA02ED" w:rsidRDefault="001C2700" w:rsidP="00CA02ED">
            <w:pPr>
              <w:pStyle w:val="ListParagraph"/>
              <w:widowControl/>
              <w:numPr>
                <w:ilvl w:val="0"/>
                <w:numId w:val="5"/>
              </w:numPr>
              <w:tabs>
                <w:tab w:val="left" w:pos="460"/>
              </w:tabs>
              <w:spacing w:before="39" w:line="276" w:lineRule="auto"/>
              <w:rPr>
                <w:rFonts w:ascii="Calibri" w:eastAsia="Calibri" w:hAnsi="Calibri" w:cs="Calibri"/>
                <w:sz w:val="20"/>
                <w:szCs w:val="20"/>
              </w:rPr>
            </w:pPr>
            <w:r w:rsidRPr="00CA02ED">
              <w:rPr>
                <w:rFonts w:ascii="Calibri"/>
                <w:sz w:val="20"/>
                <w:szCs w:val="20"/>
              </w:rPr>
              <w:t xml:space="preserve">Application </w:t>
            </w:r>
            <w:r w:rsidR="001C5FBF" w:rsidRPr="00CA02ED">
              <w:rPr>
                <w:rFonts w:ascii="Calibri"/>
                <w:sz w:val="20"/>
                <w:szCs w:val="20"/>
              </w:rPr>
              <w:t>f</w:t>
            </w:r>
            <w:r w:rsidRPr="00CA02ED">
              <w:rPr>
                <w:rFonts w:ascii="Calibri"/>
                <w:sz w:val="20"/>
                <w:szCs w:val="20"/>
              </w:rPr>
              <w:t>ees</w:t>
            </w:r>
          </w:p>
          <w:p w14:paraId="5656016B" w14:textId="18A52FDA" w:rsidR="0060161D" w:rsidRPr="00CA02ED" w:rsidRDefault="001C2700" w:rsidP="00CA02ED">
            <w:pPr>
              <w:pStyle w:val="ListParagraph"/>
              <w:widowControl/>
              <w:numPr>
                <w:ilvl w:val="0"/>
                <w:numId w:val="5"/>
              </w:numPr>
              <w:tabs>
                <w:tab w:val="left" w:pos="460"/>
              </w:tabs>
              <w:spacing w:before="40" w:line="276" w:lineRule="auto"/>
              <w:ind w:right="522"/>
              <w:rPr>
                <w:rFonts w:ascii="Calibri" w:eastAsia="Calibri" w:hAnsi="Calibri" w:cs="Calibri"/>
                <w:sz w:val="20"/>
                <w:szCs w:val="20"/>
              </w:rPr>
            </w:pPr>
            <w:r w:rsidRPr="00CA02ED">
              <w:rPr>
                <w:rFonts w:ascii="Calibri"/>
                <w:sz w:val="20"/>
                <w:szCs w:val="20"/>
              </w:rPr>
              <w:t xml:space="preserve">Inspection </w:t>
            </w:r>
            <w:r w:rsidR="001C5FBF" w:rsidRPr="00CA02ED">
              <w:rPr>
                <w:rFonts w:ascii="Calibri"/>
                <w:sz w:val="20"/>
                <w:szCs w:val="20"/>
              </w:rPr>
              <w:t>f</w:t>
            </w:r>
            <w:r w:rsidRPr="00CA02ED">
              <w:rPr>
                <w:rFonts w:ascii="Calibri"/>
                <w:sz w:val="20"/>
                <w:szCs w:val="20"/>
              </w:rPr>
              <w:t xml:space="preserve">ees, including </w:t>
            </w:r>
            <w:r w:rsidR="001C5FBF" w:rsidRPr="00CA02ED">
              <w:rPr>
                <w:rFonts w:ascii="Calibri"/>
                <w:sz w:val="20"/>
                <w:szCs w:val="20"/>
              </w:rPr>
              <w:t>t</w:t>
            </w:r>
            <w:r w:rsidRPr="00CA02ED">
              <w:rPr>
                <w:rFonts w:ascii="Calibri"/>
                <w:sz w:val="20"/>
                <w:szCs w:val="20"/>
              </w:rPr>
              <w:t xml:space="preserve">ravel </w:t>
            </w:r>
            <w:r w:rsidR="001C5FBF" w:rsidRPr="00CA02ED">
              <w:rPr>
                <w:rFonts w:ascii="Calibri"/>
                <w:sz w:val="20"/>
                <w:szCs w:val="20"/>
              </w:rPr>
              <w:t>c</w:t>
            </w:r>
            <w:r w:rsidRPr="00CA02ED">
              <w:rPr>
                <w:rFonts w:ascii="Calibri"/>
                <w:sz w:val="20"/>
                <w:szCs w:val="20"/>
              </w:rPr>
              <w:t xml:space="preserve">osts and </w:t>
            </w:r>
            <w:r w:rsidR="001C5FBF" w:rsidRPr="00CA02ED">
              <w:rPr>
                <w:rFonts w:ascii="Calibri"/>
                <w:sz w:val="20"/>
                <w:szCs w:val="20"/>
              </w:rPr>
              <w:t>p</w:t>
            </w:r>
            <w:r w:rsidRPr="00CA02ED">
              <w:rPr>
                <w:rFonts w:ascii="Calibri"/>
                <w:sz w:val="20"/>
                <w:szCs w:val="20"/>
              </w:rPr>
              <w:t xml:space="preserve">er </w:t>
            </w:r>
            <w:r w:rsidR="001C5FBF" w:rsidRPr="00CA02ED">
              <w:rPr>
                <w:rFonts w:ascii="Calibri"/>
                <w:sz w:val="20"/>
                <w:szCs w:val="20"/>
              </w:rPr>
              <w:t>d</w:t>
            </w:r>
            <w:r w:rsidRPr="00CA02ED">
              <w:rPr>
                <w:rFonts w:ascii="Calibri"/>
                <w:sz w:val="20"/>
                <w:szCs w:val="20"/>
              </w:rPr>
              <w:t xml:space="preserve">iem for </w:t>
            </w:r>
            <w:r w:rsidR="001C5FBF" w:rsidRPr="00CA02ED">
              <w:rPr>
                <w:rFonts w:ascii="Calibri"/>
                <w:sz w:val="20"/>
                <w:szCs w:val="20"/>
              </w:rPr>
              <w:t>o</w:t>
            </w:r>
            <w:r w:rsidRPr="00CA02ED">
              <w:rPr>
                <w:rFonts w:ascii="Calibri"/>
                <w:sz w:val="20"/>
                <w:szCs w:val="20"/>
              </w:rPr>
              <w:t xml:space="preserve">rganic </w:t>
            </w:r>
            <w:r w:rsidR="001C5FBF" w:rsidRPr="00CA02ED">
              <w:rPr>
                <w:rFonts w:ascii="Calibri"/>
                <w:sz w:val="20"/>
                <w:szCs w:val="20"/>
              </w:rPr>
              <w:t>i</w:t>
            </w:r>
            <w:r w:rsidRPr="00CA02ED">
              <w:rPr>
                <w:rFonts w:ascii="Calibri"/>
                <w:sz w:val="20"/>
                <w:szCs w:val="20"/>
              </w:rPr>
              <w:t>nspectors</w:t>
            </w:r>
          </w:p>
          <w:p w14:paraId="3C8156DD" w14:textId="784E3826" w:rsidR="0060161D" w:rsidRPr="00CA02ED" w:rsidRDefault="001C5FBF" w:rsidP="00CA02ED">
            <w:pPr>
              <w:pStyle w:val="ListParagraph"/>
              <w:widowControl/>
              <w:numPr>
                <w:ilvl w:val="0"/>
                <w:numId w:val="5"/>
              </w:numPr>
              <w:tabs>
                <w:tab w:val="left" w:pos="460"/>
              </w:tabs>
              <w:spacing w:before="40" w:line="276" w:lineRule="auto"/>
              <w:ind w:right="296"/>
              <w:rPr>
                <w:rFonts w:ascii="Calibri" w:eastAsia="Calibri" w:hAnsi="Calibri" w:cs="Calibri"/>
                <w:sz w:val="20"/>
                <w:szCs w:val="20"/>
              </w:rPr>
            </w:pPr>
            <w:r w:rsidRPr="00CA02ED">
              <w:rPr>
                <w:rFonts w:ascii="Calibri"/>
                <w:sz w:val="20"/>
                <w:szCs w:val="20"/>
              </w:rPr>
              <w:t>USDA organic c</w:t>
            </w:r>
            <w:r w:rsidR="001C2700" w:rsidRPr="00CA02ED">
              <w:rPr>
                <w:rFonts w:ascii="Calibri"/>
                <w:sz w:val="20"/>
                <w:szCs w:val="20"/>
              </w:rPr>
              <w:t xml:space="preserve">ertification </w:t>
            </w:r>
            <w:r w:rsidRPr="00CA02ED">
              <w:rPr>
                <w:rFonts w:ascii="Calibri"/>
                <w:sz w:val="20"/>
                <w:szCs w:val="20"/>
              </w:rPr>
              <w:t>c</w:t>
            </w:r>
            <w:r w:rsidR="001C2700" w:rsidRPr="00CA02ED">
              <w:rPr>
                <w:rFonts w:ascii="Calibri"/>
                <w:sz w:val="20"/>
                <w:szCs w:val="20"/>
              </w:rPr>
              <w:t>osts, including fees necessary to access international markets with which AMS has equivalency agreements or arrangements</w:t>
            </w:r>
          </w:p>
          <w:p w14:paraId="48EE32D4" w14:textId="0A67A315" w:rsidR="0060161D" w:rsidRPr="00CA02ED" w:rsidRDefault="001C2700" w:rsidP="00CA02ED">
            <w:pPr>
              <w:pStyle w:val="ListParagraph"/>
              <w:widowControl/>
              <w:numPr>
                <w:ilvl w:val="0"/>
                <w:numId w:val="5"/>
              </w:numPr>
              <w:tabs>
                <w:tab w:val="left" w:pos="460"/>
              </w:tabs>
              <w:spacing w:before="40" w:line="276" w:lineRule="auto"/>
              <w:rPr>
                <w:rFonts w:ascii="Calibri" w:eastAsia="Calibri" w:hAnsi="Calibri" w:cs="Calibri"/>
                <w:sz w:val="20"/>
                <w:szCs w:val="20"/>
              </w:rPr>
            </w:pPr>
            <w:r w:rsidRPr="00CA02ED">
              <w:rPr>
                <w:rFonts w:ascii="Calibri"/>
                <w:sz w:val="20"/>
                <w:szCs w:val="20"/>
              </w:rPr>
              <w:t xml:space="preserve">User </w:t>
            </w:r>
            <w:r w:rsidR="001C5FBF" w:rsidRPr="00CA02ED">
              <w:rPr>
                <w:rFonts w:ascii="Calibri"/>
                <w:sz w:val="20"/>
                <w:szCs w:val="20"/>
              </w:rPr>
              <w:t>f</w:t>
            </w:r>
            <w:r w:rsidRPr="00CA02ED">
              <w:rPr>
                <w:rFonts w:ascii="Calibri"/>
                <w:sz w:val="20"/>
                <w:szCs w:val="20"/>
              </w:rPr>
              <w:t>ees/</w:t>
            </w:r>
            <w:r w:rsidR="001C5FBF" w:rsidRPr="00CA02ED">
              <w:rPr>
                <w:rFonts w:ascii="Calibri"/>
                <w:sz w:val="20"/>
                <w:szCs w:val="20"/>
              </w:rPr>
              <w:t>s</w:t>
            </w:r>
            <w:r w:rsidRPr="00CA02ED">
              <w:rPr>
                <w:rFonts w:ascii="Calibri"/>
                <w:sz w:val="20"/>
                <w:szCs w:val="20"/>
              </w:rPr>
              <w:t xml:space="preserve">ale </w:t>
            </w:r>
            <w:r w:rsidR="001C5FBF" w:rsidRPr="00CA02ED">
              <w:rPr>
                <w:rFonts w:ascii="Calibri"/>
                <w:sz w:val="20"/>
                <w:szCs w:val="20"/>
              </w:rPr>
              <w:t>a</w:t>
            </w:r>
            <w:r w:rsidRPr="00CA02ED">
              <w:rPr>
                <w:rFonts w:ascii="Calibri"/>
                <w:sz w:val="20"/>
                <w:szCs w:val="20"/>
              </w:rPr>
              <w:t>ssessments</w:t>
            </w:r>
          </w:p>
          <w:p w14:paraId="7520C0FC" w14:textId="77777777" w:rsidR="0060161D" w:rsidRPr="00CA02ED" w:rsidRDefault="001C2700" w:rsidP="00CA02ED">
            <w:pPr>
              <w:pStyle w:val="ListParagraph"/>
              <w:widowControl/>
              <w:numPr>
                <w:ilvl w:val="0"/>
                <w:numId w:val="5"/>
              </w:numPr>
              <w:tabs>
                <w:tab w:val="left" w:pos="459"/>
              </w:tabs>
              <w:spacing w:before="39" w:line="276" w:lineRule="auto"/>
              <w:rPr>
                <w:rFonts w:ascii="Calibri" w:eastAsia="Calibri" w:hAnsi="Calibri" w:cs="Calibri"/>
                <w:sz w:val="20"/>
                <w:szCs w:val="20"/>
              </w:rPr>
            </w:pPr>
            <w:r w:rsidRPr="00CA02ED">
              <w:rPr>
                <w:rFonts w:ascii="Calibri"/>
                <w:sz w:val="20"/>
                <w:szCs w:val="20"/>
              </w:rPr>
              <w:t>Postage</w:t>
            </w:r>
          </w:p>
          <w:p w14:paraId="685F8160" w14:textId="67641A27" w:rsidR="00284685" w:rsidRPr="00CA02ED" w:rsidRDefault="00284685" w:rsidP="00CA02ED">
            <w:pPr>
              <w:pStyle w:val="ListParagraph"/>
              <w:widowControl/>
              <w:numPr>
                <w:ilvl w:val="0"/>
                <w:numId w:val="5"/>
              </w:numPr>
              <w:tabs>
                <w:tab w:val="left" w:pos="459"/>
              </w:tabs>
              <w:spacing w:before="39" w:line="276" w:lineRule="auto"/>
              <w:rPr>
                <w:rFonts w:ascii="Calibri" w:eastAsia="Calibri" w:hAnsi="Calibri" w:cs="Calibri"/>
                <w:sz w:val="20"/>
                <w:szCs w:val="20"/>
              </w:rPr>
            </w:pPr>
            <w:r w:rsidRPr="00CA02ED">
              <w:rPr>
                <w:rFonts w:ascii="Calibri" w:eastAsia="Calibri" w:hAnsi="Calibri" w:cs="Calibri"/>
                <w:sz w:val="20"/>
                <w:szCs w:val="20"/>
              </w:rPr>
              <w:t xml:space="preserve">State </w:t>
            </w:r>
            <w:r w:rsidR="000F726C" w:rsidRPr="00CA02ED">
              <w:rPr>
                <w:rFonts w:ascii="Calibri" w:eastAsia="Calibri" w:hAnsi="Calibri" w:cs="Calibri"/>
                <w:sz w:val="20"/>
                <w:szCs w:val="20"/>
              </w:rPr>
              <w:t>O</w:t>
            </w:r>
            <w:r w:rsidRPr="00CA02ED">
              <w:rPr>
                <w:rFonts w:ascii="Calibri" w:eastAsia="Calibri" w:hAnsi="Calibri" w:cs="Calibri"/>
                <w:sz w:val="20"/>
                <w:szCs w:val="20"/>
              </w:rPr>
              <w:t xml:space="preserve">rganic </w:t>
            </w:r>
            <w:r w:rsidR="000F726C" w:rsidRPr="00CA02ED">
              <w:rPr>
                <w:rFonts w:ascii="Calibri" w:eastAsia="Calibri" w:hAnsi="Calibri" w:cs="Calibri"/>
                <w:sz w:val="20"/>
                <w:szCs w:val="20"/>
              </w:rPr>
              <w:t>P</w:t>
            </w:r>
            <w:r w:rsidRPr="00CA02ED">
              <w:rPr>
                <w:rFonts w:ascii="Calibri" w:eastAsia="Calibri" w:hAnsi="Calibri" w:cs="Calibri"/>
                <w:sz w:val="20"/>
                <w:szCs w:val="20"/>
              </w:rPr>
              <w:t>rogram fees</w:t>
            </w:r>
            <w:r w:rsidR="00F16E26" w:rsidRPr="00CA02ED">
              <w:rPr>
                <w:rFonts w:ascii="Calibri" w:eastAsia="Calibri" w:hAnsi="Calibri" w:cs="Calibri"/>
                <w:sz w:val="20"/>
                <w:szCs w:val="20"/>
              </w:rPr>
              <w:t xml:space="preserve"> (NOCCSP only)</w:t>
            </w:r>
          </w:p>
        </w:tc>
        <w:tc>
          <w:tcPr>
            <w:tcW w:w="4780" w:type="dxa"/>
            <w:tcBorders>
              <w:top w:val="nil"/>
              <w:left w:val="single" w:sz="8" w:space="0" w:color="006600"/>
              <w:bottom w:val="single" w:sz="8" w:space="0" w:color="006600"/>
              <w:right w:val="nil"/>
            </w:tcBorders>
          </w:tcPr>
          <w:p w14:paraId="32F33A75" w14:textId="23104FE0" w:rsidR="0060161D" w:rsidRPr="00CA02ED" w:rsidRDefault="001C2700" w:rsidP="00CA02ED">
            <w:pPr>
              <w:pStyle w:val="ListParagraph"/>
              <w:widowControl/>
              <w:numPr>
                <w:ilvl w:val="0"/>
                <w:numId w:val="4"/>
              </w:numPr>
              <w:tabs>
                <w:tab w:val="left" w:pos="530"/>
              </w:tabs>
              <w:spacing w:before="39" w:line="276" w:lineRule="auto"/>
              <w:ind w:right="521"/>
              <w:rPr>
                <w:rFonts w:ascii="Calibri" w:eastAsia="Calibri" w:hAnsi="Calibri" w:cs="Calibri"/>
                <w:sz w:val="20"/>
                <w:szCs w:val="20"/>
              </w:rPr>
            </w:pPr>
            <w:r w:rsidRPr="00CA02ED">
              <w:rPr>
                <w:rFonts w:ascii="Calibri"/>
                <w:sz w:val="20"/>
                <w:szCs w:val="20"/>
              </w:rPr>
              <w:t>Inspections due to violations of USDA Organic regulations</w:t>
            </w:r>
            <w:r w:rsidR="00EA0871" w:rsidRPr="00CA02ED">
              <w:rPr>
                <w:rFonts w:ascii="Calibri"/>
                <w:sz w:val="20"/>
                <w:szCs w:val="20"/>
              </w:rPr>
              <w:t xml:space="preserve"> </w:t>
            </w:r>
            <w:r w:rsidR="001E2812" w:rsidRPr="00CA02ED">
              <w:rPr>
                <w:rFonts w:ascii="Calibri"/>
                <w:sz w:val="20"/>
                <w:szCs w:val="20"/>
              </w:rPr>
              <w:t xml:space="preserve">or </w:t>
            </w:r>
            <w:r w:rsidR="000F726C" w:rsidRPr="00CA02ED">
              <w:rPr>
                <w:rFonts w:ascii="Calibri"/>
                <w:sz w:val="20"/>
                <w:szCs w:val="20"/>
              </w:rPr>
              <w:t>S</w:t>
            </w:r>
            <w:r w:rsidR="001E2812" w:rsidRPr="00CA02ED">
              <w:rPr>
                <w:rFonts w:ascii="Calibri"/>
                <w:sz w:val="20"/>
                <w:szCs w:val="20"/>
              </w:rPr>
              <w:t xml:space="preserve">tate </w:t>
            </w:r>
            <w:r w:rsidR="000F726C" w:rsidRPr="00CA02ED">
              <w:rPr>
                <w:rFonts w:ascii="Calibri"/>
                <w:sz w:val="20"/>
                <w:szCs w:val="20"/>
              </w:rPr>
              <w:t>O</w:t>
            </w:r>
            <w:r w:rsidR="001E2812" w:rsidRPr="00CA02ED">
              <w:rPr>
                <w:rFonts w:ascii="Calibri"/>
                <w:sz w:val="20"/>
                <w:szCs w:val="20"/>
              </w:rPr>
              <w:t xml:space="preserve">rganic </w:t>
            </w:r>
            <w:r w:rsidR="000F726C" w:rsidRPr="00CA02ED">
              <w:rPr>
                <w:rFonts w:ascii="Calibri"/>
                <w:sz w:val="20"/>
                <w:szCs w:val="20"/>
              </w:rPr>
              <w:t>P</w:t>
            </w:r>
            <w:r w:rsidR="00EA0871" w:rsidRPr="00CA02ED">
              <w:rPr>
                <w:rFonts w:ascii="Calibri"/>
                <w:sz w:val="20"/>
                <w:szCs w:val="20"/>
              </w:rPr>
              <w:t>rogram requirements</w:t>
            </w:r>
          </w:p>
          <w:p w14:paraId="60FE4CF4" w14:textId="43D51812" w:rsidR="00895B8E" w:rsidRPr="00CA02ED" w:rsidRDefault="00895B8E" w:rsidP="00CA02ED">
            <w:pPr>
              <w:pStyle w:val="ListParagraph"/>
              <w:widowControl/>
              <w:numPr>
                <w:ilvl w:val="0"/>
                <w:numId w:val="4"/>
              </w:numPr>
              <w:tabs>
                <w:tab w:val="left" w:pos="530"/>
              </w:tabs>
              <w:spacing w:before="40" w:line="276" w:lineRule="auto"/>
              <w:rPr>
                <w:rFonts w:ascii="Calibri" w:eastAsia="Calibri" w:hAnsi="Calibri" w:cs="Calibri"/>
                <w:sz w:val="20"/>
                <w:szCs w:val="20"/>
              </w:rPr>
            </w:pPr>
            <w:r w:rsidRPr="00CA02ED">
              <w:rPr>
                <w:rFonts w:ascii="Calibri"/>
                <w:sz w:val="20"/>
                <w:szCs w:val="20"/>
              </w:rPr>
              <w:t xml:space="preserve">Costs </w:t>
            </w:r>
            <w:r w:rsidR="001C2700" w:rsidRPr="00CA02ED">
              <w:rPr>
                <w:rFonts w:ascii="Calibri"/>
                <w:sz w:val="20"/>
                <w:szCs w:val="20"/>
              </w:rPr>
              <w:t>related to non-USDA organic certifications</w:t>
            </w:r>
            <w:r w:rsidRPr="00CA02ED">
              <w:rPr>
                <w:rFonts w:ascii="Calibri"/>
                <w:sz w:val="20"/>
                <w:szCs w:val="20"/>
              </w:rPr>
              <w:t xml:space="preserve"> </w:t>
            </w:r>
          </w:p>
          <w:p w14:paraId="38167AA3" w14:textId="405A3042" w:rsidR="0060161D" w:rsidRPr="00CA02ED" w:rsidRDefault="00895B8E" w:rsidP="00CA02ED">
            <w:pPr>
              <w:pStyle w:val="ListParagraph"/>
              <w:widowControl/>
              <w:numPr>
                <w:ilvl w:val="0"/>
                <w:numId w:val="4"/>
              </w:numPr>
              <w:tabs>
                <w:tab w:val="left" w:pos="530"/>
              </w:tabs>
              <w:spacing w:before="40" w:line="276" w:lineRule="auto"/>
              <w:rPr>
                <w:rFonts w:ascii="Calibri" w:eastAsia="Calibri" w:hAnsi="Calibri" w:cs="Calibri"/>
                <w:sz w:val="20"/>
                <w:szCs w:val="20"/>
              </w:rPr>
            </w:pPr>
            <w:r w:rsidRPr="00CA02ED">
              <w:rPr>
                <w:rFonts w:ascii="Calibri"/>
                <w:sz w:val="20"/>
                <w:szCs w:val="20"/>
              </w:rPr>
              <w:t>Costs related to transitional certification</w:t>
            </w:r>
          </w:p>
          <w:p w14:paraId="516B9AC7" w14:textId="61094041" w:rsidR="0060161D" w:rsidRPr="00CA02ED" w:rsidRDefault="0049127C" w:rsidP="00CA02ED">
            <w:pPr>
              <w:pStyle w:val="ListParagraph"/>
              <w:widowControl/>
              <w:numPr>
                <w:ilvl w:val="0"/>
                <w:numId w:val="4"/>
              </w:numPr>
              <w:tabs>
                <w:tab w:val="left" w:pos="529"/>
              </w:tabs>
              <w:spacing w:before="40" w:line="276" w:lineRule="auto"/>
              <w:ind w:left="528"/>
              <w:rPr>
                <w:rFonts w:ascii="Calibri" w:eastAsia="Calibri" w:hAnsi="Calibri" w:cs="Calibri"/>
                <w:sz w:val="20"/>
                <w:szCs w:val="20"/>
              </w:rPr>
            </w:pPr>
            <w:r w:rsidRPr="00CA02ED">
              <w:rPr>
                <w:rFonts w:ascii="Calibri"/>
                <w:sz w:val="20"/>
                <w:szCs w:val="20"/>
              </w:rPr>
              <w:t>Costs related to any o</w:t>
            </w:r>
            <w:r w:rsidR="001C2700" w:rsidRPr="00CA02ED">
              <w:rPr>
                <w:rFonts w:ascii="Calibri"/>
                <w:sz w:val="20"/>
                <w:szCs w:val="20"/>
              </w:rPr>
              <w:t>ther labeling program</w:t>
            </w:r>
            <w:r w:rsidR="001E59CC" w:rsidRPr="00CA02ED">
              <w:rPr>
                <w:rFonts w:ascii="Calibri"/>
                <w:sz w:val="20"/>
                <w:szCs w:val="20"/>
              </w:rPr>
              <w:t>s</w:t>
            </w:r>
          </w:p>
          <w:p w14:paraId="281D9CC9" w14:textId="3AF2F606" w:rsidR="0060161D" w:rsidRPr="00CA02ED" w:rsidRDefault="001C2700" w:rsidP="00CA02ED">
            <w:pPr>
              <w:pStyle w:val="ListParagraph"/>
              <w:widowControl/>
              <w:numPr>
                <w:ilvl w:val="0"/>
                <w:numId w:val="4"/>
              </w:numPr>
              <w:tabs>
                <w:tab w:val="left" w:pos="529"/>
              </w:tabs>
              <w:spacing w:before="39" w:line="276" w:lineRule="auto"/>
              <w:ind w:left="528"/>
              <w:rPr>
                <w:rFonts w:ascii="Calibri" w:eastAsia="Calibri" w:hAnsi="Calibri" w:cs="Calibri"/>
                <w:sz w:val="20"/>
                <w:szCs w:val="20"/>
              </w:rPr>
            </w:pPr>
            <w:r w:rsidRPr="00CA02ED">
              <w:rPr>
                <w:rFonts w:ascii="Calibri"/>
                <w:sz w:val="20"/>
                <w:szCs w:val="20"/>
              </w:rPr>
              <w:t xml:space="preserve">Materials, </w:t>
            </w:r>
            <w:r w:rsidR="001C5FBF" w:rsidRPr="00CA02ED">
              <w:rPr>
                <w:rFonts w:ascii="Calibri"/>
                <w:sz w:val="20"/>
                <w:szCs w:val="20"/>
              </w:rPr>
              <w:t>s</w:t>
            </w:r>
            <w:r w:rsidRPr="00CA02ED">
              <w:rPr>
                <w:rFonts w:ascii="Calibri"/>
                <w:sz w:val="20"/>
                <w:szCs w:val="20"/>
              </w:rPr>
              <w:t xml:space="preserve">upplies, </w:t>
            </w:r>
            <w:r w:rsidR="00895B8E" w:rsidRPr="00CA02ED">
              <w:rPr>
                <w:rFonts w:ascii="Calibri"/>
                <w:sz w:val="20"/>
                <w:szCs w:val="20"/>
              </w:rPr>
              <w:t xml:space="preserve">and </w:t>
            </w:r>
            <w:r w:rsidR="001C5FBF" w:rsidRPr="00CA02ED">
              <w:rPr>
                <w:rFonts w:ascii="Calibri"/>
                <w:sz w:val="20"/>
                <w:szCs w:val="20"/>
              </w:rPr>
              <w:t>e</w:t>
            </w:r>
            <w:r w:rsidRPr="00CA02ED">
              <w:rPr>
                <w:rFonts w:ascii="Calibri"/>
                <w:sz w:val="20"/>
                <w:szCs w:val="20"/>
              </w:rPr>
              <w:t>quipment</w:t>
            </w:r>
          </w:p>
          <w:p w14:paraId="1314925B" w14:textId="7D086215" w:rsidR="0060161D" w:rsidRPr="00CA02ED" w:rsidRDefault="001C2700" w:rsidP="00CA02ED">
            <w:pPr>
              <w:pStyle w:val="ListParagraph"/>
              <w:widowControl/>
              <w:numPr>
                <w:ilvl w:val="0"/>
                <w:numId w:val="4"/>
              </w:numPr>
              <w:tabs>
                <w:tab w:val="left" w:pos="529"/>
              </w:tabs>
              <w:spacing w:before="40" w:line="276" w:lineRule="auto"/>
              <w:ind w:left="528"/>
              <w:rPr>
                <w:rFonts w:ascii="Calibri" w:eastAsia="Calibri" w:hAnsi="Calibri" w:cs="Calibri"/>
                <w:sz w:val="20"/>
                <w:szCs w:val="20"/>
              </w:rPr>
            </w:pPr>
            <w:r w:rsidRPr="00CA02ED">
              <w:rPr>
                <w:rFonts w:ascii="Calibri"/>
                <w:sz w:val="20"/>
                <w:szCs w:val="20"/>
              </w:rPr>
              <w:t xml:space="preserve">Late </w:t>
            </w:r>
            <w:r w:rsidR="001C5FBF" w:rsidRPr="00CA02ED">
              <w:rPr>
                <w:rFonts w:ascii="Calibri"/>
                <w:sz w:val="20"/>
                <w:szCs w:val="20"/>
              </w:rPr>
              <w:t>f</w:t>
            </w:r>
            <w:r w:rsidRPr="00CA02ED">
              <w:rPr>
                <w:rFonts w:ascii="Calibri"/>
                <w:sz w:val="20"/>
                <w:szCs w:val="20"/>
              </w:rPr>
              <w:t>ees</w:t>
            </w:r>
          </w:p>
          <w:p w14:paraId="68AE86CB" w14:textId="3F7A953D" w:rsidR="0049127C" w:rsidRPr="00CA02ED" w:rsidRDefault="001C2700" w:rsidP="00CA02ED">
            <w:pPr>
              <w:pStyle w:val="ListParagraph"/>
              <w:widowControl/>
              <w:numPr>
                <w:ilvl w:val="0"/>
                <w:numId w:val="4"/>
              </w:numPr>
              <w:tabs>
                <w:tab w:val="left" w:pos="529"/>
              </w:tabs>
              <w:spacing w:before="40" w:line="276" w:lineRule="auto"/>
              <w:ind w:left="528"/>
              <w:rPr>
                <w:rFonts w:ascii="Calibri" w:eastAsia="Calibri" w:hAnsi="Calibri" w:cs="Calibri"/>
                <w:sz w:val="20"/>
                <w:szCs w:val="20"/>
              </w:rPr>
            </w:pPr>
            <w:r w:rsidRPr="00CA02ED">
              <w:rPr>
                <w:rFonts w:ascii="Calibri"/>
                <w:sz w:val="20"/>
                <w:szCs w:val="20"/>
              </w:rPr>
              <w:t xml:space="preserve">Membership </w:t>
            </w:r>
            <w:r w:rsidR="001C5FBF" w:rsidRPr="00CA02ED">
              <w:rPr>
                <w:rFonts w:ascii="Calibri"/>
                <w:sz w:val="20"/>
                <w:szCs w:val="20"/>
              </w:rPr>
              <w:t>f</w:t>
            </w:r>
            <w:r w:rsidRPr="00CA02ED">
              <w:rPr>
                <w:rFonts w:ascii="Calibri"/>
                <w:sz w:val="20"/>
                <w:szCs w:val="20"/>
              </w:rPr>
              <w:t>ees</w:t>
            </w:r>
          </w:p>
          <w:p w14:paraId="74F43E9D" w14:textId="51D3C31C" w:rsidR="0060161D" w:rsidRPr="00CA02ED" w:rsidRDefault="001C2700" w:rsidP="00CA02ED">
            <w:pPr>
              <w:pStyle w:val="ListParagraph"/>
              <w:widowControl/>
              <w:numPr>
                <w:ilvl w:val="0"/>
                <w:numId w:val="4"/>
              </w:numPr>
              <w:tabs>
                <w:tab w:val="left" w:pos="529"/>
              </w:tabs>
              <w:spacing w:before="39" w:line="276" w:lineRule="auto"/>
              <w:ind w:left="528"/>
              <w:rPr>
                <w:rFonts w:ascii="Calibri" w:eastAsia="Calibri" w:hAnsi="Calibri" w:cs="Calibri"/>
                <w:sz w:val="20"/>
                <w:szCs w:val="20"/>
              </w:rPr>
            </w:pPr>
            <w:r w:rsidRPr="00CA02ED">
              <w:rPr>
                <w:rFonts w:ascii="Calibri"/>
                <w:sz w:val="20"/>
                <w:szCs w:val="20"/>
              </w:rPr>
              <w:t xml:space="preserve">Consultant </w:t>
            </w:r>
            <w:r w:rsidR="001C5FBF" w:rsidRPr="00CA02ED">
              <w:rPr>
                <w:rFonts w:ascii="Calibri"/>
                <w:sz w:val="20"/>
                <w:szCs w:val="20"/>
              </w:rPr>
              <w:t>f</w:t>
            </w:r>
            <w:r w:rsidRPr="00CA02ED">
              <w:rPr>
                <w:rFonts w:ascii="Calibri"/>
                <w:sz w:val="20"/>
                <w:szCs w:val="20"/>
              </w:rPr>
              <w:t>ees</w:t>
            </w:r>
          </w:p>
        </w:tc>
      </w:tr>
    </w:tbl>
    <w:p w14:paraId="20E2CFF4" w14:textId="77777777" w:rsidR="002457B5" w:rsidRPr="00CA02ED" w:rsidRDefault="002457B5" w:rsidP="00CA02ED">
      <w:pPr>
        <w:widowControl/>
        <w:spacing w:line="276" w:lineRule="auto"/>
        <w:ind w:left="119"/>
        <w:rPr>
          <w:rFonts w:ascii="Calibri" w:eastAsia="Calibri" w:hAnsi="Calibri" w:cs="Calibri"/>
          <w:sz w:val="20"/>
          <w:szCs w:val="20"/>
        </w:rPr>
      </w:pPr>
    </w:p>
    <w:p w14:paraId="7256E578"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74607D28" wp14:editId="34AE578D">
                <wp:extent cx="6097270" cy="248285"/>
                <wp:effectExtent l="0" t="0" r="8255" b="8890"/>
                <wp:docPr id="302"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285"/>
                          <a:chOff x="0" y="0"/>
                          <a:chExt cx="9602" cy="391"/>
                        </a:xfrm>
                      </wpg:grpSpPr>
                      <wpg:grpSp>
                        <wpg:cNvPr id="303" name="Group 307"/>
                        <wpg:cNvGrpSpPr>
                          <a:grpSpLocks/>
                        </wpg:cNvGrpSpPr>
                        <wpg:grpSpPr bwMode="auto">
                          <a:xfrm>
                            <a:off x="91" y="61"/>
                            <a:ext cx="9420" cy="269"/>
                            <a:chOff x="91" y="61"/>
                            <a:chExt cx="9420" cy="269"/>
                          </a:xfrm>
                        </wpg:grpSpPr>
                        <wps:wsp>
                          <wps:cNvPr id="304" name="Freeform 308"/>
                          <wps:cNvSpPr>
                            <a:spLocks/>
                          </wps:cNvSpPr>
                          <wps:spPr bwMode="auto">
                            <a:xfrm>
                              <a:off x="91" y="61"/>
                              <a:ext cx="9420" cy="269"/>
                            </a:xfrm>
                            <a:custGeom>
                              <a:avLst/>
                              <a:gdLst>
                                <a:gd name="T0" fmla="+- 0 91 91"/>
                                <a:gd name="T1" fmla="*/ T0 w 9420"/>
                                <a:gd name="T2" fmla="+- 0 330 61"/>
                                <a:gd name="T3" fmla="*/ 330 h 269"/>
                                <a:gd name="T4" fmla="+- 0 9511 91"/>
                                <a:gd name="T5" fmla="*/ T4 w 9420"/>
                                <a:gd name="T6" fmla="+- 0 330 61"/>
                                <a:gd name="T7" fmla="*/ 330 h 269"/>
                                <a:gd name="T8" fmla="+- 0 9511 91"/>
                                <a:gd name="T9" fmla="*/ T8 w 9420"/>
                                <a:gd name="T10" fmla="+- 0 61 61"/>
                                <a:gd name="T11" fmla="*/ 61 h 269"/>
                                <a:gd name="T12" fmla="+- 0 91 91"/>
                                <a:gd name="T13" fmla="*/ T12 w 9420"/>
                                <a:gd name="T14" fmla="+- 0 61 61"/>
                                <a:gd name="T15" fmla="*/ 61 h 269"/>
                                <a:gd name="T16" fmla="+- 0 91 91"/>
                                <a:gd name="T17" fmla="*/ T16 w 9420"/>
                                <a:gd name="T18" fmla="+- 0 330 61"/>
                                <a:gd name="T19" fmla="*/ 330 h 269"/>
                              </a:gdLst>
                              <a:ahLst/>
                              <a:cxnLst>
                                <a:cxn ang="0">
                                  <a:pos x="T1" y="T3"/>
                                </a:cxn>
                                <a:cxn ang="0">
                                  <a:pos x="T5" y="T7"/>
                                </a:cxn>
                                <a:cxn ang="0">
                                  <a:pos x="T9" y="T11"/>
                                </a:cxn>
                                <a:cxn ang="0">
                                  <a:pos x="T13" y="T15"/>
                                </a:cxn>
                                <a:cxn ang="0">
                                  <a:pos x="T17" y="T19"/>
                                </a:cxn>
                              </a:cxnLst>
                              <a:rect l="0" t="0" r="r" b="b"/>
                              <a:pathLst>
                                <a:path w="9420" h="269">
                                  <a:moveTo>
                                    <a:pt x="0" y="269"/>
                                  </a:moveTo>
                                  <a:lnTo>
                                    <a:pt x="9420" y="269"/>
                                  </a:lnTo>
                                  <a:lnTo>
                                    <a:pt x="9420" y="0"/>
                                  </a:lnTo>
                                  <a:lnTo>
                                    <a:pt x="0" y="0"/>
                                  </a:lnTo>
                                  <a:lnTo>
                                    <a:pt x="0" y="269"/>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5" name="Group 305"/>
                        <wpg:cNvGrpSpPr>
                          <a:grpSpLocks/>
                        </wpg:cNvGrpSpPr>
                        <wpg:grpSpPr bwMode="auto">
                          <a:xfrm>
                            <a:off x="31" y="31"/>
                            <a:ext cx="9540" cy="2"/>
                            <a:chOff x="31" y="31"/>
                            <a:chExt cx="9540" cy="2"/>
                          </a:xfrm>
                        </wpg:grpSpPr>
                        <wps:wsp>
                          <wps:cNvPr id="306" name="Freeform 306"/>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7" name="Group 303"/>
                        <wpg:cNvGrpSpPr>
                          <a:grpSpLocks/>
                        </wpg:cNvGrpSpPr>
                        <wpg:grpSpPr bwMode="auto">
                          <a:xfrm>
                            <a:off x="31" y="360"/>
                            <a:ext cx="9540" cy="2"/>
                            <a:chOff x="31" y="360"/>
                            <a:chExt cx="9540" cy="2"/>
                          </a:xfrm>
                        </wpg:grpSpPr>
                        <wps:wsp>
                          <wps:cNvPr id="308" name="Freeform 304"/>
                          <wps:cNvSpPr>
                            <a:spLocks/>
                          </wps:cNvSpPr>
                          <wps:spPr bwMode="auto">
                            <a:xfrm>
                              <a:off x="31" y="360"/>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9" name="Group 301"/>
                        <wpg:cNvGrpSpPr>
                          <a:grpSpLocks/>
                        </wpg:cNvGrpSpPr>
                        <wpg:grpSpPr bwMode="auto">
                          <a:xfrm>
                            <a:off x="61" y="61"/>
                            <a:ext cx="2" cy="269"/>
                            <a:chOff x="61" y="61"/>
                            <a:chExt cx="2" cy="269"/>
                          </a:xfrm>
                        </wpg:grpSpPr>
                        <wps:wsp>
                          <wps:cNvPr id="310" name="Freeform 302"/>
                          <wps:cNvSpPr>
                            <a:spLocks/>
                          </wps:cNvSpPr>
                          <wps:spPr bwMode="auto">
                            <a:xfrm>
                              <a:off x="6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1" name="Group 298"/>
                        <wpg:cNvGrpSpPr>
                          <a:grpSpLocks/>
                        </wpg:cNvGrpSpPr>
                        <wpg:grpSpPr bwMode="auto">
                          <a:xfrm>
                            <a:off x="9541" y="61"/>
                            <a:ext cx="2" cy="269"/>
                            <a:chOff x="9541" y="61"/>
                            <a:chExt cx="2" cy="269"/>
                          </a:xfrm>
                        </wpg:grpSpPr>
                        <wps:wsp>
                          <wps:cNvPr id="312" name="Freeform 300"/>
                          <wps:cNvSpPr>
                            <a:spLocks/>
                          </wps:cNvSpPr>
                          <wps:spPr bwMode="auto">
                            <a:xfrm>
                              <a:off x="954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Text Box 299"/>
                          <wps:cNvSpPr txBox="1">
                            <a:spLocks noChangeArrowheads="1"/>
                          </wps:cNvSpPr>
                          <wps:spPr bwMode="auto">
                            <a:xfrm>
                              <a:off x="30" y="0"/>
                              <a:ext cx="9542"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8A684" w14:textId="359B2CFB" w:rsidR="00A90603" w:rsidRPr="00C20B9D" w:rsidRDefault="00A90603">
                                <w:pPr>
                                  <w:spacing w:before="60"/>
                                  <w:ind w:left="90"/>
                                  <w:rPr>
                                    <w:rFonts w:ascii="Cambria" w:eastAsia="Cambria" w:hAnsi="Cambria" w:cs="Cambria"/>
                                    <w:sz w:val="20"/>
                                    <w:szCs w:val="20"/>
                                  </w:rPr>
                                </w:pPr>
                                <w:bookmarkStart w:id="209" w:name="7.3_National_occsp_(producers_and_handle"/>
                                <w:bookmarkStart w:id="210" w:name="_bookmark63"/>
                                <w:bookmarkEnd w:id="209"/>
                                <w:bookmarkEnd w:id="210"/>
                                <w:r w:rsidRPr="00C20B9D">
                                  <w:rPr>
                                    <w:rFonts w:ascii="Cambria" w:hAnsi="Cambria"/>
                                    <w:sz w:val="20"/>
                                  </w:rPr>
                                  <w:t>7.3 NATIONAL OCCSP</w:t>
                                </w:r>
                                <w:r>
                                  <w:rPr>
                                    <w:rFonts w:ascii="Cambria" w:hAnsi="Cambria"/>
                                    <w:sz w:val="20"/>
                                  </w:rPr>
                                  <w:t xml:space="preserve"> ELIGIBLE SCOPES</w:t>
                                </w:r>
                              </w:p>
                            </w:txbxContent>
                          </wps:txbx>
                          <wps:bodyPr rot="0" vert="horz" wrap="square" lIns="0" tIns="0" rIns="0" bIns="0" anchor="t" anchorCtr="0" upright="1">
                            <a:noAutofit/>
                          </wps:bodyPr>
                        </wps:wsp>
                      </wpg:grpSp>
                    </wpg:wgp>
                  </a:graphicData>
                </a:graphic>
              </wp:inline>
            </w:drawing>
          </mc:Choice>
          <mc:Fallback>
            <w:pict>
              <v:group w14:anchorId="74607D28" id="Group 297" o:spid="_x0000_s1548" style="width:480.1pt;height:19.55pt;mso-position-horizontal-relative:char;mso-position-vertical-relative:line" coordsize="960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">
                <v:group id="Group 307" o:spid="_x0000_s1549" style="position:absolute;left:91;top:61;width:9420;height:269" coordorigin="91,61"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308" o:spid="_x0000_s1550" style="position:absolute;left:91;top:61;width:9420;height:269;visibility:visible;mso-wrap-style:square;v-text-anchor:top"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" path="m,269r9420,l9420,,,,,269xe" fillcolor="#c5f0c2" stroked="f">
                    <v:path arrowok="t" o:connecttype="custom" o:connectlocs="0,330;9420,330;9420,61;0,61;0,330" o:connectangles="0,0,0,0,0"/>
                  </v:shape>
                </v:group>
                <v:group id="Group 305" o:spid="_x0000_s1551"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Freeform 306" o:spid="_x0000_s1552"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" path="m,l9540,e" filled="f" strokecolor="#c5f0c2" strokeweight="3.1pt">
                    <v:path arrowok="t" o:connecttype="custom" o:connectlocs="0,0;9540,0" o:connectangles="0,0"/>
                  </v:shape>
                </v:group>
                <v:group id="Group 303" o:spid="_x0000_s1553" style="position:absolute;left:31;top:360;width:9540;height:2" coordorigin="31,360"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Freeform 304" o:spid="_x0000_s1554" style="position:absolute;left:31;top:360;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" path="m,l9540,e" filled="f" strokecolor="#c5f0c2" strokeweight="3.1pt">
                    <v:path arrowok="t" o:connecttype="custom" o:connectlocs="0,0;9540,0" o:connectangles="0,0"/>
                  </v:shape>
                </v:group>
                <v:group id="Group 301" o:spid="_x0000_s1555" style="position:absolute;left:61;top:61;width:2;height:269" coordorigin="6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shape id="Freeform 302" o:spid="_x0000_s1556" style="position:absolute;left:6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" path="m,l,269e" filled="f" strokecolor="#c5f0c2" strokeweight="3.1pt">
                    <v:path arrowok="t" o:connecttype="custom" o:connectlocs="0,61;0,330" o:connectangles="0,0"/>
                  </v:shape>
                </v:group>
                <v:group id="Group 298" o:spid="_x0000_s1557" style="position:absolute;left:9541;top:61;width:2;height:269" coordorigin="954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Freeform 300" o:spid="_x0000_s1558" style="position:absolute;left:954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" path="m,l,269e" filled="f" strokecolor="#c5f0c2" strokeweight="3.1pt">
                    <v:path arrowok="t" o:connecttype="custom" o:connectlocs="0,61;0,330" o:connectangles="0,0"/>
                  </v:shape>
                  <v:shape id="Text Box 299" o:spid="_x0000_s1559" type="#_x0000_t202" style="position:absolute;left:30;width:9542;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71D8A684" w14:textId="359B2CFB" w:rsidR="00A90603" w:rsidRPr="00C20B9D" w:rsidRDefault="00A90603">
                          <w:pPr>
                            <w:spacing w:before="60"/>
                            <w:ind w:left="90"/>
                            <w:rPr>
                              <w:rFonts w:ascii="Cambria" w:eastAsia="Cambria" w:hAnsi="Cambria" w:cs="Cambria"/>
                              <w:sz w:val="20"/>
                              <w:szCs w:val="20"/>
                            </w:rPr>
                          </w:pPr>
                          <w:bookmarkStart w:id="211" w:name="7.3_National_occsp_(producers_and_handle"/>
                          <w:bookmarkStart w:id="212" w:name="_bookmark63"/>
                          <w:bookmarkEnd w:id="211"/>
                          <w:bookmarkEnd w:id="212"/>
                          <w:r w:rsidRPr="00C20B9D">
                            <w:rPr>
                              <w:rFonts w:ascii="Cambria" w:hAnsi="Cambria"/>
                              <w:sz w:val="20"/>
                            </w:rPr>
                            <w:t>7.3 NATIONAL OCCSP</w:t>
                          </w:r>
                          <w:r>
                            <w:rPr>
                              <w:rFonts w:ascii="Cambria" w:hAnsi="Cambria"/>
                              <w:sz w:val="20"/>
                            </w:rPr>
                            <w:t xml:space="preserve"> ELIGIBLE SCOPES</w:t>
                          </w:r>
                        </w:p>
                      </w:txbxContent>
                    </v:textbox>
                  </v:shape>
                </v:group>
                <w10:anchorlock/>
              </v:group>
            </w:pict>
          </mc:Fallback>
        </mc:AlternateContent>
      </w:r>
    </w:p>
    <w:p w14:paraId="0AAE0FA7" w14:textId="561B7F04" w:rsidR="0060161D" w:rsidRPr="00CA02ED" w:rsidRDefault="00346665" w:rsidP="00CA02ED">
      <w:pPr>
        <w:pStyle w:val="BodyText"/>
        <w:widowControl/>
        <w:spacing w:before="117" w:line="276" w:lineRule="auto"/>
        <w:ind w:left="239" w:right="255"/>
      </w:pPr>
      <w:r w:rsidRPr="00CA02ED">
        <w:t>O</w:t>
      </w:r>
      <w:r w:rsidR="001C2700" w:rsidRPr="00CA02ED">
        <w:t xml:space="preserve">rganic operations certified </w:t>
      </w:r>
      <w:r w:rsidRPr="00CA02ED">
        <w:t xml:space="preserve">for any of </w:t>
      </w:r>
      <w:r w:rsidR="001C2700" w:rsidRPr="00CA02ED">
        <w:t xml:space="preserve">the </w:t>
      </w:r>
      <w:r w:rsidRPr="00CA02ED">
        <w:t xml:space="preserve">five eligible </w:t>
      </w:r>
      <w:r w:rsidR="001C2700" w:rsidRPr="00CA02ED">
        <w:t>scopes</w:t>
      </w:r>
      <w:r w:rsidRPr="00CA02ED">
        <w:t xml:space="preserve"> (i.e.,</w:t>
      </w:r>
      <w:r w:rsidR="001C2700" w:rsidRPr="00CA02ED">
        <w:t xml:space="preserve"> crops, wild crops, livestock, handler</w:t>
      </w:r>
      <w:r w:rsidR="00284685" w:rsidRPr="00CA02ED">
        <w:t xml:space="preserve">, </w:t>
      </w:r>
      <w:r w:rsidR="0049127C" w:rsidRPr="00CA02ED">
        <w:t xml:space="preserve">and </w:t>
      </w:r>
      <w:r w:rsidR="000F726C" w:rsidRPr="00CA02ED">
        <w:t>S</w:t>
      </w:r>
      <w:r w:rsidR="00284685" w:rsidRPr="00CA02ED">
        <w:t xml:space="preserve">tate </w:t>
      </w:r>
      <w:r w:rsidR="000F726C" w:rsidRPr="00CA02ED">
        <w:t>O</w:t>
      </w:r>
      <w:r w:rsidR="00284685" w:rsidRPr="00CA02ED">
        <w:t xml:space="preserve">rganic </w:t>
      </w:r>
      <w:r w:rsidR="000F726C" w:rsidRPr="00CA02ED">
        <w:t>P</w:t>
      </w:r>
      <w:r w:rsidR="00284685" w:rsidRPr="00CA02ED">
        <w:t>rogram fees</w:t>
      </w:r>
      <w:r w:rsidRPr="00CA02ED">
        <w:t>)</w:t>
      </w:r>
      <w:r w:rsidR="001C2700" w:rsidRPr="00CA02ED">
        <w:t xml:space="preserve"> are eligible to participate in the NOCCSP.</w:t>
      </w:r>
    </w:p>
    <w:p w14:paraId="529B323D" w14:textId="77777777" w:rsidR="0060161D" w:rsidRPr="00CA02ED" w:rsidRDefault="0060161D" w:rsidP="00CA02ED">
      <w:pPr>
        <w:widowControl/>
        <w:spacing w:before="11" w:line="276" w:lineRule="auto"/>
        <w:rPr>
          <w:rFonts w:ascii="Calibri" w:eastAsia="Calibri" w:hAnsi="Calibri" w:cs="Calibri"/>
          <w:sz w:val="20"/>
          <w:szCs w:val="20"/>
        </w:rPr>
      </w:pPr>
    </w:p>
    <w:p w14:paraId="26E32D52"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1F6184FB" wp14:editId="7B3752F8">
                <wp:extent cx="6097270" cy="248920"/>
                <wp:effectExtent l="0" t="0" r="8255" b="8255"/>
                <wp:docPr id="290"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291" name="Group 295"/>
                        <wpg:cNvGrpSpPr>
                          <a:grpSpLocks/>
                        </wpg:cNvGrpSpPr>
                        <wpg:grpSpPr bwMode="auto">
                          <a:xfrm>
                            <a:off x="91" y="61"/>
                            <a:ext cx="9420" cy="270"/>
                            <a:chOff x="91" y="61"/>
                            <a:chExt cx="9420" cy="270"/>
                          </a:xfrm>
                        </wpg:grpSpPr>
                        <wps:wsp>
                          <wps:cNvPr id="292" name="Freeform 296"/>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3" name="Group 293"/>
                        <wpg:cNvGrpSpPr>
                          <a:grpSpLocks/>
                        </wpg:cNvGrpSpPr>
                        <wpg:grpSpPr bwMode="auto">
                          <a:xfrm>
                            <a:off x="31" y="31"/>
                            <a:ext cx="9540" cy="2"/>
                            <a:chOff x="31" y="31"/>
                            <a:chExt cx="9540" cy="2"/>
                          </a:xfrm>
                        </wpg:grpSpPr>
                        <wps:wsp>
                          <wps:cNvPr id="294" name="Freeform 294"/>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5" name="Group 291"/>
                        <wpg:cNvGrpSpPr>
                          <a:grpSpLocks/>
                        </wpg:cNvGrpSpPr>
                        <wpg:grpSpPr bwMode="auto">
                          <a:xfrm>
                            <a:off x="31" y="361"/>
                            <a:ext cx="9540" cy="2"/>
                            <a:chOff x="31" y="361"/>
                            <a:chExt cx="9540" cy="2"/>
                          </a:xfrm>
                        </wpg:grpSpPr>
                        <wps:wsp>
                          <wps:cNvPr id="296" name="Freeform 292"/>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7" name="Group 289"/>
                        <wpg:cNvGrpSpPr>
                          <a:grpSpLocks/>
                        </wpg:cNvGrpSpPr>
                        <wpg:grpSpPr bwMode="auto">
                          <a:xfrm>
                            <a:off x="61" y="61"/>
                            <a:ext cx="2" cy="270"/>
                            <a:chOff x="61" y="61"/>
                            <a:chExt cx="2" cy="270"/>
                          </a:xfrm>
                        </wpg:grpSpPr>
                        <wps:wsp>
                          <wps:cNvPr id="298" name="Freeform 290"/>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9" name="Group 286"/>
                        <wpg:cNvGrpSpPr>
                          <a:grpSpLocks/>
                        </wpg:cNvGrpSpPr>
                        <wpg:grpSpPr bwMode="auto">
                          <a:xfrm>
                            <a:off x="9541" y="61"/>
                            <a:ext cx="2" cy="270"/>
                            <a:chOff x="9541" y="61"/>
                            <a:chExt cx="2" cy="270"/>
                          </a:xfrm>
                        </wpg:grpSpPr>
                        <wps:wsp>
                          <wps:cNvPr id="300" name="Freeform 288"/>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Text Box 287"/>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7A6D6" w14:textId="1D196D55" w:rsidR="00A90603" w:rsidRPr="00C20B9D" w:rsidRDefault="00A90603">
                                <w:pPr>
                                  <w:spacing w:before="60"/>
                                  <w:ind w:left="90"/>
                                  <w:rPr>
                                    <w:rFonts w:ascii="Cambria" w:eastAsia="Cambria" w:hAnsi="Cambria" w:cs="Cambria"/>
                                    <w:sz w:val="20"/>
                                    <w:szCs w:val="20"/>
                                  </w:rPr>
                                </w:pPr>
                                <w:bookmarkStart w:id="213" w:name="7.4_AMA_OCCSP_(producers_only)"/>
                                <w:bookmarkStart w:id="214" w:name="_bookmark64"/>
                                <w:bookmarkEnd w:id="213"/>
                                <w:bookmarkEnd w:id="214"/>
                                <w:r w:rsidRPr="00C20B9D">
                                  <w:rPr>
                                    <w:rFonts w:ascii="Cambria" w:hAnsi="Cambria"/>
                                    <w:sz w:val="20"/>
                                  </w:rPr>
                                  <w:t>7.4 AMA OCCSP</w:t>
                                </w:r>
                                <w:r>
                                  <w:rPr>
                                    <w:rFonts w:ascii="Cambria" w:hAnsi="Cambria"/>
                                    <w:sz w:val="20"/>
                                  </w:rPr>
                                  <w:t xml:space="preserve"> ELIGIBLE SCOPES</w:t>
                                </w:r>
                              </w:p>
                            </w:txbxContent>
                          </wps:txbx>
                          <wps:bodyPr rot="0" vert="horz" wrap="square" lIns="0" tIns="0" rIns="0" bIns="0" anchor="t" anchorCtr="0" upright="1">
                            <a:noAutofit/>
                          </wps:bodyPr>
                        </wps:wsp>
                      </wpg:grpSp>
                    </wpg:wgp>
                  </a:graphicData>
                </a:graphic>
              </wp:inline>
            </w:drawing>
          </mc:Choice>
          <mc:Fallback>
            <w:pict>
              <v:group w14:anchorId="1F6184FB" id="Group 285" o:spid="_x0000_s1560"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">
                <v:group id="Group 295" o:spid="_x0000_s1561"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Freeform 296" o:spid="_x0000_s1562"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" path="m,270r9420,l9420,,,,,270xe" fillcolor="#c5f0c2" stroked="f">
                    <v:path arrowok="t" o:connecttype="custom" o:connectlocs="0,331;9420,331;9420,61;0,61;0,331" o:connectangles="0,0,0,0,0"/>
                  </v:shape>
                </v:group>
                <v:group id="Group 293" o:spid="_x0000_s1563"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294" o:spid="_x0000_s1564"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" path="m,l9540,e" filled="f" strokecolor="#c5f0c2" strokeweight="3.1pt">
                    <v:path arrowok="t" o:connecttype="custom" o:connectlocs="0,0;9540,0" o:connectangles="0,0"/>
                  </v:shape>
                </v:group>
                <v:group id="Group 291" o:spid="_x0000_s1565"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292" o:spid="_x0000_s1566"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" path="m,l9540,e" filled="f" strokecolor="#c5f0c2" strokeweight="3.1pt">
                    <v:path arrowok="t" o:connecttype="custom" o:connectlocs="0,0;9540,0" o:connectangles="0,0"/>
                  </v:shape>
                </v:group>
                <v:group id="Group 289" o:spid="_x0000_s1567"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Freeform 290" o:spid="_x0000_s1568"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" path="m,l,270e" filled="f" strokecolor="#c5f0c2" strokeweight="3.1pt">
                    <v:path arrowok="t" o:connecttype="custom" o:connectlocs="0,61;0,331" o:connectangles="0,0"/>
                  </v:shape>
                </v:group>
                <v:group id="Group 286" o:spid="_x0000_s1569"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Freeform 288" o:spid="_x0000_s1570"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" path="m,l,270e" filled="f" strokecolor="#c5f0c2" strokeweight="3.1pt">
                    <v:path arrowok="t" o:connecttype="custom" o:connectlocs="0,61;0,331" o:connectangles="0,0"/>
                  </v:shape>
                  <v:shape id="Text Box 287" o:spid="_x0000_s1571"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03F7A6D6" w14:textId="1D196D55" w:rsidR="00A90603" w:rsidRPr="00C20B9D" w:rsidRDefault="00A90603">
                          <w:pPr>
                            <w:spacing w:before="60"/>
                            <w:ind w:left="90"/>
                            <w:rPr>
                              <w:rFonts w:ascii="Cambria" w:eastAsia="Cambria" w:hAnsi="Cambria" w:cs="Cambria"/>
                              <w:sz w:val="20"/>
                              <w:szCs w:val="20"/>
                            </w:rPr>
                          </w:pPr>
                          <w:bookmarkStart w:id="215" w:name="7.4_AMA_OCCSP_(producers_only)"/>
                          <w:bookmarkStart w:id="216" w:name="_bookmark64"/>
                          <w:bookmarkEnd w:id="215"/>
                          <w:bookmarkEnd w:id="216"/>
                          <w:r w:rsidRPr="00C20B9D">
                            <w:rPr>
                              <w:rFonts w:ascii="Cambria" w:hAnsi="Cambria"/>
                              <w:sz w:val="20"/>
                            </w:rPr>
                            <w:t>7.4 AMA OCCSP</w:t>
                          </w:r>
                          <w:r>
                            <w:rPr>
                              <w:rFonts w:ascii="Cambria" w:hAnsi="Cambria"/>
                              <w:sz w:val="20"/>
                            </w:rPr>
                            <w:t xml:space="preserve"> ELIGIBLE SCOPES</w:t>
                          </w:r>
                        </w:p>
                      </w:txbxContent>
                    </v:textbox>
                  </v:shape>
                </v:group>
                <w10:anchorlock/>
              </v:group>
            </w:pict>
          </mc:Fallback>
        </mc:AlternateContent>
      </w:r>
    </w:p>
    <w:p w14:paraId="744E707D" w14:textId="735E2C71" w:rsidR="0060161D" w:rsidRPr="00CA02ED" w:rsidRDefault="001C2700" w:rsidP="00CA02ED">
      <w:pPr>
        <w:widowControl/>
        <w:spacing w:before="117" w:line="276" w:lineRule="auto"/>
        <w:ind w:left="240" w:right="255"/>
        <w:rPr>
          <w:rFonts w:ascii="Calibri" w:eastAsia="Calibri" w:hAnsi="Calibri" w:cs="Calibri"/>
          <w:sz w:val="20"/>
          <w:szCs w:val="20"/>
        </w:rPr>
      </w:pPr>
      <w:r w:rsidRPr="00CA02ED">
        <w:rPr>
          <w:rFonts w:ascii="Calibri"/>
          <w:sz w:val="20"/>
          <w:szCs w:val="20"/>
        </w:rPr>
        <w:t>Organic operations</w:t>
      </w:r>
      <w:r w:rsidR="00640EAB" w:rsidRPr="00CA02ED">
        <w:rPr>
          <w:rFonts w:ascii="Calibri"/>
          <w:sz w:val="20"/>
          <w:szCs w:val="20"/>
        </w:rPr>
        <w:t xml:space="preserve"> located in the </w:t>
      </w:r>
      <w:r w:rsidR="0080225C" w:rsidRPr="00CA02ED">
        <w:rPr>
          <w:rFonts w:ascii="Calibri"/>
          <w:sz w:val="20"/>
          <w:szCs w:val="20"/>
        </w:rPr>
        <w:t>s</w:t>
      </w:r>
      <w:r w:rsidR="00640EAB" w:rsidRPr="00CA02ED">
        <w:rPr>
          <w:rFonts w:ascii="Calibri"/>
          <w:sz w:val="20"/>
          <w:szCs w:val="20"/>
        </w:rPr>
        <w:t>tates listed in</w:t>
      </w:r>
      <w:r w:rsidRPr="00CA02ED">
        <w:rPr>
          <w:rFonts w:ascii="Calibri"/>
          <w:sz w:val="20"/>
          <w:szCs w:val="20"/>
        </w:rPr>
        <w:t xml:space="preserve"> Section 3.1.2 </w:t>
      </w:r>
      <w:r w:rsidR="00640EAB" w:rsidRPr="00CA02ED">
        <w:rPr>
          <w:rFonts w:ascii="Calibri"/>
          <w:sz w:val="20"/>
          <w:szCs w:val="20"/>
        </w:rPr>
        <w:t xml:space="preserve">and </w:t>
      </w:r>
      <w:r w:rsidRPr="00CA02ED">
        <w:rPr>
          <w:rFonts w:ascii="Calibri"/>
          <w:sz w:val="20"/>
          <w:szCs w:val="20"/>
        </w:rPr>
        <w:t xml:space="preserve">certified </w:t>
      </w:r>
      <w:r w:rsidR="00640EAB" w:rsidRPr="00CA02ED">
        <w:rPr>
          <w:rFonts w:ascii="Calibri"/>
          <w:sz w:val="20"/>
          <w:szCs w:val="20"/>
        </w:rPr>
        <w:t>for</w:t>
      </w:r>
      <w:r w:rsidRPr="00CA02ED">
        <w:rPr>
          <w:rFonts w:ascii="Calibri"/>
          <w:sz w:val="20"/>
          <w:szCs w:val="20"/>
        </w:rPr>
        <w:t xml:space="preserve"> the scopes of crops, wild crops, or livestock are eligible to participate in the AMA OCCSP. </w:t>
      </w:r>
      <w:r w:rsidR="00284685" w:rsidRPr="00CA02ED">
        <w:rPr>
          <w:rFonts w:ascii="Calibri"/>
          <w:sz w:val="20"/>
          <w:szCs w:val="20"/>
        </w:rPr>
        <w:t>AMA OCCSP does not cover the scope</w:t>
      </w:r>
      <w:r w:rsidR="00346665" w:rsidRPr="00CA02ED">
        <w:rPr>
          <w:rFonts w:ascii="Calibri"/>
          <w:sz w:val="20"/>
          <w:szCs w:val="20"/>
        </w:rPr>
        <w:t>s</w:t>
      </w:r>
      <w:r w:rsidR="00284685" w:rsidRPr="00CA02ED">
        <w:rPr>
          <w:rFonts w:ascii="Calibri"/>
          <w:sz w:val="20"/>
          <w:szCs w:val="20"/>
        </w:rPr>
        <w:t xml:space="preserve"> of</w:t>
      </w:r>
      <w:r w:rsidR="00346665" w:rsidRPr="00CA02ED">
        <w:rPr>
          <w:rFonts w:ascii="Calibri"/>
          <w:sz w:val="20"/>
          <w:szCs w:val="20"/>
        </w:rPr>
        <w:t xml:space="preserve"> handler and</w:t>
      </w:r>
      <w:r w:rsidR="00284685" w:rsidRPr="00CA02ED">
        <w:rPr>
          <w:rFonts w:ascii="Calibri"/>
          <w:sz w:val="20"/>
          <w:szCs w:val="20"/>
        </w:rPr>
        <w:t xml:space="preserve"> </w:t>
      </w:r>
      <w:r w:rsidR="000F726C" w:rsidRPr="00CA02ED">
        <w:rPr>
          <w:rFonts w:ascii="Calibri"/>
          <w:sz w:val="20"/>
          <w:szCs w:val="20"/>
        </w:rPr>
        <w:t>S</w:t>
      </w:r>
      <w:r w:rsidR="00284685" w:rsidRPr="00CA02ED">
        <w:rPr>
          <w:rFonts w:ascii="Calibri"/>
          <w:sz w:val="20"/>
          <w:szCs w:val="20"/>
        </w:rPr>
        <w:t xml:space="preserve">tate </w:t>
      </w:r>
      <w:r w:rsidR="000F726C" w:rsidRPr="00CA02ED">
        <w:rPr>
          <w:rFonts w:ascii="Calibri"/>
          <w:sz w:val="20"/>
          <w:szCs w:val="20"/>
        </w:rPr>
        <w:t>O</w:t>
      </w:r>
      <w:r w:rsidR="00284685" w:rsidRPr="00CA02ED">
        <w:rPr>
          <w:rFonts w:ascii="Calibri"/>
          <w:sz w:val="20"/>
          <w:szCs w:val="20"/>
        </w:rPr>
        <w:t xml:space="preserve">rganic </w:t>
      </w:r>
      <w:r w:rsidR="000F726C" w:rsidRPr="00CA02ED">
        <w:rPr>
          <w:rFonts w:ascii="Calibri"/>
          <w:sz w:val="20"/>
          <w:szCs w:val="20"/>
        </w:rPr>
        <w:t>P</w:t>
      </w:r>
      <w:r w:rsidR="00284685" w:rsidRPr="00CA02ED">
        <w:rPr>
          <w:rFonts w:ascii="Calibri"/>
          <w:sz w:val="20"/>
          <w:szCs w:val="20"/>
        </w:rPr>
        <w:t>rogram fees.</w:t>
      </w:r>
    </w:p>
    <w:p w14:paraId="003E531D" w14:textId="77777777" w:rsidR="0060161D" w:rsidRPr="00CA02ED" w:rsidRDefault="0060161D" w:rsidP="00CA02ED">
      <w:pPr>
        <w:widowControl/>
        <w:spacing w:before="11" w:line="276" w:lineRule="auto"/>
        <w:rPr>
          <w:rFonts w:ascii="Calibri" w:eastAsia="Calibri" w:hAnsi="Calibri" w:cs="Calibri"/>
          <w:i/>
          <w:sz w:val="20"/>
          <w:szCs w:val="20"/>
        </w:rPr>
      </w:pPr>
    </w:p>
    <w:p w14:paraId="720741FE"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1476E05E" wp14:editId="2F8A3BC2">
                <wp:extent cx="6097270" cy="248920"/>
                <wp:effectExtent l="0" t="0" r="8255" b="8255"/>
                <wp:docPr id="278"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279" name="Group 283"/>
                        <wpg:cNvGrpSpPr>
                          <a:grpSpLocks/>
                        </wpg:cNvGrpSpPr>
                        <wpg:grpSpPr bwMode="auto">
                          <a:xfrm>
                            <a:off x="91" y="61"/>
                            <a:ext cx="9420" cy="270"/>
                            <a:chOff x="91" y="61"/>
                            <a:chExt cx="9420" cy="270"/>
                          </a:xfrm>
                        </wpg:grpSpPr>
                        <wps:wsp>
                          <wps:cNvPr id="280" name="Freeform 284"/>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1" name="Group 281"/>
                        <wpg:cNvGrpSpPr>
                          <a:grpSpLocks/>
                        </wpg:cNvGrpSpPr>
                        <wpg:grpSpPr bwMode="auto">
                          <a:xfrm>
                            <a:off x="31" y="31"/>
                            <a:ext cx="9540" cy="2"/>
                            <a:chOff x="31" y="31"/>
                            <a:chExt cx="9540" cy="2"/>
                          </a:xfrm>
                        </wpg:grpSpPr>
                        <wps:wsp>
                          <wps:cNvPr id="282" name="Freeform 282"/>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 name="Group 279"/>
                        <wpg:cNvGrpSpPr>
                          <a:grpSpLocks/>
                        </wpg:cNvGrpSpPr>
                        <wpg:grpSpPr bwMode="auto">
                          <a:xfrm>
                            <a:off x="31" y="361"/>
                            <a:ext cx="9540" cy="2"/>
                            <a:chOff x="31" y="361"/>
                            <a:chExt cx="9540" cy="2"/>
                          </a:xfrm>
                        </wpg:grpSpPr>
                        <wps:wsp>
                          <wps:cNvPr id="284" name="Freeform 280"/>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5" name="Group 277"/>
                        <wpg:cNvGrpSpPr>
                          <a:grpSpLocks/>
                        </wpg:cNvGrpSpPr>
                        <wpg:grpSpPr bwMode="auto">
                          <a:xfrm>
                            <a:off x="61" y="61"/>
                            <a:ext cx="2" cy="270"/>
                            <a:chOff x="61" y="61"/>
                            <a:chExt cx="2" cy="270"/>
                          </a:xfrm>
                        </wpg:grpSpPr>
                        <wps:wsp>
                          <wps:cNvPr id="286" name="Freeform 278"/>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7" name="Group 274"/>
                        <wpg:cNvGrpSpPr>
                          <a:grpSpLocks/>
                        </wpg:cNvGrpSpPr>
                        <wpg:grpSpPr bwMode="auto">
                          <a:xfrm>
                            <a:off x="9541" y="61"/>
                            <a:ext cx="2" cy="270"/>
                            <a:chOff x="9541" y="61"/>
                            <a:chExt cx="2" cy="270"/>
                          </a:xfrm>
                        </wpg:grpSpPr>
                        <wps:wsp>
                          <wps:cNvPr id="288" name="Freeform 276"/>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Text Box 275"/>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FC5F0" w14:textId="77777777" w:rsidR="00A90603" w:rsidRPr="00C20B9D" w:rsidRDefault="00A90603">
                                <w:pPr>
                                  <w:spacing w:before="60"/>
                                  <w:ind w:left="90"/>
                                  <w:rPr>
                                    <w:rFonts w:ascii="Cambria" w:eastAsia="Cambria" w:hAnsi="Cambria" w:cs="Cambria"/>
                                    <w:sz w:val="20"/>
                                    <w:szCs w:val="20"/>
                                  </w:rPr>
                                </w:pPr>
                                <w:bookmarkStart w:id="217" w:name="7.5_certification_cost_reimbursements_al"/>
                                <w:bookmarkStart w:id="218" w:name="_bookmark65"/>
                                <w:bookmarkEnd w:id="217"/>
                                <w:bookmarkEnd w:id="218"/>
                                <w:r w:rsidRPr="00C20B9D">
                                  <w:rPr>
                                    <w:rFonts w:ascii="Cambria" w:hAnsi="Cambria"/>
                                    <w:sz w:val="20"/>
                                  </w:rPr>
                                  <w:t>7.5 CERTIFICATION COST REIMBURSEMENTS ALLOWANCES</w:t>
                                </w:r>
                              </w:p>
                            </w:txbxContent>
                          </wps:txbx>
                          <wps:bodyPr rot="0" vert="horz" wrap="square" lIns="0" tIns="0" rIns="0" bIns="0" anchor="t" anchorCtr="0" upright="1">
                            <a:noAutofit/>
                          </wps:bodyPr>
                        </wps:wsp>
                      </wpg:grpSp>
                    </wpg:wgp>
                  </a:graphicData>
                </a:graphic>
              </wp:inline>
            </w:drawing>
          </mc:Choice>
          <mc:Fallback>
            <w:pict>
              <v:group w14:anchorId="1476E05E" id="Group 273" o:spid="_x0000_s1572"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">
                <v:group id="Group 283" o:spid="_x0000_s1573"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Freeform 284" o:spid="_x0000_s1574"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" path="m,270r9420,l9420,,,,,270xe" fillcolor="#c5f0c2" stroked="f">
                    <v:path arrowok="t" o:connecttype="custom" o:connectlocs="0,331;9420,331;9420,61;0,61;0,331" o:connectangles="0,0,0,0,0"/>
                  </v:shape>
                </v:group>
                <v:group id="Group 281" o:spid="_x0000_s1575"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Freeform 282" o:spid="_x0000_s1576"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" path="m,l9540,e" filled="f" strokecolor="#c5f0c2" strokeweight="3.1pt">
                    <v:path arrowok="t" o:connecttype="custom" o:connectlocs="0,0;9540,0" o:connectangles="0,0"/>
                  </v:shape>
                </v:group>
                <v:group id="Group 279" o:spid="_x0000_s1577"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280" o:spid="_x0000_s1578"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" path="m,l9540,e" filled="f" strokecolor="#c5f0c2" strokeweight="3.1pt">
                    <v:path arrowok="t" o:connecttype="custom" o:connectlocs="0,0;9540,0" o:connectangles="0,0"/>
                  </v:shape>
                </v:group>
                <v:group id="Group 277" o:spid="_x0000_s1579"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Freeform 278" o:spid="_x0000_s1580"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" path="m,l,270e" filled="f" strokecolor="#c5f0c2" strokeweight="3.1pt">
                    <v:path arrowok="t" o:connecttype="custom" o:connectlocs="0,61;0,331" o:connectangles="0,0"/>
                  </v:shape>
                </v:group>
                <v:group id="Group 274" o:spid="_x0000_s1581"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Freeform 276" o:spid="_x0000_s1582"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" path="m,l,270e" filled="f" strokecolor="#c5f0c2" strokeweight="3.1pt">
                    <v:path arrowok="t" o:connecttype="custom" o:connectlocs="0,61;0,331" o:connectangles="0,0"/>
                  </v:shape>
                  <v:shape id="Text Box 275" o:spid="_x0000_s1583"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6BCFC5F0" w14:textId="77777777" w:rsidR="00A90603" w:rsidRPr="00C20B9D" w:rsidRDefault="00A90603">
                          <w:pPr>
                            <w:spacing w:before="60"/>
                            <w:ind w:left="90"/>
                            <w:rPr>
                              <w:rFonts w:ascii="Cambria" w:eastAsia="Cambria" w:hAnsi="Cambria" w:cs="Cambria"/>
                              <w:sz w:val="20"/>
                              <w:szCs w:val="20"/>
                            </w:rPr>
                          </w:pPr>
                          <w:bookmarkStart w:id="219" w:name="7.5_certification_cost_reimbursements_al"/>
                          <w:bookmarkStart w:id="220" w:name="_bookmark65"/>
                          <w:bookmarkEnd w:id="219"/>
                          <w:bookmarkEnd w:id="220"/>
                          <w:r w:rsidRPr="00C20B9D">
                            <w:rPr>
                              <w:rFonts w:ascii="Cambria" w:hAnsi="Cambria"/>
                              <w:sz w:val="20"/>
                            </w:rPr>
                            <w:t>7.5 CERTIFICATION COST REIMBURSEMENTS ALLOWANCES</w:t>
                          </w:r>
                        </w:p>
                      </w:txbxContent>
                    </v:textbox>
                  </v:shape>
                </v:group>
                <w10:anchorlock/>
              </v:group>
            </w:pict>
          </mc:Fallback>
        </mc:AlternateContent>
      </w:r>
    </w:p>
    <w:p w14:paraId="736499BF" w14:textId="7BCED8C0" w:rsidR="00B040D7" w:rsidRPr="00CA02ED" w:rsidRDefault="001C2700" w:rsidP="00CA02ED">
      <w:pPr>
        <w:pStyle w:val="BodyText"/>
        <w:widowControl/>
        <w:spacing w:before="117" w:line="276" w:lineRule="auto"/>
        <w:ind w:right="256" w:hanging="1"/>
      </w:pPr>
      <w:r w:rsidRPr="00CA02ED">
        <w:t xml:space="preserve">Reimbursements to </w:t>
      </w:r>
      <w:r w:rsidR="00F2164D" w:rsidRPr="00CA02ED">
        <w:t>producers and handlers of agricultural products obtaining certification under the National Organic Program</w:t>
      </w:r>
      <w:r w:rsidRPr="00CA02ED">
        <w:t xml:space="preserve"> are limited to </w:t>
      </w:r>
      <w:r w:rsidR="0080225C" w:rsidRPr="00CA02ED">
        <w:t>50</w:t>
      </w:r>
      <w:r w:rsidR="004A696D">
        <w:t xml:space="preserve"> percent</w:t>
      </w:r>
      <w:r w:rsidRPr="00CA02ED">
        <w:t xml:space="preserve"> of the operation’s total allowable certification</w:t>
      </w:r>
      <w:r w:rsidR="0096769E" w:rsidRPr="00CA02ED">
        <w:t xml:space="preserve"> </w:t>
      </w:r>
      <w:r w:rsidRPr="00CA02ED">
        <w:t>costs, up to a maximum of $</w:t>
      </w:r>
      <w:r w:rsidR="0080225C" w:rsidRPr="00CA02ED">
        <w:t>500</w:t>
      </w:r>
      <w:r w:rsidRPr="00CA02ED">
        <w:t xml:space="preserve"> per certification scope. </w:t>
      </w:r>
      <w:r w:rsidR="0080225C" w:rsidRPr="00CA02ED">
        <w:t xml:space="preserve"> If additional funding is authorized for FY 2020, the State Agency and FSA may amend the grant agreement to allow payment of up to 75</w:t>
      </w:r>
      <w:r w:rsidR="004A696D">
        <w:t xml:space="preserve"> percent</w:t>
      </w:r>
      <w:r w:rsidR="0080225C" w:rsidRPr="00CA02ED">
        <w:t xml:space="preserve"> of the operation’s total allowable certification costs, up to a maximum of $750 per certification scope. </w:t>
      </w:r>
    </w:p>
    <w:p w14:paraId="2A12D5F5"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6523517F" wp14:editId="16FA750B">
                <wp:extent cx="6097270" cy="248285"/>
                <wp:effectExtent l="0" t="0" r="8255" b="8890"/>
                <wp:docPr id="266"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285"/>
                          <a:chOff x="0" y="0"/>
                          <a:chExt cx="9602" cy="391"/>
                        </a:xfrm>
                      </wpg:grpSpPr>
                      <wpg:grpSp>
                        <wpg:cNvPr id="267" name="Group 271"/>
                        <wpg:cNvGrpSpPr>
                          <a:grpSpLocks/>
                        </wpg:cNvGrpSpPr>
                        <wpg:grpSpPr bwMode="auto">
                          <a:xfrm>
                            <a:off x="91" y="61"/>
                            <a:ext cx="9420" cy="269"/>
                            <a:chOff x="91" y="61"/>
                            <a:chExt cx="9420" cy="269"/>
                          </a:xfrm>
                        </wpg:grpSpPr>
                        <wps:wsp>
                          <wps:cNvPr id="268" name="Freeform 272"/>
                          <wps:cNvSpPr>
                            <a:spLocks/>
                          </wps:cNvSpPr>
                          <wps:spPr bwMode="auto">
                            <a:xfrm>
                              <a:off x="91" y="61"/>
                              <a:ext cx="9420" cy="269"/>
                            </a:xfrm>
                            <a:custGeom>
                              <a:avLst/>
                              <a:gdLst>
                                <a:gd name="T0" fmla="+- 0 91 91"/>
                                <a:gd name="T1" fmla="*/ T0 w 9420"/>
                                <a:gd name="T2" fmla="+- 0 330 61"/>
                                <a:gd name="T3" fmla="*/ 330 h 269"/>
                                <a:gd name="T4" fmla="+- 0 9511 91"/>
                                <a:gd name="T5" fmla="*/ T4 w 9420"/>
                                <a:gd name="T6" fmla="+- 0 330 61"/>
                                <a:gd name="T7" fmla="*/ 330 h 269"/>
                                <a:gd name="T8" fmla="+- 0 9511 91"/>
                                <a:gd name="T9" fmla="*/ T8 w 9420"/>
                                <a:gd name="T10" fmla="+- 0 61 61"/>
                                <a:gd name="T11" fmla="*/ 61 h 269"/>
                                <a:gd name="T12" fmla="+- 0 91 91"/>
                                <a:gd name="T13" fmla="*/ T12 w 9420"/>
                                <a:gd name="T14" fmla="+- 0 61 61"/>
                                <a:gd name="T15" fmla="*/ 61 h 269"/>
                                <a:gd name="T16" fmla="+- 0 91 91"/>
                                <a:gd name="T17" fmla="*/ T16 w 9420"/>
                                <a:gd name="T18" fmla="+- 0 330 61"/>
                                <a:gd name="T19" fmla="*/ 330 h 269"/>
                              </a:gdLst>
                              <a:ahLst/>
                              <a:cxnLst>
                                <a:cxn ang="0">
                                  <a:pos x="T1" y="T3"/>
                                </a:cxn>
                                <a:cxn ang="0">
                                  <a:pos x="T5" y="T7"/>
                                </a:cxn>
                                <a:cxn ang="0">
                                  <a:pos x="T9" y="T11"/>
                                </a:cxn>
                                <a:cxn ang="0">
                                  <a:pos x="T13" y="T15"/>
                                </a:cxn>
                                <a:cxn ang="0">
                                  <a:pos x="T17" y="T19"/>
                                </a:cxn>
                              </a:cxnLst>
                              <a:rect l="0" t="0" r="r" b="b"/>
                              <a:pathLst>
                                <a:path w="9420" h="269">
                                  <a:moveTo>
                                    <a:pt x="0" y="269"/>
                                  </a:moveTo>
                                  <a:lnTo>
                                    <a:pt x="9420" y="269"/>
                                  </a:lnTo>
                                  <a:lnTo>
                                    <a:pt x="9420" y="0"/>
                                  </a:lnTo>
                                  <a:lnTo>
                                    <a:pt x="0" y="0"/>
                                  </a:lnTo>
                                  <a:lnTo>
                                    <a:pt x="0" y="269"/>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9" name="Group 269"/>
                        <wpg:cNvGrpSpPr>
                          <a:grpSpLocks/>
                        </wpg:cNvGrpSpPr>
                        <wpg:grpSpPr bwMode="auto">
                          <a:xfrm>
                            <a:off x="31" y="31"/>
                            <a:ext cx="9540" cy="2"/>
                            <a:chOff x="31" y="31"/>
                            <a:chExt cx="9540" cy="2"/>
                          </a:xfrm>
                        </wpg:grpSpPr>
                        <wps:wsp>
                          <wps:cNvPr id="270" name="Freeform 270"/>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 name="Group 267"/>
                        <wpg:cNvGrpSpPr>
                          <a:grpSpLocks/>
                        </wpg:cNvGrpSpPr>
                        <wpg:grpSpPr bwMode="auto">
                          <a:xfrm>
                            <a:off x="31" y="360"/>
                            <a:ext cx="9540" cy="2"/>
                            <a:chOff x="31" y="360"/>
                            <a:chExt cx="9540" cy="2"/>
                          </a:xfrm>
                        </wpg:grpSpPr>
                        <wps:wsp>
                          <wps:cNvPr id="272" name="Freeform 268"/>
                          <wps:cNvSpPr>
                            <a:spLocks/>
                          </wps:cNvSpPr>
                          <wps:spPr bwMode="auto">
                            <a:xfrm>
                              <a:off x="31" y="360"/>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 name="Group 265"/>
                        <wpg:cNvGrpSpPr>
                          <a:grpSpLocks/>
                        </wpg:cNvGrpSpPr>
                        <wpg:grpSpPr bwMode="auto">
                          <a:xfrm>
                            <a:off x="61" y="61"/>
                            <a:ext cx="2" cy="269"/>
                            <a:chOff x="61" y="61"/>
                            <a:chExt cx="2" cy="269"/>
                          </a:xfrm>
                        </wpg:grpSpPr>
                        <wps:wsp>
                          <wps:cNvPr id="274" name="Freeform 266"/>
                          <wps:cNvSpPr>
                            <a:spLocks/>
                          </wps:cNvSpPr>
                          <wps:spPr bwMode="auto">
                            <a:xfrm>
                              <a:off x="6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5" name="Group 262"/>
                        <wpg:cNvGrpSpPr>
                          <a:grpSpLocks/>
                        </wpg:cNvGrpSpPr>
                        <wpg:grpSpPr bwMode="auto">
                          <a:xfrm>
                            <a:off x="9541" y="61"/>
                            <a:ext cx="2" cy="269"/>
                            <a:chOff x="9541" y="61"/>
                            <a:chExt cx="2" cy="269"/>
                          </a:xfrm>
                        </wpg:grpSpPr>
                        <wps:wsp>
                          <wps:cNvPr id="276" name="Freeform 264"/>
                          <wps:cNvSpPr>
                            <a:spLocks/>
                          </wps:cNvSpPr>
                          <wps:spPr bwMode="auto">
                            <a:xfrm>
                              <a:off x="954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Text Box 263"/>
                          <wps:cNvSpPr txBox="1">
                            <a:spLocks noChangeArrowheads="1"/>
                          </wps:cNvSpPr>
                          <wps:spPr bwMode="auto">
                            <a:xfrm>
                              <a:off x="30" y="0"/>
                              <a:ext cx="9542"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FBDB4" w14:textId="77777777" w:rsidR="00A90603" w:rsidRPr="00C20B9D" w:rsidRDefault="00A90603">
                                <w:pPr>
                                  <w:spacing w:before="60"/>
                                  <w:ind w:left="90"/>
                                  <w:rPr>
                                    <w:rFonts w:ascii="Cambria" w:eastAsia="Cambria" w:hAnsi="Cambria" w:cs="Cambria"/>
                                    <w:sz w:val="20"/>
                                    <w:szCs w:val="20"/>
                                  </w:rPr>
                                </w:pPr>
                                <w:bookmarkStart w:id="221" w:name="7.6_limitations"/>
                                <w:bookmarkStart w:id="222" w:name="_bookmark66"/>
                                <w:bookmarkEnd w:id="221"/>
                                <w:bookmarkEnd w:id="222"/>
                                <w:r w:rsidRPr="00C20B9D">
                                  <w:rPr>
                                    <w:rFonts w:ascii="Cambria" w:hAnsi="Cambria"/>
                                    <w:sz w:val="20"/>
                                  </w:rPr>
                                  <w:t>7.6 LIMITATIONS</w:t>
                                </w:r>
                              </w:p>
                            </w:txbxContent>
                          </wps:txbx>
                          <wps:bodyPr rot="0" vert="horz" wrap="square" lIns="0" tIns="0" rIns="0" bIns="0" anchor="t" anchorCtr="0" upright="1">
                            <a:noAutofit/>
                          </wps:bodyPr>
                        </wps:wsp>
                      </wpg:grpSp>
                    </wpg:wgp>
                  </a:graphicData>
                </a:graphic>
              </wp:inline>
            </w:drawing>
          </mc:Choice>
          <mc:Fallback>
            <w:pict>
              <v:group w14:anchorId="6523517F" id="Group 261" o:spid="_x0000_s1584" style="width:480.1pt;height:19.55pt;mso-position-horizontal-relative:char;mso-position-vertical-relative:line" coordsize="960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">
                <v:group id="Group 271" o:spid="_x0000_s1585" style="position:absolute;left:91;top:61;width:9420;height:269" coordorigin="91,61"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272" o:spid="_x0000_s1586" style="position:absolute;left:91;top:61;width:9420;height:269;visibility:visible;mso-wrap-style:square;v-text-anchor:top"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" path="m,269r9420,l9420,,,,,269xe" fillcolor="#c5f0c2" stroked="f">
                    <v:path arrowok="t" o:connecttype="custom" o:connectlocs="0,330;9420,330;9420,61;0,61;0,330" o:connectangles="0,0,0,0,0"/>
                  </v:shape>
                </v:group>
                <v:group id="Group 269" o:spid="_x0000_s1587"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270" o:spid="_x0000_s1588"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" path="m,l9540,e" filled="f" strokecolor="#c5f0c2" strokeweight="3.1pt">
                    <v:path arrowok="t" o:connecttype="custom" o:connectlocs="0,0;9540,0" o:connectangles="0,0"/>
                  </v:shape>
                </v:group>
                <v:group id="Group 267" o:spid="_x0000_s1589" style="position:absolute;left:31;top:360;width:9540;height:2" coordorigin="31,360"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268" o:spid="_x0000_s1590" style="position:absolute;left:31;top:360;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" path="m,l9540,e" filled="f" strokecolor="#c5f0c2" strokeweight="3.1pt">
                    <v:path arrowok="t" o:connecttype="custom" o:connectlocs="0,0;9540,0" o:connectangles="0,0"/>
                  </v:shape>
                </v:group>
                <v:group id="Group 265" o:spid="_x0000_s1591" style="position:absolute;left:61;top:61;width:2;height:269" coordorigin="6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shape id="Freeform 266" o:spid="_x0000_s1592" style="position:absolute;left:6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" path="m,l,269e" filled="f" strokecolor="#c5f0c2" strokeweight="3.1pt">
                    <v:path arrowok="t" o:connecttype="custom" o:connectlocs="0,61;0,330" o:connectangles="0,0"/>
                  </v:shape>
                </v:group>
                <v:group id="Group 262" o:spid="_x0000_s1593" style="position:absolute;left:9541;top:61;width:2;height:269" coordorigin="954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Freeform 264" o:spid="_x0000_s1594" style="position:absolute;left:954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" path="m,l,269e" filled="f" strokecolor="#c5f0c2" strokeweight="3.1pt">
                    <v:path arrowok="t" o:connecttype="custom" o:connectlocs="0,61;0,330" o:connectangles="0,0"/>
                  </v:shape>
                  <v:shape id="Text Box 263" o:spid="_x0000_s1595" type="#_x0000_t202" style="position:absolute;left:30;width:9542;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42AFBDB4" w14:textId="77777777" w:rsidR="00A90603" w:rsidRPr="00C20B9D" w:rsidRDefault="00A90603">
                          <w:pPr>
                            <w:spacing w:before="60"/>
                            <w:ind w:left="90"/>
                            <w:rPr>
                              <w:rFonts w:ascii="Cambria" w:eastAsia="Cambria" w:hAnsi="Cambria" w:cs="Cambria"/>
                              <w:sz w:val="20"/>
                              <w:szCs w:val="20"/>
                            </w:rPr>
                          </w:pPr>
                          <w:bookmarkStart w:id="223" w:name="7.6_limitations"/>
                          <w:bookmarkStart w:id="224" w:name="_bookmark66"/>
                          <w:bookmarkEnd w:id="223"/>
                          <w:bookmarkEnd w:id="224"/>
                          <w:r w:rsidRPr="00C20B9D">
                            <w:rPr>
                              <w:rFonts w:ascii="Cambria" w:hAnsi="Cambria"/>
                              <w:sz w:val="20"/>
                            </w:rPr>
                            <w:t>7.6 LIMITATIONS</w:t>
                          </w:r>
                        </w:p>
                      </w:txbxContent>
                    </v:textbox>
                  </v:shape>
                </v:group>
                <w10:anchorlock/>
              </v:group>
            </w:pict>
          </mc:Fallback>
        </mc:AlternateContent>
      </w:r>
    </w:p>
    <w:p w14:paraId="2FA6CF14" w14:textId="4BC67953" w:rsidR="00A24199" w:rsidRPr="00CA02ED" w:rsidRDefault="00602733" w:rsidP="00CA02ED">
      <w:pPr>
        <w:pStyle w:val="BodyText"/>
        <w:widowControl/>
        <w:spacing w:before="117" w:line="276" w:lineRule="auto"/>
        <w:ind w:right="236" w:hanging="1"/>
      </w:pPr>
      <w:r w:rsidRPr="00CA02ED">
        <w:t xml:space="preserve">Producers of agricultural products obtaining certification under the National Organic Program </w:t>
      </w:r>
      <w:r w:rsidR="001C2700" w:rsidRPr="00CA02ED">
        <w:t xml:space="preserve">are eligible to participate in the AMA and the NOCCSP. However, to prevent duplicative reimbursements to </w:t>
      </w:r>
      <w:r w:rsidR="00A7122C" w:rsidRPr="00CA02ED">
        <w:t xml:space="preserve">producers </w:t>
      </w:r>
      <w:r w:rsidR="001C2700" w:rsidRPr="00CA02ED">
        <w:t xml:space="preserve">in States that are eligible to participate in the AMA, the cumulative reimbursement amount cannot exceed the certification cost reimbursement allowance </w:t>
      </w:r>
      <w:r w:rsidR="003F0BFA" w:rsidRPr="00CA02ED">
        <w:t>calculated according to</w:t>
      </w:r>
      <w:r w:rsidR="001C2700" w:rsidRPr="00CA02ED">
        <w:t xml:space="preserve"> Section 7.5.</w:t>
      </w:r>
    </w:p>
    <w:p w14:paraId="48E5FFCB" w14:textId="495E2C58" w:rsidR="00486C9B" w:rsidRDefault="00486C9B" w:rsidP="00CA02ED">
      <w:pPr>
        <w:pStyle w:val="BodyText"/>
        <w:widowControl/>
        <w:spacing w:before="117" w:line="276" w:lineRule="auto"/>
        <w:ind w:right="236" w:hanging="1"/>
      </w:pPr>
      <w:r w:rsidRPr="00CA02ED">
        <w:t>A producer or handler may apply for OCCSP reimbursement from either the State Agency or through a local FSA office; they cannot receive payment from both. If a duplicate payment is inadvertently made, then FSA will inform the participant and require that funds be returned to CCC.</w:t>
      </w:r>
    </w:p>
    <w:p w14:paraId="3CD809B4" w14:textId="77777777" w:rsidR="004A696D" w:rsidRPr="00CA02ED" w:rsidRDefault="004A696D" w:rsidP="004A696D">
      <w:pPr>
        <w:pStyle w:val="BodyText"/>
        <w:widowControl/>
        <w:spacing w:before="0" w:line="276" w:lineRule="auto"/>
        <w:ind w:left="245" w:right="230"/>
      </w:pPr>
    </w:p>
    <w:p w14:paraId="48FCFA33"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2168DCCC" wp14:editId="4EEB419F">
                <wp:extent cx="6097270" cy="248920"/>
                <wp:effectExtent l="0" t="0" r="8255" b="8255"/>
                <wp:docPr id="254"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255" name="Group 259"/>
                        <wpg:cNvGrpSpPr>
                          <a:grpSpLocks/>
                        </wpg:cNvGrpSpPr>
                        <wpg:grpSpPr bwMode="auto">
                          <a:xfrm>
                            <a:off x="91" y="61"/>
                            <a:ext cx="9420" cy="270"/>
                            <a:chOff x="91" y="61"/>
                            <a:chExt cx="9420" cy="270"/>
                          </a:xfrm>
                        </wpg:grpSpPr>
                        <wps:wsp>
                          <wps:cNvPr id="256" name="Freeform 260"/>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7" name="Group 257"/>
                        <wpg:cNvGrpSpPr>
                          <a:grpSpLocks/>
                        </wpg:cNvGrpSpPr>
                        <wpg:grpSpPr bwMode="auto">
                          <a:xfrm>
                            <a:off x="31" y="31"/>
                            <a:ext cx="9540" cy="2"/>
                            <a:chOff x="31" y="31"/>
                            <a:chExt cx="9540" cy="2"/>
                          </a:xfrm>
                        </wpg:grpSpPr>
                        <wps:wsp>
                          <wps:cNvPr id="258" name="Freeform 258"/>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9" name="Group 255"/>
                        <wpg:cNvGrpSpPr>
                          <a:grpSpLocks/>
                        </wpg:cNvGrpSpPr>
                        <wpg:grpSpPr bwMode="auto">
                          <a:xfrm>
                            <a:off x="31" y="361"/>
                            <a:ext cx="9540" cy="2"/>
                            <a:chOff x="31" y="361"/>
                            <a:chExt cx="9540" cy="2"/>
                          </a:xfrm>
                        </wpg:grpSpPr>
                        <wps:wsp>
                          <wps:cNvPr id="260" name="Freeform 256"/>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 name="Group 253"/>
                        <wpg:cNvGrpSpPr>
                          <a:grpSpLocks/>
                        </wpg:cNvGrpSpPr>
                        <wpg:grpSpPr bwMode="auto">
                          <a:xfrm>
                            <a:off x="61" y="61"/>
                            <a:ext cx="2" cy="270"/>
                            <a:chOff x="61" y="61"/>
                            <a:chExt cx="2" cy="270"/>
                          </a:xfrm>
                        </wpg:grpSpPr>
                        <wps:wsp>
                          <wps:cNvPr id="262" name="Freeform 254"/>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 name="Group 250"/>
                        <wpg:cNvGrpSpPr>
                          <a:grpSpLocks/>
                        </wpg:cNvGrpSpPr>
                        <wpg:grpSpPr bwMode="auto">
                          <a:xfrm>
                            <a:off x="9541" y="61"/>
                            <a:ext cx="2" cy="270"/>
                            <a:chOff x="9541" y="61"/>
                            <a:chExt cx="2" cy="270"/>
                          </a:xfrm>
                        </wpg:grpSpPr>
                        <wps:wsp>
                          <wps:cNvPr id="264" name="Freeform 252"/>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Text Box 251"/>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2D74D" w14:textId="77777777" w:rsidR="00A90603" w:rsidRPr="00C20B9D" w:rsidRDefault="00A90603">
                                <w:pPr>
                                  <w:spacing w:before="60"/>
                                  <w:ind w:left="90"/>
                                  <w:rPr>
                                    <w:rFonts w:ascii="Cambria" w:eastAsia="Cambria" w:hAnsi="Cambria" w:cs="Cambria"/>
                                    <w:sz w:val="20"/>
                                    <w:szCs w:val="20"/>
                                  </w:rPr>
                                </w:pPr>
                                <w:bookmarkStart w:id="225" w:name="7.7_subrecipients"/>
                                <w:bookmarkStart w:id="226" w:name="_bookmark67"/>
                                <w:bookmarkEnd w:id="225"/>
                                <w:bookmarkEnd w:id="226"/>
                                <w:r w:rsidRPr="00C20B9D">
                                  <w:rPr>
                                    <w:rFonts w:ascii="Cambria" w:hAnsi="Cambria"/>
                                    <w:sz w:val="20"/>
                                  </w:rPr>
                                  <w:t>7.7 SUBRECIPIENTS</w:t>
                                </w:r>
                              </w:p>
                            </w:txbxContent>
                          </wps:txbx>
                          <wps:bodyPr rot="0" vert="horz" wrap="square" lIns="0" tIns="0" rIns="0" bIns="0" anchor="t" anchorCtr="0" upright="1">
                            <a:noAutofit/>
                          </wps:bodyPr>
                        </wps:wsp>
                      </wpg:grpSp>
                    </wpg:wgp>
                  </a:graphicData>
                </a:graphic>
              </wp:inline>
            </w:drawing>
          </mc:Choice>
          <mc:Fallback>
            <w:pict>
              <v:group w14:anchorId="2168DCCC" id="Group 249" o:spid="_x0000_s1596"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">
                <v:group id="Group 259" o:spid="_x0000_s1597"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shape id="Freeform 260" o:spid="_x0000_s1598"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" path="m,270r9420,l9420,,,,,270xe" fillcolor="#c5f0c2" stroked="f">
                    <v:path arrowok="t" o:connecttype="custom" o:connectlocs="0,331;9420,331;9420,61;0,61;0,331" o:connectangles="0,0,0,0,0"/>
                  </v:shape>
                </v:group>
                <v:group id="Group 257" o:spid="_x0000_s1599"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Freeform 258" o:spid="_x0000_s1600"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" path="m,l9540,e" filled="f" strokecolor="#c5f0c2" strokeweight="3.1pt">
                    <v:path arrowok="t" o:connecttype="custom" o:connectlocs="0,0;9540,0" o:connectangles="0,0"/>
                  </v:shape>
                </v:group>
                <v:group id="Group 255" o:spid="_x0000_s1601"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Freeform 256" o:spid="_x0000_s1602"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" path="m,l9540,e" filled="f" strokecolor="#c5f0c2" strokeweight="3.1pt">
                    <v:path arrowok="t" o:connecttype="custom" o:connectlocs="0,0;9540,0" o:connectangles="0,0"/>
                  </v:shape>
                </v:group>
                <v:group id="Group 253" o:spid="_x0000_s1603"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Freeform 254" o:spid="_x0000_s1604"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" path="m,l,270e" filled="f" strokecolor="#c5f0c2" strokeweight="3.1pt">
                    <v:path arrowok="t" o:connecttype="custom" o:connectlocs="0,61;0,331" o:connectangles="0,0"/>
                  </v:shape>
                </v:group>
                <v:group id="Group 250" o:spid="_x0000_s1605"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Freeform 252" o:spid="_x0000_s1606"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" path="m,l,270e" filled="f" strokecolor="#c5f0c2" strokeweight="3.1pt">
                    <v:path arrowok="t" o:connecttype="custom" o:connectlocs="0,61;0,331" o:connectangles="0,0"/>
                  </v:shape>
                  <v:shape id="Text Box 251" o:spid="_x0000_s1607"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7F32D74D" w14:textId="77777777" w:rsidR="00A90603" w:rsidRPr="00C20B9D" w:rsidRDefault="00A90603">
                          <w:pPr>
                            <w:spacing w:before="60"/>
                            <w:ind w:left="90"/>
                            <w:rPr>
                              <w:rFonts w:ascii="Cambria" w:eastAsia="Cambria" w:hAnsi="Cambria" w:cs="Cambria"/>
                              <w:sz w:val="20"/>
                              <w:szCs w:val="20"/>
                            </w:rPr>
                          </w:pPr>
                          <w:bookmarkStart w:id="227" w:name="7.7_subrecipients"/>
                          <w:bookmarkStart w:id="228" w:name="_bookmark67"/>
                          <w:bookmarkEnd w:id="227"/>
                          <w:bookmarkEnd w:id="228"/>
                          <w:r w:rsidRPr="00C20B9D">
                            <w:rPr>
                              <w:rFonts w:ascii="Cambria" w:hAnsi="Cambria"/>
                              <w:sz w:val="20"/>
                            </w:rPr>
                            <w:t>7.7 SUBRECIPIENTS</w:t>
                          </w:r>
                        </w:p>
                      </w:txbxContent>
                    </v:textbox>
                  </v:shape>
                </v:group>
                <w10:anchorlock/>
              </v:group>
            </w:pict>
          </mc:Fallback>
        </mc:AlternateContent>
      </w:r>
    </w:p>
    <w:p w14:paraId="2C1756BD" w14:textId="5F71B0C2" w:rsidR="0060161D" w:rsidRPr="00CA02ED" w:rsidRDefault="001C2700" w:rsidP="00CA02ED">
      <w:pPr>
        <w:pStyle w:val="BodyText"/>
        <w:widowControl/>
        <w:spacing w:before="38" w:line="276" w:lineRule="auto"/>
        <w:ind w:left="200"/>
      </w:pPr>
      <w:r w:rsidRPr="00CA02ED">
        <w:t>State Agencies may subaward a portion of or their entire award to another entity (i.e.</w:t>
      </w:r>
      <w:r w:rsidR="00AE0C2D" w:rsidRPr="00CA02ED">
        <w:t>,</w:t>
      </w:r>
      <w:r w:rsidRPr="00CA02ED">
        <w:t xml:space="preserve"> subrecipient). Subrecipients are not required to complete the SF-424.</w:t>
      </w:r>
    </w:p>
    <w:p w14:paraId="2796FB0A" w14:textId="77777777" w:rsidR="0080225C" w:rsidRPr="00CA02ED" w:rsidRDefault="0080225C" w:rsidP="00CA02ED">
      <w:pPr>
        <w:pStyle w:val="BodyText"/>
        <w:widowControl/>
        <w:spacing w:before="38" w:line="276" w:lineRule="auto"/>
        <w:ind w:left="200"/>
      </w:pPr>
    </w:p>
    <w:p w14:paraId="13FB3563" w14:textId="77777777" w:rsidR="0060161D" w:rsidRPr="00CA02ED" w:rsidRDefault="00E35F47" w:rsidP="00CA02ED">
      <w:pPr>
        <w:widowControl/>
        <w:spacing w:line="276" w:lineRule="auto"/>
        <w:ind w:left="10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32413D7D" wp14:editId="0BE0BE41">
                <wp:extent cx="6026785" cy="212090"/>
                <wp:effectExtent l="9525" t="9525" r="2540" b="6985"/>
                <wp:docPr id="248"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090"/>
                          <a:chOff x="0" y="0"/>
                          <a:chExt cx="9491" cy="334"/>
                        </a:xfrm>
                      </wpg:grpSpPr>
                      <wpg:grpSp>
                        <wpg:cNvPr id="249" name="Group 247"/>
                        <wpg:cNvGrpSpPr>
                          <a:grpSpLocks/>
                        </wpg:cNvGrpSpPr>
                        <wpg:grpSpPr bwMode="auto">
                          <a:xfrm>
                            <a:off x="8" y="8"/>
                            <a:ext cx="9474" cy="2"/>
                            <a:chOff x="8" y="8"/>
                            <a:chExt cx="9474" cy="2"/>
                          </a:xfrm>
                        </wpg:grpSpPr>
                        <wps:wsp>
                          <wps:cNvPr id="250" name="Freeform 248"/>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 name="Group 244"/>
                        <wpg:cNvGrpSpPr>
                          <a:grpSpLocks/>
                        </wpg:cNvGrpSpPr>
                        <wpg:grpSpPr bwMode="auto">
                          <a:xfrm>
                            <a:off x="15" y="15"/>
                            <a:ext cx="2" cy="310"/>
                            <a:chOff x="15" y="15"/>
                            <a:chExt cx="2" cy="310"/>
                          </a:xfrm>
                        </wpg:grpSpPr>
                        <wps:wsp>
                          <wps:cNvPr id="252" name="Freeform 246"/>
                          <wps:cNvSpPr>
                            <a:spLocks/>
                          </wps:cNvSpPr>
                          <wps:spPr bwMode="auto">
                            <a:xfrm>
                              <a:off x="15" y="15"/>
                              <a:ext cx="2" cy="310"/>
                            </a:xfrm>
                            <a:custGeom>
                              <a:avLst/>
                              <a:gdLst>
                                <a:gd name="T0" fmla="+- 0 15 15"/>
                                <a:gd name="T1" fmla="*/ 15 h 310"/>
                                <a:gd name="T2" fmla="+- 0 325 15"/>
                                <a:gd name="T3" fmla="*/ 325 h 310"/>
                              </a:gdLst>
                              <a:ahLst/>
                              <a:cxnLst>
                                <a:cxn ang="0">
                                  <a:pos x="0" y="T1"/>
                                </a:cxn>
                                <a:cxn ang="0">
                                  <a:pos x="0" y="T3"/>
                                </a:cxn>
                              </a:cxnLst>
                              <a:rect l="0" t="0" r="r" b="b"/>
                              <a:pathLst>
                                <a:path h="310">
                                  <a:moveTo>
                                    <a:pt x="0" y="0"/>
                                  </a:moveTo>
                                  <a:lnTo>
                                    <a:pt x="0" y="31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Text Box 245"/>
                          <wps:cNvSpPr txBox="1">
                            <a:spLocks noChangeArrowheads="1"/>
                          </wps:cNvSpPr>
                          <wps:spPr bwMode="auto">
                            <a:xfrm>
                              <a:off x="0" y="0"/>
                              <a:ext cx="949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14D40" w14:textId="77777777" w:rsidR="00A90603" w:rsidRPr="00C20B9D" w:rsidRDefault="00A90603">
                                <w:pPr>
                                  <w:spacing w:before="55"/>
                                  <w:ind w:left="92"/>
                                  <w:rPr>
                                    <w:rFonts w:ascii="Cambria" w:eastAsia="Cambria" w:hAnsi="Cambria" w:cs="Cambria"/>
                                    <w:sz w:val="20"/>
                                    <w:szCs w:val="20"/>
                                  </w:rPr>
                                </w:pPr>
                                <w:bookmarkStart w:id="229" w:name="7.7.1_Identifying_Subrecipients"/>
                                <w:bookmarkStart w:id="230" w:name="_bookmark68"/>
                                <w:bookmarkEnd w:id="229"/>
                                <w:bookmarkEnd w:id="230"/>
                                <w:r w:rsidRPr="00C20B9D">
                                  <w:rPr>
                                    <w:rFonts w:ascii="Cambria" w:hAnsi="Cambria"/>
                                    <w:color w:val="10350D"/>
                                    <w:sz w:val="20"/>
                                  </w:rPr>
                                  <w:t>7.7.1 IDENTIFYING SUBRECIPIENTS</w:t>
                                </w:r>
                              </w:p>
                            </w:txbxContent>
                          </wps:txbx>
                          <wps:bodyPr rot="0" vert="horz" wrap="square" lIns="0" tIns="0" rIns="0" bIns="0" anchor="t" anchorCtr="0" upright="1">
                            <a:noAutofit/>
                          </wps:bodyPr>
                        </wps:wsp>
                      </wpg:grpSp>
                    </wpg:wgp>
                  </a:graphicData>
                </a:graphic>
              </wp:inline>
            </w:drawing>
          </mc:Choice>
          <mc:Fallback>
            <w:pict>
              <v:group w14:anchorId="32413D7D" id="Group 243" o:spid="_x0000_s1608" style="width:474.55pt;height:16.7pt;mso-position-horizontal-relative:char;mso-position-vertical-relative:line" coordsize="949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">
                <v:group id="Group 247" o:spid="_x0000_s1609"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Freeform 248" o:spid="_x0000_s1610"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" path="m,l9474,e" filled="f" strokecolor="#216c1a" strokeweight=".82pt">
                    <v:path arrowok="t" o:connecttype="custom" o:connectlocs="0,0;9474,0" o:connectangles="0,0"/>
                  </v:shape>
                </v:group>
                <v:group id="Group 244" o:spid="_x0000_s1611" style="position:absolute;left:15;top:15;width:2;height:310" coordorigin="15,15"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Freeform 246" o:spid="_x0000_s1612" style="position:absolute;left:15;top:15;width:2;height:310;visibility:visible;mso-wrap-style:square;v-text-anchor:top"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" path="m,l,310e" filled="f" strokecolor="#216c1a" strokeweight=".82pt">
                    <v:path arrowok="t" o:connecttype="custom" o:connectlocs="0,15;0,325" o:connectangles="0,0"/>
                  </v:shape>
                  <v:shape id="Text Box 245" o:spid="_x0000_s1613" type="#_x0000_t202" style="position:absolute;width:9491;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67114D40" w14:textId="77777777" w:rsidR="00A90603" w:rsidRPr="00C20B9D" w:rsidRDefault="00A90603">
                          <w:pPr>
                            <w:spacing w:before="55"/>
                            <w:ind w:left="92"/>
                            <w:rPr>
                              <w:rFonts w:ascii="Cambria" w:eastAsia="Cambria" w:hAnsi="Cambria" w:cs="Cambria"/>
                              <w:sz w:val="20"/>
                              <w:szCs w:val="20"/>
                            </w:rPr>
                          </w:pPr>
                          <w:bookmarkStart w:id="231" w:name="7.7.1_Identifying_Subrecipients"/>
                          <w:bookmarkStart w:id="232" w:name="_bookmark68"/>
                          <w:bookmarkEnd w:id="231"/>
                          <w:bookmarkEnd w:id="232"/>
                          <w:r w:rsidRPr="00C20B9D">
                            <w:rPr>
                              <w:rFonts w:ascii="Cambria" w:hAnsi="Cambria"/>
                              <w:color w:val="10350D"/>
                              <w:sz w:val="20"/>
                            </w:rPr>
                            <w:t>7.7.1 IDENTIFYING SUBRECIPIENTS</w:t>
                          </w:r>
                        </w:p>
                      </w:txbxContent>
                    </v:textbox>
                  </v:shape>
                </v:group>
                <w10:anchorlock/>
              </v:group>
            </w:pict>
          </mc:Fallback>
        </mc:AlternateContent>
      </w:r>
    </w:p>
    <w:p w14:paraId="273BDEAC" w14:textId="0824708C" w:rsidR="0060161D" w:rsidRPr="00CA02ED" w:rsidRDefault="001C2700" w:rsidP="00CA02ED">
      <w:pPr>
        <w:pStyle w:val="BodyText"/>
        <w:widowControl/>
        <w:spacing w:line="276" w:lineRule="auto"/>
        <w:ind w:left="199" w:right="136"/>
      </w:pPr>
      <w:r w:rsidRPr="00CA02ED">
        <w:t xml:space="preserve">State Agencies that issue subawards to subrecipients as described in Section 7.7 </w:t>
      </w:r>
      <w:r w:rsidR="0080225C" w:rsidRPr="00CA02ED">
        <w:t xml:space="preserve">must </w:t>
      </w:r>
      <w:r w:rsidRPr="00CA02ED">
        <w:t xml:space="preserve">submit the following subrecipient information: the entity name, the entity point of contact, mailing address, email address, and applicable website information pertaining to the Cost Share Program. The State Agency (pass-through entity) </w:t>
      </w:r>
      <w:r w:rsidR="0080225C" w:rsidRPr="00CA02ED">
        <w:t xml:space="preserve">must </w:t>
      </w:r>
      <w:r w:rsidRPr="00CA02ED">
        <w:t>submit the requested information to the Cost Share Program Manager, at the time of application or within 30 days of establishing an agreement.</w:t>
      </w:r>
    </w:p>
    <w:p w14:paraId="3EDA3FCE" w14:textId="77777777" w:rsidR="0060161D" w:rsidRPr="00CA02ED" w:rsidRDefault="0060161D" w:rsidP="00CA02ED">
      <w:pPr>
        <w:widowControl/>
        <w:spacing w:before="8" w:line="276" w:lineRule="auto"/>
        <w:rPr>
          <w:rFonts w:ascii="Calibri" w:eastAsia="Calibri" w:hAnsi="Calibri" w:cs="Calibri"/>
          <w:sz w:val="20"/>
          <w:szCs w:val="20"/>
        </w:rPr>
      </w:pPr>
    </w:p>
    <w:p w14:paraId="55CE9B13" w14:textId="77777777" w:rsidR="0060161D" w:rsidRPr="00CA02ED" w:rsidRDefault="00E35F47" w:rsidP="00CA02ED">
      <w:pPr>
        <w:widowControl/>
        <w:spacing w:line="276" w:lineRule="auto"/>
        <w:ind w:left="10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47EF6EEC" wp14:editId="477F2D20">
                <wp:extent cx="6026785" cy="212725"/>
                <wp:effectExtent l="9525" t="9525" r="2540" b="6350"/>
                <wp:docPr id="242"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725"/>
                          <a:chOff x="0" y="0"/>
                          <a:chExt cx="9491" cy="335"/>
                        </a:xfrm>
                      </wpg:grpSpPr>
                      <wpg:grpSp>
                        <wpg:cNvPr id="243" name="Group 241"/>
                        <wpg:cNvGrpSpPr>
                          <a:grpSpLocks/>
                        </wpg:cNvGrpSpPr>
                        <wpg:grpSpPr bwMode="auto">
                          <a:xfrm>
                            <a:off x="8" y="8"/>
                            <a:ext cx="9474" cy="2"/>
                            <a:chOff x="8" y="8"/>
                            <a:chExt cx="9474" cy="2"/>
                          </a:xfrm>
                        </wpg:grpSpPr>
                        <wps:wsp>
                          <wps:cNvPr id="244" name="Freeform 242"/>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 name="Group 238"/>
                        <wpg:cNvGrpSpPr>
                          <a:grpSpLocks/>
                        </wpg:cNvGrpSpPr>
                        <wpg:grpSpPr bwMode="auto">
                          <a:xfrm>
                            <a:off x="15" y="15"/>
                            <a:ext cx="2" cy="311"/>
                            <a:chOff x="15" y="15"/>
                            <a:chExt cx="2" cy="311"/>
                          </a:xfrm>
                        </wpg:grpSpPr>
                        <wps:wsp>
                          <wps:cNvPr id="246" name="Freeform 240"/>
                          <wps:cNvSpPr>
                            <a:spLocks/>
                          </wps:cNvSpPr>
                          <wps:spPr bwMode="auto">
                            <a:xfrm>
                              <a:off x="15" y="15"/>
                              <a:ext cx="2" cy="311"/>
                            </a:xfrm>
                            <a:custGeom>
                              <a:avLst/>
                              <a:gdLst>
                                <a:gd name="T0" fmla="+- 0 15 15"/>
                                <a:gd name="T1" fmla="*/ 15 h 311"/>
                                <a:gd name="T2" fmla="+- 0 326 15"/>
                                <a:gd name="T3" fmla="*/ 326 h 311"/>
                              </a:gdLst>
                              <a:ahLst/>
                              <a:cxnLst>
                                <a:cxn ang="0">
                                  <a:pos x="0" y="T1"/>
                                </a:cxn>
                                <a:cxn ang="0">
                                  <a:pos x="0" y="T3"/>
                                </a:cxn>
                              </a:cxnLst>
                              <a:rect l="0" t="0" r="r" b="b"/>
                              <a:pathLst>
                                <a:path h="311">
                                  <a:moveTo>
                                    <a:pt x="0" y="0"/>
                                  </a:moveTo>
                                  <a:lnTo>
                                    <a:pt x="0" y="311"/>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Text Box 239"/>
                          <wps:cNvSpPr txBox="1">
                            <a:spLocks noChangeArrowheads="1"/>
                          </wps:cNvSpPr>
                          <wps:spPr bwMode="auto">
                            <a:xfrm>
                              <a:off x="0" y="0"/>
                              <a:ext cx="949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5944F" w14:textId="77777777" w:rsidR="00A90603" w:rsidRPr="00C20B9D" w:rsidRDefault="00A90603">
                                <w:pPr>
                                  <w:spacing w:before="55"/>
                                  <w:ind w:left="91"/>
                                  <w:rPr>
                                    <w:rFonts w:ascii="Cambria" w:eastAsia="Cambria" w:hAnsi="Cambria" w:cs="Cambria"/>
                                    <w:sz w:val="20"/>
                                    <w:szCs w:val="20"/>
                                  </w:rPr>
                                </w:pPr>
                                <w:bookmarkStart w:id="233" w:name="7.7.2_Pass-Through_entity_Requirements"/>
                                <w:bookmarkStart w:id="234" w:name="_bookmark69"/>
                                <w:bookmarkEnd w:id="233"/>
                                <w:bookmarkEnd w:id="234"/>
                                <w:r w:rsidRPr="00C20B9D">
                                  <w:rPr>
                                    <w:rFonts w:ascii="Cambria" w:hAnsi="Cambria"/>
                                    <w:color w:val="10350D"/>
                                    <w:sz w:val="20"/>
                                  </w:rPr>
                                  <w:t>7.7.2 PASS-THROUGH ENTITY REQUIREMENTS</w:t>
                                </w:r>
                              </w:p>
                            </w:txbxContent>
                          </wps:txbx>
                          <wps:bodyPr rot="0" vert="horz" wrap="square" lIns="0" tIns="0" rIns="0" bIns="0" anchor="t" anchorCtr="0" upright="1">
                            <a:noAutofit/>
                          </wps:bodyPr>
                        </wps:wsp>
                      </wpg:grpSp>
                    </wpg:wgp>
                  </a:graphicData>
                </a:graphic>
              </wp:inline>
            </w:drawing>
          </mc:Choice>
          <mc:Fallback>
            <w:pict>
              <v:group w14:anchorId="47EF6EEC" id="Group 237" o:spid="_x0000_s1614" style="width:474.55pt;height:16.75pt;mso-position-horizontal-relative:char;mso-position-vertical-relative:line" coordsize="949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">
                <v:group id="Group 241" o:spid="_x0000_s1615"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242" o:spid="_x0000_s1616"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" path="m,l9474,e" filled="f" strokecolor="#216c1a" strokeweight=".82pt">
                    <v:path arrowok="t" o:connecttype="custom" o:connectlocs="0,0;9474,0" o:connectangles="0,0"/>
                  </v:shape>
                </v:group>
                <v:group id="Group 238" o:spid="_x0000_s1617" style="position:absolute;left:15;top:15;width:2;height:311" coordorigin="15,15"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reeform 240" o:spid="_x0000_s1618" style="position:absolute;left:15;top:15;width:2;height:3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" path="m,l,311e" filled="f" strokecolor="#216c1a" strokeweight=".82pt">
                    <v:path arrowok="t" o:connecttype="custom" o:connectlocs="0,15;0,326" o:connectangles="0,0"/>
                  </v:shape>
                  <v:shape id="Text Box 239" o:spid="_x0000_s1619" type="#_x0000_t202" style="position:absolute;width:949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6DF5944F" w14:textId="77777777" w:rsidR="00A90603" w:rsidRPr="00C20B9D" w:rsidRDefault="00A90603">
                          <w:pPr>
                            <w:spacing w:before="55"/>
                            <w:ind w:left="91"/>
                            <w:rPr>
                              <w:rFonts w:ascii="Cambria" w:eastAsia="Cambria" w:hAnsi="Cambria" w:cs="Cambria"/>
                              <w:sz w:val="20"/>
                              <w:szCs w:val="20"/>
                            </w:rPr>
                          </w:pPr>
                          <w:bookmarkStart w:id="235" w:name="7.7.2_Pass-Through_entity_Requirements"/>
                          <w:bookmarkStart w:id="236" w:name="_bookmark69"/>
                          <w:bookmarkEnd w:id="235"/>
                          <w:bookmarkEnd w:id="236"/>
                          <w:r w:rsidRPr="00C20B9D">
                            <w:rPr>
                              <w:rFonts w:ascii="Cambria" w:hAnsi="Cambria"/>
                              <w:color w:val="10350D"/>
                              <w:sz w:val="20"/>
                            </w:rPr>
                            <w:t>7.7.2 PASS-THROUGH ENTITY REQUIREMENTS</w:t>
                          </w:r>
                        </w:p>
                      </w:txbxContent>
                    </v:textbox>
                  </v:shape>
                </v:group>
                <w10:anchorlock/>
              </v:group>
            </w:pict>
          </mc:Fallback>
        </mc:AlternateContent>
      </w:r>
    </w:p>
    <w:p w14:paraId="72200E8D" w14:textId="78E8E638" w:rsidR="0060161D" w:rsidRPr="00CA02ED" w:rsidRDefault="001C2700" w:rsidP="00CA02ED">
      <w:pPr>
        <w:pStyle w:val="BodyText"/>
        <w:widowControl/>
        <w:spacing w:line="276" w:lineRule="auto"/>
        <w:ind w:left="199" w:right="137"/>
      </w:pPr>
      <w:r w:rsidRPr="00CA02ED">
        <w:t xml:space="preserve">When a State Agency subawards OCCSP funds, the State Agency becomes a pass-through entity. Pass-through entities </w:t>
      </w:r>
      <w:r w:rsidRPr="00CA02ED">
        <w:rPr>
          <w:rFonts w:asciiTheme="minorHAnsi" w:hAnsiTheme="minorHAnsi"/>
        </w:rPr>
        <w:t xml:space="preserve">must ensure that </w:t>
      </w:r>
      <w:r w:rsidR="0004270E" w:rsidRPr="00CA02ED">
        <w:rPr>
          <w:rFonts w:asciiTheme="minorHAnsi" w:hAnsiTheme="minorHAnsi"/>
        </w:rPr>
        <w:t xml:space="preserve">subawards </w:t>
      </w:r>
      <w:r w:rsidRPr="00CA02ED">
        <w:t xml:space="preserve">conform to the requirements outlined in </w:t>
      </w:r>
      <w:hyperlink r:id="rId69">
        <w:r w:rsidRPr="00CA02ED">
          <w:rPr>
            <w:color w:val="0000FF"/>
            <w:u w:val="single" w:color="0000FF"/>
          </w:rPr>
          <w:t xml:space="preserve">Section 200.331 Requirements for pass-through entities </w:t>
        </w:r>
      </w:hyperlink>
      <w:r w:rsidRPr="00CA02ED">
        <w:t>are met, as detailed below:</w:t>
      </w:r>
    </w:p>
    <w:p w14:paraId="52DB3194" w14:textId="77777777" w:rsidR="0060161D" w:rsidRPr="00CA02ED" w:rsidRDefault="001C2700" w:rsidP="00CA02ED">
      <w:pPr>
        <w:widowControl/>
        <w:spacing w:before="120" w:line="276" w:lineRule="auto"/>
        <w:ind w:left="200"/>
        <w:rPr>
          <w:rFonts w:ascii="Calibri" w:eastAsia="Calibri" w:hAnsi="Calibri" w:cs="Calibri"/>
          <w:sz w:val="20"/>
          <w:szCs w:val="20"/>
        </w:rPr>
      </w:pPr>
      <w:r w:rsidRPr="00CA02ED">
        <w:rPr>
          <w:rFonts w:ascii="Calibri" w:eastAsia="Calibri" w:hAnsi="Calibri" w:cs="Calibri"/>
          <w:b/>
          <w:bCs/>
          <w:i/>
          <w:sz w:val="20"/>
          <w:szCs w:val="20"/>
        </w:rPr>
        <w:t>§200.331 Requirements for pass-through entities</w:t>
      </w:r>
    </w:p>
    <w:p w14:paraId="3E09EC6F" w14:textId="77777777" w:rsidR="0060161D" w:rsidRPr="00CA02ED" w:rsidRDefault="001C2700" w:rsidP="00CA02ED">
      <w:pPr>
        <w:widowControl/>
        <w:spacing w:before="156" w:line="276" w:lineRule="auto"/>
        <w:ind w:left="199"/>
        <w:rPr>
          <w:rFonts w:ascii="Calibri" w:eastAsia="Calibri" w:hAnsi="Calibri" w:cs="Calibri"/>
          <w:sz w:val="20"/>
          <w:szCs w:val="20"/>
        </w:rPr>
      </w:pPr>
      <w:r w:rsidRPr="00CA02ED">
        <w:rPr>
          <w:rFonts w:ascii="Calibri"/>
          <w:i/>
          <w:sz w:val="20"/>
          <w:szCs w:val="20"/>
        </w:rPr>
        <w:t>All pass-through entities must:</w:t>
      </w:r>
    </w:p>
    <w:p w14:paraId="1DC026DB" w14:textId="77777777" w:rsidR="0060161D" w:rsidRPr="00CA02ED" w:rsidRDefault="0060161D" w:rsidP="00CA02ED">
      <w:pPr>
        <w:widowControl/>
        <w:spacing w:before="12" w:line="276" w:lineRule="auto"/>
        <w:rPr>
          <w:rFonts w:ascii="Calibri" w:eastAsia="Calibri" w:hAnsi="Calibri" w:cs="Calibri"/>
          <w:i/>
          <w:sz w:val="20"/>
          <w:szCs w:val="20"/>
        </w:rPr>
      </w:pPr>
    </w:p>
    <w:p w14:paraId="6F9F72CD" w14:textId="77777777" w:rsidR="0060161D" w:rsidRPr="00CA02ED" w:rsidRDefault="001C2700" w:rsidP="00CA02ED">
      <w:pPr>
        <w:widowControl/>
        <w:numPr>
          <w:ilvl w:val="0"/>
          <w:numId w:val="3"/>
        </w:numPr>
        <w:tabs>
          <w:tab w:val="left" w:pos="810"/>
        </w:tabs>
        <w:spacing w:line="276" w:lineRule="auto"/>
        <w:ind w:left="810" w:right="678" w:hanging="251"/>
        <w:jc w:val="left"/>
        <w:rPr>
          <w:rFonts w:ascii="Calibri" w:eastAsia="Calibri" w:hAnsi="Calibri" w:cs="Calibri"/>
          <w:sz w:val="20"/>
          <w:szCs w:val="20"/>
        </w:rPr>
      </w:pPr>
      <w:r w:rsidRPr="00CA02ED">
        <w:rPr>
          <w:rFonts w:ascii="Calibri"/>
          <w:i/>
          <w:sz w:val="20"/>
          <w:szCs w:val="20"/>
        </w:rPr>
        <w:t>Ensure that every subaward is clearly identified to the subrecipient as a subaward and includes the following information at the time of the subaward and if any of these data elements change, include the changes in subsequent subaward modification. When some of this information is not available, the pass- through entity must provide the best information available to describe the Federal award and subaward. Required information includes:</w:t>
      </w:r>
    </w:p>
    <w:p w14:paraId="53041B1B" w14:textId="77777777" w:rsidR="0060161D" w:rsidRPr="00CA02ED" w:rsidRDefault="0060161D" w:rsidP="00CA02ED">
      <w:pPr>
        <w:widowControl/>
        <w:spacing w:before="12" w:line="276" w:lineRule="auto"/>
        <w:rPr>
          <w:rFonts w:ascii="Calibri" w:eastAsia="Calibri" w:hAnsi="Calibri" w:cs="Calibri"/>
          <w:i/>
          <w:sz w:val="20"/>
          <w:szCs w:val="20"/>
        </w:rPr>
      </w:pPr>
    </w:p>
    <w:p w14:paraId="5F90C5BB" w14:textId="77777777" w:rsidR="0060161D" w:rsidRPr="00CA02ED" w:rsidRDefault="001C2700" w:rsidP="00CA02ED">
      <w:pPr>
        <w:widowControl/>
        <w:numPr>
          <w:ilvl w:val="1"/>
          <w:numId w:val="3"/>
        </w:numPr>
        <w:tabs>
          <w:tab w:val="left" w:pos="1189"/>
        </w:tabs>
        <w:spacing w:line="276" w:lineRule="auto"/>
        <w:ind w:firstLine="440"/>
        <w:jc w:val="left"/>
        <w:rPr>
          <w:rFonts w:ascii="Calibri" w:eastAsia="Calibri" w:hAnsi="Calibri" w:cs="Calibri"/>
          <w:sz w:val="20"/>
          <w:szCs w:val="20"/>
        </w:rPr>
      </w:pPr>
      <w:r w:rsidRPr="00CA02ED">
        <w:rPr>
          <w:rFonts w:ascii="Calibri"/>
          <w:i/>
          <w:sz w:val="20"/>
          <w:szCs w:val="20"/>
        </w:rPr>
        <w:t>Federal Award Identification.</w:t>
      </w:r>
    </w:p>
    <w:p w14:paraId="4FFE787D" w14:textId="77777777" w:rsidR="0060161D" w:rsidRPr="00CA02ED" w:rsidRDefault="0060161D" w:rsidP="00CA02ED">
      <w:pPr>
        <w:widowControl/>
        <w:spacing w:before="11" w:line="276" w:lineRule="auto"/>
        <w:rPr>
          <w:rFonts w:ascii="Calibri" w:eastAsia="Calibri" w:hAnsi="Calibri" w:cs="Calibri"/>
          <w:i/>
          <w:sz w:val="20"/>
          <w:szCs w:val="20"/>
        </w:rPr>
      </w:pPr>
    </w:p>
    <w:p w14:paraId="70614047" w14:textId="77777777" w:rsidR="0060161D" w:rsidRPr="00CA02ED" w:rsidRDefault="001C2700" w:rsidP="00CA02ED">
      <w:pPr>
        <w:widowControl/>
        <w:numPr>
          <w:ilvl w:val="2"/>
          <w:numId w:val="3"/>
        </w:numPr>
        <w:tabs>
          <w:tab w:val="left" w:pos="1530"/>
        </w:tabs>
        <w:spacing w:line="276" w:lineRule="auto"/>
        <w:ind w:left="1620" w:hanging="341"/>
        <w:jc w:val="left"/>
        <w:rPr>
          <w:rFonts w:ascii="Calibri" w:eastAsia="Calibri" w:hAnsi="Calibri" w:cs="Calibri"/>
          <w:sz w:val="20"/>
          <w:szCs w:val="20"/>
        </w:rPr>
      </w:pPr>
      <w:r w:rsidRPr="00CA02ED">
        <w:rPr>
          <w:rFonts w:ascii="Calibri"/>
          <w:i/>
          <w:sz w:val="20"/>
          <w:szCs w:val="20"/>
        </w:rPr>
        <w:t>Subrecipient name (which must match registered name in DUNS);</w:t>
      </w:r>
    </w:p>
    <w:p w14:paraId="5DEBE112" w14:textId="77777777" w:rsidR="0060161D" w:rsidRPr="00CA02ED" w:rsidRDefault="0060161D" w:rsidP="00CA02ED">
      <w:pPr>
        <w:widowControl/>
        <w:tabs>
          <w:tab w:val="left" w:pos="1620"/>
        </w:tabs>
        <w:spacing w:before="12" w:line="276" w:lineRule="auto"/>
        <w:ind w:left="1620" w:hanging="341"/>
        <w:rPr>
          <w:rFonts w:ascii="Calibri" w:eastAsia="Calibri" w:hAnsi="Calibri" w:cs="Calibri"/>
          <w:i/>
          <w:sz w:val="20"/>
          <w:szCs w:val="20"/>
        </w:rPr>
      </w:pPr>
    </w:p>
    <w:p w14:paraId="3D26645A" w14:textId="77777777" w:rsidR="0060161D" w:rsidRPr="00CA02ED" w:rsidRDefault="001C2700" w:rsidP="00CA02ED">
      <w:pPr>
        <w:widowControl/>
        <w:numPr>
          <w:ilvl w:val="2"/>
          <w:numId w:val="3"/>
        </w:numPr>
        <w:tabs>
          <w:tab w:val="left" w:pos="1539"/>
          <w:tab w:val="left" w:pos="1620"/>
        </w:tabs>
        <w:spacing w:line="276" w:lineRule="auto"/>
        <w:ind w:left="1620" w:hanging="341"/>
        <w:jc w:val="left"/>
        <w:rPr>
          <w:rFonts w:ascii="Calibri" w:eastAsia="Calibri" w:hAnsi="Calibri" w:cs="Calibri"/>
          <w:sz w:val="20"/>
          <w:szCs w:val="20"/>
        </w:rPr>
      </w:pPr>
      <w:r w:rsidRPr="00CA02ED">
        <w:rPr>
          <w:rFonts w:ascii="Calibri" w:eastAsia="Calibri" w:hAnsi="Calibri" w:cs="Calibri"/>
          <w:i/>
          <w:sz w:val="20"/>
          <w:szCs w:val="20"/>
        </w:rPr>
        <w:t>Subrecipient's DUNS number (see §200.32 Data Universal Numbering System (DUNS) number);</w:t>
      </w:r>
    </w:p>
    <w:p w14:paraId="04E4B15B" w14:textId="77777777" w:rsidR="0060161D" w:rsidRPr="00CA02ED" w:rsidRDefault="0060161D" w:rsidP="00CA02ED">
      <w:pPr>
        <w:widowControl/>
        <w:tabs>
          <w:tab w:val="left" w:pos="1620"/>
        </w:tabs>
        <w:spacing w:before="12" w:line="276" w:lineRule="auto"/>
        <w:ind w:left="1620" w:hanging="341"/>
        <w:rPr>
          <w:rFonts w:ascii="Calibri" w:eastAsia="Calibri" w:hAnsi="Calibri" w:cs="Calibri"/>
          <w:i/>
          <w:sz w:val="20"/>
          <w:szCs w:val="20"/>
        </w:rPr>
      </w:pPr>
    </w:p>
    <w:p w14:paraId="5474AFAC" w14:textId="77777777" w:rsidR="0060161D" w:rsidRPr="00CA02ED" w:rsidRDefault="00C87DEC" w:rsidP="00CA02ED">
      <w:pPr>
        <w:widowControl/>
        <w:numPr>
          <w:ilvl w:val="2"/>
          <w:numId w:val="3"/>
        </w:numPr>
        <w:tabs>
          <w:tab w:val="left" w:pos="1585"/>
          <w:tab w:val="left" w:pos="1620"/>
        </w:tabs>
        <w:spacing w:line="276" w:lineRule="auto"/>
        <w:ind w:left="1620" w:hanging="341"/>
        <w:jc w:val="left"/>
        <w:rPr>
          <w:rFonts w:ascii="Calibri" w:eastAsia="Calibri" w:hAnsi="Calibri" w:cs="Calibri"/>
          <w:sz w:val="20"/>
          <w:szCs w:val="20"/>
        </w:rPr>
      </w:pPr>
      <w:r w:rsidRPr="00CA02ED">
        <w:rPr>
          <w:rFonts w:ascii="Calibri"/>
          <w:i/>
          <w:sz w:val="20"/>
          <w:szCs w:val="20"/>
        </w:rPr>
        <w:t>F</w:t>
      </w:r>
      <w:r w:rsidR="001C2700" w:rsidRPr="00CA02ED">
        <w:rPr>
          <w:rFonts w:ascii="Calibri"/>
          <w:i/>
          <w:sz w:val="20"/>
          <w:szCs w:val="20"/>
        </w:rPr>
        <w:t>ederal Award Identification Number (FAIN);</w:t>
      </w:r>
    </w:p>
    <w:p w14:paraId="1B843B7E" w14:textId="77777777" w:rsidR="0060161D" w:rsidRPr="00CA02ED" w:rsidRDefault="0060161D" w:rsidP="00CA02ED">
      <w:pPr>
        <w:widowControl/>
        <w:tabs>
          <w:tab w:val="left" w:pos="1620"/>
        </w:tabs>
        <w:spacing w:before="12" w:line="276" w:lineRule="auto"/>
        <w:ind w:left="1620" w:hanging="341"/>
        <w:rPr>
          <w:rFonts w:ascii="Calibri" w:eastAsia="Calibri" w:hAnsi="Calibri" w:cs="Calibri"/>
          <w:i/>
          <w:sz w:val="20"/>
          <w:szCs w:val="20"/>
        </w:rPr>
      </w:pPr>
    </w:p>
    <w:p w14:paraId="3AEB1ABA" w14:textId="77777777" w:rsidR="0060161D" w:rsidRPr="00CA02ED" w:rsidRDefault="001C2700" w:rsidP="00CA02ED">
      <w:pPr>
        <w:widowControl/>
        <w:numPr>
          <w:ilvl w:val="2"/>
          <w:numId w:val="3"/>
        </w:numPr>
        <w:tabs>
          <w:tab w:val="left" w:pos="1583"/>
          <w:tab w:val="left" w:pos="1620"/>
        </w:tabs>
        <w:spacing w:line="276" w:lineRule="auto"/>
        <w:ind w:left="1620" w:hanging="341"/>
        <w:jc w:val="left"/>
        <w:rPr>
          <w:rFonts w:ascii="Calibri" w:eastAsia="Calibri" w:hAnsi="Calibri" w:cs="Calibri"/>
          <w:sz w:val="20"/>
          <w:szCs w:val="20"/>
        </w:rPr>
      </w:pPr>
      <w:r w:rsidRPr="00CA02ED">
        <w:rPr>
          <w:rFonts w:ascii="Calibri" w:eastAsia="Calibri" w:hAnsi="Calibri" w:cs="Calibri"/>
          <w:i/>
          <w:sz w:val="20"/>
          <w:szCs w:val="20"/>
        </w:rPr>
        <w:t>Federal Award Date (see §200.39 Federal award date);</w:t>
      </w:r>
    </w:p>
    <w:p w14:paraId="686D361F" w14:textId="77777777" w:rsidR="0060161D" w:rsidRPr="00CA02ED" w:rsidRDefault="0060161D" w:rsidP="00CA02ED">
      <w:pPr>
        <w:widowControl/>
        <w:tabs>
          <w:tab w:val="left" w:pos="1620"/>
        </w:tabs>
        <w:spacing w:before="11" w:line="276" w:lineRule="auto"/>
        <w:ind w:left="1620" w:hanging="341"/>
        <w:rPr>
          <w:rFonts w:ascii="Calibri" w:eastAsia="Calibri" w:hAnsi="Calibri" w:cs="Calibri"/>
          <w:i/>
          <w:sz w:val="20"/>
          <w:szCs w:val="20"/>
        </w:rPr>
      </w:pPr>
    </w:p>
    <w:p w14:paraId="40C23A53" w14:textId="77777777" w:rsidR="0060161D" w:rsidRPr="00CA02ED" w:rsidRDefault="001C2700" w:rsidP="00CA02ED">
      <w:pPr>
        <w:widowControl/>
        <w:numPr>
          <w:ilvl w:val="2"/>
          <w:numId w:val="3"/>
        </w:numPr>
        <w:tabs>
          <w:tab w:val="left" w:pos="1536"/>
          <w:tab w:val="left" w:pos="1620"/>
        </w:tabs>
        <w:spacing w:line="276" w:lineRule="auto"/>
        <w:ind w:left="1620" w:hanging="341"/>
        <w:jc w:val="left"/>
        <w:rPr>
          <w:rFonts w:ascii="Calibri" w:eastAsia="Calibri" w:hAnsi="Calibri" w:cs="Calibri"/>
          <w:sz w:val="20"/>
          <w:szCs w:val="20"/>
        </w:rPr>
      </w:pPr>
      <w:r w:rsidRPr="00CA02ED">
        <w:rPr>
          <w:rFonts w:ascii="Calibri"/>
          <w:i/>
          <w:sz w:val="20"/>
          <w:szCs w:val="20"/>
        </w:rPr>
        <w:t>Subaward Period of Performance Start and End Date;</w:t>
      </w:r>
    </w:p>
    <w:p w14:paraId="76444DAD" w14:textId="77777777" w:rsidR="0060161D" w:rsidRPr="00CA02ED" w:rsidRDefault="0060161D" w:rsidP="00CA02ED">
      <w:pPr>
        <w:widowControl/>
        <w:tabs>
          <w:tab w:val="left" w:pos="1620"/>
        </w:tabs>
        <w:spacing w:before="12" w:line="276" w:lineRule="auto"/>
        <w:ind w:left="1620" w:hanging="341"/>
        <w:rPr>
          <w:rFonts w:ascii="Calibri" w:eastAsia="Calibri" w:hAnsi="Calibri" w:cs="Calibri"/>
          <w:i/>
          <w:sz w:val="20"/>
          <w:szCs w:val="20"/>
        </w:rPr>
      </w:pPr>
    </w:p>
    <w:p w14:paraId="3564E9A6" w14:textId="77777777" w:rsidR="0060161D" w:rsidRPr="00CA02ED" w:rsidRDefault="00B17D9B" w:rsidP="00CA02ED">
      <w:pPr>
        <w:widowControl/>
        <w:numPr>
          <w:ilvl w:val="2"/>
          <w:numId w:val="3"/>
        </w:numPr>
        <w:tabs>
          <w:tab w:val="left" w:pos="1583"/>
          <w:tab w:val="left" w:pos="1620"/>
        </w:tabs>
        <w:spacing w:line="276" w:lineRule="auto"/>
        <w:ind w:left="1620" w:hanging="341"/>
        <w:jc w:val="left"/>
        <w:rPr>
          <w:rFonts w:ascii="Calibri" w:eastAsia="Calibri" w:hAnsi="Calibri" w:cs="Calibri"/>
          <w:sz w:val="20"/>
          <w:szCs w:val="20"/>
        </w:rPr>
      </w:pPr>
      <w:r w:rsidRPr="00CA02ED">
        <w:rPr>
          <w:rFonts w:ascii="Calibri"/>
          <w:i/>
          <w:sz w:val="20"/>
          <w:szCs w:val="20"/>
        </w:rPr>
        <w:t>A</w:t>
      </w:r>
      <w:r w:rsidR="001C2700" w:rsidRPr="00CA02ED">
        <w:rPr>
          <w:rFonts w:ascii="Calibri"/>
          <w:i/>
          <w:sz w:val="20"/>
          <w:szCs w:val="20"/>
        </w:rPr>
        <w:t>mount of Federal Funds Obligated by this action;</w:t>
      </w:r>
    </w:p>
    <w:p w14:paraId="7B644C42" w14:textId="77777777" w:rsidR="0060161D" w:rsidRPr="00CA02ED" w:rsidRDefault="0060161D" w:rsidP="00CA02ED">
      <w:pPr>
        <w:widowControl/>
        <w:tabs>
          <w:tab w:val="left" w:pos="1620"/>
        </w:tabs>
        <w:spacing w:before="12" w:line="276" w:lineRule="auto"/>
        <w:ind w:left="1620" w:hanging="341"/>
        <w:rPr>
          <w:rFonts w:ascii="Calibri" w:eastAsia="Calibri" w:hAnsi="Calibri" w:cs="Calibri"/>
          <w:i/>
          <w:sz w:val="20"/>
          <w:szCs w:val="20"/>
        </w:rPr>
      </w:pPr>
    </w:p>
    <w:p w14:paraId="51CE80B4" w14:textId="77777777" w:rsidR="0060161D" w:rsidRPr="00CA02ED" w:rsidRDefault="001C2700" w:rsidP="00CA02ED">
      <w:pPr>
        <w:widowControl/>
        <w:numPr>
          <w:ilvl w:val="2"/>
          <w:numId w:val="3"/>
        </w:numPr>
        <w:tabs>
          <w:tab w:val="left" w:pos="1620"/>
        </w:tabs>
        <w:spacing w:line="276" w:lineRule="auto"/>
        <w:ind w:left="1620" w:hanging="341"/>
        <w:jc w:val="left"/>
        <w:rPr>
          <w:rFonts w:ascii="Calibri" w:eastAsia="Calibri" w:hAnsi="Calibri" w:cs="Calibri"/>
          <w:sz w:val="20"/>
          <w:szCs w:val="20"/>
        </w:rPr>
      </w:pPr>
      <w:r w:rsidRPr="00CA02ED">
        <w:rPr>
          <w:rFonts w:ascii="Calibri"/>
          <w:i/>
          <w:sz w:val="20"/>
          <w:szCs w:val="20"/>
        </w:rPr>
        <w:t>Total Amount of Federal Funds Obligated to the subrecipient;</w:t>
      </w:r>
    </w:p>
    <w:p w14:paraId="7A2C55A0" w14:textId="77777777" w:rsidR="0060161D" w:rsidRPr="00CA02ED" w:rsidRDefault="0060161D" w:rsidP="00CA02ED">
      <w:pPr>
        <w:widowControl/>
        <w:tabs>
          <w:tab w:val="left" w:pos="1620"/>
        </w:tabs>
        <w:spacing w:before="12" w:line="276" w:lineRule="auto"/>
        <w:ind w:left="1620" w:hanging="341"/>
        <w:rPr>
          <w:rFonts w:ascii="Calibri" w:eastAsia="Calibri" w:hAnsi="Calibri" w:cs="Calibri"/>
          <w:i/>
          <w:sz w:val="20"/>
          <w:szCs w:val="20"/>
        </w:rPr>
      </w:pPr>
    </w:p>
    <w:p w14:paraId="11DDCBF8" w14:textId="554C85A7" w:rsidR="0060161D" w:rsidRPr="004A696D" w:rsidRDefault="001C2700" w:rsidP="00CA02ED">
      <w:pPr>
        <w:widowControl/>
        <w:numPr>
          <w:ilvl w:val="2"/>
          <w:numId w:val="3"/>
        </w:numPr>
        <w:tabs>
          <w:tab w:val="left" w:pos="1620"/>
          <w:tab w:val="left" w:pos="1674"/>
        </w:tabs>
        <w:spacing w:line="276" w:lineRule="auto"/>
        <w:ind w:left="1620" w:hanging="341"/>
        <w:jc w:val="left"/>
        <w:rPr>
          <w:rFonts w:ascii="Calibri" w:eastAsia="Calibri" w:hAnsi="Calibri" w:cs="Calibri"/>
          <w:sz w:val="20"/>
          <w:szCs w:val="20"/>
        </w:rPr>
      </w:pPr>
      <w:r w:rsidRPr="00CA02ED">
        <w:rPr>
          <w:rFonts w:ascii="Calibri"/>
          <w:i/>
          <w:sz w:val="20"/>
          <w:szCs w:val="20"/>
        </w:rPr>
        <w:t>Total Amount of the Federal Award;</w:t>
      </w:r>
    </w:p>
    <w:p w14:paraId="73B035C6" w14:textId="77777777" w:rsidR="004A696D" w:rsidRPr="00CA02ED" w:rsidRDefault="004A696D" w:rsidP="004A696D">
      <w:pPr>
        <w:widowControl/>
        <w:tabs>
          <w:tab w:val="left" w:pos="1620"/>
          <w:tab w:val="left" w:pos="1674"/>
        </w:tabs>
        <w:spacing w:line="276" w:lineRule="auto"/>
        <w:ind w:left="1620"/>
        <w:rPr>
          <w:rFonts w:ascii="Calibri" w:eastAsia="Calibri" w:hAnsi="Calibri" w:cs="Calibri"/>
          <w:sz w:val="20"/>
          <w:szCs w:val="20"/>
        </w:rPr>
      </w:pPr>
    </w:p>
    <w:p w14:paraId="2141B9FC" w14:textId="77777777" w:rsidR="0060161D" w:rsidRPr="00CA02ED" w:rsidRDefault="001C2700" w:rsidP="00CA02ED">
      <w:pPr>
        <w:widowControl/>
        <w:numPr>
          <w:ilvl w:val="2"/>
          <w:numId w:val="3"/>
        </w:numPr>
        <w:tabs>
          <w:tab w:val="left" w:pos="1580"/>
          <w:tab w:val="left" w:pos="1620"/>
        </w:tabs>
        <w:spacing w:line="276" w:lineRule="auto"/>
        <w:ind w:left="1620" w:right="1160" w:hanging="341"/>
        <w:jc w:val="left"/>
        <w:rPr>
          <w:rFonts w:ascii="Calibri" w:eastAsia="Calibri" w:hAnsi="Calibri" w:cs="Calibri"/>
          <w:sz w:val="20"/>
          <w:szCs w:val="20"/>
        </w:rPr>
      </w:pPr>
      <w:r w:rsidRPr="00CA02ED">
        <w:rPr>
          <w:rFonts w:ascii="Calibri"/>
          <w:i/>
          <w:sz w:val="20"/>
          <w:szCs w:val="20"/>
        </w:rPr>
        <w:t>Federal award project description, as required to be responsive to the Federal Funding Accountability and Transparency Act (FFATA);</w:t>
      </w:r>
    </w:p>
    <w:p w14:paraId="7188BE74" w14:textId="77777777" w:rsidR="0060161D" w:rsidRPr="00CA02ED" w:rsidRDefault="0060161D" w:rsidP="00CA02ED">
      <w:pPr>
        <w:widowControl/>
        <w:tabs>
          <w:tab w:val="left" w:pos="1620"/>
        </w:tabs>
        <w:spacing w:line="276" w:lineRule="auto"/>
        <w:ind w:left="1620" w:hanging="341"/>
        <w:rPr>
          <w:rFonts w:ascii="Calibri" w:eastAsia="Calibri" w:hAnsi="Calibri" w:cs="Calibri"/>
          <w:sz w:val="20"/>
          <w:szCs w:val="20"/>
        </w:rPr>
      </w:pPr>
    </w:p>
    <w:p w14:paraId="25FF540A" w14:textId="77777777" w:rsidR="0060161D" w:rsidRPr="00CA02ED" w:rsidRDefault="001C2700" w:rsidP="00CA02ED">
      <w:pPr>
        <w:widowControl/>
        <w:numPr>
          <w:ilvl w:val="2"/>
          <w:numId w:val="3"/>
        </w:numPr>
        <w:tabs>
          <w:tab w:val="left" w:pos="1620"/>
        </w:tabs>
        <w:spacing w:before="39" w:line="276" w:lineRule="auto"/>
        <w:ind w:left="1620" w:right="180" w:hanging="341"/>
        <w:jc w:val="left"/>
        <w:rPr>
          <w:rFonts w:ascii="Calibri" w:eastAsia="Calibri" w:hAnsi="Calibri" w:cs="Calibri"/>
          <w:sz w:val="20"/>
          <w:szCs w:val="20"/>
        </w:rPr>
      </w:pPr>
      <w:r w:rsidRPr="00CA02ED">
        <w:rPr>
          <w:rFonts w:ascii="Calibri"/>
          <w:i/>
          <w:sz w:val="20"/>
          <w:szCs w:val="20"/>
        </w:rPr>
        <w:t>Catalogue of Federal Domestic Assistance (CFDA) Name of Federal awarding agency, pass-through entity, and contact information for awarding official;</w:t>
      </w:r>
    </w:p>
    <w:p w14:paraId="4F47CCB0" w14:textId="77777777" w:rsidR="0060161D" w:rsidRPr="00CA02ED" w:rsidRDefault="0060161D" w:rsidP="00CA02ED">
      <w:pPr>
        <w:widowControl/>
        <w:tabs>
          <w:tab w:val="left" w:pos="1620"/>
        </w:tabs>
        <w:spacing w:before="12" w:line="276" w:lineRule="auto"/>
        <w:ind w:left="1620" w:hanging="341"/>
        <w:rPr>
          <w:rFonts w:ascii="Calibri" w:eastAsia="Calibri" w:hAnsi="Calibri" w:cs="Calibri"/>
          <w:i/>
          <w:sz w:val="20"/>
          <w:szCs w:val="20"/>
        </w:rPr>
      </w:pPr>
    </w:p>
    <w:p w14:paraId="1084599A" w14:textId="77777777" w:rsidR="0060161D" w:rsidRPr="00CA02ED" w:rsidRDefault="001C2700" w:rsidP="00CA02ED">
      <w:pPr>
        <w:widowControl/>
        <w:numPr>
          <w:ilvl w:val="2"/>
          <w:numId w:val="3"/>
        </w:numPr>
        <w:tabs>
          <w:tab w:val="left" w:pos="1141"/>
          <w:tab w:val="left" w:pos="1620"/>
        </w:tabs>
        <w:spacing w:line="276" w:lineRule="auto"/>
        <w:ind w:left="1620" w:right="180" w:hanging="341"/>
        <w:jc w:val="left"/>
        <w:rPr>
          <w:rFonts w:ascii="Calibri" w:eastAsia="Calibri" w:hAnsi="Calibri" w:cs="Calibri"/>
          <w:sz w:val="20"/>
          <w:szCs w:val="20"/>
        </w:rPr>
      </w:pPr>
      <w:r w:rsidRPr="00CA02ED">
        <w:rPr>
          <w:rFonts w:ascii="Calibri"/>
          <w:i/>
          <w:sz w:val="20"/>
          <w:szCs w:val="20"/>
        </w:rPr>
        <w:t>CFDA Number and Name; the pass-through entity must identify the dollar amount made available under each Federal award and the CFDA number at time of disbursement;</w:t>
      </w:r>
    </w:p>
    <w:p w14:paraId="406E1E5F" w14:textId="77777777" w:rsidR="0060161D" w:rsidRPr="00CA02ED" w:rsidRDefault="0060161D" w:rsidP="00CA02ED">
      <w:pPr>
        <w:widowControl/>
        <w:tabs>
          <w:tab w:val="left" w:pos="1620"/>
        </w:tabs>
        <w:spacing w:before="11" w:line="276" w:lineRule="auto"/>
        <w:ind w:left="1620" w:hanging="341"/>
        <w:rPr>
          <w:rFonts w:ascii="Calibri" w:eastAsia="Calibri" w:hAnsi="Calibri" w:cs="Calibri"/>
          <w:i/>
          <w:sz w:val="20"/>
          <w:szCs w:val="20"/>
        </w:rPr>
      </w:pPr>
    </w:p>
    <w:p w14:paraId="5B8FE98B" w14:textId="77777777" w:rsidR="0060161D" w:rsidRPr="00CA02ED" w:rsidRDefault="001C2700" w:rsidP="00CA02ED">
      <w:pPr>
        <w:widowControl/>
        <w:numPr>
          <w:ilvl w:val="2"/>
          <w:numId w:val="3"/>
        </w:numPr>
        <w:tabs>
          <w:tab w:val="left" w:pos="1186"/>
          <w:tab w:val="left" w:pos="1620"/>
        </w:tabs>
        <w:spacing w:line="276" w:lineRule="auto"/>
        <w:ind w:left="1620" w:hanging="341"/>
        <w:jc w:val="left"/>
        <w:rPr>
          <w:rFonts w:ascii="Calibri" w:eastAsia="Calibri" w:hAnsi="Calibri" w:cs="Calibri"/>
          <w:sz w:val="20"/>
          <w:szCs w:val="20"/>
        </w:rPr>
      </w:pPr>
      <w:r w:rsidRPr="00CA02ED">
        <w:rPr>
          <w:rFonts w:ascii="Calibri"/>
          <w:i/>
          <w:sz w:val="20"/>
          <w:szCs w:val="20"/>
        </w:rPr>
        <w:t>Identification of whether the award is R&amp;D; and</w:t>
      </w:r>
    </w:p>
    <w:p w14:paraId="3AFF5AD4" w14:textId="77777777" w:rsidR="0060161D" w:rsidRPr="00CA02ED" w:rsidRDefault="0060161D" w:rsidP="00CA02ED">
      <w:pPr>
        <w:widowControl/>
        <w:tabs>
          <w:tab w:val="left" w:pos="1620"/>
        </w:tabs>
        <w:spacing w:before="12" w:line="276" w:lineRule="auto"/>
        <w:ind w:left="1620" w:hanging="341"/>
        <w:rPr>
          <w:rFonts w:ascii="Calibri" w:eastAsia="Calibri" w:hAnsi="Calibri" w:cs="Calibri"/>
          <w:i/>
          <w:sz w:val="20"/>
          <w:szCs w:val="20"/>
        </w:rPr>
      </w:pPr>
    </w:p>
    <w:p w14:paraId="714C4EFB" w14:textId="77777777" w:rsidR="0060161D" w:rsidRPr="00CA02ED" w:rsidRDefault="001C2700" w:rsidP="00CA02ED">
      <w:pPr>
        <w:widowControl/>
        <w:numPr>
          <w:ilvl w:val="2"/>
          <w:numId w:val="3"/>
        </w:numPr>
        <w:tabs>
          <w:tab w:val="left" w:pos="1710"/>
        </w:tabs>
        <w:spacing w:line="276" w:lineRule="auto"/>
        <w:ind w:left="1710" w:right="180" w:hanging="431"/>
        <w:jc w:val="left"/>
        <w:rPr>
          <w:rFonts w:ascii="Calibri" w:eastAsia="Calibri" w:hAnsi="Calibri" w:cs="Calibri"/>
          <w:sz w:val="20"/>
          <w:szCs w:val="20"/>
        </w:rPr>
      </w:pPr>
      <w:r w:rsidRPr="00CA02ED">
        <w:rPr>
          <w:rFonts w:ascii="Calibri" w:eastAsia="Calibri" w:hAnsi="Calibri" w:cs="Calibri"/>
          <w:i/>
          <w:sz w:val="20"/>
          <w:szCs w:val="20"/>
        </w:rPr>
        <w:t>Indirect cost rate for the Federal award (including if the de minimis rate is charged per §200.414 Indirect (F&amp;A) costs).</w:t>
      </w:r>
    </w:p>
    <w:p w14:paraId="177ED677" w14:textId="77777777" w:rsidR="0060161D" w:rsidRPr="00CA02ED" w:rsidRDefault="0060161D" w:rsidP="00CA02ED">
      <w:pPr>
        <w:widowControl/>
        <w:spacing w:before="11" w:line="276" w:lineRule="auto"/>
        <w:rPr>
          <w:rFonts w:ascii="Calibri" w:eastAsia="Calibri" w:hAnsi="Calibri" w:cs="Calibri"/>
          <w:i/>
          <w:sz w:val="20"/>
          <w:szCs w:val="20"/>
        </w:rPr>
      </w:pPr>
    </w:p>
    <w:p w14:paraId="77F660A1" w14:textId="77777777" w:rsidR="0060161D" w:rsidRPr="00CA02ED" w:rsidRDefault="001C2700" w:rsidP="00CA02ED">
      <w:pPr>
        <w:widowControl/>
        <w:numPr>
          <w:ilvl w:val="1"/>
          <w:numId w:val="3"/>
        </w:numPr>
        <w:tabs>
          <w:tab w:val="left" w:pos="1170"/>
        </w:tabs>
        <w:spacing w:line="276" w:lineRule="auto"/>
        <w:ind w:left="1170" w:right="247" w:hanging="270"/>
        <w:jc w:val="left"/>
        <w:rPr>
          <w:rFonts w:ascii="Calibri" w:eastAsia="Calibri" w:hAnsi="Calibri" w:cs="Calibri"/>
          <w:sz w:val="20"/>
          <w:szCs w:val="20"/>
        </w:rPr>
      </w:pPr>
      <w:r w:rsidRPr="00CA02ED">
        <w:rPr>
          <w:rFonts w:ascii="Calibri"/>
          <w:i/>
          <w:sz w:val="20"/>
          <w:szCs w:val="20"/>
        </w:rPr>
        <w:t>All requirements imposed by the pass-through entity on the subrecipient so that the Federal award is used in accordance with Federal statutes, regulations and the terms and conditions of the Federal award.</w:t>
      </w:r>
    </w:p>
    <w:p w14:paraId="41E5F2AE" w14:textId="77777777" w:rsidR="0060161D" w:rsidRPr="00CA02ED" w:rsidRDefault="0060161D" w:rsidP="00CA02ED">
      <w:pPr>
        <w:widowControl/>
        <w:spacing w:before="12" w:line="276" w:lineRule="auto"/>
        <w:rPr>
          <w:rFonts w:ascii="Calibri" w:eastAsia="Calibri" w:hAnsi="Calibri" w:cs="Calibri"/>
          <w:i/>
          <w:sz w:val="20"/>
          <w:szCs w:val="20"/>
        </w:rPr>
      </w:pPr>
    </w:p>
    <w:p w14:paraId="2D9BD028" w14:textId="77777777" w:rsidR="0060161D" w:rsidRPr="00CA02ED" w:rsidRDefault="001C2700" w:rsidP="00CA02ED">
      <w:pPr>
        <w:widowControl/>
        <w:numPr>
          <w:ilvl w:val="1"/>
          <w:numId w:val="3"/>
        </w:numPr>
        <w:tabs>
          <w:tab w:val="left" w:pos="1170"/>
        </w:tabs>
        <w:spacing w:line="276" w:lineRule="auto"/>
        <w:ind w:left="1170" w:right="183" w:hanging="270"/>
        <w:jc w:val="left"/>
        <w:rPr>
          <w:rFonts w:ascii="Calibri" w:eastAsia="Calibri" w:hAnsi="Calibri" w:cs="Calibri"/>
          <w:sz w:val="20"/>
          <w:szCs w:val="20"/>
        </w:rPr>
      </w:pPr>
      <w:r w:rsidRPr="00CA02ED">
        <w:rPr>
          <w:rFonts w:ascii="Calibri"/>
          <w:i/>
          <w:sz w:val="20"/>
          <w:szCs w:val="20"/>
        </w:rPr>
        <w:t>Any additional requirements that the pass-through entity imposes on the subrecipient in order for the pass-through entity to meet its own responsibility to the Federal awarding agency including identification of any required financial and performance reports;</w:t>
      </w:r>
    </w:p>
    <w:p w14:paraId="4D8D6B4B" w14:textId="77777777" w:rsidR="0060161D" w:rsidRPr="00CA02ED" w:rsidRDefault="0060161D" w:rsidP="00CA02ED">
      <w:pPr>
        <w:widowControl/>
        <w:spacing w:before="11" w:line="276" w:lineRule="auto"/>
        <w:rPr>
          <w:rFonts w:ascii="Calibri" w:eastAsia="Calibri" w:hAnsi="Calibri" w:cs="Calibri"/>
          <w:i/>
          <w:sz w:val="20"/>
          <w:szCs w:val="20"/>
        </w:rPr>
      </w:pPr>
    </w:p>
    <w:p w14:paraId="2684C434" w14:textId="14FEDE89" w:rsidR="0060161D" w:rsidRPr="00CA02ED" w:rsidRDefault="001C2700" w:rsidP="00CA02ED">
      <w:pPr>
        <w:widowControl/>
        <w:numPr>
          <w:ilvl w:val="1"/>
          <w:numId w:val="3"/>
        </w:numPr>
        <w:tabs>
          <w:tab w:val="left" w:pos="1170"/>
        </w:tabs>
        <w:spacing w:line="276" w:lineRule="auto"/>
        <w:ind w:left="1170" w:right="394"/>
        <w:jc w:val="left"/>
        <w:rPr>
          <w:rFonts w:ascii="Calibri" w:eastAsia="Calibri" w:hAnsi="Calibri" w:cs="Calibri"/>
          <w:sz w:val="20"/>
          <w:szCs w:val="20"/>
        </w:rPr>
      </w:pPr>
      <w:r w:rsidRPr="00CA02ED">
        <w:rPr>
          <w:rFonts w:ascii="Calibri"/>
          <w:i/>
          <w:sz w:val="20"/>
          <w:szCs w:val="20"/>
        </w:rPr>
        <w:t>An approved federally recognized indirect cost rate negotiated between the subrecipient and the Federal government or, if no such rate exists, either a rate negotiated between the pass-through entity and the subrecipient (in compliance with this part), or a de minimis indirect cost rate as defined in</w:t>
      </w:r>
      <w:r w:rsidR="00BB672B" w:rsidRPr="00CA02ED">
        <w:rPr>
          <w:rFonts w:ascii="Calibri"/>
          <w:i/>
          <w:sz w:val="20"/>
          <w:szCs w:val="20"/>
        </w:rPr>
        <w:t xml:space="preserve"> </w:t>
      </w:r>
      <w:r w:rsidRPr="00CA02ED">
        <w:rPr>
          <w:rFonts w:ascii="Calibri" w:eastAsia="Calibri" w:hAnsi="Calibri" w:cs="Calibri"/>
          <w:i/>
          <w:sz w:val="20"/>
          <w:szCs w:val="20"/>
        </w:rPr>
        <w:t>§200.414 Indirect (F&amp;A) costs, paragraph (b) of this part.</w:t>
      </w:r>
    </w:p>
    <w:p w14:paraId="4E67B55D" w14:textId="77777777" w:rsidR="0060161D" w:rsidRPr="00CA02ED" w:rsidRDefault="0060161D" w:rsidP="00CA02ED">
      <w:pPr>
        <w:widowControl/>
        <w:spacing w:before="12" w:line="276" w:lineRule="auto"/>
        <w:rPr>
          <w:rFonts w:ascii="Calibri" w:eastAsia="Calibri" w:hAnsi="Calibri" w:cs="Calibri"/>
          <w:i/>
          <w:sz w:val="20"/>
          <w:szCs w:val="20"/>
        </w:rPr>
      </w:pPr>
    </w:p>
    <w:p w14:paraId="7BA58CA5" w14:textId="77777777" w:rsidR="0060161D" w:rsidRPr="00CA02ED" w:rsidRDefault="001C2700" w:rsidP="00CA02ED">
      <w:pPr>
        <w:widowControl/>
        <w:numPr>
          <w:ilvl w:val="1"/>
          <w:numId w:val="3"/>
        </w:numPr>
        <w:tabs>
          <w:tab w:val="left" w:pos="1170"/>
        </w:tabs>
        <w:spacing w:line="276" w:lineRule="auto"/>
        <w:ind w:left="1170" w:right="247" w:hanging="270"/>
        <w:jc w:val="left"/>
        <w:rPr>
          <w:rFonts w:ascii="Calibri" w:eastAsia="Calibri" w:hAnsi="Calibri" w:cs="Calibri"/>
          <w:sz w:val="20"/>
          <w:szCs w:val="20"/>
        </w:rPr>
      </w:pPr>
      <w:r w:rsidRPr="00CA02ED">
        <w:rPr>
          <w:rFonts w:ascii="Calibri" w:eastAsia="Calibri" w:hAnsi="Calibri" w:cs="Calibri"/>
          <w:i/>
          <w:sz w:val="20"/>
          <w:szCs w:val="20"/>
        </w:rPr>
        <w:t>A requirement that the subrecipient permit the pass-through entity and auditors to have access to the subrecipient's records and financial statements as necessary for the pass-through entity to meet the requirements of this section, §§200.300 Statutory and national policy requirements through 200.309 Period of performance, and Subpart F—Audit Requirements of this part; and</w:t>
      </w:r>
    </w:p>
    <w:p w14:paraId="19118A4F" w14:textId="77777777" w:rsidR="0060161D" w:rsidRPr="00CA02ED" w:rsidRDefault="0060161D" w:rsidP="00CA02ED">
      <w:pPr>
        <w:widowControl/>
        <w:tabs>
          <w:tab w:val="left" w:pos="1170"/>
        </w:tabs>
        <w:spacing w:before="12" w:line="276" w:lineRule="auto"/>
        <w:ind w:left="1170" w:hanging="270"/>
        <w:rPr>
          <w:rFonts w:ascii="Calibri" w:eastAsia="Calibri" w:hAnsi="Calibri" w:cs="Calibri"/>
          <w:i/>
          <w:sz w:val="20"/>
          <w:szCs w:val="20"/>
        </w:rPr>
      </w:pPr>
    </w:p>
    <w:p w14:paraId="50F3AF9F" w14:textId="77777777" w:rsidR="0060161D" w:rsidRPr="00CA02ED" w:rsidRDefault="001C2700" w:rsidP="00CA02ED">
      <w:pPr>
        <w:widowControl/>
        <w:numPr>
          <w:ilvl w:val="1"/>
          <w:numId w:val="3"/>
        </w:numPr>
        <w:tabs>
          <w:tab w:val="left" w:pos="1170"/>
        </w:tabs>
        <w:spacing w:line="276" w:lineRule="auto"/>
        <w:ind w:left="1170" w:hanging="270"/>
        <w:jc w:val="left"/>
        <w:rPr>
          <w:rFonts w:ascii="Calibri" w:eastAsia="Calibri" w:hAnsi="Calibri" w:cs="Calibri"/>
          <w:sz w:val="20"/>
          <w:szCs w:val="20"/>
        </w:rPr>
      </w:pPr>
      <w:r w:rsidRPr="00CA02ED">
        <w:rPr>
          <w:rFonts w:ascii="Calibri"/>
          <w:i/>
          <w:sz w:val="20"/>
          <w:szCs w:val="20"/>
        </w:rPr>
        <w:t>Appropriate terms and conditions concerning closeout of the subaward.</w:t>
      </w:r>
    </w:p>
    <w:p w14:paraId="2FA54612" w14:textId="77777777" w:rsidR="0060161D" w:rsidRPr="00CA02ED" w:rsidRDefault="0060161D" w:rsidP="00CA02ED">
      <w:pPr>
        <w:widowControl/>
        <w:spacing w:before="11" w:line="276" w:lineRule="auto"/>
        <w:rPr>
          <w:rFonts w:ascii="Calibri" w:eastAsia="Calibri" w:hAnsi="Calibri" w:cs="Calibri"/>
          <w:i/>
          <w:sz w:val="20"/>
          <w:szCs w:val="20"/>
        </w:rPr>
      </w:pPr>
    </w:p>
    <w:p w14:paraId="727DFC2C" w14:textId="77777777" w:rsidR="0060161D" w:rsidRPr="00CA02ED" w:rsidRDefault="001C2700" w:rsidP="00CA02ED">
      <w:pPr>
        <w:widowControl/>
        <w:numPr>
          <w:ilvl w:val="0"/>
          <w:numId w:val="3"/>
        </w:numPr>
        <w:tabs>
          <w:tab w:val="left" w:pos="900"/>
        </w:tabs>
        <w:spacing w:line="276" w:lineRule="auto"/>
        <w:ind w:left="900" w:right="247" w:hanging="360"/>
        <w:jc w:val="left"/>
        <w:rPr>
          <w:rFonts w:ascii="Calibri" w:eastAsia="Calibri" w:hAnsi="Calibri" w:cs="Calibri"/>
          <w:sz w:val="20"/>
          <w:szCs w:val="20"/>
        </w:rPr>
      </w:pPr>
      <w:r w:rsidRPr="00CA02ED">
        <w:rPr>
          <w:rFonts w:ascii="Calibri"/>
          <w:i/>
          <w:sz w:val="20"/>
          <w:szCs w:val="20"/>
        </w:rPr>
        <w:t>Evaluate each subrecipient's risk of noncompliance with Federal statutes, regulations, and the terms and conditions of the subaward for purposes of determining the appropriate subrecipient monitoring described in paragraph (e) of this section, which may include consideration of such factors as:</w:t>
      </w:r>
    </w:p>
    <w:p w14:paraId="664029CE" w14:textId="77777777" w:rsidR="0060161D" w:rsidRPr="00CA02ED" w:rsidRDefault="0060161D" w:rsidP="00CA02ED">
      <w:pPr>
        <w:widowControl/>
        <w:spacing w:before="12" w:line="276" w:lineRule="auto"/>
        <w:rPr>
          <w:rFonts w:ascii="Calibri" w:eastAsia="Calibri" w:hAnsi="Calibri" w:cs="Calibri"/>
          <w:i/>
          <w:sz w:val="20"/>
          <w:szCs w:val="20"/>
        </w:rPr>
      </w:pPr>
    </w:p>
    <w:p w14:paraId="4690AD8F" w14:textId="77777777" w:rsidR="0060161D" w:rsidRPr="00CA02ED" w:rsidRDefault="001C2700" w:rsidP="00CA02ED">
      <w:pPr>
        <w:widowControl/>
        <w:numPr>
          <w:ilvl w:val="1"/>
          <w:numId w:val="3"/>
        </w:numPr>
        <w:tabs>
          <w:tab w:val="left" w:pos="1170"/>
        </w:tabs>
        <w:spacing w:line="276" w:lineRule="auto"/>
        <w:ind w:left="1170" w:hanging="270"/>
        <w:jc w:val="left"/>
        <w:rPr>
          <w:rFonts w:ascii="Calibri" w:eastAsia="Calibri" w:hAnsi="Calibri" w:cs="Calibri"/>
          <w:sz w:val="20"/>
          <w:szCs w:val="20"/>
        </w:rPr>
      </w:pPr>
      <w:r w:rsidRPr="00CA02ED">
        <w:rPr>
          <w:rFonts w:ascii="Calibri"/>
          <w:i/>
          <w:sz w:val="20"/>
          <w:szCs w:val="20"/>
        </w:rPr>
        <w:t>The subrecipient's prior experience with the same or similar subawards;</w:t>
      </w:r>
    </w:p>
    <w:p w14:paraId="375F2C1A" w14:textId="77777777" w:rsidR="0060161D" w:rsidRPr="00CA02ED" w:rsidRDefault="0060161D" w:rsidP="00CA02ED">
      <w:pPr>
        <w:widowControl/>
        <w:tabs>
          <w:tab w:val="left" w:pos="1170"/>
        </w:tabs>
        <w:spacing w:before="12" w:line="276" w:lineRule="auto"/>
        <w:ind w:left="1170" w:hanging="270"/>
        <w:rPr>
          <w:rFonts w:ascii="Calibri" w:eastAsia="Calibri" w:hAnsi="Calibri" w:cs="Calibri"/>
          <w:i/>
          <w:sz w:val="20"/>
          <w:szCs w:val="20"/>
        </w:rPr>
      </w:pPr>
    </w:p>
    <w:p w14:paraId="592BC386" w14:textId="77777777" w:rsidR="0060161D" w:rsidRPr="00CA02ED" w:rsidRDefault="001C2700" w:rsidP="00CA02ED">
      <w:pPr>
        <w:widowControl/>
        <w:numPr>
          <w:ilvl w:val="1"/>
          <w:numId w:val="3"/>
        </w:numPr>
        <w:tabs>
          <w:tab w:val="left" w:pos="1170"/>
        </w:tabs>
        <w:spacing w:line="276" w:lineRule="auto"/>
        <w:ind w:left="1170" w:right="247" w:hanging="270"/>
        <w:jc w:val="left"/>
        <w:rPr>
          <w:rFonts w:ascii="Calibri" w:eastAsia="Calibri" w:hAnsi="Calibri" w:cs="Calibri"/>
          <w:sz w:val="20"/>
          <w:szCs w:val="20"/>
        </w:rPr>
      </w:pPr>
      <w:r w:rsidRPr="00CA02ED">
        <w:rPr>
          <w:rFonts w:ascii="Calibri" w:eastAsia="Calibri" w:hAnsi="Calibri" w:cs="Calibri"/>
          <w:i/>
          <w:sz w:val="20"/>
          <w:szCs w:val="20"/>
        </w:rPr>
        <w:t>The results of previous audits including whether or not the subrecipient receives a Single Audit in accordance with Subpart F—Audit Requirements of this part, and the extent to which the same or similar subaward has been audited as a major program;</w:t>
      </w:r>
    </w:p>
    <w:p w14:paraId="7EF8E2F6" w14:textId="77777777" w:rsidR="0060161D" w:rsidRPr="00CA02ED" w:rsidRDefault="0060161D" w:rsidP="00CA02ED">
      <w:pPr>
        <w:widowControl/>
        <w:tabs>
          <w:tab w:val="left" w:pos="1170"/>
        </w:tabs>
        <w:spacing w:before="12" w:line="276" w:lineRule="auto"/>
        <w:ind w:left="1170" w:hanging="270"/>
        <w:rPr>
          <w:rFonts w:ascii="Calibri" w:eastAsia="Calibri" w:hAnsi="Calibri" w:cs="Calibri"/>
          <w:i/>
          <w:sz w:val="20"/>
          <w:szCs w:val="20"/>
        </w:rPr>
      </w:pPr>
    </w:p>
    <w:p w14:paraId="2D27FE2A" w14:textId="77777777" w:rsidR="0060161D" w:rsidRPr="00CA02ED" w:rsidRDefault="001C2700" w:rsidP="00CA02ED">
      <w:pPr>
        <w:widowControl/>
        <w:numPr>
          <w:ilvl w:val="1"/>
          <w:numId w:val="3"/>
        </w:numPr>
        <w:tabs>
          <w:tab w:val="left" w:pos="1170"/>
        </w:tabs>
        <w:spacing w:line="276" w:lineRule="auto"/>
        <w:ind w:left="1170" w:hanging="270"/>
        <w:jc w:val="left"/>
        <w:rPr>
          <w:rFonts w:ascii="Calibri" w:eastAsia="Calibri" w:hAnsi="Calibri" w:cs="Calibri"/>
          <w:sz w:val="20"/>
          <w:szCs w:val="20"/>
        </w:rPr>
      </w:pPr>
      <w:r w:rsidRPr="00CA02ED">
        <w:rPr>
          <w:rFonts w:ascii="Calibri"/>
          <w:i/>
          <w:sz w:val="20"/>
          <w:szCs w:val="20"/>
        </w:rPr>
        <w:t>Whether the subrecipient has new personnel or new or substantially changed systems; and</w:t>
      </w:r>
    </w:p>
    <w:p w14:paraId="724E6267" w14:textId="77777777" w:rsidR="0060161D" w:rsidRPr="00CA02ED" w:rsidRDefault="0060161D" w:rsidP="00CA02ED">
      <w:pPr>
        <w:widowControl/>
        <w:tabs>
          <w:tab w:val="left" w:pos="1170"/>
        </w:tabs>
        <w:spacing w:before="11" w:line="276" w:lineRule="auto"/>
        <w:ind w:left="1170" w:hanging="270"/>
        <w:rPr>
          <w:rFonts w:ascii="Calibri" w:eastAsia="Calibri" w:hAnsi="Calibri" w:cs="Calibri"/>
          <w:i/>
          <w:sz w:val="20"/>
          <w:szCs w:val="20"/>
        </w:rPr>
      </w:pPr>
    </w:p>
    <w:p w14:paraId="4421FEC1" w14:textId="77777777" w:rsidR="0060161D" w:rsidRPr="00CA02ED" w:rsidRDefault="001C2700" w:rsidP="00CA02ED">
      <w:pPr>
        <w:widowControl/>
        <w:numPr>
          <w:ilvl w:val="1"/>
          <w:numId w:val="3"/>
        </w:numPr>
        <w:tabs>
          <w:tab w:val="left" w:pos="1170"/>
        </w:tabs>
        <w:spacing w:line="276" w:lineRule="auto"/>
        <w:ind w:left="1170" w:right="394" w:hanging="270"/>
        <w:jc w:val="left"/>
        <w:rPr>
          <w:rFonts w:ascii="Calibri" w:eastAsia="Calibri" w:hAnsi="Calibri" w:cs="Calibri"/>
          <w:sz w:val="20"/>
          <w:szCs w:val="20"/>
        </w:rPr>
      </w:pPr>
      <w:r w:rsidRPr="00CA02ED">
        <w:rPr>
          <w:rFonts w:ascii="Calibri"/>
          <w:i/>
          <w:sz w:val="20"/>
          <w:szCs w:val="20"/>
        </w:rPr>
        <w:t>The extent and results of Federal awarding agency monitoring (e.g., if the subrecipient also receives Federal awards directly from a Federal awarding agency).</w:t>
      </w:r>
    </w:p>
    <w:p w14:paraId="67371D55" w14:textId="77777777" w:rsidR="0060161D" w:rsidRPr="00CA02ED" w:rsidRDefault="0060161D" w:rsidP="00CA02ED">
      <w:pPr>
        <w:widowControl/>
        <w:tabs>
          <w:tab w:val="left" w:pos="1170"/>
        </w:tabs>
        <w:spacing w:before="12" w:line="276" w:lineRule="auto"/>
        <w:ind w:left="1170" w:hanging="270"/>
        <w:rPr>
          <w:rFonts w:ascii="Calibri" w:eastAsia="Calibri" w:hAnsi="Calibri" w:cs="Calibri"/>
          <w:i/>
          <w:sz w:val="20"/>
          <w:szCs w:val="20"/>
        </w:rPr>
      </w:pPr>
    </w:p>
    <w:p w14:paraId="486D434F" w14:textId="77777777" w:rsidR="0060161D" w:rsidRPr="00CA02ED" w:rsidRDefault="001C2700" w:rsidP="00CA02ED">
      <w:pPr>
        <w:widowControl/>
        <w:numPr>
          <w:ilvl w:val="0"/>
          <w:numId w:val="3"/>
        </w:numPr>
        <w:tabs>
          <w:tab w:val="left" w:pos="900"/>
        </w:tabs>
        <w:spacing w:line="276" w:lineRule="auto"/>
        <w:ind w:left="900" w:right="180" w:hanging="360"/>
        <w:jc w:val="left"/>
        <w:rPr>
          <w:rFonts w:ascii="Calibri" w:eastAsia="Calibri" w:hAnsi="Calibri" w:cs="Calibri"/>
          <w:sz w:val="20"/>
          <w:szCs w:val="20"/>
        </w:rPr>
      </w:pPr>
      <w:r w:rsidRPr="00CA02ED">
        <w:rPr>
          <w:rFonts w:ascii="Calibri" w:eastAsia="Calibri" w:hAnsi="Calibri" w:cs="Calibri"/>
          <w:i/>
          <w:sz w:val="20"/>
          <w:szCs w:val="20"/>
        </w:rPr>
        <w:t>Consider imposing specific subaward conditions upon a subrecipient if appropriate as described in §200.207 Specific conditions.</w:t>
      </w:r>
    </w:p>
    <w:p w14:paraId="22BC0A17" w14:textId="77777777" w:rsidR="0060161D" w:rsidRPr="00CA02ED" w:rsidRDefault="0060161D" w:rsidP="00CA02ED">
      <w:pPr>
        <w:widowControl/>
        <w:tabs>
          <w:tab w:val="left" w:pos="900"/>
        </w:tabs>
        <w:spacing w:before="12" w:line="276" w:lineRule="auto"/>
        <w:ind w:left="900" w:hanging="360"/>
        <w:rPr>
          <w:rFonts w:ascii="Calibri" w:eastAsia="Calibri" w:hAnsi="Calibri" w:cs="Calibri"/>
          <w:i/>
          <w:sz w:val="20"/>
          <w:szCs w:val="20"/>
        </w:rPr>
      </w:pPr>
    </w:p>
    <w:p w14:paraId="22DBC669" w14:textId="77777777" w:rsidR="0060161D" w:rsidRPr="00CA02ED" w:rsidRDefault="001C2700" w:rsidP="00CA02ED">
      <w:pPr>
        <w:widowControl/>
        <w:numPr>
          <w:ilvl w:val="0"/>
          <w:numId w:val="3"/>
        </w:numPr>
        <w:tabs>
          <w:tab w:val="left" w:pos="900"/>
        </w:tabs>
        <w:spacing w:before="39" w:line="276" w:lineRule="auto"/>
        <w:ind w:left="900" w:right="358" w:hanging="360"/>
        <w:jc w:val="left"/>
        <w:rPr>
          <w:rFonts w:ascii="Calibri" w:eastAsia="Calibri" w:hAnsi="Calibri" w:cs="Calibri"/>
          <w:sz w:val="20"/>
          <w:szCs w:val="20"/>
        </w:rPr>
      </w:pPr>
      <w:r w:rsidRPr="00CA02ED">
        <w:rPr>
          <w:rFonts w:ascii="Calibri"/>
          <w:i/>
          <w:sz w:val="20"/>
          <w:szCs w:val="20"/>
        </w:rPr>
        <w:t>Monitor the activities of the subrecipient as necessary to ensure that the subaward is used for authorized purposes, in compliance with Federal statutes, regulations, and the terms and conditions of the subaward; and</w:t>
      </w:r>
      <w:r w:rsidR="00E56DF2" w:rsidRPr="00CA02ED">
        <w:rPr>
          <w:rFonts w:ascii="Calibri"/>
          <w:i/>
          <w:sz w:val="20"/>
          <w:szCs w:val="20"/>
        </w:rPr>
        <w:t xml:space="preserve"> </w:t>
      </w:r>
      <w:r w:rsidRPr="00CA02ED">
        <w:rPr>
          <w:rFonts w:ascii="Calibri"/>
          <w:i/>
          <w:sz w:val="20"/>
          <w:szCs w:val="20"/>
        </w:rPr>
        <w:t>that subaward performance goals are achieved. Pass-through entity monitoring of the subrecipient must include:</w:t>
      </w:r>
    </w:p>
    <w:p w14:paraId="64576A82" w14:textId="77777777" w:rsidR="0060161D" w:rsidRPr="00CA02ED" w:rsidRDefault="0060161D" w:rsidP="00CA02ED">
      <w:pPr>
        <w:widowControl/>
        <w:spacing w:before="12" w:line="276" w:lineRule="auto"/>
        <w:rPr>
          <w:rFonts w:ascii="Calibri" w:eastAsia="Calibri" w:hAnsi="Calibri" w:cs="Calibri"/>
          <w:i/>
          <w:sz w:val="20"/>
          <w:szCs w:val="20"/>
        </w:rPr>
      </w:pPr>
    </w:p>
    <w:p w14:paraId="089DD831" w14:textId="77777777" w:rsidR="0060161D" w:rsidRPr="00CA02ED" w:rsidRDefault="001C2700" w:rsidP="00CA02ED">
      <w:pPr>
        <w:widowControl/>
        <w:numPr>
          <w:ilvl w:val="1"/>
          <w:numId w:val="3"/>
        </w:numPr>
        <w:tabs>
          <w:tab w:val="left" w:pos="1229"/>
        </w:tabs>
        <w:spacing w:line="276" w:lineRule="auto"/>
        <w:ind w:left="1260" w:hanging="301"/>
        <w:jc w:val="left"/>
        <w:rPr>
          <w:rFonts w:ascii="Calibri" w:eastAsia="Calibri" w:hAnsi="Calibri" w:cs="Calibri"/>
          <w:sz w:val="20"/>
          <w:szCs w:val="20"/>
        </w:rPr>
      </w:pPr>
      <w:r w:rsidRPr="00CA02ED">
        <w:rPr>
          <w:rFonts w:ascii="Calibri"/>
          <w:i/>
          <w:sz w:val="20"/>
          <w:szCs w:val="20"/>
        </w:rPr>
        <w:t>Reviewing financial and programmatic reports required by the pass-through entity.</w:t>
      </w:r>
    </w:p>
    <w:p w14:paraId="2A7B96E9" w14:textId="77777777" w:rsidR="0060161D" w:rsidRPr="00CA02ED" w:rsidRDefault="0060161D" w:rsidP="00CA02ED">
      <w:pPr>
        <w:widowControl/>
        <w:spacing w:before="12" w:line="276" w:lineRule="auto"/>
        <w:ind w:left="1260" w:hanging="301"/>
        <w:rPr>
          <w:rFonts w:ascii="Calibri" w:eastAsia="Calibri" w:hAnsi="Calibri" w:cs="Calibri"/>
          <w:i/>
          <w:sz w:val="20"/>
          <w:szCs w:val="20"/>
        </w:rPr>
      </w:pPr>
    </w:p>
    <w:p w14:paraId="62592A94" w14:textId="77777777" w:rsidR="0060161D" w:rsidRPr="00CA02ED" w:rsidRDefault="001C2700" w:rsidP="00CA02ED">
      <w:pPr>
        <w:widowControl/>
        <w:numPr>
          <w:ilvl w:val="1"/>
          <w:numId w:val="3"/>
        </w:numPr>
        <w:tabs>
          <w:tab w:val="left" w:pos="1229"/>
        </w:tabs>
        <w:spacing w:line="276" w:lineRule="auto"/>
        <w:ind w:left="1260" w:right="358" w:hanging="301"/>
        <w:jc w:val="left"/>
        <w:rPr>
          <w:rFonts w:ascii="Calibri" w:eastAsia="Calibri" w:hAnsi="Calibri" w:cs="Calibri"/>
          <w:sz w:val="20"/>
          <w:szCs w:val="20"/>
        </w:rPr>
      </w:pPr>
      <w:r w:rsidRPr="00CA02ED">
        <w:rPr>
          <w:rFonts w:ascii="Calibri"/>
          <w:i/>
          <w:sz w:val="20"/>
          <w:szCs w:val="20"/>
        </w:rPr>
        <w:t>Following-up and ensuring that the subrecipient takes timely and appropriate action on all deficiencies pertaining to the Federal award provided to the subrecipient from the pass-through entity detected through audits, on-site reviews, and other means.</w:t>
      </w:r>
    </w:p>
    <w:p w14:paraId="11C369FA" w14:textId="77777777" w:rsidR="0060161D" w:rsidRPr="00CA02ED" w:rsidRDefault="0060161D" w:rsidP="00CA02ED">
      <w:pPr>
        <w:widowControl/>
        <w:spacing w:before="12" w:line="276" w:lineRule="auto"/>
        <w:ind w:left="1260" w:hanging="301"/>
        <w:rPr>
          <w:rFonts w:ascii="Calibri" w:eastAsia="Calibri" w:hAnsi="Calibri" w:cs="Calibri"/>
          <w:i/>
          <w:sz w:val="20"/>
          <w:szCs w:val="20"/>
        </w:rPr>
      </w:pPr>
    </w:p>
    <w:p w14:paraId="10C5591D" w14:textId="77777777" w:rsidR="0060161D" w:rsidRPr="00CA02ED" w:rsidRDefault="001C2700" w:rsidP="00CA02ED">
      <w:pPr>
        <w:widowControl/>
        <w:numPr>
          <w:ilvl w:val="1"/>
          <w:numId w:val="3"/>
        </w:numPr>
        <w:tabs>
          <w:tab w:val="left" w:pos="1229"/>
        </w:tabs>
        <w:spacing w:line="276" w:lineRule="auto"/>
        <w:ind w:left="1260" w:right="741" w:hanging="301"/>
        <w:jc w:val="left"/>
        <w:rPr>
          <w:rFonts w:ascii="Calibri" w:eastAsia="Calibri" w:hAnsi="Calibri" w:cs="Calibri"/>
          <w:sz w:val="20"/>
          <w:szCs w:val="20"/>
        </w:rPr>
      </w:pPr>
      <w:r w:rsidRPr="00CA02ED">
        <w:rPr>
          <w:rFonts w:ascii="Calibri" w:eastAsia="Calibri" w:hAnsi="Calibri" w:cs="Calibri"/>
          <w:i/>
          <w:sz w:val="20"/>
          <w:szCs w:val="20"/>
        </w:rPr>
        <w:t>Issuing a management decision for audit findings pertaining to the Federal award provided to the subrecipient from the pass-through entity as required by §200.521 Management decision.</w:t>
      </w:r>
    </w:p>
    <w:p w14:paraId="7DF87756" w14:textId="77777777" w:rsidR="0060161D" w:rsidRPr="00CA02ED" w:rsidRDefault="0060161D" w:rsidP="00CA02ED">
      <w:pPr>
        <w:widowControl/>
        <w:spacing w:before="12" w:line="276" w:lineRule="auto"/>
        <w:rPr>
          <w:rFonts w:ascii="Calibri" w:eastAsia="Calibri" w:hAnsi="Calibri" w:cs="Calibri"/>
          <w:i/>
          <w:sz w:val="20"/>
          <w:szCs w:val="20"/>
        </w:rPr>
      </w:pPr>
    </w:p>
    <w:p w14:paraId="40071B39" w14:textId="77777777" w:rsidR="0060161D" w:rsidRPr="00CA02ED" w:rsidRDefault="001C2700" w:rsidP="00CA02ED">
      <w:pPr>
        <w:widowControl/>
        <w:numPr>
          <w:ilvl w:val="0"/>
          <w:numId w:val="3"/>
        </w:numPr>
        <w:tabs>
          <w:tab w:val="left" w:pos="863"/>
        </w:tabs>
        <w:spacing w:line="276" w:lineRule="auto"/>
        <w:ind w:left="900" w:right="581" w:hanging="360"/>
        <w:jc w:val="left"/>
        <w:rPr>
          <w:rFonts w:ascii="Calibri" w:eastAsia="Calibri" w:hAnsi="Calibri" w:cs="Calibri"/>
          <w:sz w:val="20"/>
          <w:szCs w:val="20"/>
        </w:rPr>
      </w:pPr>
      <w:r w:rsidRPr="00CA02ED">
        <w:rPr>
          <w:rFonts w:ascii="Calibri"/>
          <w:i/>
          <w:sz w:val="20"/>
          <w:szCs w:val="20"/>
        </w:rPr>
        <w:t>Depending upon the pass-through entity's assessment of risk posed by the subrecipient (as described in paragraph (b) of this section), the following monitoring tools may be useful for the pass-through entity to ensure proper accountability and compliance with program requirements and achievement of performance goals:</w:t>
      </w:r>
    </w:p>
    <w:p w14:paraId="6BAC32A5" w14:textId="77777777" w:rsidR="0060161D" w:rsidRPr="00CA02ED" w:rsidRDefault="0060161D" w:rsidP="00CA02ED">
      <w:pPr>
        <w:widowControl/>
        <w:spacing w:before="12" w:line="276" w:lineRule="auto"/>
        <w:rPr>
          <w:rFonts w:ascii="Calibri" w:eastAsia="Calibri" w:hAnsi="Calibri" w:cs="Calibri"/>
          <w:i/>
          <w:sz w:val="20"/>
          <w:szCs w:val="20"/>
        </w:rPr>
      </w:pPr>
    </w:p>
    <w:p w14:paraId="481FD515" w14:textId="77777777" w:rsidR="0060161D" w:rsidRPr="00CA02ED" w:rsidRDefault="001C2700" w:rsidP="00CA02ED">
      <w:pPr>
        <w:widowControl/>
        <w:numPr>
          <w:ilvl w:val="1"/>
          <w:numId w:val="3"/>
        </w:numPr>
        <w:tabs>
          <w:tab w:val="left" w:pos="1229"/>
        </w:tabs>
        <w:spacing w:line="276" w:lineRule="auto"/>
        <w:ind w:left="1228"/>
        <w:jc w:val="left"/>
        <w:rPr>
          <w:rFonts w:ascii="Calibri" w:eastAsia="Calibri" w:hAnsi="Calibri" w:cs="Calibri"/>
          <w:sz w:val="20"/>
          <w:szCs w:val="20"/>
        </w:rPr>
      </w:pPr>
      <w:r w:rsidRPr="00CA02ED">
        <w:rPr>
          <w:rFonts w:ascii="Calibri"/>
          <w:i/>
          <w:sz w:val="20"/>
          <w:szCs w:val="20"/>
        </w:rPr>
        <w:t>Providing subrecipients with training and technical assistance on program-related matters; and</w:t>
      </w:r>
    </w:p>
    <w:p w14:paraId="083E6B43" w14:textId="77777777" w:rsidR="0060161D" w:rsidRPr="00CA02ED" w:rsidRDefault="0060161D" w:rsidP="00CA02ED">
      <w:pPr>
        <w:widowControl/>
        <w:spacing w:before="12" w:line="276" w:lineRule="auto"/>
        <w:rPr>
          <w:rFonts w:ascii="Calibri" w:eastAsia="Calibri" w:hAnsi="Calibri" w:cs="Calibri"/>
          <w:i/>
          <w:sz w:val="20"/>
          <w:szCs w:val="20"/>
        </w:rPr>
      </w:pPr>
    </w:p>
    <w:p w14:paraId="5DA59AA4" w14:textId="4A0BF287" w:rsidR="0060161D" w:rsidRPr="004A696D" w:rsidRDefault="001C2700" w:rsidP="00CA02ED">
      <w:pPr>
        <w:widowControl/>
        <w:numPr>
          <w:ilvl w:val="1"/>
          <w:numId w:val="3"/>
        </w:numPr>
        <w:tabs>
          <w:tab w:val="left" w:pos="1229"/>
        </w:tabs>
        <w:spacing w:line="276" w:lineRule="auto"/>
        <w:ind w:left="1228"/>
        <w:jc w:val="left"/>
        <w:rPr>
          <w:rFonts w:ascii="Calibri" w:eastAsia="Calibri" w:hAnsi="Calibri" w:cs="Calibri"/>
          <w:sz w:val="20"/>
          <w:szCs w:val="20"/>
        </w:rPr>
      </w:pPr>
      <w:r w:rsidRPr="00CA02ED">
        <w:rPr>
          <w:rFonts w:ascii="Calibri"/>
          <w:i/>
          <w:sz w:val="20"/>
          <w:szCs w:val="20"/>
        </w:rPr>
        <w:t>Performing on-site reviews of the subrecipient's program operations;</w:t>
      </w:r>
    </w:p>
    <w:p w14:paraId="4763F9C9" w14:textId="77777777" w:rsidR="004A696D" w:rsidRPr="00CA02ED" w:rsidRDefault="004A696D" w:rsidP="004A696D">
      <w:pPr>
        <w:widowControl/>
        <w:tabs>
          <w:tab w:val="left" w:pos="1229"/>
        </w:tabs>
        <w:spacing w:line="276" w:lineRule="auto"/>
        <w:ind w:left="1228"/>
        <w:rPr>
          <w:rFonts w:ascii="Calibri" w:eastAsia="Calibri" w:hAnsi="Calibri" w:cs="Calibri"/>
          <w:sz w:val="20"/>
          <w:szCs w:val="20"/>
        </w:rPr>
      </w:pPr>
    </w:p>
    <w:p w14:paraId="3897FB25" w14:textId="77777777" w:rsidR="0060161D" w:rsidRPr="00CA02ED" w:rsidRDefault="001C2700" w:rsidP="00CA02ED">
      <w:pPr>
        <w:widowControl/>
        <w:numPr>
          <w:ilvl w:val="1"/>
          <w:numId w:val="3"/>
        </w:numPr>
        <w:tabs>
          <w:tab w:val="left" w:pos="1229"/>
        </w:tabs>
        <w:spacing w:line="276" w:lineRule="auto"/>
        <w:ind w:left="1228"/>
        <w:jc w:val="left"/>
        <w:rPr>
          <w:rFonts w:ascii="Calibri" w:eastAsia="Calibri" w:hAnsi="Calibri" w:cs="Calibri"/>
          <w:sz w:val="20"/>
          <w:szCs w:val="20"/>
        </w:rPr>
      </w:pPr>
      <w:r w:rsidRPr="00CA02ED">
        <w:rPr>
          <w:rFonts w:ascii="Calibri" w:eastAsia="Calibri" w:hAnsi="Calibri" w:cs="Calibri"/>
          <w:i/>
          <w:sz w:val="20"/>
          <w:szCs w:val="20"/>
        </w:rPr>
        <w:t>Arranging for agreed-upon-procedures engagements as described in §200.425 Audit services.</w:t>
      </w:r>
    </w:p>
    <w:p w14:paraId="398A7DCD" w14:textId="77777777" w:rsidR="0060161D" w:rsidRPr="00CA02ED" w:rsidRDefault="0060161D" w:rsidP="00CA02ED">
      <w:pPr>
        <w:widowControl/>
        <w:spacing w:before="11" w:line="276" w:lineRule="auto"/>
        <w:rPr>
          <w:rFonts w:ascii="Calibri" w:eastAsia="Calibri" w:hAnsi="Calibri" w:cs="Calibri"/>
          <w:i/>
          <w:sz w:val="20"/>
          <w:szCs w:val="20"/>
        </w:rPr>
      </w:pPr>
    </w:p>
    <w:p w14:paraId="110906A1" w14:textId="77777777" w:rsidR="0060161D" w:rsidRPr="00CA02ED" w:rsidRDefault="001C2700" w:rsidP="00CA02ED">
      <w:pPr>
        <w:widowControl/>
        <w:numPr>
          <w:ilvl w:val="0"/>
          <w:numId w:val="3"/>
        </w:numPr>
        <w:tabs>
          <w:tab w:val="left" w:pos="828"/>
        </w:tabs>
        <w:spacing w:line="276" w:lineRule="auto"/>
        <w:ind w:left="900" w:right="255" w:hanging="301"/>
        <w:jc w:val="left"/>
        <w:rPr>
          <w:rFonts w:ascii="Calibri" w:eastAsia="Calibri" w:hAnsi="Calibri" w:cs="Calibri"/>
          <w:sz w:val="20"/>
          <w:szCs w:val="20"/>
        </w:rPr>
      </w:pPr>
      <w:r w:rsidRPr="00CA02ED">
        <w:rPr>
          <w:rFonts w:ascii="Calibri" w:eastAsia="Calibri" w:hAnsi="Calibri" w:cs="Calibri"/>
          <w:i/>
          <w:sz w:val="20"/>
          <w:szCs w:val="20"/>
        </w:rPr>
        <w:t>Verify that every subrecipient is audited as required by Subpart F—Audit Requirements of this part when it is expected that the subrecipient's Federal awards expended during the respective fiscal year equaled or exceeded the threshold set forth in §200.501 Audit requirements.</w:t>
      </w:r>
    </w:p>
    <w:p w14:paraId="22500A35" w14:textId="77777777" w:rsidR="0060161D" w:rsidRPr="00CA02ED" w:rsidRDefault="0060161D" w:rsidP="00CA02ED">
      <w:pPr>
        <w:widowControl/>
        <w:spacing w:before="12" w:line="276" w:lineRule="auto"/>
        <w:ind w:left="900" w:hanging="301"/>
        <w:rPr>
          <w:rFonts w:ascii="Calibri" w:eastAsia="Calibri" w:hAnsi="Calibri" w:cs="Calibri"/>
          <w:i/>
          <w:sz w:val="20"/>
          <w:szCs w:val="20"/>
        </w:rPr>
      </w:pPr>
    </w:p>
    <w:p w14:paraId="73A4642C" w14:textId="77777777" w:rsidR="0060161D" w:rsidRPr="00CA02ED" w:rsidRDefault="001C2700" w:rsidP="00CA02ED">
      <w:pPr>
        <w:widowControl/>
        <w:numPr>
          <w:ilvl w:val="0"/>
          <w:numId w:val="3"/>
        </w:numPr>
        <w:tabs>
          <w:tab w:val="left" w:pos="870"/>
        </w:tabs>
        <w:spacing w:line="276" w:lineRule="auto"/>
        <w:ind w:left="900" w:right="741" w:hanging="301"/>
        <w:jc w:val="left"/>
        <w:rPr>
          <w:rFonts w:ascii="Calibri" w:eastAsia="Calibri" w:hAnsi="Calibri" w:cs="Calibri"/>
          <w:sz w:val="20"/>
          <w:szCs w:val="20"/>
        </w:rPr>
      </w:pPr>
      <w:r w:rsidRPr="00CA02ED">
        <w:rPr>
          <w:rFonts w:ascii="Calibri"/>
          <w:i/>
          <w:sz w:val="20"/>
          <w:szCs w:val="20"/>
        </w:rPr>
        <w:t>Consider whether the results of the subrecipient's audits, on-site reviews, or other monitoring indicate conditions that necessitate adjustments to the pass-through entity's own records.</w:t>
      </w:r>
    </w:p>
    <w:p w14:paraId="04A3F2C9" w14:textId="77777777" w:rsidR="0060161D" w:rsidRPr="00CA02ED" w:rsidRDefault="0060161D" w:rsidP="00CA02ED">
      <w:pPr>
        <w:widowControl/>
        <w:spacing w:before="11" w:line="276" w:lineRule="auto"/>
        <w:ind w:left="900" w:hanging="301"/>
        <w:rPr>
          <w:rFonts w:ascii="Calibri" w:eastAsia="Calibri" w:hAnsi="Calibri" w:cs="Calibri"/>
          <w:i/>
          <w:sz w:val="20"/>
          <w:szCs w:val="20"/>
        </w:rPr>
      </w:pPr>
    </w:p>
    <w:p w14:paraId="20A5B3CE" w14:textId="6688ABE5" w:rsidR="0060161D" w:rsidRPr="00CA02ED" w:rsidRDefault="001C2700" w:rsidP="00CA02ED">
      <w:pPr>
        <w:widowControl/>
        <w:numPr>
          <w:ilvl w:val="0"/>
          <w:numId w:val="3"/>
        </w:numPr>
        <w:tabs>
          <w:tab w:val="left" w:pos="870"/>
        </w:tabs>
        <w:spacing w:line="276" w:lineRule="auto"/>
        <w:ind w:left="900" w:right="289" w:hanging="301"/>
        <w:jc w:val="left"/>
        <w:rPr>
          <w:rFonts w:ascii="Calibri" w:eastAsia="Calibri" w:hAnsi="Calibri" w:cs="Calibri"/>
          <w:sz w:val="20"/>
          <w:szCs w:val="20"/>
        </w:rPr>
      </w:pPr>
      <w:r w:rsidRPr="00CA02ED">
        <w:rPr>
          <w:rFonts w:ascii="Calibri" w:eastAsia="Calibri" w:hAnsi="Calibri" w:cs="Calibri"/>
          <w:i/>
          <w:sz w:val="20"/>
          <w:szCs w:val="20"/>
        </w:rPr>
        <w:t>Consider taking enforcement action against noncompliant subrecipients as described in §200.338 Remedies for noncompliance of this part and in program regulations.</w:t>
      </w:r>
    </w:p>
    <w:p w14:paraId="0FEFB4D0" w14:textId="77777777" w:rsidR="0060161D" w:rsidRPr="00CA02ED" w:rsidRDefault="0060161D" w:rsidP="00CA02ED">
      <w:pPr>
        <w:widowControl/>
        <w:spacing w:before="10" w:line="276" w:lineRule="auto"/>
        <w:rPr>
          <w:rFonts w:ascii="Calibri" w:eastAsia="Calibri" w:hAnsi="Calibri" w:cs="Calibri"/>
          <w:i/>
          <w:sz w:val="20"/>
          <w:szCs w:val="20"/>
        </w:rPr>
      </w:pPr>
    </w:p>
    <w:p w14:paraId="79F85445"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74F2F2D9" wp14:editId="3E31DB7C">
                <wp:extent cx="6142639" cy="352425"/>
                <wp:effectExtent l="0" t="19050" r="10795" b="9525"/>
                <wp:docPr id="230"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639" cy="352425"/>
                          <a:chOff x="31" y="31"/>
                          <a:chExt cx="9603" cy="555"/>
                        </a:xfrm>
                      </wpg:grpSpPr>
                      <wpg:grpSp>
                        <wpg:cNvPr id="231" name="Group 235"/>
                        <wpg:cNvGrpSpPr>
                          <a:grpSpLocks/>
                        </wpg:cNvGrpSpPr>
                        <wpg:grpSpPr bwMode="auto">
                          <a:xfrm>
                            <a:off x="31" y="61"/>
                            <a:ext cx="9539" cy="525"/>
                            <a:chOff x="31" y="61"/>
                            <a:chExt cx="9539" cy="525"/>
                          </a:xfrm>
                        </wpg:grpSpPr>
                        <wps:wsp>
                          <wps:cNvPr id="232" name="Freeform 236"/>
                          <wps:cNvSpPr>
                            <a:spLocks/>
                          </wps:cNvSpPr>
                          <wps:spPr bwMode="auto">
                            <a:xfrm>
                              <a:off x="31" y="61"/>
                              <a:ext cx="9539" cy="525"/>
                            </a:xfrm>
                            <a:custGeom>
                              <a:avLst/>
                              <a:gdLst>
                                <a:gd name="T0" fmla="+- 0 91 91"/>
                                <a:gd name="T1" fmla="*/ T0 w 9420"/>
                                <a:gd name="T2" fmla="+- 0 330 61"/>
                                <a:gd name="T3" fmla="*/ 330 h 269"/>
                                <a:gd name="T4" fmla="+- 0 9511 91"/>
                                <a:gd name="T5" fmla="*/ T4 w 9420"/>
                                <a:gd name="T6" fmla="+- 0 330 61"/>
                                <a:gd name="T7" fmla="*/ 330 h 269"/>
                                <a:gd name="T8" fmla="+- 0 9511 91"/>
                                <a:gd name="T9" fmla="*/ T8 w 9420"/>
                                <a:gd name="T10" fmla="+- 0 61 61"/>
                                <a:gd name="T11" fmla="*/ 61 h 269"/>
                                <a:gd name="T12" fmla="+- 0 91 91"/>
                                <a:gd name="T13" fmla="*/ T12 w 9420"/>
                                <a:gd name="T14" fmla="+- 0 61 61"/>
                                <a:gd name="T15" fmla="*/ 61 h 269"/>
                                <a:gd name="T16" fmla="+- 0 91 91"/>
                                <a:gd name="T17" fmla="*/ T16 w 9420"/>
                                <a:gd name="T18" fmla="+- 0 330 61"/>
                                <a:gd name="T19" fmla="*/ 330 h 269"/>
                              </a:gdLst>
                              <a:ahLst/>
                              <a:cxnLst>
                                <a:cxn ang="0">
                                  <a:pos x="T1" y="T3"/>
                                </a:cxn>
                                <a:cxn ang="0">
                                  <a:pos x="T5" y="T7"/>
                                </a:cxn>
                                <a:cxn ang="0">
                                  <a:pos x="T9" y="T11"/>
                                </a:cxn>
                                <a:cxn ang="0">
                                  <a:pos x="T13" y="T15"/>
                                </a:cxn>
                                <a:cxn ang="0">
                                  <a:pos x="T17" y="T19"/>
                                </a:cxn>
                              </a:cxnLst>
                              <a:rect l="0" t="0" r="r" b="b"/>
                              <a:pathLst>
                                <a:path w="9420" h="269">
                                  <a:moveTo>
                                    <a:pt x="0" y="269"/>
                                  </a:moveTo>
                                  <a:lnTo>
                                    <a:pt x="9420" y="269"/>
                                  </a:lnTo>
                                  <a:lnTo>
                                    <a:pt x="9420" y="0"/>
                                  </a:lnTo>
                                  <a:lnTo>
                                    <a:pt x="0" y="0"/>
                                  </a:lnTo>
                                  <a:lnTo>
                                    <a:pt x="0" y="269"/>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 name="Group 233"/>
                        <wpg:cNvGrpSpPr>
                          <a:grpSpLocks/>
                        </wpg:cNvGrpSpPr>
                        <wpg:grpSpPr bwMode="auto">
                          <a:xfrm>
                            <a:off x="31" y="31"/>
                            <a:ext cx="9540" cy="2"/>
                            <a:chOff x="31" y="31"/>
                            <a:chExt cx="9540" cy="2"/>
                          </a:xfrm>
                        </wpg:grpSpPr>
                        <wps:wsp>
                          <wps:cNvPr id="234" name="Freeform 234"/>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 name="Group 229"/>
                        <wpg:cNvGrpSpPr>
                          <a:grpSpLocks/>
                        </wpg:cNvGrpSpPr>
                        <wpg:grpSpPr bwMode="auto">
                          <a:xfrm>
                            <a:off x="61" y="61"/>
                            <a:ext cx="2" cy="269"/>
                            <a:chOff x="61" y="61"/>
                            <a:chExt cx="2" cy="269"/>
                          </a:xfrm>
                        </wpg:grpSpPr>
                        <wps:wsp>
                          <wps:cNvPr id="238" name="Freeform 230"/>
                          <wps:cNvSpPr>
                            <a:spLocks/>
                          </wps:cNvSpPr>
                          <wps:spPr bwMode="auto">
                            <a:xfrm>
                              <a:off x="6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226"/>
                        <wpg:cNvGrpSpPr>
                          <a:grpSpLocks/>
                        </wpg:cNvGrpSpPr>
                        <wpg:grpSpPr bwMode="auto">
                          <a:xfrm>
                            <a:off x="92" y="31"/>
                            <a:ext cx="9542" cy="552"/>
                            <a:chOff x="92" y="31"/>
                            <a:chExt cx="9542" cy="552"/>
                          </a:xfrm>
                        </wpg:grpSpPr>
                        <wps:wsp>
                          <wps:cNvPr id="240" name="Freeform 228"/>
                          <wps:cNvSpPr>
                            <a:spLocks/>
                          </wps:cNvSpPr>
                          <wps:spPr bwMode="auto">
                            <a:xfrm>
                              <a:off x="954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Text Box 227"/>
                          <wps:cNvSpPr txBox="1">
                            <a:spLocks noChangeArrowheads="1"/>
                          </wps:cNvSpPr>
                          <wps:spPr bwMode="auto">
                            <a:xfrm>
                              <a:off x="92" y="31"/>
                              <a:ext cx="9542"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E31FB" w14:textId="77777777" w:rsidR="00A90603" w:rsidRDefault="00A90603">
                                <w:pPr>
                                  <w:spacing w:before="60"/>
                                  <w:ind w:left="90"/>
                                  <w:rPr>
                                    <w:rFonts w:ascii="Cambria" w:eastAsia="Cambria" w:hAnsi="Cambria" w:cs="Cambria"/>
                                    <w:sz w:val="20"/>
                                    <w:szCs w:val="20"/>
                                  </w:rPr>
                                </w:pPr>
                                <w:bookmarkStart w:id="237" w:name="7.8_application_deadlines_for_certified_"/>
                                <w:bookmarkStart w:id="238" w:name="_bookmark70"/>
                                <w:bookmarkEnd w:id="237"/>
                                <w:bookmarkEnd w:id="238"/>
                                <w:r w:rsidRPr="00C20B9D">
                                  <w:rPr>
                                    <w:rFonts w:ascii="Cambria" w:hAnsi="Cambria"/>
                                    <w:sz w:val="20"/>
                                  </w:rPr>
                                  <w:t>7.8 APPLICATION DEADLINES FOR PRODUCERS AND HANDLERS OF AGRICULTURAL PRODUCTS OBTAINING CERTIFICATION UNDER THE NATIONAL ORGANIC PROGRA</w:t>
                                </w:r>
                                <w:r>
                                  <w:rPr>
                                    <w:rFonts w:ascii="Cambria"/>
                                    <w:spacing w:val="29"/>
                                    <w:sz w:val="20"/>
                                  </w:rPr>
                                  <w:t>M</w:t>
                                </w:r>
                              </w:p>
                            </w:txbxContent>
                          </wps:txbx>
                          <wps:bodyPr rot="0" vert="horz" wrap="square" lIns="0" tIns="0" rIns="0" bIns="0" anchor="t" anchorCtr="0" upright="1">
                            <a:noAutofit/>
                          </wps:bodyPr>
                        </wps:wsp>
                      </wpg:grpSp>
                    </wpg:wgp>
                  </a:graphicData>
                </a:graphic>
              </wp:inline>
            </w:drawing>
          </mc:Choice>
          <mc:Fallback>
            <w:pict>
              <v:group w14:anchorId="74F2F2D9" id="Group 225" o:spid="_x0000_s1620" style="width:483.65pt;height:27.75pt;mso-position-horizontal-relative:char;mso-position-vertical-relative:line" coordorigin="31,31" coordsize="9603,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">
                <v:group id="Group 235" o:spid="_x0000_s1621" style="position:absolute;left:31;top:61;width:9539;height:525" coordorigin="31,61" coordsize="95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236" o:spid="_x0000_s1622" style="position:absolute;left:31;top:61;width:9539;height:525;visibility:visible;mso-wrap-style:square;v-text-anchor:top"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" path="m,269r9420,l9420,,,,,269xe" fillcolor="#c5f0c2" stroked="f">
                    <v:path arrowok="t" o:connecttype="custom" o:connectlocs="0,644;9539,644;9539,119;0,119;0,644" o:connectangles="0,0,0,0,0"/>
                  </v:shape>
                </v:group>
                <v:group id="Group 233" o:spid="_x0000_s1623"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Freeform 234" o:spid="_x0000_s1624"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" path="m,l9540,e" filled="f" strokecolor="#c5f0c2" strokeweight="3.1pt">
                    <v:path arrowok="t" o:connecttype="custom" o:connectlocs="0,0;9540,0" o:connectangles="0,0"/>
                  </v:shape>
                </v:group>
                <v:group id="Group 229" o:spid="_x0000_s1625" style="position:absolute;left:61;top:61;width:2;height:269" coordorigin="6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230" o:spid="_x0000_s1626" style="position:absolute;left:6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" path="m,l,269e" filled="f" strokecolor="#c5f0c2" strokeweight="3.1pt">
                    <v:path arrowok="t" o:connecttype="custom" o:connectlocs="0,61;0,330" o:connectangles="0,0"/>
                  </v:shape>
                </v:group>
                <v:group id="Group 226" o:spid="_x0000_s1627" style="position:absolute;left:92;top:31;width:9542;height:552" coordorigin="92,31" coordsize="9542,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228" o:spid="_x0000_s1628" style="position:absolute;left:954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" path="m,l,269e" filled="f" strokecolor="#c5f0c2" strokeweight="3.1pt">
                    <v:path arrowok="t" o:connecttype="custom" o:connectlocs="0,61;0,330" o:connectangles="0,0"/>
                  </v:shape>
                  <v:shape id="Text Box 227" o:spid="_x0000_s1629" type="#_x0000_t202" style="position:absolute;left:92;top:31;width:9542;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2EDE31FB" w14:textId="77777777" w:rsidR="00A90603" w:rsidRDefault="00A90603">
                          <w:pPr>
                            <w:spacing w:before="60"/>
                            <w:ind w:left="90"/>
                            <w:rPr>
                              <w:rFonts w:ascii="Cambria" w:eastAsia="Cambria" w:hAnsi="Cambria" w:cs="Cambria"/>
                              <w:sz w:val="20"/>
                              <w:szCs w:val="20"/>
                            </w:rPr>
                          </w:pPr>
                          <w:bookmarkStart w:id="239" w:name="7.8_application_deadlines_for_certified_"/>
                          <w:bookmarkStart w:id="240" w:name="_bookmark70"/>
                          <w:bookmarkEnd w:id="239"/>
                          <w:bookmarkEnd w:id="240"/>
                          <w:r w:rsidRPr="00C20B9D">
                            <w:rPr>
                              <w:rFonts w:ascii="Cambria" w:hAnsi="Cambria"/>
                              <w:sz w:val="20"/>
                            </w:rPr>
                            <w:t>7.8 APPLICATION DEADLINES FOR PRODUCERS AND HANDLERS OF AGRICULTURAL PRODUCTS OBTAINING CERTIFICATION UNDER THE NATIONAL ORGANIC PROGRA</w:t>
                          </w:r>
                          <w:r>
                            <w:rPr>
                              <w:rFonts w:ascii="Cambria"/>
                              <w:spacing w:val="29"/>
                              <w:sz w:val="20"/>
                            </w:rPr>
                            <w:t>M</w:t>
                          </w:r>
                        </w:p>
                      </w:txbxContent>
                    </v:textbox>
                  </v:shape>
                </v:group>
                <w10:anchorlock/>
              </v:group>
            </w:pict>
          </mc:Fallback>
        </mc:AlternateContent>
      </w:r>
    </w:p>
    <w:p w14:paraId="7D183EBE" w14:textId="20356E4A" w:rsidR="000B7315" w:rsidRPr="00CA02ED" w:rsidRDefault="001C2700" w:rsidP="00CA02ED">
      <w:pPr>
        <w:pStyle w:val="BodyText"/>
        <w:widowControl/>
        <w:spacing w:before="117" w:line="276" w:lineRule="auto"/>
        <w:ind w:left="239" w:right="236"/>
        <w:rPr>
          <w:rFonts w:cs="Calibri"/>
        </w:rPr>
      </w:pPr>
      <w:r w:rsidRPr="00CA02ED">
        <w:t xml:space="preserve">Certified operations must submit their applications for </w:t>
      </w:r>
      <w:r w:rsidR="00486C9B" w:rsidRPr="00CA02ED">
        <w:t>cost share</w:t>
      </w:r>
      <w:r w:rsidR="000B7315" w:rsidRPr="00CA02ED">
        <w:t xml:space="preserve"> assistance</w:t>
      </w:r>
      <w:r w:rsidR="00486C9B" w:rsidRPr="00CA02ED">
        <w:t xml:space="preserve"> </w:t>
      </w:r>
      <w:r w:rsidRPr="00CA02ED">
        <w:t xml:space="preserve">to the State Agency by </w:t>
      </w:r>
      <w:r w:rsidR="00486C9B" w:rsidRPr="00CA02ED">
        <w:t>October 31</w:t>
      </w:r>
      <w:r w:rsidRPr="00CA02ED">
        <w:t>, 20</w:t>
      </w:r>
      <w:r w:rsidR="00A90603">
        <w:t>20</w:t>
      </w:r>
      <w:r w:rsidR="00486C9B" w:rsidRPr="00CA02ED">
        <w:t xml:space="preserve">, unless the </w:t>
      </w:r>
      <w:r w:rsidRPr="00CA02ED">
        <w:t>State Ag</w:t>
      </w:r>
      <w:r w:rsidR="007D2ABD">
        <w:t>e</w:t>
      </w:r>
      <w:r w:rsidRPr="00CA02ED">
        <w:t>nc</w:t>
      </w:r>
      <w:r w:rsidR="00486C9B" w:rsidRPr="00CA02ED">
        <w:t>y</w:t>
      </w:r>
      <w:r w:rsidRPr="00CA02ED">
        <w:t xml:space="preserve"> </w:t>
      </w:r>
      <w:r w:rsidR="00486C9B" w:rsidRPr="00CA02ED">
        <w:t xml:space="preserve">has </w:t>
      </w:r>
      <w:r w:rsidRPr="00CA02ED">
        <w:t>request</w:t>
      </w:r>
      <w:r w:rsidR="00486C9B" w:rsidRPr="00CA02ED">
        <w:t>ed</w:t>
      </w:r>
      <w:r w:rsidRPr="00CA02ED">
        <w:t xml:space="preserve"> </w:t>
      </w:r>
      <w:r w:rsidR="00486C9B" w:rsidRPr="00CA02ED">
        <w:t>and been approved for a different</w:t>
      </w:r>
      <w:r w:rsidRPr="00CA02ED">
        <w:t xml:space="preserve"> application deadline.</w:t>
      </w:r>
      <w:r w:rsidR="000B7315" w:rsidRPr="00CA02ED">
        <w:t xml:space="preserve">  </w:t>
      </w:r>
    </w:p>
    <w:p w14:paraId="01B73CB7" w14:textId="77777777" w:rsidR="000B7315" w:rsidRPr="00CA02ED" w:rsidRDefault="000B7315" w:rsidP="00CA02ED">
      <w:pPr>
        <w:widowControl/>
        <w:spacing w:line="276" w:lineRule="auto"/>
        <w:ind w:left="119"/>
        <w:rPr>
          <w:rFonts w:ascii="Calibri" w:eastAsia="Calibri" w:hAnsi="Calibri" w:cs="Calibri"/>
          <w:sz w:val="20"/>
          <w:szCs w:val="20"/>
        </w:rPr>
      </w:pPr>
    </w:p>
    <w:p w14:paraId="61BD8EBB" w14:textId="262C048C"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7C5BF2B1" wp14:editId="6E7A7A9E">
                <wp:extent cx="6097270" cy="266065"/>
                <wp:effectExtent l="0" t="0" r="8255" b="635"/>
                <wp:docPr id="216"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66065"/>
                          <a:chOff x="0" y="0"/>
                          <a:chExt cx="9602" cy="419"/>
                        </a:xfrm>
                      </wpg:grpSpPr>
                      <wpg:grpSp>
                        <wpg:cNvPr id="217" name="Group 221"/>
                        <wpg:cNvGrpSpPr>
                          <a:grpSpLocks/>
                        </wpg:cNvGrpSpPr>
                        <wpg:grpSpPr bwMode="auto">
                          <a:xfrm>
                            <a:off x="91" y="61"/>
                            <a:ext cx="9420" cy="297"/>
                            <a:chOff x="91" y="61"/>
                            <a:chExt cx="9420" cy="297"/>
                          </a:xfrm>
                        </wpg:grpSpPr>
                        <wps:wsp>
                          <wps:cNvPr id="218" name="Freeform 222"/>
                          <wps:cNvSpPr>
                            <a:spLocks/>
                          </wps:cNvSpPr>
                          <wps:spPr bwMode="auto">
                            <a:xfrm>
                              <a:off x="91" y="61"/>
                              <a:ext cx="9420" cy="297"/>
                            </a:xfrm>
                            <a:custGeom>
                              <a:avLst/>
                              <a:gdLst>
                                <a:gd name="T0" fmla="+- 0 91 91"/>
                                <a:gd name="T1" fmla="*/ T0 w 9420"/>
                                <a:gd name="T2" fmla="+- 0 357 61"/>
                                <a:gd name="T3" fmla="*/ 357 h 297"/>
                                <a:gd name="T4" fmla="+- 0 9511 91"/>
                                <a:gd name="T5" fmla="*/ T4 w 9420"/>
                                <a:gd name="T6" fmla="+- 0 357 61"/>
                                <a:gd name="T7" fmla="*/ 357 h 297"/>
                                <a:gd name="T8" fmla="+- 0 9511 91"/>
                                <a:gd name="T9" fmla="*/ T8 w 9420"/>
                                <a:gd name="T10" fmla="+- 0 61 61"/>
                                <a:gd name="T11" fmla="*/ 61 h 297"/>
                                <a:gd name="T12" fmla="+- 0 91 91"/>
                                <a:gd name="T13" fmla="*/ T12 w 9420"/>
                                <a:gd name="T14" fmla="+- 0 61 61"/>
                                <a:gd name="T15" fmla="*/ 61 h 297"/>
                                <a:gd name="T16" fmla="+- 0 91 91"/>
                                <a:gd name="T17" fmla="*/ T16 w 9420"/>
                                <a:gd name="T18" fmla="+- 0 357 61"/>
                                <a:gd name="T19" fmla="*/ 357 h 297"/>
                              </a:gdLst>
                              <a:ahLst/>
                              <a:cxnLst>
                                <a:cxn ang="0">
                                  <a:pos x="T1" y="T3"/>
                                </a:cxn>
                                <a:cxn ang="0">
                                  <a:pos x="T5" y="T7"/>
                                </a:cxn>
                                <a:cxn ang="0">
                                  <a:pos x="T9" y="T11"/>
                                </a:cxn>
                                <a:cxn ang="0">
                                  <a:pos x="T13" y="T15"/>
                                </a:cxn>
                                <a:cxn ang="0">
                                  <a:pos x="T17" y="T19"/>
                                </a:cxn>
                              </a:cxnLst>
                              <a:rect l="0" t="0" r="r" b="b"/>
                              <a:pathLst>
                                <a:path w="9420" h="297">
                                  <a:moveTo>
                                    <a:pt x="0" y="296"/>
                                  </a:moveTo>
                                  <a:lnTo>
                                    <a:pt x="9420" y="296"/>
                                  </a:lnTo>
                                  <a:lnTo>
                                    <a:pt x="9420" y="0"/>
                                  </a:lnTo>
                                  <a:lnTo>
                                    <a:pt x="0" y="0"/>
                                  </a:lnTo>
                                  <a:lnTo>
                                    <a:pt x="0" y="296"/>
                                  </a:lnTo>
                                  <a:close/>
                                </a:path>
                              </a:pathLst>
                            </a:custGeom>
                            <a:solidFill>
                              <a:srgbClr val="216C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 name="Group 219"/>
                        <wpg:cNvGrpSpPr>
                          <a:grpSpLocks/>
                        </wpg:cNvGrpSpPr>
                        <wpg:grpSpPr bwMode="auto">
                          <a:xfrm>
                            <a:off x="31" y="31"/>
                            <a:ext cx="9540" cy="2"/>
                            <a:chOff x="31" y="31"/>
                            <a:chExt cx="9540" cy="2"/>
                          </a:xfrm>
                        </wpg:grpSpPr>
                        <wps:wsp>
                          <wps:cNvPr id="220" name="Freeform 220"/>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1" name="Group 217"/>
                        <wpg:cNvGrpSpPr>
                          <a:grpSpLocks/>
                        </wpg:cNvGrpSpPr>
                        <wpg:grpSpPr bwMode="auto">
                          <a:xfrm>
                            <a:off x="31" y="387"/>
                            <a:ext cx="9540" cy="2"/>
                            <a:chOff x="31" y="387"/>
                            <a:chExt cx="9540" cy="2"/>
                          </a:xfrm>
                        </wpg:grpSpPr>
                        <wps:wsp>
                          <wps:cNvPr id="222" name="Freeform 218"/>
                          <wps:cNvSpPr>
                            <a:spLocks/>
                          </wps:cNvSpPr>
                          <wps:spPr bwMode="auto">
                            <a:xfrm>
                              <a:off x="31" y="387"/>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 name="Group 215"/>
                        <wpg:cNvGrpSpPr>
                          <a:grpSpLocks/>
                        </wpg:cNvGrpSpPr>
                        <wpg:grpSpPr bwMode="auto">
                          <a:xfrm>
                            <a:off x="61" y="61"/>
                            <a:ext cx="2" cy="297"/>
                            <a:chOff x="61" y="61"/>
                            <a:chExt cx="2" cy="297"/>
                          </a:xfrm>
                        </wpg:grpSpPr>
                        <wps:wsp>
                          <wps:cNvPr id="224" name="Freeform 216"/>
                          <wps:cNvSpPr>
                            <a:spLocks/>
                          </wps:cNvSpPr>
                          <wps:spPr bwMode="auto">
                            <a:xfrm>
                              <a:off x="6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212"/>
                        <wpg:cNvGrpSpPr>
                          <a:grpSpLocks/>
                        </wpg:cNvGrpSpPr>
                        <wpg:grpSpPr bwMode="auto">
                          <a:xfrm>
                            <a:off x="9541" y="61"/>
                            <a:ext cx="2" cy="297"/>
                            <a:chOff x="9541" y="61"/>
                            <a:chExt cx="2" cy="297"/>
                          </a:xfrm>
                        </wpg:grpSpPr>
                        <wps:wsp>
                          <wps:cNvPr id="226" name="Freeform 214"/>
                          <wps:cNvSpPr>
                            <a:spLocks/>
                          </wps:cNvSpPr>
                          <wps:spPr bwMode="auto">
                            <a:xfrm>
                              <a:off x="954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Text Box 213"/>
                          <wps:cNvSpPr txBox="1">
                            <a:spLocks noChangeArrowheads="1"/>
                          </wps:cNvSpPr>
                          <wps:spPr bwMode="auto">
                            <a:xfrm>
                              <a:off x="30" y="0"/>
                              <a:ext cx="9542"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8BDC3" w14:textId="77777777" w:rsidR="00A90603" w:rsidRPr="00C20B9D" w:rsidRDefault="00A90603">
                                <w:pPr>
                                  <w:spacing w:before="60"/>
                                  <w:ind w:left="90"/>
                                  <w:rPr>
                                    <w:rFonts w:ascii="Cambria" w:eastAsia="Cambria" w:hAnsi="Cambria" w:cs="Cambria"/>
                                  </w:rPr>
                                </w:pPr>
                                <w:bookmarkStart w:id="241" w:name="8.0_Reporting"/>
                                <w:bookmarkStart w:id="242" w:name="_bookmark71"/>
                                <w:bookmarkEnd w:id="241"/>
                                <w:bookmarkEnd w:id="242"/>
                                <w:r w:rsidRPr="00C20B9D">
                                  <w:rPr>
                                    <w:rFonts w:ascii="Cambria" w:hAnsi="Cambria"/>
                                    <w:b/>
                                    <w:color w:val="FFFFFF"/>
                                  </w:rPr>
                                  <w:t>8.0 REPORTING</w:t>
                                </w:r>
                              </w:p>
                            </w:txbxContent>
                          </wps:txbx>
                          <wps:bodyPr rot="0" vert="horz" wrap="square" lIns="0" tIns="0" rIns="0" bIns="0" anchor="t" anchorCtr="0" upright="1">
                            <a:noAutofit/>
                          </wps:bodyPr>
                        </wps:wsp>
                      </wpg:grpSp>
                    </wpg:wgp>
                  </a:graphicData>
                </a:graphic>
              </wp:inline>
            </w:drawing>
          </mc:Choice>
          <mc:Fallback>
            <w:pict>
              <v:group w14:anchorId="7C5BF2B1" id="Group 211" o:spid="_x0000_s1630" style="width:480.1pt;height:20.95pt;mso-position-horizontal-relative:char;mso-position-vertical-relative:line" coordsize="960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">
                <v:group id="Group 221" o:spid="_x0000_s1631" style="position:absolute;left:91;top:61;width:9420;height:297" coordorigin="91,61"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222" o:spid="_x0000_s1632" style="position:absolute;left:91;top:61;width:9420;height:297;visibility:visible;mso-wrap-style:square;v-text-anchor:top"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" path="m,296r9420,l9420,,,,,296xe" fillcolor="#216c1a" stroked="f">
                    <v:path arrowok="t" o:connecttype="custom" o:connectlocs="0,357;9420,357;9420,61;0,61;0,357" o:connectangles="0,0,0,0,0"/>
                  </v:shape>
                </v:group>
                <v:group id="Group 219" o:spid="_x0000_s1633"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220" o:spid="_x0000_s1634"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" path="m,l9540,e" filled="f" strokecolor="#216c1a" strokeweight="3.1pt">
                    <v:path arrowok="t" o:connecttype="custom" o:connectlocs="0,0;9540,0" o:connectangles="0,0"/>
                  </v:shape>
                </v:group>
                <v:group id="Group 217" o:spid="_x0000_s1635" style="position:absolute;left:31;top:387;width:9540;height:2" coordorigin="31,387"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218" o:spid="_x0000_s1636" style="position:absolute;left:31;top:387;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" path="m,l9540,e" filled="f" strokecolor="#216c1a" strokeweight="3.1pt">
                    <v:path arrowok="t" o:connecttype="custom" o:connectlocs="0,0;9540,0" o:connectangles="0,0"/>
                  </v:shape>
                </v:group>
                <v:group id="Group 215" o:spid="_x0000_s1637" style="position:absolute;left:61;top:61;width:2;height:297" coordorigin="6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216" o:spid="_x0000_s1638" style="position:absolute;left:6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" path="m,l,296e" filled="f" strokecolor="#216c1a" strokeweight="3.1pt">
                    <v:path arrowok="t" o:connecttype="custom" o:connectlocs="0,61;0,357" o:connectangles="0,0"/>
                  </v:shape>
                </v:group>
                <v:group id="Group 212" o:spid="_x0000_s1639" style="position:absolute;left:9541;top:61;width:2;height:297" coordorigin="954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214" o:spid="_x0000_s1640" style="position:absolute;left:954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" path="m,l,296e" filled="f" strokecolor="#216c1a" strokeweight="3.1pt">
                    <v:path arrowok="t" o:connecttype="custom" o:connectlocs="0,61;0,357" o:connectangles="0,0"/>
                  </v:shape>
                  <v:shape id="Text Box 213" o:spid="_x0000_s1641" type="#_x0000_t202" style="position:absolute;left:30;width:9542;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5C58BDC3" w14:textId="77777777" w:rsidR="00A90603" w:rsidRPr="00C20B9D" w:rsidRDefault="00A90603">
                          <w:pPr>
                            <w:spacing w:before="60"/>
                            <w:ind w:left="90"/>
                            <w:rPr>
                              <w:rFonts w:ascii="Cambria" w:eastAsia="Cambria" w:hAnsi="Cambria" w:cs="Cambria"/>
                            </w:rPr>
                          </w:pPr>
                          <w:bookmarkStart w:id="243" w:name="8.0_Reporting"/>
                          <w:bookmarkStart w:id="244" w:name="_bookmark71"/>
                          <w:bookmarkEnd w:id="243"/>
                          <w:bookmarkEnd w:id="244"/>
                          <w:r w:rsidRPr="00C20B9D">
                            <w:rPr>
                              <w:rFonts w:ascii="Cambria" w:hAnsi="Cambria"/>
                              <w:b/>
                              <w:color w:val="FFFFFF"/>
                            </w:rPr>
                            <w:t>8.0 REPORTING</w:t>
                          </w:r>
                        </w:p>
                      </w:txbxContent>
                    </v:textbox>
                  </v:shape>
                </v:group>
                <w10:anchorlock/>
              </v:group>
            </w:pict>
          </mc:Fallback>
        </mc:AlternateContent>
      </w:r>
    </w:p>
    <w:p w14:paraId="401979BE" w14:textId="77E6593C" w:rsidR="0060161D" w:rsidRPr="00CA02ED" w:rsidRDefault="001C2700" w:rsidP="00CA02ED">
      <w:pPr>
        <w:pStyle w:val="BodyText"/>
        <w:widowControl/>
        <w:spacing w:before="117" w:line="276" w:lineRule="auto"/>
        <w:ind w:left="239" w:right="255"/>
      </w:pPr>
      <w:r w:rsidRPr="00CA02ED">
        <w:t xml:space="preserve">The State Agency is responsible for submitting financial and </w:t>
      </w:r>
      <w:r w:rsidR="00DC6546" w:rsidRPr="00CA02ED">
        <w:t>performance reports</w:t>
      </w:r>
      <w:r w:rsidR="00F93399" w:rsidRPr="00CA02ED">
        <w:t xml:space="preserve"> to </w:t>
      </w:r>
      <w:r w:rsidR="0096769E" w:rsidRPr="00CA02ED">
        <w:t>FSA</w:t>
      </w:r>
      <w:r w:rsidRPr="00CA02ED">
        <w:t xml:space="preserve">. Year-end reports are due within 90 calendar days of the award’s expiration date, no later than </w:t>
      </w:r>
      <w:r w:rsidR="00A90603">
        <w:t xml:space="preserve">March 31, 2021.  </w:t>
      </w:r>
      <w:r w:rsidR="0064721B" w:rsidRPr="00CA02ED">
        <w:t xml:space="preserve">See sections 8.2 and 8.3 below for additional details. </w:t>
      </w:r>
    </w:p>
    <w:p w14:paraId="2C6057C0" w14:textId="77777777" w:rsidR="0060161D" w:rsidRPr="00CA02ED" w:rsidRDefault="0060161D" w:rsidP="00CA02ED">
      <w:pPr>
        <w:widowControl/>
        <w:spacing w:before="11" w:line="276" w:lineRule="auto"/>
        <w:rPr>
          <w:rFonts w:ascii="Calibri" w:eastAsia="Calibri" w:hAnsi="Calibri" w:cs="Calibri"/>
          <w:sz w:val="20"/>
          <w:szCs w:val="20"/>
        </w:rPr>
      </w:pPr>
    </w:p>
    <w:p w14:paraId="07131F8B"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6BBEE539" wp14:editId="156CB638">
                <wp:extent cx="6097270" cy="248920"/>
                <wp:effectExtent l="0" t="0" r="8255" b="8255"/>
                <wp:docPr id="204"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205" name="Group 209"/>
                        <wpg:cNvGrpSpPr>
                          <a:grpSpLocks/>
                        </wpg:cNvGrpSpPr>
                        <wpg:grpSpPr bwMode="auto">
                          <a:xfrm>
                            <a:off x="91" y="61"/>
                            <a:ext cx="9420" cy="270"/>
                            <a:chOff x="91" y="61"/>
                            <a:chExt cx="9420" cy="270"/>
                          </a:xfrm>
                        </wpg:grpSpPr>
                        <wps:wsp>
                          <wps:cNvPr id="206" name="Freeform 210"/>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207"/>
                        <wpg:cNvGrpSpPr>
                          <a:grpSpLocks/>
                        </wpg:cNvGrpSpPr>
                        <wpg:grpSpPr bwMode="auto">
                          <a:xfrm>
                            <a:off x="31" y="31"/>
                            <a:ext cx="9540" cy="2"/>
                            <a:chOff x="31" y="31"/>
                            <a:chExt cx="9540" cy="2"/>
                          </a:xfrm>
                        </wpg:grpSpPr>
                        <wps:wsp>
                          <wps:cNvPr id="208" name="Freeform 208"/>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 name="Group 205"/>
                        <wpg:cNvGrpSpPr>
                          <a:grpSpLocks/>
                        </wpg:cNvGrpSpPr>
                        <wpg:grpSpPr bwMode="auto">
                          <a:xfrm>
                            <a:off x="31" y="361"/>
                            <a:ext cx="9540" cy="2"/>
                            <a:chOff x="31" y="361"/>
                            <a:chExt cx="9540" cy="2"/>
                          </a:xfrm>
                        </wpg:grpSpPr>
                        <wps:wsp>
                          <wps:cNvPr id="210" name="Freeform 206"/>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 name="Group 203"/>
                        <wpg:cNvGrpSpPr>
                          <a:grpSpLocks/>
                        </wpg:cNvGrpSpPr>
                        <wpg:grpSpPr bwMode="auto">
                          <a:xfrm>
                            <a:off x="61" y="61"/>
                            <a:ext cx="2" cy="270"/>
                            <a:chOff x="61" y="61"/>
                            <a:chExt cx="2" cy="270"/>
                          </a:xfrm>
                        </wpg:grpSpPr>
                        <wps:wsp>
                          <wps:cNvPr id="212" name="Freeform 204"/>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 name="Group 200"/>
                        <wpg:cNvGrpSpPr>
                          <a:grpSpLocks/>
                        </wpg:cNvGrpSpPr>
                        <wpg:grpSpPr bwMode="auto">
                          <a:xfrm>
                            <a:off x="9541" y="61"/>
                            <a:ext cx="2" cy="270"/>
                            <a:chOff x="9541" y="61"/>
                            <a:chExt cx="2" cy="270"/>
                          </a:xfrm>
                        </wpg:grpSpPr>
                        <wps:wsp>
                          <wps:cNvPr id="214" name="Freeform 202"/>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Text Box 201"/>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4B1AD" w14:textId="77777777" w:rsidR="00A90603" w:rsidRPr="00C20B9D" w:rsidRDefault="00A90603">
                                <w:pPr>
                                  <w:spacing w:before="60"/>
                                  <w:ind w:left="90"/>
                                  <w:rPr>
                                    <w:rFonts w:ascii="Cambria" w:eastAsia="Cambria" w:hAnsi="Cambria" w:cs="Cambria"/>
                                    <w:sz w:val="20"/>
                                    <w:szCs w:val="20"/>
                                  </w:rPr>
                                </w:pPr>
                                <w:bookmarkStart w:id="245" w:name="8.1_PRIOR_APPROVALS"/>
                                <w:bookmarkStart w:id="246" w:name="_bookmark72"/>
                                <w:bookmarkEnd w:id="245"/>
                                <w:bookmarkEnd w:id="246"/>
                                <w:r w:rsidRPr="00C20B9D">
                                  <w:rPr>
                                    <w:rFonts w:ascii="Cambria" w:hAnsi="Cambria"/>
                                    <w:sz w:val="20"/>
                                  </w:rPr>
                                  <w:t>8.1 PRIOR APPROVALS</w:t>
                                </w:r>
                              </w:p>
                            </w:txbxContent>
                          </wps:txbx>
                          <wps:bodyPr rot="0" vert="horz" wrap="square" lIns="0" tIns="0" rIns="0" bIns="0" anchor="t" anchorCtr="0" upright="1">
                            <a:noAutofit/>
                          </wps:bodyPr>
                        </wps:wsp>
                      </wpg:grpSp>
                    </wpg:wgp>
                  </a:graphicData>
                </a:graphic>
              </wp:inline>
            </w:drawing>
          </mc:Choice>
          <mc:Fallback>
            <w:pict>
              <v:group w14:anchorId="6BBEE539" id="Group 199" o:spid="_x0000_s1642"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">
                <v:group id="Group 209" o:spid="_x0000_s1643"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210" o:spid="_x0000_s1644"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" path="m,270r9420,l9420,,,,,270xe" fillcolor="#c5f0c2" stroked="f">
                    <v:path arrowok="t" o:connecttype="custom" o:connectlocs="0,331;9420,331;9420,61;0,61;0,331" o:connectangles="0,0,0,0,0"/>
                  </v:shape>
                </v:group>
                <v:group id="Group 207" o:spid="_x0000_s1645"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208" o:spid="_x0000_s1646"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" path="m,l9540,e" filled="f" strokecolor="#c5f0c2" strokeweight="3.1pt">
                    <v:path arrowok="t" o:connecttype="custom" o:connectlocs="0,0;9540,0" o:connectangles="0,0"/>
                  </v:shape>
                </v:group>
                <v:group id="Group 205" o:spid="_x0000_s1647"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206" o:spid="_x0000_s1648"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" path="m,l9540,e" filled="f" strokecolor="#c5f0c2" strokeweight="3.1pt">
                    <v:path arrowok="t" o:connecttype="custom" o:connectlocs="0,0;9540,0" o:connectangles="0,0"/>
                  </v:shape>
                </v:group>
                <v:group id="Group 203" o:spid="_x0000_s1649"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204" o:spid="_x0000_s1650"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" path="m,l,270e" filled="f" strokecolor="#c5f0c2" strokeweight="3.1pt">
                    <v:path arrowok="t" o:connecttype="custom" o:connectlocs="0,61;0,331" o:connectangles="0,0"/>
                  </v:shape>
                </v:group>
                <v:group id="Group 200" o:spid="_x0000_s1651"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202" o:spid="_x0000_s1652"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" path="m,l,270e" filled="f" strokecolor="#c5f0c2" strokeweight="3.1pt">
                    <v:path arrowok="t" o:connecttype="custom" o:connectlocs="0,61;0,331" o:connectangles="0,0"/>
                  </v:shape>
                  <v:shape id="Text Box 201" o:spid="_x0000_s1653"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41E4B1AD" w14:textId="77777777" w:rsidR="00A90603" w:rsidRPr="00C20B9D" w:rsidRDefault="00A90603">
                          <w:pPr>
                            <w:spacing w:before="60"/>
                            <w:ind w:left="90"/>
                            <w:rPr>
                              <w:rFonts w:ascii="Cambria" w:eastAsia="Cambria" w:hAnsi="Cambria" w:cs="Cambria"/>
                              <w:sz w:val="20"/>
                              <w:szCs w:val="20"/>
                            </w:rPr>
                          </w:pPr>
                          <w:bookmarkStart w:id="247" w:name="8.1_PRIOR_APPROVALS"/>
                          <w:bookmarkStart w:id="248" w:name="_bookmark72"/>
                          <w:bookmarkEnd w:id="247"/>
                          <w:bookmarkEnd w:id="248"/>
                          <w:r w:rsidRPr="00C20B9D">
                            <w:rPr>
                              <w:rFonts w:ascii="Cambria" w:hAnsi="Cambria"/>
                              <w:sz w:val="20"/>
                            </w:rPr>
                            <w:t>8.1 PRIOR APPROVALS</w:t>
                          </w:r>
                        </w:p>
                      </w:txbxContent>
                    </v:textbox>
                  </v:shape>
                </v:group>
                <w10:anchorlock/>
              </v:group>
            </w:pict>
          </mc:Fallback>
        </mc:AlternateContent>
      </w:r>
    </w:p>
    <w:p w14:paraId="03ADD338" w14:textId="77777777" w:rsidR="0060161D" w:rsidRPr="00CA02ED" w:rsidRDefault="001C2700" w:rsidP="00CA02ED">
      <w:pPr>
        <w:pStyle w:val="Heading1"/>
        <w:widowControl/>
        <w:spacing w:line="276" w:lineRule="auto"/>
        <w:rPr>
          <w:b w:val="0"/>
          <w:bCs w:val="0"/>
        </w:rPr>
      </w:pPr>
      <w:r w:rsidRPr="00CA02ED">
        <w:t xml:space="preserve">The following require written notification via email, facsimile, or letter to the </w:t>
      </w:r>
      <w:r w:rsidR="0096769E" w:rsidRPr="00CA02ED">
        <w:t>FSA</w:t>
      </w:r>
      <w:r w:rsidRPr="00CA02ED">
        <w:t xml:space="preserve"> Cost Share </w:t>
      </w:r>
      <w:r w:rsidR="0096769E" w:rsidRPr="00CA02ED">
        <w:t>Program</w:t>
      </w:r>
      <w:r w:rsidRPr="00CA02ED">
        <w:t>:</w:t>
      </w:r>
    </w:p>
    <w:p w14:paraId="3E8CB5E7" w14:textId="77777777" w:rsidR="0060161D" w:rsidRPr="00CA02ED" w:rsidRDefault="0060161D" w:rsidP="00CA02ED">
      <w:pPr>
        <w:widowControl/>
        <w:spacing w:before="6" w:line="276" w:lineRule="auto"/>
        <w:rPr>
          <w:rFonts w:ascii="Calibri" w:eastAsia="Calibri" w:hAnsi="Calibri" w:cs="Calibri"/>
          <w:b/>
          <w:bCs/>
          <w:sz w:val="20"/>
          <w:szCs w:val="20"/>
        </w:rPr>
      </w:pPr>
    </w:p>
    <w:p w14:paraId="372B3F5A"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06973539" wp14:editId="7CD4543E">
                <wp:extent cx="6026785" cy="212725"/>
                <wp:effectExtent l="9525" t="9525" r="2540" b="6350"/>
                <wp:docPr id="198"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725"/>
                          <a:chOff x="0" y="0"/>
                          <a:chExt cx="9491" cy="335"/>
                        </a:xfrm>
                      </wpg:grpSpPr>
                      <wpg:grpSp>
                        <wpg:cNvPr id="199" name="Group 197"/>
                        <wpg:cNvGrpSpPr>
                          <a:grpSpLocks/>
                        </wpg:cNvGrpSpPr>
                        <wpg:grpSpPr bwMode="auto">
                          <a:xfrm>
                            <a:off x="8" y="8"/>
                            <a:ext cx="9474" cy="2"/>
                            <a:chOff x="8" y="8"/>
                            <a:chExt cx="9474" cy="2"/>
                          </a:xfrm>
                        </wpg:grpSpPr>
                        <wps:wsp>
                          <wps:cNvPr id="200" name="Freeform 198"/>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194"/>
                        <wpg:cNvGrpSpPr>
                          <a:grpSpLocks/>
                        </wpg:cNvGrpSpPr>
                        <wpg:grpSpPr bwMode="auto">
                          <a:xfrm>
                            <a:off x="0" y="0"/>
                            <a:ext cx="9491" cy="335"/>
                            <a:chOff x="0" y="0"/>
                            <a:chExt cx="9491" cy="335"/>
                          </a:xfrm>
                        </wpg:grpSpPr>
                        <wps:wsp>
                          <wps:cNvPr id="202" name="Freeform 196"/>
                          <wps:cNvSpPr>
                            <a:spLocks/>
                          </wps:cNvSpPr>
                          <wps:spPr bwMode="auto">
                            <a:xfrm>
                              <a:off x="15" y="15"/>
                              <a:ext cx="2" cy="311"/>
                            </a:xfrm>
                            <a:custGeom>
                              <a:avLst/>
                              <a:gdLst>
                                <a:gd name="T0" fmla="+- 0 15 15"/>
                                <a:gd name="T1" fmla="*/ 15 h 311"/>
                                <a:gd name="T2" fmla="+- 0 326 15"/>
                                <a:gd name="T3" fmla="*/ 326 h 311"/>
                              </a:gdLst>
                              <a:ahLst/>
                              <a:cxnLst>
                                <a:cxn ang="0">
                                  <a:pos x="0" y="T1"/>
                                </a:cxn>
                                <a:cxn ang="0">
                                  <a:pos x="0" y="T3"/>
                                </a:cxn>
                              </a:cxnLst>
                              <a:rect l="0" t="0" r="r" b="b"/>
                              <a:pathLst>
                                <a:path h="311">
                                  <a:moveTo>
                                    <a:pt x="0" y="0"/>
                                  </a:moveTo>
                                  <a:lnTo>
                                    <a:pt x="0" y="311"/>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Text Box 195"/>
                          <wps:cNvSpPr txBox="1">
                            <a:spLocks noChangeArrowheads="1"/>
                          </wps:cNvSpPr>
                          <wps:spPr bwMode="auto">
                            <a:xfrm>
                              <a:off x="0" y="0"/>
                              <a:ext cx="949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DA58A" w14:textId="77777777" w:rsidR="00A90603" w:rsidRPr="00C20B9D" w:rsidRDefault="00A90603">
                                <w:pPr>
                                  <w:spacing w:before="55"/>
                                  <w:ind w:left="92"/>
                                  <w:rPr>
                                    <w:rFonts w:ascii="Cambria" w:eastAsia="Cambria" w:hAnsi="Cambria" w:cs="Cambria"/>
                                    <w:sz w:val="20"/>
                                    <w:szCs w:val="20"/>
                                  </w:rPr>
                                </w:pPr>
                                <w:bookmarkStart w:id="249" w:name="8.1.1_Change_in_Recipient_project_coordi"/>
                                <w:bookmarkStart w:id="250" w:name="_bookmark73"/>
                                <w:bookmarkEnd w:id="249"/>
                                <w:bookmarkEnd w:id="250"/>
                                <w:r w:rsidRPr="00C20B9D">
                                  <w:rPr>
                                    <w:rFonts w:ascii="Cambria" w:hAnsi="Cambria"/>
                                    <w:color w:val="10350D"/>
                                    <w:sz w:val="20"/>
                                  </w:rPr>
                                  <w:t>8.1.1 CHANGE IN RECIPIENT PROJECT COORDINATOR</w:t>
                                </w:r>
                              </w:p>
                            </w:txbxContent>
                          </wps:txbx>
                          <wps:bodyPr rot="0" vert="horz" wrap="square" lIns="0" tIns="0" rIns="0" bIns="0" anchor="t" anchorCtr="0" upright="1">
                            <a:noAutofit/>
                          </wps:bodyPr>
                        </wps:wsp>
                      </wpg:grpSp>
                    </wpg:wgp>
                  </a:graphicData>
                </a:graphic>
              </wp:inline>
            </w:drawing>
          </mc:Choice>
          <mc:Fallback>
            <w:pict>
              <v:group w14:anchorId="06973539" id="Group 193" o:spid="_x0000_s1654" style="width:474.55pt;height:16.75pt;mso-position-horizontal-relative:char;mso-position-vertical-relative:line" coordsize="949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">
                <v:group id="Group 197" o:spid="_x0000_s1655"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198" o:spid="_x0000_s1656"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" path="m,l9474,e" filled="f" strokecolor="#216c1a" strokeweight=".82pt">
                    <v:path arrowok="t" o:connecttype="custom" o:connectlocs="0,0;9474,0" o:connectangles="0,0"/>
                  </v:shape>
                </v:group>
                <v:group id="Group 194" o:spid="_x0000_s1657" style="position:absolute;width:9491;height:335" coordsize="949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196" o:spid="_x0000_s1658" style="position:absolute;left:15;top:15;width:2;height:3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" path="m,l,311e" filled="f" strokecolor="#216c1a" strokeweight=".82pt">
                    <v:path arrowok="t" o:connecttype="custom" o:connectlocs="0,15;0,326" o:connectangles="0,0"/>
                  </v:shape>
                  <v:shape id="Text Box 195" o:spid="_x0000_s1659" type="#_x0000_t202" style="position:absolute;width:949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5ABDA58A" w14:textId="77777777" w:rsidR="00A90603" w:rsidRPr="00C20B9D" w:rsidRDefault="00A90603">
                          <w:pPr>
                            <w:spacing w:before="55"/>
                            <w:ind w:left="92"/>
                            <w:rPr>
                              <w:rFonts w:ascii="Cambria" w:eastAsia="Cambria" w:hAnsi="Cambria" w:cs="Cambria"/>
                              <w:sz w:val="20"/>
                              <w:szCs w:val="20"/>
                            </w:rPr>
                          </w:pPr>
                          <w:bookmarkStart w:id="251" w:name="8.1.1_Change_in_Recipient_project_coordi"/>
                          <w:bookmarkStart w:id="252" w:name="_bookmark73"/>
                          <w:bookmarkEnd w:id="251"/>
                          <w:bookmarkEnd w:id="252"/>
                          <w:r w:rsidRPr="00C20B9D">
                            <w:rPr>
                              <w:rFonts w:ascii="Cambria" w:hAnsi="Cambria"/>
                              <w:color w:val="10350D"/>
                              <w:sz w:val="20"/>
                            </w:rPr>
                            <w:t>8.1.1 CHANGE IN RECIPIENT PROJECT COORDINATOR</w:t>
                          </w:r>
                        </w:p>
                      </w:txbxContent>
                    </v:textbox>
                  </v:shape>
                </v:group>
                <w10:anchorlock/>
              </v:group>
            </w:pict>
          </mc:Fallback>
        </mc:AlternateContent>
      </w:r>
    </w:p>
    <w:p w14:paraId="1A9DBD93" w14:textId="28CBC775" w:rsidR="00E0526A" w:rsidRPr="00CA02ED" w:rsidRDefault="001C2700" w:rsidP="00CA02ED">
      <w:pPr>
        <w:pStyle w:val="BodyText"/>
        <w:widowControl/>
        <w:spacing w:line="276" w:lineRule="auto"/>
        <w:ind w:right="238"/>
      </w:pPr>
      <w:r w:rsidRPr="00CA02ED">
        <w:t>When it is necessary to change the State Agency Recipient Project Coordinator for the OCCSP for a period of more than three consecutive months, or there is a significant reduction in time devoted to managing the OCCSP, the State Agency must submit a written notification (email is acceptable) to the Cost Share Program Manager. The notification must contain the new individual’s name and contact information.</w:t>
      </w:r>
    </w:p>
    <w:p w14:paraId="38509490" w14:textId="77777777" w:rsidR="002457B5" w:rsidRPr="00CA02ED" w:rsidRDefault="002457B5" w:rsidP="00CA02ED">
      <w:pPr>
        <w:widowControl/>
        <w:spacing w:before="9" w:line="276" w:lineRule="auto"/>
        <w:rPr>
          <w:rFonts w:ascii="Calibri" w:eastAsia="Calibri" w:hAnsi="Calibri" w:cs="Calibri"/>
          <w:sz w:val="20"/>
          <w:szCs w:val="20"/>
        </w:rPr>
      </w:pPr>
    </w:p>
    <w:p w14:paraId="7EFDBB8C"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74C489A1" wp14:editId="0F8D71F4">
                <wp:extent cx="6098875" cy="215661"/>
                <wp:effectExtent l="0" t="0" r="16510" b="13335"/>
                <wp:docPr id="192"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8875" cy="215661"/>
                          <a:chOff x="0" y="0"/>
                          <a:chExt cx="9491" cy="335"/>
                        </a:xfrm>
                      </wpg:grpSpPr>
                      <wpg:grpSp>
                        <wpg:cNvPr id="193" name="Group 191"/>
                        <wpg:cNvGrpSpPr>
                          <a:grpSpLocks/>
                        </wpg:cNvGrpSpPr>
                        <wpg:grpSpPr bwMode="auto">
                          <a:xfrm>
                            <a:off x="8" y="8"/>
                            <a:ext cx="9474" cy="2"/>
                            <a:chOff x="8" y="8"/>
                            <a:chExt cx="9474" cy="2"/>
                          </a:xfrm>
                        </wpg:grpSpPr>
                        <wps:wsp>
                          <wps:cNvPr id="194" name="Freeform 192"/>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 name="Group 188"/>
                        <wpg:cNvGrpSpPr>
                          <a:grpSpLocks/>
                        </wpg:cNvGrpSpPr>
                        <wpg:grpSpPr bwMode="auto">
                          <a:xfrm>
                            <a:off x="15" y="15"/>
                            <a:ext cx="2" cy="311"/>
                            <a:chOff x="15" y="15"/>
                            <a:chExt cx="2" cy="311"/>
                          </a:xfrm>
                        </wpg:grpSpPr>
                        <wps:wsp>
                          <wps:cNvPr id="196" name="Freeform 190"/>
                          <wps:cNvSpPr>
                            <a:spLocks/>
                          </wps:cNvSpPr>
                          <wps:spPr bwMode="auto">
                            <a:xfrm>
                              <a:off x="15" y="15"/>
                              <a:ext cx="2" cy="311"/>
                            </a:xfrm>
                            <a:custGeom>
                              <a:avLst/>
                              <a:gdLst>
                                <a:gd name="T0" fmla="+- 0 15 15"/>
                                <a:gd name="T1" fmla="*/ 15 h 311"/>
                                <a:gd name="T2" fmla="+- 0 326 15"/>
                                <a:gd name="T3" fmla="*/ 326 h 311"/>
                              </a:gdLst>
                              <a:ahLst/>
                              <a:cxnLst>
                                <a:cxn ang="0">
                                  <a:pos x="0" y="T1"/>
                                </a:cxn>
                                <a:cxn ang="0">
                                  <a:pos x="0" y="T3"/>
                                </a:cxn>
                              </a:cxnLst>
                              <a:rect l="0" t="0" r="r" b="b"/>
                              <a:pathLst>
                                <a:path h="311">
                                  <a:moveTo>
                                    <a:pt x="0" y="0"/>
                                  </a:moveTo>
                                  <a:lnTo>
                                    <a:pt x="0" y="311"/>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Text Box 189"/>
                          <wps:cNvSpPr txBox="1">
                            <a:spLocks noChangeArrowheads="1"/>
                          </wps:cNvSpPr>
                          <wps:spPr bwMode="auto">
                            <a:xfrm>
                              <a:off x="0" y="0"/>
                              <a:ext cx="949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A8980" w14:textId="728F43D4" w:rsidR="00A90603" w:rsidRPr="00C20B9D" w:rsidRDefault="00A90603">
                                <w:pPr>
                                  <w:spacing w:before="55"/>
                                  <w:ind w:left="92"/>
                                  <w:rPr>
                                    <w:rFonts w:ascii="Cambria" w:eastAsia="Cambria" w:hAnsi="Cambria" w:cs="Cambria"/>
                                    <w:sz w:val="20"/>
                                    <w:szCs w:val="20"/>
                                  </w:rPr>
                                </w:pPr>
                                <w:bookmarkStart w:id="253" w:name="8.1.2_Change_in_Subrecipient/Project_Par"/>
                                <w:bookmarkStart w:id="254" w:name="_bookmark74"/>
                                <w:bookmarkEnd w:id="253"/>
                                <w:bookmarkEnd w:id="254"/>
                                <w:r w:rsidRPr="00C20B9D">
                                  <w:rPr>
                                    <w:rFonts w:ascii="Cambria" w:hAnsi="Cambria"/>
                                    <w:color w:val="10350D"/>
                                    <w:sz w:val="20"/>
                                  </w:rPr>
                                  <w:t>8.1.2 CHANGE IN SUBRECIPIENT</w:t>
                                </w:r>
                              </w:p>
                            </w:txbxContent>
                          </wps:txbx>
                          <wps:bodyPr rot="0" vert="horz" wrap="square" lIns="0" tIns="0" rIns="0" bIns="0" anchor="t" anchorCtr="0" upright="1">
                            <a:noAutofit/>
                          </wps:bodyPr>
                        </wps:wsp>
                      </wpg:grpSp>
                    </wpg:wgp>
                  </a:graphicData>
                </a:graphic>
              </wp:inline>
            </w:drawing>
          </mc:Choice>
          <mc:Fallback>
            <w:pict>
              <v:group w14:anchorId="74C489A1" id="Group 187" o:spid="_x0000_s1660" style="width:480.25pt;height:17pt;mso-position-horizontal-relative:char;mso-position-vertical-relative:line" coordsize="949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">
                <v:group id="Group 191" o:spid="_x0000_s1661"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192" o:spid="_x0000_s1662"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" path="m,l9474,e" filled="f" strokecolor="#216c1a" strokeweight=".82pt">
                    <v:path arrowok="t" o:connecttype="custom" o:connectlocs="0,0;9474,0" o:connectangles="0,0"/>
                  </v:shape>
                </v:group>
                <v:group id="Group 188" o:spid="_x0000_s1663" style="position:absolute;left:15;top:15;width:2;height:311" coordorigin="15,15"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Freeform 190" o:spid="_x0000_s1664" style="position:absolute;left:15;top:15;width:2;height:3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" path="m,l,311e" filled="f" strokecolor="#216c1a" strokeweight=".82pt">
                    <v:path arrowok="t" o:connecttype="custom" o:connectlocs="0,15;0,326" o:connectangles="0,0"/>
                  </v:shape>
                  <v:shape id="Text Box 189" o:spid="_x0000_s1665" type="#_x0000_t202" style="position:absolute;width:949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515A8980" w14:textId="728F43D4" w:rsidR="00A90603" w:rsidRPr="00C20B9D" w:rsidRDefault="00A90603">
                          <w:pPr>
                            <w:spacing w:before="55"/>
                            <w:ind w:left="92"/>
                            <w:rPr>
                              <w:rFonts w:ascii="Cambria" w:eastAsia="Cambria" w:hAnsi="Cambria" w:cs="Cambria"/>
                              <w:sz w:val="20"/>
                              <w:szCs w:val="20"/>
                            </w:rPr>
                          </w:pPr>
                          <w:bookmarkStart w:id="255" w:name="8.1.2_Change_in_Subrecipient/Project_Par"/>
                          <w:bookmarkStart w:id="256" w:name="_bookmark74"/>
                          <w:bookmarkEnd w:id="255"/>
                          <w:bookmarkEnd w:id="256"/>
                          <w:r w:rsidRPr="00C20B9D">
                            <w:rPr>
                              <w:rFonts w:ascii="Cambria" w:hAnsi="Cambria"/>
                              <w:color w:val="10350D"/>
                              <w:sz w:val="20"/>
                            </w:rPr>
                            <w:t>8.1.2 CHANGE IN SUBRECIPIENT</w:t>
                          </w:r>
                        </w:p>
                      </w:txbxContent>
                    </v:textbox>
                  </v:shape>
                </v:group>
                <w10:anchorlock/>
              </v:group>
            </w:pict>
          </mc:Fallback>
        </mc:AlternateContent>
      </w:r>
    </w:p>
    <w:p w14:paraId="6710F85F" w14:textId="4C04BDE5" w:rsidR="0060161D" w:rsidRDefault="001C2700" w:rsidP="00CA02ED">
      <w:pPr>
        <w:pStyle w:val="BodyText"/>
        <w:widowControl/>
        <w:spacing w:line="276" w:lineRule="auto"/>
        <w:ind w:left="239" w:right="237"/>
      </w:pPr>
      <w:r w:rsidRPr="00CA02ED">
        <w:t>When a subrecipient changes or plans to relinquish active direction of the project for a period of more than three consecutive months</w:t>
      </w:r>
      <w:r w:rsidR="00AA423E" w:rsidRPr="00CA02ED">
        <w:t xml:space="preserve">, </w:t>
      </w:r>
      <w:r w:rsidRPr="00CA02ED">
        <w:t>or there is a significant reduction in time devoted to managing the OCCSP, the subrecipient must submit written notification (email is acceptable) to the State Agency, which will report the change to the Cost Share Manager. The notification must contain the new subrecipient organization or name and the affected Grant Agreement number.</w:t>
      </w:r>
    </w:p>
    <w:p w14:paraId="6CF5E93C" w14:textId="310183FB" w:rsidR="00576191" w:rsidRDefault="00576191" w:rsidP="00CA02ED">
      <w:pPr>
        <w:pStyle w:val="BodyText"/>
        <w:widowControl/>
        <w:spacing w:line="276" w:lineRule="auto"/>
        <w:ind w:left="239" w:right="237"/>
      </w:pPr>
    </w:p>
    <w:p w14:paraId="2230FE4A" w14:textId="4C982902" w:rsidR="00576191" w:rsidRDefault="00576191" w:rsidP="00CA02ED">
      <w:pPr>
        <w:pStyle w:val="BodyText"/>
        <w:widowControl/>
        <w:spacing w:line="276" w:lineRule="auto"/>
        <w:ind w:left="239" w:right="237"/>
      </w:pPr>
    </w:p>
    <w:p w14:paraId="046A208D" w14:textId="766F6722" w:rsidR="00576191" w:rsidRDefault="00576191" w:rsidP="00CA02ED">
      <w:pPr>
        <w:pStyle w:val="BodyText"/>
        <w:widowControl/>
        <w:spacing w:line="276" w:lineRule="auto"/>
        <w:ind w:left="239" w:right="237"/>
      </w:pPr>
    </w:p>
    <w:p w14:paraId="2AD4801C" w14:textId="77777777" w:rsidR="00576191" w:rsidRPr="00CA02ED" w:rsidRDefault="00576191" w:rsidP="00CA02ED">
      <w:pPr>
        <w:pStyle w:val="BodyText"/>
        <w:widowControl/>
        <w:spacing w:line="276" w:lineRule="auto"/>
        <w:ind w:left="239" w:right="237"/>
      </w:pPr>
    </w:p>
    <w:p w14:paraId="6172B522" w14:textId="77777777" w:rsidR="00CD2B1A" w:rsidRPr="00CA02ED" w:rsidRDefault="00CD2B1A" w:rsidP="00CA02ED">
      <w:pPr>
        <w:widowControl/>
        <w:spacing w:before="8" w:line="276" w:lineRule="auto"/>
        <w:rPr>
          <w:rFonts w:ascii="Calibri" w:eastAsia="Calibri" w:hAnsi="Calibri" w:cs="Calibri"/>
          <w:sz w:val="20"/>
          <w:szCs w:val="20"/>
        </w:rPr>
      </w:pPr>
    </w:p>
    <w:p w14:paraId="7768E44B"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76AAE222" wp14:editId="14B232EE">
                <wp:extent cx="6026785" cy="212090"/>
                <wp:effectExtent l="9525" t="9525" r="2540" b="6985"/>
                <wp:docPr id="186"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090"/>
                          <a:chOff x="0" y="0"/>
                          <a:chExt cx="9491" cy="334"/>
                        </a:xfrm>
                      </wpg:grpSpPr>
                      <wpg:grpSp>
                        <wpg:cNvPr id="187" name="Group 185"/>
                        <wpg:cNvGrpSpPr>
                          <a:grpSpLocks/>
                        </wpg:cNvGrpSpPr>
                        <wpg:grpSpPr bwMode="auto">
                          <a:xfrm>
                            <a:off x="8" y="8"/>
                            <a:ext cx="9474" cy="2"/>
                            <a:chOff x="8" y="8"/>
                            <a:chExt cx="9474" cy="2"/>
                          </a:xfrm>
                        </wpg:grpSpPr>
                        <wps:wsp>
                          <wps:cNvPr id="188" name="Freeform 186"/>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182"/>
                        <wpg:cNvGrpSpPr>
                          <a:grpSpLocks/>
                        </wpg:cNvGrpSpPr>
                        <wpg:grpSpPr bwMode="auto">
                          <a:xfrm>
                            <a:off x="15" y="15"/>
                            <a:ext cx="2" cy="310"/>
                            <a:chOff x="15" y="15"/>
                            <a:chExt cx="2" cy="310"/>
                          </a:xfrm>
                        </wpg:grpSpPr>
                        <wps:wsp>
                          <wps:cNvPr id="190" name="Freeform 184"/>
                          <wps:cNvSpPr>
                            <a:spLocks/>
                          </wps:cNvSpPr>
                          <wps:spPr bwMode="auto">
                            <a:xfrm>
                              <a:off x="15" y="15"/>
                              <a:ext cx="2" cy="310"/>
                            </a:xfrm>
                            <a:custGeom>
                              <a:avLst/>
                              <a:gdLst>
                                <a:gd name="T0" fmla="+- 0 15 15"/>
                                <a:gd name="T1" fmla="*/ 15 h 310"/>
                                <a:gd name="T2" fmla="+- 0 325 15"/>
                                <a:gd name="T3" fmla="*/ 325 h 310"/>
                              </a:gdLst>
                              <a:ahLst/>
                              <a:cxnLst>
                                <a:cxn ang="0">
                                  <a:pos x="0" y="T1"/>
                                </a:cxn>
                                <a:cxn ang="0">
                                  <a:pos x="0" y="T3"/>
                                </a:cxn>
                              </a:cxnLst>
                              <a:rect l="0" t="0" r="r" b="b"/>
                              <a:pathLst>
                                <a:path h="310">
                                  <a:moveTo>
                                    <a:pt x="0" y="0"/>
                                  </a:moveTo>
                                  <a:lnTo>
                                    <a:pt x="0" y="31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Text Box 183"/>
                          <wps:cNvSpPr txBox="1">
                            <a:spLocks noChangeArrowheads="1"/>
                          </wps:cNvSpPr>
                          <wps:spPr bwMode="auto">
                            <a:xfrm>
                              <a:off x="0" y="0"/>
                              <a:ext cx="949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6ECB5" w14:textId="77777777" w:rsidR="00A90603" w:rsidRPr="00C20B9D" w:rsidRDefault="00A90603">
                                <w:pPr>
                                  <w:spacing w:before="55"/>
                                  <w:ind w:left="92"/>
                                  <w:rPr>
                                    <w:rFonts w:ascii="Cambria" w:eastAsia="Cambria" w:hAnsi="Cambria" w:cs="Cambria"/>
                                    <w:sz w:val="20"/>
                                    <w:szCs w:val="20"/>
                                  </w:rPr>
                                </w:pPr>
                                <w:bookmarkStart w:id="257" w:name="8.1.3_No-Cost_Extension_of_the_Period_of"/>
                                <w:bookmarkStart w:id="258" w:name="_bookmark75"/>
                                <w:bookmarkEnd w:id="257"/>
                                <w:bookmarkEnd w:id="258"/>
                                <w:r w:rsidRPr="00C20B9D">
                                  <w:rPr>
                                    <w:rFonts w:ascii="Cambria" w:hAnsi="Cambria"/>
                                    <w:color w:val="10350D"/>
                                    <w:sz w:val="20"/>
                                  </w:rPr>
                                  <w:t>8.1.3 NO-COST EXTENSION OF THE PERIOD OF PERFORMANCE</w:t>
                                </w:r>
                              </w:p>
                            </w:txbxContent>
                          </wps:txbx>
                          <wps:bodyPr rot="0" vert="horz" wrap="square" lIns="0" tIns="0" rIns="0" bIns="0" anchor="t" anchorCtr="0" upright="1">
                            <a:noAutofit/>
                          </wps:bodyPr>
                        </wps:wsp>
                      </wpg:grpSp>
                    </wpg:wgp>
                  </a:graphicData>
                </a:graphic>
              </wp:inline>
            </w:drawing>
          </mc:Choice>
          <mc:Fallback>
            <w:pict>
              <v:group w14:anchorId="76AAE222" id="Group 181" o:spid="_x0000_s1666" style="width:474.55pt;height:16.7pt;mso-position-horizontal-relative:char;mso-position-vertical-relative:line" coordsize="949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">
                <v:group id="Group 185" o:spid="_x0000_s1667"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86" o:spid="_x0000_s1668"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" path="m,l9474,e" filled="f" strokecolor="#216c1a" strokeweight=".82pt">
                    <v:path arrowok="t" o:connecttype="custom" o:connectlocs="0,0;9474,0" o:connectangles="0,0"/>
                  </v:shape>
                </v:group>
                <v:group id="Group 182" o:spid="_x0000_s1669" style="position:absolute;left:15;top:15;width:2;height:310" coordorigin="15,15"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184" o:spid="_x0000_s1670" style="position:absolute;left:15;top:15;width:2;height:310;visibility:visible;mso-wrap-style:square;v-text-anchor:top"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" path="m,l,310e" filled="f" strokecolor="#216c1a" strokeweight=".82pt">
                    <v:path arrowok="t" o:connecttype="custom" o:connectlocs="0,15;0,325" o:connectangles="0,0"/>
                  </v:shape>
                  <v:shape id="Text Box 183" o:spid="_x0000_s1671" type="#_x0000_t202" style="position:absolute;width:9491;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2896ECB5" w14:textId="77777777" w:rsidR="00A90603" w:rsidRPr="00C20B9D" w:rsidRDefault="00A90603">
                          <w:pPr>
                            <w:spacing w:before="55"/>
                            <w:ind w:left="92"/>
                            <w:rPr>
                              <w:rFonts w:ascii="Cambria" w:eastAsia="Cambria" w:hAnsi="Cambria" w:cs="Cambria"/>
                              <w:sz w:val="20"/>
                              <w:szCs w:val="20"/>
                            </w:rPr>
                          </w:pPr>
                          <w:bookmarkStart w:id="259" w:name="8.1.3_No-Cost_Extension_of_the_Period_of"/>
                          <w:bookmarkStart w:id="260" w:name="_bookmark75"/>
                          <w:bookmarkEnd w:id="259"/>
                          <w:bookmarkEnd w:id="260"/>
                          <w:r w:rsidRPr="00C20B9D">
                            <w:rPr>
                              <w:rFonts w:ascii="Cambria" w:hAnsi="Cambria"/>
                              <w:color w:val="10350D"/>
                              <w:sz w:val="20"/>
                            </w:rPr>
                            <w:t>8.1.3 NO-COST EXTENSION OF THE PERIOD OF PERFORMANCE</w:t>
                          </w:r>
                        </w:p>
                      </w:txbxContent>
                    </v:textbox>
                  </v:shape>
                </v:group>
                <w10:anchorlock/>
              </v:group>
            </w:pict>
          </mc:Fallback>
        </mc:AlternateContent>
      </w:r>
    </w:p>
    <w:p w14:paraId="0E0AF86D" w14:textId="77777777" w:rsidR="0060161D" w:rsidRPr="00CA02ED" w:rsidRDefault="001C2700" w:rsidP="00CA02ED">
      <w:pPr>
        <w:pStyle w:val="BodyText"/>
        <w:widowControl/>
        <w:spacing w:line="276" w:lineRule="auto"/>
        <w:ind w:right="238"/>
      </w:pPr>
      <w:r w:rsidRPr="00CA02ED">
        <w:t xml:space="preserve">Where a no-cost extension of the Period of Performance is required, the recipient must notify the </w:t>
      </w:r>
      <w:r w:rsidR="00E0526A" w:rsidRPr="00CA02ED">
        <w:t>FSA</w:t>
      </w:r>
      <w:r w:rsidRPr="00CA02ED">
        <w:t xml:space="preserve"> Cost Share Manager in writing (email is acceptable) at least 10 calendar days before the end of the period of performance specified by the Grant Agreement. The request must contain:</w:t>
      </w:r>
    </w:p>
    <w:p w14:paraId="55E925B8" w14:textId="77777777" w:rsidR="0060161D" w:rsidRPr="00CA02ED" w:rsidRDefault="001C2700" w:rsidP="00CA02ED">
      <w:pPr>
        <w:pStyle w:val="BodyText"/>
        <w:widowControl/>
        <w:numPr>
          <w:ilvl w:val="0"/>
          <w:numId w:val="2"/>
        </w:numPr>
        <w:tabs>
          <w:tab w:val="left" w:pos="961"/>
        </w:tabs>
        <w:spacing w:before="120" w:line="276" w:lineRule="auto"/>
      </w:pPr>
      <w:r w:rsidRPr="00CA02ED">
        <w:t>The OCCSP Grant Agreement number(s) affected by the change;</w:t>
      </w:r>
    </w:p>
    <w:p w14:paraId="6C58DF8E" w14:textId="3625F7AB" w:rsidR="0060161D" w:rsidRPr="00CA02ED" w:rsidRDefault="001C2700" w:rsidP="00CA02ED">
      <w:pPr>
        <w:pStyle w:val="BodyText"/>
        <w:widowControl/>
        <w:numPr>
          <w:ilvl w:val="0"/>
          <w:numId w:val="2"/>
        </w:numPr>
        <w:tabs>
          <w:tab w:val="left" w:pos="961"/>
        </w:tabs>
        <w:spacing w:before="156" w:line="276" w:lineRule="auto"/>
      </w:pPr>
      <w:r w:rsidRPr="00CA02ED">
        <w:t>The length of additional time required to complete activit</w:t>
      </w:r>
      <w:r w:rsidR="001D0170" w:rsidRPr="00CA02ED">
        <w:t>ies</w:t>
      </w:r>
      <w:r w:rsidRPr="00CA02ED">
        <w:t xml:space="preserve"> and a justification for the extension;</w:t>
      </w:r>
    </w:p>
    <w:p w14:paraId="28853104" w14:textId="77777777" w:rsidR="0060161D" w:rsidRPr="00CA02ED" w:rsidRDefault="001C2700" w:rsidP="00CA02ED">
      <w:pPr>
        <w:pStyle w:val="BodyText"/>
        <w:widowControl/>
        <w:numPr>
          <w:ilvl w:val="0"/>
          <w:numId w:val="2"/>
        </w:numPr>
        <w:tabs>
          <w:tab w:val="left" w:pos="961"/>
        </w:tabs>
        <w:spacing w:before="156" w:line="276" w:lineRule="auto"/>
      </w:pPr>
      <w:r w:rsidRPr="00CA02ED">
        <w:t>A summary of progress to date;</w:t>
      </w:r>
    </w:p>
    <w:p w14:paraId="18B6259F" w14:textId="77777777" w:rsidR="0060161D" w:rsidRPr="00CA02ED" w:rsidRDefault="001C2700" w:rsidP="00CA02ED">
      <w:pPr>
        <w:pStyle w:val="BodyText"/>
        <w:widowControl/>
        <w:numPr>
          <w:ilvl w:val="0"/>
          <w:numId w:val="2"/>
        </w:numPr>
        <w:tabs>
          <w:tab w:val="left" w:pos="961"/>
        </w:tabs>
        <w:spacing w:before="156" w:line="276" w:lineRule="auto"/>
      </w:pPr>
      <w:r w:rsidRPr="00CA02ED">
        <w:t>An estimate of remaining funds on the scheduled expiration date; and</w:t>
      </w:r>
    </w:p>
    <w:p w14:paraId="1ECDFCF6" w14:textId="77777777" w:rsidR="0060161D" w:rsidRPr="00CA02ED" w:rsidRDefault="001C2700" w:rsidP="00CA02ED">
      <w:pPr>
        <w:pStyle w:val="BodyText"/>
        <w:widowControl/>
        <w:numPr>
          <w:ilvl w:val="0"/>
          <w:numId w:val="2"/>
        </w:numPr>
        <w:tabs>
          <w:tab w:val="left" w:pos="961"/>
        </w:tabs>
        <w:spacing w:before="156" w:line="276" w:lineRule="auto"/>
      </w:pPr>
      <w:r w:rsidRPr="00CA02ED">
        <w:t>Signature of the State Agency Recipient Project Coordinator.</w:t>
      </w:r>
    </w:p>
    <w:p w14:paraId="24AF4682" w14:textId="77777777" w:rsidR="00B429A5" w:rsidRPr="00CA02ED" w:rsidRDefault="00B429A5" w:rsidP="00CA02ED">
      <w:pPr>
        <w:widowControl/>
        <w:spacing w:line="276" w:lineRule="auto"/>
        <w:ind w:left="147"/>
        <w:rPr>
          <w:rFonts w:ascii="Calibri" w:eastAsia="Calibri" w:hAnsi="Calibri" w:cs="Calibri"/>
          <w:sz w:val="20"/>
          <w:szCs w:val="20"/>
        </w:rPr>
      </w:pPr>
    </w:p>
    <w:p w14:paraId="1FA88CE2" w14:textId="3277456D"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1358A29D" wp14:editId="4A6325D2">
                <wp:extent cx="6026785" cy="212725"/>
                <wp:effectExtent l="9525" t="9525" r="2540" b="6350"/>
                <wp:docPr id="180"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725"/>
                          <a:chOff x="0" y="0"/>
                          <a:chExt cx="9491" cy="335"/>
                        </a:xfrm>
                      </wpg:grpSpPr>
                      <wpg:grpSp>
                        <wpg:cNvPr id="181" name="Group 179"/>
                        <wpg:cNvGrpSpPr>
                          <a:grpSpLocks/>
                        </wpg:cNvGrpSpPr>
                        <wpg:grpSpPr bwMode="auto">
                          <a:xfrm>
                            <a:off x="8" y="8"/>
                            <a:ext cx="9474" cy="2"/>
                            <a:chOff x="8" y="8"/>
                            <a:chExt cx="9474" cy="2"/>
                          </a:xfrm>
                        </wpg:grpSpPr>
                        <wps:wsp>
                          <wps:cNvPr id="182" name="Freeform 180"/>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 name="Group 176"/>
                        <wpg:cNvGrpSpPr>
                          <a:grpSpLocks/>
                        </wpg:cNvGrpSpPr>
                        <wpg:grpSpPr bwMode="auto">
                          <a:xfrm>
                            <a:off x="15" y="15"/>
                            <a:ext cx="2" cy="311"/>
                            <a:chOff x="15" y="15"/>
                            <a:chExt cx="2" cy="311"/>
                          </a:xfrm>
                        </wpg:grpSpPr>
                        <wps:wsp>
                          <wps:cNvPr id="184" name="Freeform 178"/>
                          <wps:cNvSpPr>
                            <a:spLocks/>
                          </wps:cNvSpPr>
                          <wps:spPr bwMode="auto">
                            <a:xfrm>
                              <a:off x="15" y="15"/>
                              <a:ext cx="2" cy="311"/>
                            </a:xfrm>
                            <a:custGeom>
                              <a:avLst/>
                              <a:gdLst>
                                <a:gd name="T0" fmla="+- 0 15 15"/>
                                <a:gd name="T1" fmla="*/ 15 h 311"/>
                                <a:gd name="T2" fmla="+- 0 326 15"/>
                                <a:gd name="T3" fmla="*/ 326 h 311"/>
                              </a:gdLst>
                              <a:ahLst/>
                              <a:cxnLst>
                                <a:cxn ang="0">
                                  <a:pos x="0" y="T1"/>
                                </a:cxn>
                                <a:cxn ang="0">
                                  <a:pos x="0" y="T3"/>
                                </a:cxn>
                              </a:cxnLst>
                              <a:rect l="0" t="0" r="r" b="b"/>
                              <a:pathLst>
                                <a:path h="311">
                                  <a:moveTo>
                                    <a:pt x="0" y="0"/>
                                  </a:moveTo>
                                  <a:lnTo>
                                    <a:pt x="0" y="311"/>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Text Box 177"/>
                          <wps:cNvSpPr txBox="1">
                            <a:spLocks noChangeArrowheads="1"/>
                          </wps:cNvSpPr>
                          <wps:spPr bwMode="auto">
                            <a:xfrm>
                              <a:off x="0" y="0"/>
                              <a:ext cx="949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71459" w14:textId="77777777" w:rsidR="00A90603" w:rsidRPr="00C20B9D" w:rsidRDefault="00A90603">
                                <w:pPr>
                                  <w:spacing w:before="55"/>
                                  <w:ind w:left="92"/>
                                  <w:rPr>
                                    <w:rFonts w:ascii="Cambria" w:eastAsia="Cambria" w:hAnsi="Cambria" w:cs="Cambria"/>
                                    <w:sz w:val="20"/>
                                    <w:szCs w:val="20"/>
                                  </w:rPr>
                                </w:pPr>
                                <w:bookmarkStart w:id="261" w:name="8.1.4_Budget_AMendments"/>
                                <w:bookmarkStart w:id="262" w:name="_bookmark76"/>
                                <w:bookmarkEnd w:id="261"/>
                                <w:bookmarkEnd w:id="262"/>
                                <w:r w:rsidRPr="00C20B9D">
                                  <w:rPr>
                                    <w:rFonts w:ascii="Cambria" w:hAnsi="Cambria"/>
                                    <w:color w:val="10350D"/>
                                    <w:sz w:val="20"/>
                                  </w:rPr>
                                  <w:t>8.1.4 BUDGET AMENDMENTS</w:t>
                                </w:r>
                              </w:p>
                            </w:txbxContent>
                          </wps:txbx>
                          <wps:bodyPr rot="0" vert="horz" wrap="square" lIns="0" tIns="0" rIns="0" bIns="0" anchor="t" anchorCtr="0" upright="1">
                            <a:noAutofit/>
                          </wps:bodyPr>
                        </wps:wsp>
                      </wpg:grpSp>
                    </wpg:wgp>
                  </a:graphicData>
                </a:graphic>
              </wp:inline>
            </w:drawing>
          </mc:Choice>
          <mc:Fallback>
            <w:pict>
              <v:group w14:anchorId="1358A29D" id="Group 175" o:spid="_x0000_s1672" style="width:474.55pt;height:16.75pt;mso-position-horizontal-relative:char;mso-position-vertical-relative:line" coordsize="949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">
                <v:group id="Group 179" o:spid="_x0000_s1673"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Freeform 180" o:spid="_x0000_s1674"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" path="m,l9474,e" filled="f" strokecolor="#216c1a" strokeweight=".82pt">
                    <v:path arrowok="t" o:connecttype="custom" o:connectlocs="0,0;9474,0" o:connectangles="0,0"/>
                  </v:shape>
                </v:group>
                <v:group id="Group 176" o:spid="_x0000_s1675" style="position:absolute;left:15;top:15;width:2;height:311" coordorigin="15,15"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Freeform 178" o:spid="_x0000_s1676" style="position:absolute;left:15;top:15;width:2;height:3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" path="m,l,311e" filled="f" strokecolor="#216c1a" strokeweight=".82pt">
                    <v:path arrowok="t" o:connecttype="custom" o:connectlocs="0,15;0,326" o:connectangles="0,0"/>
                  </v:shape>
                  <v:shape id="Text Box 177" o:spid="_x0000_s1677" type="#_x0000_t202" style="position:absolute;width:949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41471459" w14:textId="77777777" w:rsidR="00A90603" w:rsidRPr="00C20B9D" w:rsidRDefault="00A90603">
                          <w:pPr>
                            <w:spacing w:before="55"/>
                            <w:ind w:left="92"/>
                            <w:rPr>
                              <w:rFonts w:ascii="Cambria" w:eastAsia="Cambria" w:hAnsi="Cambria" w:cs="Cambria"/>
                              <w:sz w:val="20"/>
                              <w:szCs w:val="20"/>
                            </w:rPr>
                          </w:pPr>
                          <w:bookmarkStart w:id="263" w:name="8.1.4_Budget_AMendments"/>
                          <w:bookmarkStart w:id="264" w:name="_bookmark76"/>
                          <w:bookmarkEnd w:id="263"/>
                          <w:bookmarkEnd w:id="264"/>
                          <w:r w:rsidRPr="00C20B9D">
                            <w:rPr>
                              <w:rFonts w:ascii="Cambria" w:hAnsi="Cambria"/>
                              <w:color w:val="10350D"/>
                              <w:sz w:val="20"/>
                            </w:rPr>
                            <w:t>8.1.4 BUDGET AMENDMENTS</w:t>
                          </w:r>
                        </w:p>
                      </w:txbxContent>
                    </v:textbox>
                  </v:shape>
                </v:group>
                <w10:anchorlock/>
              </v:group>
            </w:pict>
          </mc:Fallback>
        </mc:AlternateContent>
      </w:r>
    </w:p>
    <w:p w14:paraId="251183BF" w14:textId="10832FEA" w:rsidR="0060161D" w:rsidRPr="00CA02ED" w:rsidRDefault="001C2700" w:rsidP="00CA02ED">
      <w:pPr>
        <w:pStyle w:val="BodyText"/>
        <w:widowControl/>
        <w:spacing w:before="60" w:line="276" w:lineRule="auto"/>
        <w:ind w:right="256" w:hanging="1"/>
      </w:pPr>
      <w:r w:rsidRPr="00CA02ED">
        <w:t xml:space="preserve">When a State Agency requests a budget revision (an increase or a decrease in the award amount), the change is recorded on </w:t>
      </w:r>
      <w:r w:rsidR="00443512" w:rsidRPr="00CA02ED">
        <w:t>a</w:t>
      </w:r>
      <w:r w:rsidR="00C86B61" w:rsidRPr="00CA02ED">
        <w:t xml:space="preserve"> revised</w:t>
      </w:r>
      <w:r w:rsidRPr="00CA02ED">
        <w:t xml:space="preserve"> Grant Agreement, which must be signed by the recipient and</w:t>
      </w:r>
      <w:r w:rsidR="00BA7F07" w:rsidRPr="00CA02ED">
        <w:t xml:space="preserve"> Deputy Administrator</w:t>
      </w:r>
      <w:r w:rsidRPr="00CA02ED">
        <w:t>.</w:t>
      </w:r>
    </w:p>
    <w:p w14:paraId="1E47F56D" w14:textId="77777777" w:rsidR="0093417D" w:rsidRPr="00CA02ED" w:rsidRDefault="0093417D" w:rsidP="00CA02ED">
      <w:pPr>
        <w:widowControl/>
        <w:spacing w:line="276" w:lineRule="auto"/>
        <w:ind w:left="119"/>
        <w:rPr>
          <w:rFonts w:ascii="Calibri" w:eastAsia="Calibri" w:hAnsi="Calibri" w:cs="Calibri"/>
          <w:sz w:val="20"/>
          <w:szCs w:val="20"/>
        </w:rPr>
      </w:pPr>
    </w:p>
    <w:p w14:paraId="656E1FEE" w14:textId="1D248D28"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58AEB963" wp14:editId="420AEB79">
                <wp:extent cx="6097270" cy="266065"/>
                <wp:effectExtent l="0" t="0" r="8255" b="635"/>
                <wp:docPr id="168"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66065"/>
                          <a:chOff x="0" y="0"/>
                          <a:chExt cx="9602" cy="419"/>
                        </a:xfrm>
                      </wpg:grpSpPr>
                      <wpg:grpSp>
                        <wpg:cNvPr id="169" name="Group 173"/>
                        <wpg:cNvGrpSpPr>
                          <a:grpSpLocks/>
                        </wpg:cNvGrpSpPr>
                        <wpg:grpSpPr bwMode="auto">
                          <a:xfrm>
                            <a:off x="91" y="61"/>
                            <a:ext cx="9420" cy="297"/>
                            <a:chOff x="91" y="61"/>
                            <a:chExt cx="9420" cy="297"/>
                          </a:xfrm>
                        </wpg:grpSpPr>
                        <wps:wsp>
                          <wps:cNvPr id="170" name="Freeform 174"/>
                          <wps:cNvSpPr>
                            <a:spLocks/>
                          </wps:cNvSpPr>
                          <wps:spPr bwMode="auto">
                            <a:xfrm>
                              <a:off x="91" y="61"/>
                              <a:ext cx="9420" cy="297"/>
                            </a:xfrm>
                            <a:custGeom>
                              <a:avLst/>
                              <a:gdLst>
                                <a:gd name="T0" fmla="+- 0 91 91"/>
                                <a:gd name="T1" fmla="*/ T0 w 9420"/>
                                <a:gd name="T2" fmla="+- 0 357 61"/>
                                <a:gd name="T3" fmla="*/ 357 h 297"/>
                                <a:gd name="T4" fmla="+- 0 9511 91"/>
                                <a:gd name="T5" fmla="*/ T4 w 9420"/>
                                <a:gd name="T6" fmla="+- 0 357 61"/>
                                <a:gd name="T7" fmla="*/ 357 h 297"/>
                                <a:gd name="T8" fmla="+- 0 9511 91"/>
                                <a:gd name="T9" fmla="*/ T8 w 9420"/>
                                <a:gd name="T10" fmla="+- 0 61 61"/>
                                <a:gd name="T11" fmla="*/ 61 h 297"/>
                                <a:gd name="T12" fmla="+- 0 91 91"/>
                                <a:gd name="T13" fmla="*/ T12 w 9420"/>
                                <a:gd name="T14" fmla="+- 0 61 61"/>
                                <a:gd name="T15" fmla="*/ 61 h 297"/>
                                <a:gd name="T16" fmla="+- 0 91 91"/>
                                <a:gd name="T17" fmla="*/ T16 w 9420"/>
                                <a:gd name="T18" fmla="+- 0 357 61"/>
                                <a:gd name="T19" fmla="*/ 357 h 297"/>
                              </a:gdLst>
                              <a:ahLst/>
                              <a:cxnLst>
                                <a:cxn ang="0">
                                  <a:pos x="T1" y="T3"/>
                                </a:cxn>
                                <a:cxn ang="0">
                                  <a:pos x="T5" y="T7"/>
                                </a:cxn>
                                <a:cxn ang="0">
                                  <a:pos x="T9" y="T11"/>
                                </a:cxn>
                                <a:cxn ang="0">
                                  <a:pos x="T13" y="T15"/>
                                </a:cxn>
                                <a:cxn ang="0">
                                  <a:pos x="T17" y="T19"/>
                                </a:cxn>
                              </a:cxnLst>
                              <a:rect l="0" t="0" r="r" b="b"/>
                              <a:pathLst>
                                <a:path w="9420" h="297">
                                  <a:moveTo>
                                    <a:pt x="0" y="296"/>
                                  </a:moveTo>
                                  <a:lnTo>
                                    <a:pt x="9420" y="296"/>
                                  </a:lnTo>
                                  <a:lnTo>
                                    <a:pt x="9420" y="0"/>
                                  </a:lnTo>
                                  <a:lnTo>
                                    <a:pt x="0" y="0"/>
                                  </a:lnTo>
                                  <a:lnTo>
                                    <a:pt x="0" y="296"/>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1" name="Group 171"/>
                        <wpg:cNvGrpSpPr>
                          <a:grpSpLocks/>
                        </wpg:cNvGrpSpPr>
                        <wpg:grpSpPr bwMode="auto">
                          <a:xfrm>
                            <a:off x="31" y="31"/>
                            <a:ext cx="9540" cy="2"/>
                            <a:chOff x="31" y="31"/>
                            <a:chExt cx="9540" cy="2"/>
                          </a:xfrm>
                        </wpg:grpSpPr>
                        <wps:wsp>
                          <wps:cNvPr id="172" name="Freeform 172"/>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 name="Group 169"/>
                        <wpg:cNvGrpSpPr>
                          <a:grpSpLocks/>
                        </wpg:cNvGrpSpPr>
                        <wpg:grpSpPr bwMode="auto">
                          <a:xfrm>
                            <a:off x="31" y="387"/>
                            <a:ext cx="9540" cy="2"/>
                            <a:chOff x="31" y="387"/>
                            <a:chExt cx="9540" cy="2"/>
                          </a:xfrm>
                        </wpg:grpSpPr>
                        <wps:wsp>
                          <wps:cNvPr id="174" name="Freeform 170"/>
                          <wps:cNvSpPr>
                            <a:spLocks/>
                          </wps:cNvSpPr>
                          <wps:spPr bwMode="auto">
                            <a:xfrm>
                              <a:off x="31" y="387"/>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 name="Group 167"/>
                        <wpg:cNvGrpSpPr>
                          <a:grpSpLocks/>
                        </wpg:cNvGrpSpPr>
                        <wpg:grpSpPr bwMode="auto">
                          <a:xfrm>
                            <a:off x="61" y="61"/>
                            <a:ext cx="2" cy="297"/>
                            <a:chOff x="61" y="61"/>
                            <a:chExt cx="2" cy="297"/>
                          </a:xfrm>
                        </wpg:grpSpPr>
                        <wps:wsp>
                          <wps:cNvPr id="176" name="Freeform 168"/>
                          <wps:cNvSpPr>
                            <a:spLocks/>
                          </wps:cNvSpPr>
                          <wps:spPr bwMode="auto">
                            <a:xfrm>
                              <a:off x="6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Group 164"/>
                        <wpg:cNvGrpSpPr>
                          <a:grpSpLocks/>
                        </wpg:cNvGrpSpPr>
                        <wpg:grpSpPr bwMode="auto">
                          <a:xfrm>
                            <a:off x="9541" y="61"/>
                            <a:ext cx="2" cy="297"/>
                            <a:chOff x="9541" y="61"/>
                            <a:chExt cx="2" cy="297"/>
                          </a:xfrm>
                        </wpg:grpSpPr>
                        <wps:wsp>
                          <wps:cNvPr id="178" name="Freeform 166"/>
                          <wps:cNvSpPr>
                            <a:spLocks/>
                          </wps:cNvSpPr>
                          <wps:spPr bwMode="auto">
                            <a:xfrm>
                              <a:off x="954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Text Box 165"/>
                          <wps:cNvSpPr txBox="1">
                            <a:spLocks noChangeArrowheads="1"/>
                          </wps:cNvSpPr>
                          <wps:spPr bwMode="auto">
                            <a:xfrm>
                              <a:off x="30" y="0"/>
                              <a:ext cx="9542"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8EBEA" w14:textId="77777777" w:rsidR="00A90603" w:rsidRPr="00C20B9D" w:rsidRDefault="00A90603">
                                <w:pPr>
                                  <w:spacing w:before="60"/>
                                  <w:ind w:left="90"/>
                                  <w:rPr>
                                    <w:rFonts w:ascii="Cambria" w:eastAsia="Cambria" w:hAnsi="Cambria" w:cs="Cambria"/>
                                  </w:rPr>
                                </w:pPr>
                                <w:bookmarkStart w:id="265" w:name="8.2_financial"/>
                                <w:bookmarkStart w:id="266" w:name="_bookmark77"/>
                                <w:bookmarkEnd w:id="265"/>
                                <w:bookmarkEnd w:id="266"/>
                                <w:r w:rsidRPr="00C20B9D">
                                  <w:rPr>
                                    <w:rFonts w:ascii="Cambria" w:hAnsi="Cambria"/>
                                  </w:rPr>
                                  <w:t>8.2 FINANCIAL</w:t>
                                </w:r>
                              </w:p>
                            </w:txbxContent>
                          </wps:txbx>
                          <wps:bodyPr rot="0" vert="horz" wrap="square" lIns="0" tIns="0" rIns="0" bIns="0" anchor="t" anchorCtr="0" upright="1">
                            <a:noAutofit/>
                          </wps:bodyPr>
                        </wps:wsp>
                      </wpg:grpSp>
                    </wpg:wgp>
                  </a:graphicData>
                </a:graphic>
              </wp:inline>
            </w:drawing>
          </mc:Choice>
          <mc:Fallback>
            <w:pict>
              <v:group w14:anchorId="58AEB963" id="Group 163" o:spid="_x0000_s1678" style="width:480.1pt;height:20.95pt;mso-position-horizontal-relative:char;mso-position-vertical-relative:line" coordsize="960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">
                <v:group id="Group 173" o:spid="_x0000_s1679" style="position:absolute;left:91;top:61;width:9420;height:297" coordorigin="91,61"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reeform 174" o:spid="_x0000_s1680" style="position:absolute;left:91;top:61;width:9420;height:297;visibility:visible;mso-wrap-style:square;v-text-anchor:top"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" path="m,296r9420,l9420,,,,,296xe" fillcolor="#c5f0c2" stroked="f">
                    <v:path arrowok="t" o:connecttype="custom" o:connectlocs="0,357;9420,357;9420,61;0,61;0,357" o:connectangles="0,0,0,0,0"/>
                  </v:shape>
                </v:group>
                <v:group id="Group 171" o:spid="_x0000_s1681"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reeform 172" o:spid="_x0000_s1682"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" path="m,l9540,e" filled="f" strokecolor="#c5f0c2" strokeweight="3.1pt">
                    <v:path arrowok="t" o:connecttype="custom" o:connectlocs="0,0;9540,0" o:connectangles="0,0"/>
                  </v:shape>
                </v:group>
                <v:group id="Group 169" o:spid="_x0000_s1683" style="position:absolute;left:31;top:387;width:9540;height:2" coordorigin="31,387"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70" o:spid="_x0000_s1684" style="position:absolute;left:31;top:387;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" path="m,l9540,e" filled="f" strokecolor="#c5f0c2" strokeweight="3.1pt">
                    <v:path arrowok="t" o:connecttype="custom" o:connectlocs="0,0;9540,0" o:connectangles="0,0"/>
                  </v:shape>
                </v:group>
                <v:group id="Group 167" o:spid="_x0000_s1685" style="position:absolute;left:61;top:61;width:2;height:297" coordorigin="6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168" o:spid="_x0000_s1686" style="position:absolute;left:6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" path="m,l,296e" filled="f" strokecolor="#c5f0c2" strokeweight="3.1pt">
                    <v:path arrowok="t" o:connecttype="custom" o:connectlocs="0,61;0,357" o:connectangles="0,0"/>
                  </v:shape>
                </v:group>
                <v:group id="Group 164" o:spid="_x0000_s1687" style="position:absolute;left:9541;top:61;width:2;height:297" coordorigin="954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Freeform 166" o:spid="_x0000_s1688" style="position:absolute;left:954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" path="m,l,296e" filled="f" strokecolor="#c5f0c2" strokeweight="3.1pt">
                    <v:path arrowok="t" o:connecttype="custom" o:connectlocs="0,61;0,357" o:connectangles="0,0"/>
                  </v:shape>
                  <v:shape id="Text Box 165" o:spid="_x0000_s1689" type="#_x0000_t202" style="position:absolute;left:30;width:9542;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7AA8EBEA" w14:textId="77777777" w:rsidR="00A90603" w:rsidRPr="00C20B9D" w:rsidRDefault="00A90603">
                          <w:pPr>
                            <w:spacing w:before="60"/>
                            <w:ind w:left="90"/>
                            <w:rPr>
                              <w:rFonts w:ascii="Cambria" w:eastAsia="Cambria" w:hAnsi="Cambria" w:cs="Cambria"/>
                            </w:rPr>
                          </w:pPr>
                          <w:bookmarkStart w:id="267" w:name="8.2_financial"/>
                          <w:bookmarkStart w:id="268" w:name="_bookmark77"/>
                          <w:bookmarkEnd w:id="267"/>
                          <w:bookmarkEnd w:id="268"/>
                          <w:r w:rsidRPr="00C20B9D">
                            <w:rPr>
                              <w:rFonts w:ascii="Cambria" w:hAnsi="Cambria"/>
                            </w:rPr>
                            <w:t>8.2 FINANCIAL</w:t>
                          </w:r>
                        </w:p>
                      </w:txbxContent>
                    </v:textbox>
                  </v:shape>
                </v:group>
                <w10:anchorlock/>
              </v:group>
            </w:pict>
          </mc:Fallback>
        </mc:AlternateContent>
      </w:r>
    </w:p>
    <w:p w14:paraId="72B01EDF" w14:textId="77777777" w:rsidR="002457B5" w:rsidRPr="00CA02ED" w:rsidRDefault="002457B5" w:rsidP="00CA02ED">
      <w:pPr>
        <w:widowControl/>
        <w:spacing w:line="276" w:lineRule="auto"/>
        <w:ind w:left="147"/>
        <w:rPr>
          <w:rFonts w:ascii="Calibri" w:eastAsia="Calibri" w:hAnsi="Calibri" w:cs="Calibri"/>
          <w:sz w:val="20"/>
          <w:szCs w:val="20"/>
        </w:rPr>
      </w:pPr>
    </w:p>
    <w:p w14:paraId="4618E80D"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37F85900" wp14:editId="4D7B18E2">
                <wp:extent cx="6026785" cy="212090"/>
                <wp:effectExtent l="9525" t="9525" r="2540" b="6985"/>
                <wp:docPr id="162"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090"/>
                          <a:chOff x="0" y="0"/>
                          <a:chExt cx="9491" cy="334"/>
                        </a:xfrm>
                      </wpg:grpSpPr>
                      <wpg:grpSp>
                        <wpg:cNvPr id="163" name="Group 161"/>
                        <wpg:cNvGrpSpPr>
                          <a:grpSpLocks/>
                        </wpg:cNvGrpSpPr>
                        <wpg:grpSpPr bwMode="auto">
                          <a:xfrm>
                            <a:off x="8" y="8"/>
                            <a:ext cx="9474" cy="2"/>
                            <a:chOff x="8" y="8"/>
                            <a:chExt cx="9474" cy="2"/>
                          </a:xfrm>
                        </wpg:grpSpPr>
                        <wps:wsp>
                          <wps:cNvPr id="164" name="Freeform 162"/>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58"/>
                        <wpg:cNvGrpSpPr>
                          <a:grpSpLocks/>
                        </wpg:cNvGrpSpPr>
                        <wpg:grpSpPr bwMode="auto">
                          <a:xfrm>
                            <a:off x="15" y="15"/>
                            <a:ext cx="2" cy="310"/>
                            <a:chOff x="15" y="15"/>
                            <a:chExt cx="2" cy="310"/>
                          </a:xfrm>
                        </wpg:grpSpPr>
                        <wps:wsp>
                          <wps:cNvPr id="166" name="Freeform 160"/>
                          <wps:cNvSpPr>
                            <a:spLocks/>
                          </wps:cNvSpPr>
                          <wps:spPr bwMode="auto">
                            <a:xfrm>
                              <a:off x="15" y="15"/>
                              <a:ext cx="2" cy="310"/>
                            </a:xfrm>
                            <a:custGeom>
                              <a:avLst/>
                              <a:gdLst>
                                <a:gd name="T0" fmla="+- 0 15 15"/>
                                <a:gd name="T1" fmla="*/ 15 h 310"/>
                                <a:gd name="T2" fmla="+- 0 325 15"/>
                                <a:gd name="T3" fmla="*/ 325 h 310"/>
                              </a:gdLst>
                              <a:ahLst/>
                              <a:cxnLst>
                                <a:cxn ang="0">
                                  <a:pos x="0" y="T1"/>
                                </a:cxn>
                                <a:cxn ang="0">
                                  <a:pos x="0" y="T3"/>
                                </a:cxn>
                              </a:cxnLst>
                              <a:rect l="0" t="0" r="r" b="b"/>
                              <a:pathLst>
                                <a:path h="310">
                                  <a:moveTo>
                                    <a:pt x="0" y="0"/>
                                  </a:moveTo>
                                  <a:lnTo>
                                    <a:pt x="0" y="31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Text Box 159"/>
                          <wps:cNvSpPr txBox="1">
                            <a:spLocks noChangeArrowheads="1"/>
                          </wps:cNvSpPr>
                          <wps:spPr bwMode="auto">
                            <a:xfrm>
                              <a:off x="0" y="0"/>
                              <a:ext cx="949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89116" w14:textId="77777777" w:rsidR="00A90603" w:rsidRPr="00C20B9D" w:rsidRDefault="00A90603">
                                <w:pPr>
                                  <w:spacing w:before="55"/>
                                  <w:ind w:left="92"/>
                                  <w:rPr>
                                    <w:rFonts w:ascii="Cambria" w:eastAsia="Cambria" w:hAnsi="Cambria" w:cs="Cambria"/>
                                    <w:sz w:val="20"/>
                                    <w:szCs w:val="20"/>
                                  </w:rPr>
                                </w:pPr>
                                <w:bookmarkStart w:id="269" w:name="8.2.1_Request_for_Advance_or_Reimburseme"/>
                                <w:bookmarkStart w:id="270" w:name="_bookmark78"/>
                                <w:bookmarkEnd w:id="269"/>
                                <w:bookmarkEnd w:id="270"/>
                                <w:r w:rsidRPr="00C20B9D">
                                  <w:rPr>
                                    <w:rFonts w:ascii="Cambria" w:hAnsi="Cambria"/>
                                    <w:color w:val="10350D"/>
                                    <w:sz w:val="20"/>
                                  </w:rPr>
                                  <w:t>8.2.1 REQUEST FOR ADVANCE OR REIMBURSEMENT - SF-270</w:t>
                                </w:r>
                              </w:p>
                            </w:txbxContent>
                          </wps:txbx>
                          <wps:bodyPr rot="0" vert="horz" wrap="square" lIns="0" tIns="0" rIns="0" bIns="0" anchor="t" anchorCtr="0" upright="1">
                            <a:noAutofit/>
                          </wps:bodyPr>
                        </wps:wsp>
                      </wpg:grpSp>
                    </wpg:wgp>
                  </a:graphicData>
                </a:graphic>
              </wp:inline>
            </w:drawing>
          </mc:Choice>
          <mc:Fallback>
            <w:pict>
              <v:group w14:anchorId="37F85900" id="Group 157" o:spid="_x0000_s1690" style="width:474.55pt;height:16.7pt;mso-position-horizontal-relative:char;mso-position-vertical-relative:line" coordsize="949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">
                <v:group id="Group 161" o:spid="_x0000_s1691"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62" o:spid="_x0000_s1692"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" path="m,l9474,e" filled="f" strokecolor="#216c1a" strokeweight=".82pt">
                    <v:path arrowok="t" o:connecttype="custom" o:connectlocs="0,0;9474,0" o:connectangles="0,0"/>
                  </v:shape>
                </v:group>
                <v:group id="Group 158" o:spid="_x0000_s1693" style="position:absolute;left:15;top:15;width:2;height:310" coordorigin="15,15"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60" o:spid="_x0000_s1694" style="position:absolute;left:15;top:15;width:2;height:310;visibility:visible;mso-wrap-style:square;v-text-anchor:top"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" path="m,l,310e" filled="f" strokecolor="#216c1a" strokeweight=".82pt">
                    <v:path arrowok="t" o:connecttype="custom" o:connectlocs="0,15;0,325" o:connectangles="0,0"/>
                  </v:shape>
                  <v:shape id="Text Box 159" o:spid="_x0000_s1695" type="#_x0000_t202" style="position:absolute;width:9491;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77E89116" w14:textId="77777777" w:rsidR="00A90603" w:rsidRPr="00C20B9D" w:rsidRDefault="00A90603">
                          <w:pPr>
                            <w:spacing w:before="55"/>
                            <w:ind w:left="92"/>
                            <w:rPr>
                              <w:rFonts w:ascii="Cambria" w:eastAsia="Cambria" w:hAnsi="Cambria" w:cs="Cambria"/>
                              <w:sz w:val="20"/>
                              <w:szCs w:val="20"/>
                            </w:rPr>
                          </w:pPr>
                          <w:bookmarkStart w:id="271" w:name="8.2.1_Request_for_Advance_or_Reimburseme"/>
                          <w:bookmarkStart w:id="272" w:name="_bookmark78"/>
                          <w:bookmarkEnd w:id="271"/>
                          <w:bookmarkEnd w:id="272"/>
                          <w:r w:rsidRPr="00C20B9D">
                            <w:rPr>
                              <w:rFonts w:ascii="Cambria" w:hAnsi="Cambria"/>
                              <w:color w:val="10350D"/>
                              <w:sz w:val="20"/>
                            </w:rPr>
                            <w:t>8.2.1 REQUEST FOR ADVANCE OR REIMBURSEMENT - SF-270</w:t>
                          </w:r>
                        </w:p>
                      </w:txbxContent>
                    </v:textbox>
                  </v:shape>
                </v:group>
                <w10:anchorlock/>
              </v:group>
            </w:pict>
          </mc:Fallback>
        </mc:AlternateContent>
      </w:r>
    </w:p>
    <w:p w14:paraId="448B1469" w14:textId="05DA5695" w:rsidR="0060161D" w:rsidRPr="00CA02ED" w:rsidRDefault="009B2ABD" w:rsidP="00CA02ED">
      <w:pPr>
        <w:pStyle w:val="BodyText"/>
        <w:widowControl/>
        <w:spacing w:line="276" w:lineRule="auto"/>
        <w:ind w:left="239" w:right="236"/>
        <w:rPr>
          <w:rFonts w:ascii="Cambria" w:eastAsia="Cambria" w:hAnsi="Cambria" w:cs="Cambria"/>
        </w:rPr>
      </w:pPr>
      <w:r w:rsidRPr="00CA02ED">
        <w:t>OCCSP</w:t>
      </w:r>
      <w:r w:rsidR="001C2700" w:rsidRPr="00CA02ED">
        <w:t xml:space="preserve"> funds must be requested using standard form SF-270. OCCSP funds are electronically transferred to the bank account specified by the recipient. In addition to the Request for Advance or Reimbursement, the SF-270 must indicate the number of certified organic operations to be assisted with the requested funds for the period covered by the payment request. The recipient should complete the SF-270 and email it to the Cost Share Manager, and retain the original SF-270. </w:t>
      </w:r>
      <w:r w:rsidR="001C2700" w:rsidRPr="00CA02ED">
        <w:rPr>
          <w:rFonts w:ascii="Cambria"/>
          <w:i/>
        </w:rPr>
        <w:t>Refer to FAQs for instruction on completing the SF-270.</w:t>
      </w:r>
    </w:p>
    <w:p w14:paraId="269AEA3F" w14:textId="77777777" w:rsidR="0060161D" w:rsidRPr="00CA02ED" w:rsidRDefault="001C2700" w:rsidP="004A696D">
      <w:pPr>
        <w:pStyle w:val="BodyText"/>
        <w:widowControl/>
        <w:spacing w:before="120" w:line="276" w:lineRule="auto"/>
        <w:ind w:left="245" w:right="230"/>
      </w:pPr>
      <w:r w:rsidRPr="00CA02ED">
        <w:t>Advances of grant funds are limited to the minimum amount needed to meet current disbursement needs and should be scheduled so the funds are available to the recipient as close as possible to the actual disbursements by the recipient for program costs.</w:t>
      </w:r>
    </w:p>
    <w:p w14:paraId="20192E28" w14:textId="1756058A" w:rsidR="0060161D" w:rsidRPr="00CA02ED" w:rsidRDefault="001C2700" w:rsidP="004A696D">
      <w:pPr>
        <w:pStyle w:val="BodyText"/>
        <w:widowControl/>
        <w:spacing w:before="120" w:line="276" w:lineRule="auto"/>
        <w:ind w:left="245" w:right="230"/>
      </w:pPr>
      <w:r w:rsidRPr="00CA02ED">
        <w:t xml:space="preserve">Requests for payment should be scheduled so that OCCSP funds are obligated no later than the grant ending date and disbursed no later than 90 days after the grant ending date. Contact the </w:t>
      </w:r>
      <w:r w:rsidR="00E0526A" w:rsidRPr="00CA02ED">
        <w:t>FSA</w:t>
      </w:r>
      <w:r w:rsidRPr="00CA02ED">
        <w:t xml:space="preserve"> Cost Share Manager for instructions on how to continue to use O</w:t>
      </w:r>
      <w:r w:rsidR="0064721B" w:rsidRPr="00CA02ED">
        <w:t>C</w:t>
      </w:r>
      <w:r w:rsidRPr="00CA02ED">
        <w:t>CSP funds or how to transmit unused AMA funds. Late repayments are subject to an interest charge of 18 percent per year and all penalties and administrative charges as provided under the Debt Collection Act of 1996 (31 USC 3701).</w:t>
      </w:r>
    </w:p>
    <w:p w14:paraId="06C76D29" w14:textId="77777777" w:rsidR="000B7315" w:rsidRPr="00CA02ED" w:rsidRDefault="000B7315" w:rsidP="00CA02ED">
      <w:pPr>
        <w:pStyle w:val="BodyText"/>
        <w:widowControl/>
        <w:spacing w:before="120" w:line="276" w:lineRule="auto"/>
        <w:ind w:left="239" w:right="236"/>
      </w:pPr>
    </w:p>
    <w:p w14:paraId="57E45985"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067685AC" wp14:editId="0BF2DCB9">
                <wp:extent cx="6026785" cy="212090"/>
                <wp:effectExtent l="9525" t="9525" r="2540" b="6985"/>
                <wp:docPr id="156"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090"/>
                          <a:chOff x="0" y="0"/>
                          <a:chExt cx="9491" cy="334"/>
                        </a:xfrm>
                      </wpg:grpSpPr>
                      <wpg:grpSp>
                        <wpg:cNvPr id="157" name="Group 155"/>
                        <wpg:cNvGrpSpPr>
                          <a:grpSpLocks/>
                        </wpg:cNvGrpSpPr>
                        <wpg:grpSpPr bwMode="auto">
                          <a:xfrm>
                            <a:off x="8" y="8"/>
                            <a:ext cx="9474" cy="2"/>
                            <a:chOff x="8" y="8"/>
                            <a:chExt cx="9474" cy="2"/>
                          </a:xfrm>
                        </wpg:grpSpPr>
                        <wps:wsp>
                          <wps:cNvPr id="158" name="Freeform 156"/>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 name="Group 152"/>
                        <wpg:cNvGrpSpPr>
                          <a:grpSpLocks/>
                        </wpg:cNvGrpSpPr>
                        <wpg:grpSpPr bwMode="auto">
                          <a:xfrm>
                            <a:off x="15" y="15"/>
                            <a:ext cx="2" cy="310"/>
                            <a:chOff x="15" y="15"/>
                            <a:chExt cx="2" cy="310"/>
                          </a:xfrm>
                        </wpg:grpSpPr>
                        <wps:wsp>
                          <wps:cNvPr id="160" name="Freeform 154"/>
                          <wps:cNvSpPr>
                            <a:spLocks/>
                          </wps:cNvSpPr>
                          <wps:spPr bwMode="auto">
                            <a:xfrm>
                              <a:off x="15" y="15"/>
                              <a:ext cx="2" cy="310"/>
                            </a:xfrm>
                            <a:custGeom>
                              <a:avLst/>
                              <a:gdLst>
                                <a:gd name="T0" fmla="+- 0 15 15"/>
                                <a:gd name="T1" fmla="*/ 15 h 310"/>
                                <a:gd name="T2" fmla="+- 0 325 15"/>
                                <a:gd name="T3" fmla="*/ 325 h 310"/>
                              </a:gdLst>
                              <a:ahLst/>
                              <a:cxnLst>
                                <a:cxn ang="0">
                                  <a:pos x="0" y="T1"/>
                                </a:cxn>
                                <a:cxn ang="0">
                                  <a:pos x="0" y="T3"/>
                                </a:cxn>
                              </a:cxnLst>
                              <a:rect l="0" t="0" r="r" b="b"/>
                              <a:pathLst>
                                <a:path h="310">
                                  <a:moveTo>
                                    <a:pt x="0" y="0"/>
                                  </a:moveTo>
                                  <a:lnTo>
                                    <a:pt x="0" y="31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Text Box 153"/>
                          <wps:cNvSpPr txBox="1">
                            <a:spLocks noChangeArrowheads="1"/>
                          </wps:cNvSpPr>
                          <wps:spPr bwMode="auto">
                            <a:xfrm>
                              <a:off x="0" y="0"/>
                              <a:ext cx="949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113AC" w14:textId="77777777" w:rsidR="00A90603" w:rsidRPr="00C20B9D" w:rsidRDefault="00A90603">
                                <w:pPr>
                                  <w:spacing w:before="55"/>
                                  <w:ind w:left="92"/>
                                  <w:rPr>
                                    <w:rFonts w:ascii="Cambria" w:eastAsia="Cambria" w:hAnsi="Cambria" w:cs="Cambria"/>
                                    <w:sz w:val="20"/>
                                    <w:szCs w:val="20"/>
                                  </w:rPr>
                                </w:pPr>
                                <w:bookmarkStart w:id="273" w:name="8.2.2_Federal_Financial_Report_–_SF-425"/>
                                <w:bookmarkStart w:id="274" w:name="_bookmark79"/>
                                <w:bookmarkEnd w:id="273"/>
                                <w:bookmarkEnd w:id="274"/>
                                <w:r w:rsidRPr="00C20B9D">
                                  <w:rPr>
                                    <w:rFonts w:ascii="Cambria" w:eastAsia="Cambria" w:hAnsi="Cambria" w:cs="Cambria"/>
                                    <w:color w:val="10350D"/>
                                    <w:sz w:val="20"/>
                                    <w:szCs w:val="20"/>
                                  </w:rPr>
                                  <w:t>8.2.2 FEDERAL FINANCIAL REPORT – SF-425</w:t>
                                </w:r>
                              </w:p>
                            </w:txbxContent>
                          </wps:txbx>
                          <wps:bodyPr rot="0" vert="horz" wrap="square" lIns="0" tIns="0" rIns="0" bIns="0" anchor="t" anchorCtr="0" upright="1">
                            <a:noAutofit/>
                          </wps:bodyPr>
                        </wps:wsp>
                      </wpg:grpSp>
                    </wpg:wgp>
                  </a:graphicData>
                </a:graphic>
              </wp:inline>
            </w:drawing>
          </mc:Choice>
          <mc:Fallback>
            <w:pict>
              <v:group w14:anchorId="067685AC" id="Group 151" o:spid="_x0000_s1696" style="width:474.55pt;height:16.7pt;mso-position-horizontal-relative:char;mso-position-vertical-relative:line" coordsize="949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">
                <v:group id="Group 155" o:spid="_x0000_s1697"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156" o:spid="_x0000_s1698"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" path="m,l9474,e" filled="f" strokecolor="#216c1a" strokeweight=".82pt">
                    <v:path arrowok="t" o:connecttype="custom" o:connectlocs="0,0;9474,0" o:connectangles="0,0"/>
                  </v:shape>
                </v:group>
                <v:group id="Group 152" o:spid="_x0000_s1699" style="position:absolute;left:15;top:15;width:2;height:310" coordorigin="15,15"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Freeform 154" o:spid="_x0000_s1700" style="position:absolute;left:15;top:15;width:2;height:310;visibility:visible;mso-wrap-style:square;v-text-anchor:top"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" path="m,l,310e" filled="f" strokecolor="#216c1a" strokeweight=".82pt">
                    <v:path arrowok="t" o:connecttype="custom" o:connectlocs="0,15;0,325" o:connectangles="0,0"/>
                  </v:shape>
                  <v:shape id="Text Box 153" o:spid="_x0000_s1701" type="#_x0000_t202" style="position:absolute;width:9491;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5EE113AC" w14:textId="77777777" w:rsidR="00A90603" w:rsidRPr="00C20B9D" w:rsidRDefault="00A90603">
                          <w:pPr>
                            <w:spacing w:before="55"/>
                            <w:ind w:left="92"/>
                            <w:rPr>
                              <w:rFonts w:ascii="Cambria" w:eastAsia="Cambria" w:hAnsi="Cambria" w:cs="Cambria"/>
                              <w:sz w:val="20"/>
                              <w:szCs w:val="20"/>
                            </w:rPr>
                          </w:pPr>
                          <w:bookmarkStart w:id="275" w:name="8.2.2_Federal_Financial_Report_–_SF-425"/>
                          <w:bookmarkStart w:id="276" w:name="_bookmark79"/>
                          <w:bookmarkEnd w:id="275"/>
                          <w:bookmarkEnd w:id="276"/>
                          <w:r w:rsidRPr="00C20B9D">
                            <w:rPr>
                              <w:rFonts w:ascii="Cambria" w:eastAsia="Cambria" w:hAnsi="Cambria" w:cs="Cambria"/>
                              <w:color w:val="10350D"/>
                              <w:sz w:val="20"/>
                              <w:szCs w:val="20"/>
                            </w:rPr>
                            <w:t>8.2.2 FEDERAL FINANCIAL REPORT – SF-425</w:t>
                          </w:r>
                        </w:p>
                      </w:txbxContent>
                    </v:textbox>
                  </v:shape>
                </v:group>
                <w10:anchorlock/>
              </v:group>
            </w:pict>
          </mc:Fallback>
        </mc:AlternateContent>
      </w:r>
    </w:p>
    <w:p w14:paraId="6E4B3881" w14:textId="5D051A53" w:rsidR="0060161D" w:rsidRPr="00CA02ED" w:rsidRDefault="001C2700" w:rsidP="00CA02ED">
      <w:pPr>
        <w:pStyle w:val="BodyText"/>
        <w:widowControl/>
        <w:spacing w:line="276" w:lineRule="auto"/>
        <w:ind w:left="239" w:right="237"/>
      </w:pPr>
      <w:r w:rsidRPr="00CA02ED">
        <w:t xml:space="preserve">The recipient must submit a final Federal Financial Report (SF-425) for each award program from which it received funds. The final Federal Financial Report is due within 90 days of the grant </w:t>
      </w:r>
      <w:r w:rsidR="00C425A5" w:rsidRPr="00CA02ED">
        <w:t>period of performance end</w:t>
      </w:r>
      <w:r w:rsidRPr="00CA02ED">
        <w:t xml:space="preserve"> date. The final SF-425 should reflect the cumulative financial activity, including both grant and operations assisted over the entire grant period. The recipient should complete and email the SF-425 to the Cost Share Manager and retain the original SF-425.</w:t>
      </w:r>
    </w:p>
    <w:p w14:paraId="56C39576" w14:textId="77777777" w:rsidR="00BF12B0" w:rsidRPr="00CA02ED" w:rsidRDefault="00BF12B0" w:rsidP="00CA02ED">
      <w:pPr>
        <w:widowControl/>
        <w:spacing w:line="276" w:lineRule="auto"/>
        <w:rPr>
          <w:rFonts w:ascii="Calibri" w:eastAsia="Calibri" w:hAnsi="Calibri" w:cs="Calibri"/>
          <w:sz w:val="20"/>
          <w:szCs w:val="20"/>
        </w:rPr>
      </w:pPr>
    </w:p>
    <w:p w14:paraId="2849BF96"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7F0A5263" wp14:editId="4A078E1C">
                <wp:extent cx="6097270" cy="266065"/>
                <wp:effectExtent l="0" t="0" r="8255" b="635"/>
                <wp:docPr id="144"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66065"/>
                          <a:chOff x="0" y="0"/>
                          <a:chExt cx="9602" cy="419"/>
                        </a:xfrm>
                      </wpg:grpSpPr>
                      <wpg:grpSp>
                        <wpg:cNvPr id="145" name="Group 149"/>
                        <wpg:cNvGrpSpPr>
                          <a:grpSpLocks/>
                        </wpg:cNvGrpSpPr>
                        <wpg:grpSpPr bwMode="auto">
                          <a:xfrm>
                            <a:off x="91" y="61"/>
                            <a:ext cx="9420" cy="297"/>
                            <a:chOff x="91" y="61"/>
                            <a:chExt cx="9420" cy="297"/>
                          </a:xfrm>
                        </wpg:grpSpPr>
                        <wps:wsp>
                          <wps:cNvPr id="146" name="Freeform 150"/>
                          <wps:cNvSpPr>
                            <a:spLocks/>
                          </wps:cNvSpPr>
                          <wps:spPr bwMode="auto">
                            <a:xfrm>
                              <a:off x="91" y="61"/>
                              <a:ext cx="9420" cy="297"/>
                            </a:xfrm>
                            <a:custGeom>
                              <a:avLst/>
                              <a:gdLst>
                                <a:gd name="T0" fmla="+- 0 91 91"/>
                                <a:gd name="T1" fmla="*/ T0 w 9420"/>
                                <a:gd name="T2" fmla="+- 0 357 61"/>
                                <a:gd name="T3" fmla="*/ 357 h 297"/>
                                <a:gd name="T4" fmla="+- 0 9511 91"/>
                                <a:gd name="T5" fmla="*/ T4 w 9420"/>
                                <a:gd name="T6" fmla="+- 0 357 61"/>
                                <a:gd name="T7" fmla="*/ 357 h 297"/>
                                <a:gd name="T8" fmla="+- 0 9511 91"/>
                                <a:gd name="T9" fmla="*/ T8 w 9420"/>
                                <a:gd name="T10" fmla="+- 0 61 61"/>
                                <a:gd name="T11" fmla="*/ 61 h 297"/>
                                <a:gd name="T12" fmla="+- 0 91 91"/>
                                <a:gd name="T13" fmla="*/ T12 w 9420"/>
                                <a:gd name="T14" fmla="+- 0 61 61"/>
                                <a:gd name="T15" fmla="*/ 61 h 297"/>
                                <a:gd name="T16" fmla="+- 0 91 91"/>
                                <a:gd name="T17" fmla="*/ T16 w 9420"/>
                                <a:gd name="T18" fmla="+- 0 357 61"/>
                                <a:gd name="T19" fmla="*/ 357 h 297"/>
                              </a:gdLst>
                              <a:ahLst/>
                              <a:cxnLst>
                                <a:cxn ang="0">
                                  <a:pos x="T1" y="T3"/>
                                </a:cxn>
                                <a:cxn ang="0">
                                  <a:pos x="T5" y="T7"/>
                                </a:cxn>
                                <a:cxn ang="0">
                                  <a:pos x="T9" y="T11"/>
                                </a:cxn>
                                <a:cxn ang="0">
                                  <a:pos x="T13" y="T15"/>
                                </a:cxn>
                                <a:cxn ang="0">
                                  <a:pos x="T17" y="T19"/>
                                </a:cxn>
                              </a:cxnLst>
                              <a:rect l="0" t="0" r="r" b="b"/>
                              <a:pathLst>
                                <a:path w="9420" h="297">
                                  <a:moveTo>
                                    <a:pt x="0" y="296"/>
                                  </a:moveTo>
                                  <a:lnTo>
                                    <a:pt x="9420" y="296"/>
                                  </a:lnTo>
                                  <a:lnTo>
                                    <a:pt x="9420" y="0"/>
                                  </a:lnTo>
                                  <a:lnTo>
                                    <a:pt x="0" y="0"/>
                                  </a:lnTo>
                                  <a:lnTo>
                                    <a:pt x="0" y="296"/>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7" name="Group 147"/>
                        <wpg:cNvGrpSpPr>
                          <a:grpSpLocks/>
                        </wpg:cNvGrpSpPr>
                        <wpg:grpSpPr bwMode="auto">
                          <a:xfrm>
                            <a:off x="31" y="31"/>
                            <a:ext cx="9540" cy="2"/>
                            <a:chOff x="31" y="31"/>
                            <a:chExt cx="9540" cy="2"/>
                          </a:xfrm>
                        </wpg:grpSpPr>
                        <wps:wsp>
                          <wps:cNvPr id="148" name="Freeform 148"/>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 name="Group 145"/>
                        <wpg:cNvGrpSpPr>
                          <a:grpSpLocks/>
                        </wpg:cNvGrpSpPr>
                        <wpg:grpSpPr bwMode="auto">
                          <a:xfrm>
                            <a:off x="31" y="387"/>
                            <a:ext cx="9540" cy="2"/>
                            <a:chOff x="31" y="387"/>
                            <a:chExt cx="9540" cy="2"/>
                          </a:xfrm>
                        </wpg:grpSpPr>
                        <wps:wsp>
                          <wps:cNvPr id="150" name="Freeform 146"/>
                          <wps:cNvSpPr>
                            <a:spLocks/>
                          </wps:cNvSpPr>
                          <wps:spPr bwMode="auto">
                            <a:xfrm>
                              <a:off x="31" y="387"/>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143"/>
                        <wpg:cNvGrpSpPr>
                          <a:grpSpLocks/>
                        </wpg:cNvGrpSpPr>
                        <wpg:grpSpPr bwMode="auto">
                          <a:xfrm>
                            <a:off x="61" y="61"/>
                            <a:ext cx="2" cy="297"/>
                            <a:chOff x="61" y="61"/>
                            <a:chExt cx="2" cy="297"/>
                          </a:xfrm>
                        </wpg:grpSpPr>
                        <wps:wsp>
                          <wps:cNvPr id="152" name="Freeform 144"/>
                          <wps:cNvSpPr>
                            <a:spLocks/>
                          </wps:cNvSpPr>
                          <wps:spPr bwMode="auto">
                            <a:xfrm>
                              <a:off x="6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 name="Group 140"/>
                        <wpg:cNvGrpSpPr>
                          <a:grpSpLocks/>
                        </wpg:cNvGrpSpPr>
                        <wpg:grpSpPr bwMode="auto">
                          <a:xfrm>
                            <a:off x="9541" y="61"/>
                            <a:ext cx="2" cy="297"/>
                            <a:chOff x="9541" y="61"/>
                            <a:chExt cx="2" cy="297"/>
                          </a:xfrm>
                        </wpg:grpSpPr>
                        <wps:wsp>
                          <wps:cNvPr id="154" name="Freeform 142"/>
                          <wps:cNvSpPr>
                            <a:spLocks/>
                          </wps:cNvSpPr>
                          <wps:spPr bwMode="auto">
                            <a:xfrm>
                              <a:off x="954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Text Box 141"/>
                          <wps:cNvSpPr txBox="1">
                            <a:spLocks noChangeArrowheads="1"/>
                          </wps:cNvSpPr>
                          <wps:spPr bwMode="auto">
                            <a:xfrm>
                              <a:off x="30" y="0"/>
                              <a:ext cx="9542"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0E42A" w14:textId="77777777" w:rsidR="00A90603" w:rsidRPr="00C20B9D" w:rsidRDefault="00A90603">
                                <w:pPr>
                                  <w:spacing w:before="60"/>
                                  <w:ind w:left="90"/>
                                  <w:rPr>
                                    <w:rFonts w:ascii="Cambria" w:eastAsia="Cambria" w:hAnsi="Cambria" w:cs="Cambria"/>
                                  </w:rPr>
                                </w:pPr>
                                <w:bookmarkStart w:id="277" w:name="8.3_performance"/>
                                <w:bookmarkStart w:id="278" w:name="_bookmark80"/>
                                <w:bookmarkEnd w:id="277"/>
                                <w:bookmarkEnd w:id="278"/>
                                <w:r w:rsidRPr="00C20B9D">
                                  <w:rPr>
                                    <w:rFonts w:ascii="Cambria" w:hAnsi="Cambria"/>
                                  </w:rPr>
                                  <w:t>8.3 PERFORMANCE</w:t>
                                </w:r>
                              </w:p>
                            </w:txbxContent>
                          </wps:txbx>
                          <wps:bodyPr rot="0" vert="horz" wrap="square" lIns="0" tIns="0" rIns="0" bIns="0" anchor="t" anchorCtr="0" upright="1">
                            <a:noAutofit/>
                          </wps:bodyPr>
                        </wps:wsp>
                      </wpg:grpSp>
                    </wpg:wgp>
                  </a:graphicData>
                </a:graphic>
              </wp:inline>
            </w:drawing>
          </mc:Choice>
          <mc:Fallback>
            <w:pict>
              <v:group w14:anchorId="7F0A5263" id="Group 139" o:spid="_x0000_s1702" style="width:480.1pt;height:20.95pt;mso-position-horizontal-relative:char;mso-position-vertical-relative:line" coordsize="960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">
                <v:group id="Group 149" o:spid="_x0000_s1703" style="position:absolute;left:91;top:61;width:9420;height:297" coordorigin="91,61"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Freeform 150" o:spid="_x0000_s1704" style="position:absolute;left:91;top:61;width:9420;height:297;visibility:visible;mso-wrap-style:square;v-text-anchor:top"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" path="m,296r9420,l9420,,,,,296xe" fillcolor="#c5f0c2" stroked="f">
                    <v:path arrowok="t" o:connecttype="custom" o:connectlocs="0,357;9420,357;9420,61;0,61;0,357" o:connectangles="0,0,0,0,0"/>
                  </v:shape>
                </v:group>
                <v:group id="Group 147" o:spid="_x0000_s1705"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148" o:spid="_x0000_s1706"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" path="m,l9540,e" filled="f" strokecolor="#c5f0c2" strokeweight="3.1pt">
                    <v:path arrowok="t" o:connecttype="custom" o:connectlocs="0,0;9540,0" o:connectangles="0,0"/>
                  </v:shape>
                </v:group>
                <v:group id="Group 145" o:spid="_x0000_s1707" style="position:absolute;left:31;top:387;width:9540;height:2" coordorigin="31,387"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146" o:spid="_x0000_s1708" style="position:absolute;left:31;top:387;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" path="m,l9540,e" filled="f" strokecolor="#c5f0c2" strokeweight="3.1pt">
                    <v:path arrowok="t" o:connecttype="custom" o:connectlocs="0,0;9540,0" o:connectangles="0,0"/>
                  </v:shape>
                </v:group>
                <v:group id="Group 143" o:spid="_x0000_s1709" style="position:absolute;left:61;top:61;width:2;height:297" coordorigin="6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Freeform 144" o:spid="_x0000_s1710" style="position:absolute;left:6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" path="m,l,296e" filled="f" strokecolor="#c5f0c2" strokeweight="3.1pt">
                    <v:path arrowok="t" o:connecttype="custom" o:connectlocs="0,61;0,357" o:connectangles="0,0"/>
                  </v:shape>
                </v:group>
                <v:group id="Group 140" o:spid="_x0000_s1711" style="position:absolute;left:9541;top:61;width:2;height:297" coordorigin="954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142" o:spid="_x0000_s1712" style="position:absolute;left:954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" path="m,l,296e" filled="f" strokecolor="#c5f0c2" strokeweight="3.1pt">
                    <v:path arrowok="t" o:connecttype="custom" o:connectlocs="0,61;0,357" o:connectangles="0,0"/>
                  </v:shape>
                  <v:shape id="Text Box 141" o:spid="_x0000_s1713" type="#_x0000_t202" style="position:absolute;left:30;width:9542;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0B60E42A" w14:textId="77777777" w:rsidR="00A90603" w:rsidRPr="00C20B9D" w:rsidRDefault="00A90603">
                          <w:pPr>
                            <w:spacing w:before="60"/>
                            <w:ind w:left="90"/>
                            <w:rPr>
                              <w:rFonts w:ascii="Cambria" w:eastAsia="Cambria" w:hAnsi="Cambria" w:cs="Cambria"/>
                            </w:rPr>
                          </w:pPr>
                          <w:bookmarkStart w:id="279" w:name="8.3_performance"/>
                          <w:bookmarkStart w:id="280" w:name="_bookmark80"/>
                          <w:bookmarkEnd w:id="279"/>
                          <w:bookmarkEnd w:id="280"/>
                          <w:r w:rsidRPr="00C20B9D">
                            <w:rPr>
                              <w:rFonts w:ascii="Cambria" w:hAnsi="Cambria"/>
                            </w:rPr>
                            <w:t>8.3 PERFORMANCE</w:t>
                          </w:r>
                        </w:p>
                      </w:txbxContent>
                    </v:textbox>
                  </v:shape>
                </v:group>
                <w10:anchorlock/>
              </v:group>
            </w:pict>
          </mc:Fallback>
        </mc:AlternateContent>
      </w:r>
    </w:p>
    <w:p w14:paraId="3047B0AA" w14:textId="77777777" w:rsidR="0060161D" w:rsidRPr="00CA02ED" w:rsidRDefault="0060161D" w:rsidP="00CA02ED">
      <w:pPr>
        <w:widowControl/>
        <w:spacing w:before="5" w:line="276" w:lineRule="auto"/>
        <w:rPr>
          <w:rFonts w:ascii="Calibri" w:eastAsia="Calibri" w:hAnsi="Calibri" w:cs="Calibri"/>
          <w:sz w:val="20"/>
          <w:szCs w:val="20"/>
        </w:rPr>
      </w:pPr>
    </w:p>
    <w:p w14:paraId="4951350F"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1EE3A29D" wp14:editId="1DE21DBB">
                <wp:extent cx="6026785" cy="212725"/>
                <wp:effectExtent l="9525" t="9525" r="2540" b="6350"/>
                <wp:docPr id="138"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725"/>
                          <a:chOff x="0" y="0"/>
                          <a:chExt cx="9491" cy="335"/>
                        </a:xfrm>
                      </wpg:grpSpPr>
                      <wpg:grpSp>
                        <wpg:cNvPr id="139" name="Group 137"/>
                        <wpg:cNvGrpSpPr>
                          <a:grpSpLocks/>
                        </wpg:cNvGrpSpPr>
                        <wpg:grpSpPr bwMode="auto">
                          <a:xfrm>
                            <a:off x="8" y="8"/>
                            <a:ext cx="9474" cy="2"/>
                            <a:chOff x="8" y="8"/>
                            <a:chExt cx="9474" cy="2"/>
                          </a:xfrm>
                        </wpg:grpSpPr>
                        <wps:wsp>
                          <wps:cNvPr id="140" name="Freeform 138"/>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 name="Group 134"/>
                        <wpg:cNvGrpSpPr>
                          <a:grpSpLocks/>
                        </wpg:cNvGrpSpPr>
                        <wpg:grpSpPr bwMode="auto">
                          <a:xfrm>
                            <a:off x="15" y="15"/>
                            <a:ext cx="2" cy="311"/>
                            <a:chOff x="15" y="15"/>
                            <a:chExt cx="2" cy="311"/>
                          </a:xfrm>
                        </wpg:grpSpPr>
                        <wps:wsp>
                          <wps:cNvPr id="142" name="Freeform 136"/>
                          <wps:cNvSpPr>
                            <a:spLocks/>
                          </wps:cNvSpPr>
                          <wps:spPr bwMode="auto">
                            <a:xfrm>
                              <a:off x="15" y="15"/>
                              <a:ext cx="2" cy="311"/>
                            </a:xfrm>
                            <a:custGeom>
                              <a:avLst/>
                              <a:gdLst>
                                <a:gd name="T0" fmla="+- 0 15 15"/>
                                <a:gd name="T1" fmla="*/ 15 h 311"/>
                                <a:gd name="T2" fmla="+- 0 326 15"/>
                                <a:gd name="T3" fmla="*/ 326 h 311"/>
                              </a:gdLst>
                              <a:ahLst/>
                              <a:cxnLst>
                                <a:cxn ang="0">
                                  <a:pos x="0" y="T1"/>
                                </a:cxn>
                                <a:cxn ang="0">
                                  <a:pos x="0" y="T3"/>
                                </a:cxn>
                              </a:cxnLst>
                              <a:rect l="0" t="0" r="r" b="b"/>
                              <a:pathLst>
                                <a:path h="311">
                                  <a:moveTo>
                                    <a:pt x="0" y="0"/>
                                  </a:moveTo>
                                  <a:lnTo>
                                    <a:pt x="0" y="311"/>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Text Box 135"/>
                          <wps:cNvSpPr txBox="1">
                            <a:spLocks noChangeArrowheads="1"/>
                          </wps:cNvSpPr>
                          <wps:spPr bwMode="auto">
                            <a:xfrm>
                              <a:off x="0" y="0"/>
                              <a:ext cx="949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995AD" w14:textId="77777777" w:rsidR="00A90603" w:rsidRPr="00C20B9D" w:rsidRDefault="00A90603">
                                <w:pPr>
                                  <w:spacing w:before="55"/>
                                  <w:ind w:left="92"/>
                                  <w:rPr>
                                    <w:rFonts w:ascii="Cambria" w:eastAsia="Cambria" w:hAnsi="Cambria" w:cs="Cambria"/>
                                    <w:sz w:val="20"/>
                                    <w:szCs w:val="20"/>
                                  </w:rPr>
                                </w:pPr>
                                <w:bookmarkStart w:id="281" w:name="8.3.1_Narrative_Report"/>
                                <w:bookmarkStart w:id="282" w:name="_bookmark81"/>
                                <w:bookmarkEnd w:id="281"/>
                                <w:bookmarkEnd w:id="282"/>
                                <w:r w:rsidRPr="00C20B9D">
                                  <w:rPr>
                                    <w:rFonts w:ascii="Cambria" w:hAnsi="Cambria"/>
                                    <w:color w:val="10350D"/>
                                    <w:sz w:val="20"/>
                                  </w:rPr>
                                  <w:t>8.3.1 NARRATIVE REPORT</w:t>
                                </w:r>
                              </w:p>
                            </w:txbxContent>
                          </wps:txbx>
                          <wps:bodyPr rot="0" vert="horz" wrap="square" lIns="0" tIns="0" rIns="0" bIns="0" anchor="t" anchorCtr="0" upright="1">
                            <a:noAutofit/>
                          </wps:bodyPr>
                        </wps:wsp>
                      </wpg:grpSp>
                    </wpg:wgp>
                  </a:graphicData>
                </a:graphic>
              </wp:inline>
            </w:drawing>
          </mc:Choice>
          <mc:Fallback>
            <w:pict>
              <v:group w14:anchorId="1EE3A29D" id="Group 133" o:spid="_x0000_s1714" style="width:474.55pt;height:16.75pt;mso-position-horizontal-relative:char;mso-position-vertical-relative:line" coordsize="949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">
                <v:group id="Group 137" o:spid="_x0000_s1715"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Freeform 138" o:spid="_x0000_s1716"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" path="m,l9474,e" filled="f" strokecolor="#216c1a" strokeweight=".82pt">
                    <v:path arrowok="t" o:connecttype="custom" o:connectlocs="0,0;9474,0" o:connectangles="0,0"/>
                  </v:shape>
                </v:group>
                <v:group id="Group 134" o:spid="_x0000_s1717" style="position:absolute;left:15;top:15;width:2;height:311" coordorigin="15,15"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Freeform 136" o:spid="_x0000_s1718" style="position:absolute;left:15;top:15;width:2;height:3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" path="m,l,311e" filled="f" strokecolor="#216c1a" strokeweight=".82pt">
                    <v:path arrowok="t" o:connecttype="custom" o:connectlocs="0,15;0,326" o:connectangles="0,0"/>
                  </v:shape>
                  <v:shape id="Text Box 135" o:spid="_x0000_s1719" type="#_x0000_t202" style="position:absolute;width:949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54F995AD" w14:textId="77777777" w:rsidR="00A90603" w:rsidRPr="00C20B9D" w:rsidRDefault="00A90603">
                          <w:pPr>
                            <w:spacing w:before="55"/>
                            <w:ind w:left="92"/>
                            <w:rPr>
                              <w:rFonts w:ascii="Cambria" w:eastAsia="Cambria" w:hAnsi="Cambria" w:cs="Cambria"/>
                              <w:sz w:val="20"/>
                              <w:szCs w:val="20"/>
                            </w:rPr>
                          </w:pPr>
                          <w:bookmarkStart w:id="283" w:name="8.3.1_Narrative_Report"/>
                          <w:bookmarkStart w:id="284" w:name="_bookmark81"/>
                          <w:bookmarkEnd w:id="283"/>
                          <w:bookmarkEnd w:id="284"/>
                          <w:r w:rsidRPr="00C20B9D">
                            <w:rPr>
                              <w:rFonts w:ascii="Cambria" w:hAnsi="Cambria"/>
                              <w:color w:val="10350D"/>
                              <w:sz w:val="20"/>
                            </w:rPr>
                            <w:t>8.3.1 NARRATIVE REPORT</w:t>
                          </w:r>
                        </w:p>
                      </w:txbxContent>
                    </v:textbox>
                  </v:shape>
                </v:group>
                <w10:anchorlock/>
              </v:group>
            </w:pict>
          </mc:Fallback>
        </mc:AlternateContent>
      </w:r>
    </w:p>
    <w:p w14:paraId="4B6D6F58" w14:textId="7E4927BD" w:rsidR="0060161D" w:rsidRPr="00CA02ED" w:rsidRDefault="001C2700" w:rsidP="00CA02ED">
      <w:pPr>
        <w:pStyle w:val="BodyText"/>
        <w:widowControl/>
        <w:spacing w:line="276" w:lineRule="auto"/>
        <w:ind w:right="255"/>
      </w:pPr>
      <w:r w:rsidRPr="00CA02ED">
        <w:t xml:space="preserve">The </w:t>
      </w:r>
      <w:r w:rsidR="00E8338D" w:rsidRPr="00CA02ED">
        <w:t xml:space="preserve">State Agency </w:t>
      </w:r>
      <w:r w:rsidR="00C451BE" w:rsidRPr="00CA02ED">
        <w:t xml:space="preserve">must </w:t>
      </w:r>
      <w:r w:rsidRPr="00CA02ED">
        <w:t xml:space="preserve">prepare and submit a narrative report, </w:t>
      </w:r>
      <w:r w:rsidR="00A70225" w:rsidRPr="00CA02ED">
        <w:t>not to exceed two pages, describing activities undertaken by the State Agency and/or any subrecipients related to making cost share funds available to eligible recipients including:</w:t>
      </w:r>
    </w:p>
    <w:p w14:paraId="40555637" w14:textId="77777777" w:rsidR="0060161D" w:rsidRPr="00CA02ED" w:rsidRDefault="001C2700" w:rsidP="00CA466A">
      <w:pPr>
        <w:pStyle w:val="BodyText"/>
        <w:widowControl/>
        <w:numPr>
          <w:ilvl w:val="0"/>
          <w:numId w:val="27"/>
        </w:numPr>
        <w:tabs>
          <w:tab w:val="left" w:pos="961"/>
        </w:tabs>
        <w:spacing w:before="156" w:line="276" w:lineRule="auto"/>
        <w:ind w:right="237"/>
      </w:pPr>
      <w:r w:rsidRPr="00CA02ED">
        <w:t>Outreach activities carried out by the State and subrecipients, if any, including the methods used to identify potential applicants, means of contact with potential applicants and outreach materials for distribution, i.e. publications, announcements, press releases;</w:t>
      </w:r>
    </w:p>
    <w:p w14:paraId="24D94E41" w14:textId="77777777" w:rsidR="0060161D" w:rsidRPr="00CA02ED" w:rsidRDefault="001C2700" w:rsidP="00CA466A">
      <w:pPr>
        <w:pStyle w:val="BodyText"/>
        <w:widowControl/>
        <w:numPr>
          <w:ilvl w:val="0"/>
          <w:numId w:val="27"/>
        </w:numPr>
        <w:tabs>
          <w:tab w:val="left" w:pos="961"/>
        </w:tabs>
        <w:spacing w:before="120" w:line="276" w:lineRule="auto"/>
      </w:pPr>
      <w:r w:rsidRPr="00CA02ED">
        <w:t>How applicants were evaluated;</w:t>
      </w:r>
    </w:p>
    <w:p w14:paraId="3F9BD806" w14:textId="27B67498" w:rsidR="0060161D" w:rsidRPr="00CA02ED" w:rsidRDefault="001C2700" w:rsidP="00CA466A">
      <w:pPr>
        <w:pStyle w:val="BodyText"/>
        <w:widowControl/>
        <w:numPr>
          <w:ilvl w:val="0"/>
          <w:numId w:val="27"/>
        </w:numPr>
        <w:tabs>
          <w:tab w:val="left" w:pos="961"/>
        </w:tabs>
        <w:spacing w:before="156" w:line="276" w:lineRule="auto"/>
        <w:ind w:right="255"/>
      </w:pPr>
      <w:r w:rsidRPr="00CA02ED">
        <w:t>The number of applicants approved: by certification and certified scope</w:t>
      </w:r>
      <w:r w:rsidR="000936E7" w:rsidRPr="00CA02ED">
        <w:t>,</w:t>
      </w:r>
      <w:r w:rsidRPr="00CA02ED">
        <w:t xml:space="preserve"> and the reimbursement(s) per each certified scope;</w:t>
      </w:r>
    </w:p>
    <w:p w14:paraId="58BB31CC" w14:textId="77777777" w:rsidR="0060161D" w:rsidRPr="00CA02ED" w:rsidRDefault="001C2700" w:rsidP="00CA466A">
      <w:pPr>
        <w:pStyle w:val="BodyText"/>
        <w:widowControl/>
        <w:numPr>
          <w:ilvl w:val="0"/>
          <w:numId w:val="27"/>
        </w:numPr>
        <w:tabs>
          <w:tab w:val="left" w:pos="960"/>
        </w:tabs>
        <w:spacing w:before="120" w:line="276" w:lineRule="auto"/>
      </w:pPr>
      <w:r w:rsidRPr="00CA02ED">
        <w:t>The number of applicants denied, with an explanation for any denial of requests for reimbursement;</w:t>
      </w:r>
    </w:p>
    <w:p w14:paraId="0402A551" w14:textId="35A837AB" w:rsidR="00C451BE" w:rsidRPr="00CA02ED" w:rsidRDefault="001C2700" w:rsidP="00CA466A">
      <w:pPr>
        <w:pStyle w:val="BodyText"/>
        <w:widowControl/>
        <w:numPr>
          <w:ilvl w:val="0"/>
          <w:numId w:val="27"/>
        </w:numPr>
        <w:tabs>
          <w:tab w:val="left" w:pos="960"/>
        </w:tabs>
        <w:spacing w:before="156" w:line="276" w:lineRule="auto"/>
      </w:pPr>
      <w:r w:rsidRPr="00CA02ED">
        <w:t>Other items on administration of this cost share program.</w:t>
      </w:r>
    </w:p>
    <w:p w14:paraId="116C7E2E" w14:textId="77777777" w:rsidR="00C451BE" w:rsidRPr="00CA02ED" w:rsidRDefault="00C451BE" w:rsidP="00CA02ED">
      <w:pPr>
        <w:pStyle w:val="BodyText"/>
        <w:widowControl/>
        <w:tabs>
          <w:tab w:val="left" w:pos="960"/>
        </w:tabs>
        <w:spacing w:before="156" w:line="276" w:lineRule="auto"/>
        <w:ind w:left="959"/>
      </w:pPr>
    </w:p>
    <w:p w14:paraId="2BFA3ADF" w14:textId="16840260"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069B475C" wp14:editId="0E0D3F49">
                <wp:extent cx="6026785" cy="212090"/>
                <wp:effectExtent l="9525" t="9525" r="2540" b="6985"/>
                <wp:docPr id="132"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090"/>
                          <a:chOff x="0" y="0"/>
                          <a:chExt cx="9491" cy="334"/>
                        </a:xfrm>
                      </wpg:grpSpPr>
                      <wpg:grpSp>
                        <wpg:cNvPr id="133" name="Group 131"/>
                        <wpg:cNvGrpSpPr>
                          <a:grpSpLocks/>
                        </wpg:cNvGrpSpPr>
                        <wpg:grpSpPr bwMode="auto">
                          <a:xfrm>
                            <a:off x="8" y="8"/>
                            <a:ext cx="9474" cy="2"/>
                            <a:chOff x="8" y="8"/>
                            <a:chExt cx="9474" cy="2"/>
                          </a:xfrm>
                        </wpg:grpSpPr>
                        <wps:wsp>
                          <wps:cNvPr id="134" name="Freeform 132"/>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 name="Group 128"/>
                        <wpg:cNvGrpSpPr>
                          <a:grpSpLocks/>
                        </wpg:cNvGrpSpPr>
                        <wpg:grpSpPr bwMode="auto">
                          <a:xfrm>
                            <a:off x="15" y="15"/>
                            <a:ext cx="2" cy="310"/>
                            <a:chOff x="15" y="15"/>
                            <a:chExt cx="2" cy="310"/>
                          </a:xfrm>
                        </wpg:grpSpPr>
                        <wps:wsp>
                          <wps:cNvPr id="136" name="Freeform 130"/>
                          <wps:cNvSpPr>
                            <a:spLocks/>
                          </wps:cNvSpPr>
                          <wps:spPr bwMode="auto">
                            <a:xfrm>
                              <a:off x="15" y="15"/>
                              <a:ext cx="2" cy="310"/>
                            </a:xfrm>
                            <a:custGeom>
                              <a:avLst/>
                              <a:gdLst>
                                <a:gd name="T0" fmla="+- 0 15 15"/>
                                <a:gd name="T1" fmla="*/ 15 h 310"/>
                                <a:gd name="T2" fmla="+- 0 325 15"/>
                                <a:gd name="T3" fmla="*/ 325 h 310"/>
                              </a:gdLst>
                              <a:ahLst/>
                              <a:cxnLst>
                                <a:cxn ang="0">
                                  <a:pos x="0" y="T1"/>
                                </a:cxn>
                                <a:cxn ang="0">
                                  <a:pos x="0" y="T3"/>
                                </a:cxn>
                              </a:cxnLst>
                              <a:rect l="0" t="0" r="r" b="b"/>
                              <a:pathLst>
                                <a:path h="310">
                                  <a:moveTo>
                                    <a:pt x="0" y="0"/>
                                  </a:moveTo>
                                  <a:lnTo>
                                    <a:pt x="0" y="31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Text Box 129"/>
                          <wps:cNvSpPr txBox="1">
                            <a:spLocks noChangeArrowheads="1"/>
                          </wps:cNvSpPr>
                          <wps:spPr bwMode="auto">
                            <a:xfrm>
                              <a:off x="0" y="0"/>
                              <a:ext cx="949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003C7" w14:textId="77777777" w:rsidR="00A90603" w:rsidRPr="00C20B9D" w:rsidRDefault="00A90603">
                                <w:pPr>
                                  <w:spacing w:before="55"/>
                                  <w:ind w:left="92"/>
                                  <w:rPr>
                                    <w:rFonts w:ascii="Cambria" w:eastAsia="Cambria" w:hAnsi="Cambria" w:cs="Cambria"/>
                                    <w:sz w:val="20"/>
                                    <w:szCs w:val="20"/>
                                  </w:rPr>
                                </w:pPr>
                                <w:bookmarkStart w:id="285" w:name="8.3.2_Spreadsheet_of_Operations_Reimburs"/>
                                <w:bookmarkStart w:id="286" w:name="_bookmark82"/>
                                <w:bookmarkEnd w:id="285"/>
                                <w:bookmarkEnd w:id="286"/>
                                <w:r w:rsidRPr="00C20B9D">
                                  <w:rPr>
                                    <w:rFonts w:ascii="Cambria" w:hAnsi="Cambria"/>
                                    <w:color w:val="10350D"/>
                                    <w:sz w:val="20"/>
                                  </w:rPr>
                                  <w:t>8.3.2 SPREADSHEET OF OPERATIONS REIMBURSED</w:t>
                                </w:r>
                              </w:p>
                            </w:txbxContent>
                          </wps:txbx>
                          <wps:bodyPr rot="0" vert="horz" wrap="square" lIns="0" tIns="0" rIns="0" bIns="0" anchor="t" anchorCtr="0" upright="1">
                            <a:noAutofit/>
                          </wps:bodyPr>
                        </wps:wsp>
                      </wpg:grpSp>
                    </wpg:wgp>
                  </a:graphicData>
                </a:graphic>
              </wp:inline>
            </w:drawing>
          </mc:Choice>
          <mc:Fallback>
            <w:pict>
              <v:group w14:anchorId="069B475C" id="Group 127" o:spid="_x0000_s1720" style="width:474.55pt;height:16.7pt;mso-position-horizontal-relative:char;mso-position-vertical-relative:line" coordsize="949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">
                <v:group id="Group 131" o:spid="_x0000_s1721"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132" o:spid="_x0000_s1722"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" path="m,l9474,e" filled="f" strokecolor="#216c1a" strokeweight=".82pt">
                    <v:path arrowok="t" o:connecttype="custom" o:connectlocs="0,0;9474,0" o:connectangles="0,0"/>
                  </v:shape>
                </v:group>
                <v:group id="Group 128" o:spid="_x0000_s1723" style="position:absolute;left:15;top:15;width:2;height:310" coordorigin="15,15"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Freeform 130" o:spid="_x0000_s1724" style="position:absolute;left:15;top:15;width:2;height:310;visibility:visible;mso-wrap-style:square;v-text-anchor:top"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" path="m,l,310e" filled="f" strokecolor="#216c1a" strokeweight=".82pt">
                    <v:path arrowok="t" o:connecttype="custom" o:connectlocs="0,15;0,325" o:connectangles="0,0"/>
                  </v:shape>
                  <v:shape id="Text Box 129" o:spid="_x0000_s1725" type="#_x0000_t202" style="position:absolute;width:9491;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61C003C7" w14:textId="77777777" w:rsidR="00A90603" w:rsidRPr="00C20B9D" w:rsidRDefault="00A90603">
                          <w:pPr>
                            <w:spacing w:before="55"/>
                            <w:ind w:left="92"/>
                            <w:rPr>
                              <w:rFonts w:ascii="Cambria" w:eastAsia="Cambria" w:hAnsi="Cambria" w:cs="Cambria"/>
                              <w:sz w:val="20"/>
                              <w:szCs w:val="20"/>
                            </w:rPr>
                          </w:pPr>
                          <w:bookmarkStart w:id="287" w:name="8.3.2_Spreadsheet_of_Operations_Reimburs"/>
                          <w:bookmarkStart w:id="288" w:name="_bookmark82"/>
                          <w:bookmarkEnd w:id="287"/>
                          <w:bookmarkEnd w:id="288"/>
                          <w:r w:rsidRPr="00C20B9D">
                            <w:rPr>
                              <w:rFonts w:ascii="Cambria" w:hAnsi="Cambria"/>
                              <w:color w:val="10350D"/>
                              <w:sz w:val="20"/>
                            </w:rPr>
                            <w:t>8.3.2 SPREADSHEET OF OPERATIONS REIMBURSED</w:t>
                          </w:r>
                        </w:p>
                      </w:txbxContent>
                    </v:textbox>
                  </v:shape>
                </v:group>
                <w10:anchorlock/>
              </v:group>
            </w:pict>
          </mc:Fallback>
        </mc:AlternateContent>
      </w:r>
    </w:p>
    <w:p w14:paraId="39B13A27" w14:textId="5B5E32A3" w:rsidR="0060161D" w:rsidRPr="00CA02ED" w:rsidRDefault="001C2700" w:rsidP="00CA02ED">
      <w:pPr>
        <w:pStyle w:val="BodyText"/>
        <w:widowControl/>
        <w:spacing w:line="276" w:lineRule="auto"/>
        <w:ind w:left="239" w:right="237"/>
      </w:pPr>
      <w:r w:rsidRPr="00CA02ED">
        <w:t xml:space="preserve">The State Agency </w:t>
      </w:r>
      <w:r w:rsidR="00C451BE" w:rsidRPr="00CA02ED">
        <w:t xml:space="preserve">must </w:t>
      </w:r>
      <w:r w:rsidRPr="00CA02ED">
        <w:t>prepare and submit the Spreadsheet of Operations Reimbursed (</w:t>
      </w:r>
      <w:r w:rsidR="001D0170" w:rsidRPr="00CA02ED">
        <w:t>using the</w:t>
      </w:r>
      <w:r w:rsidRPr="00CA02ED">
        <w:t xml:space="preserve"> MS Excel </w:t>
      </w:r>
      <w:r w:rsidR="001D0170" w:rsidRPr="00CA02ED">
        <w:t>template provided by FSA</w:t>
      </w:r>
      <w:r w:rsidRPr="00CA02ED">
        <w:t xml:space="preserve">) to the Cost Share Program Manager within 90 days of the end of the grant period. </w:t>
      </w:r>
      <w:r w:rsidR="001D0170" w:rsidRPr="00CA02ED">
        <w:t>T</w:t>
      </w:r>
      <w:r w:rsidRPr="00CA02ED">
        <w:t xml:space="preserve">he Spreadsheet of Operations Reimbursed </w:t>
      </w:r>
      <w:r w:rsidR="001D0170" w:rsidRPr="00CA02ED">
        <w:t xml:space="preserve">will summarize the total number of applicants assisted during the grant period and </w:t>
      </w:r>
      <w:r w:rsidR="00434CE7" w:rsidRPr="00CA02ED">
        <w:t xml:space="preserve">must </w:t>
      </w:r>
      <w:r w:rsidRPr="00CA02ED">
        <w:t xml:space="preserve">include the name of </w:t>
      </w:r>
      <w:r w:rsidR="00F858C5" w:rsidRPr="00CA02ED">
        <w:t>each</w:t>
      </w:r>
      <w:r w:rsidRPr="00CA02ED">
        <w:t xml:space="preserve"> operation, the total certification expenses, and the reimbursement amount per each of the </w:t>
      </w:r>
      <w:r w:rsidR="00471B5E" w:rsidRPr="00CA02ED">
        <w:t xml:space="preserve">five </w:t>
      </w:r>
      <w:r w:rsidRPr="00CA02ED">
        <w:t>certification scopes: crops, livestock, wild crops</w:t>
      </w:r>
      <w:r w:rsidR="00F858C5" w:rsidRPr="00CA02ED">
        <w:t>,</w:t>
      </w:r>
      <w:r w:rsidRPr="00CA02ED">
        <w:t xml:space="preserve"> handling/processing</w:t>
      </w:r>
      <w:r w:rsidR="00F858C5" w:rsidRPr="00CA02ED">
        <w:t xml:space="preserve">, and </w:t>
      </w:r>
      <w:r w:rsidR="000F726C" w:rsidRPr="00CA02ED">
        <w:t>S</w:t>
      </w:r>
      <w:r w:rsidR="00F858C5" w:rsidRPr="00CA02ED">
        <w:t xml:space="preserve">tate </w:t>
      </w:r>
      <w:r w:rsidR="000F726C" w:rsidRPr="00CA02ED">
        <w:t>O</w:t>
      </w:r>
      <w:r w:rsidR="00F858C5" w:rsidRPr="00CA02ED">
        <w:t xml:space="preserve">rganic </w:t>
      </w:r>
      <w:r w:rsidR="000F726C" w:rsidRPr="00CA02ED">
        <w:t>P</w:t>
      </w:r>
      <w:r w:rsidR="00F858C5" w:rsidRPr="00CA02ED">
        <w:t>rogram fees</w:t>
      </w:r>
      <w:r w:rsidRPr="00CA02ED">
        <w:t>.</w:t>
      </w:r>
    </w:p>
    <w:p w14:paraId="5F10CC66" w14:textId="77777777" w:rsidR="0060161D" w:rsidRPr="00CA02ED" w:rsidRDefault="0060161D" w:rsidP="00CA02ED">
      <w:pPr>
        <w:widowControl/>
        <w:spacing w:before="8" w:line="276" w:lineRule="auto"/>
        <w:rPr>
          <w:rFonts w:ascii="Calibri" w:eastAsia="Calibri" w:hAnsi="Calibri" w:cs="Calibri"/>
          <w:sz w:val="20"/>
          <w:szCs w:val="20"/>
        </w:rPr>
      </w:pPr>
    </w:p>
    <w:p w14:paraId="227E43EB" w14:textId="77777777" w:rsidR="0060161D" w:rsidRPr="00CA02ED" w:rsidRDefault="00E35F47" w:rsidP="00CA02ED">
      <w:pPr>
        <w:widowControl/>
        <w:spacing w:line="276" w:lineRule="auto"/>
        <w:ind w:left="147"/>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2D41831A" wp14:editId="454F3D09">
                <wp:extent cx="6026785" cy="212090"/>
                <wp:effectExtent l="9525" t="9525" r="2540" b="6985"/>
                <wp:docPr id="126"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12090"/>
                          <a:chOff x="0" y="0"/>
                          <a:chExt cx="9491" cy="334"/>
                        </a:xfrm>
                      </wpg:grpSpPr>
                      <wpg:grpSp>
                        <wpg:cNvPr id="127" name="Group 125"/>
                        <wpg:cNvGrpSpPr>
                          <a:grpSpLocks/>
                        </wpg:cNvGrpSpPr>
                        <wpg:grpSpPr bwMode="auto">
                          <a:xfrm>
                            <a:off x="8" y="8"/>
                            <a:ext cx="9474" cy="2"/>
                            <a:chOff x="8" y="8"/>
                            <a:chExt cx="9474" cy="2"/>
                          </a:xfrm>
                        </wpg:grpSpPr>
                        <wps:wsp>
                          <wps:cNvPr id="128" name="Freeform 126"/>
                          <wps:cNvSpPr>
                            <a:spLocks/>
                          </wps:cNvSpPr>
                          <wps:spPr bwMode="auto">
                            <a:xfrm>
                              <a:off x="8" y="8"/>
                              <a:ext cx="9474" cy="2"/>
                            </a:xfrm>
                            <a:custGeom>
                              <a:avLst/>
                              <a:gdLst>
                                <a:gd name="T0" fmla="+- 0 8 8"/>
                                <a:gd name="T1" fmla="*/ T0 w 9474"/>
                                <a:gd name="T2" fmla="+- 0 9482 8"/>
                                <a:gd name="T3" fmla="*/ T2 w 9474"/>
                              </a:gdLst>
                              <a:ahLst/>
                              <a:cxnLst>
                                <a:cxn ang="0">
                                  <a:pos x="T1" y="0"/>
                                </a:cxn>
                                <a:cxn ang="0">
                                  <a:pos x="T3" y="0"/>
                                </a:cxn>
                              </a:cxnLst>
                              <a:rect l="0" t="0" r="r" b="b"/>
                              <a:pathLst>
                                <a:path w="9474">
                                  <a:moveTo>
                                    <a:pt x="0" y="0"/>
                                  </a:moveTo>
                                  <a:lnTo>
                                    <a:pt x="9474" y="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 name="Group 122"/>
                        <wpg:cNvGrpSpPr>
                          <a:grpSpLocks/>
                        </wpg:cNvGrpSpPr>
                        <wpg:grpSpPr bwMode="auto">
                          <a:xfrm>
                            <a:off x="15" y="15"/>
                            <a:ext cx="2" cy="310"/>
                            <a:chOff x="15" y="15"/>
                            <a:chExt cx="2" cy="310"/>
                          </a:xfrm>
                        </wpg:grpSpPr>
                        <wps:wsp>
                          <wps:cNvPr id="130" name="Freeform 124"/>
                          <wps:cNvSpPr>
                            <a:spLocks/>
                          </wps:cNvSpPr>
                          <wps:spPr bwMode="auto">
                            <a:xfrm>
                              <a:off x="15" y="15"/>
                              <a:ext cx="2" cy="310"/>
                            </a:xfrm>
                            <a:custGeom>
                              <a:avLst/>
                              <a:gdLst>
                                <a:gd name="T0" fmla="+- 0 15 15"/>
                                <a:gd name="T1" fmla="*/ 15 h 310"/>
                                <a:gd name="T2" fmla="+- 0 325 15"/>
                                <a:gd name="T3" fmla="*/ 325 h 310"/>
                              </a:gdLst>
                              <a:ahLst/>
                              <a:cxnLst>
                                <a:cxn ang="0">
                                  <a:pos x="0" y="T1"/>
                                </a:cxn>
                                <a:cxn ang="0">
                                  <a:pos x="0" y="T3"/>
                                </a:cxn>
                              </a:cxnLst>
                              <a:rect l="0" t="0" r="r" b="b"/>
                              <a:pathLst>
                                <a:path h="310">
                                  <a:moveTo>
                                    <a:pt x="0" y="0"/>
                                  </a:moveTo>
                                  <a:lnTo>
                                    <a:pt x="0" y="310"/>
                                  </a:lnTo>
                                </a:path>
                              </a:pathLst>
                            </a:custGeom>
                            <a:noFill/>
                            <a:ln w="10414">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Text Box 123"/>
                          <wps:cNvSpPr txBox="1">
                            <a:spLocks noChangeArrowheads="1"/>
                          </wps:cNvSpPr>
                          <wps:spPr bwMode="auto">
                            <a:xfrm>
                              <a:off x="0" y="0"/>
                              <a:ext cx="949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A68F9" w14:textId="77777777" w:rsidR="00A90603" w:rsidRPr="00C20B9D" w:rsidRDefault="00A90603">
                                <w:pPr>
                                  <w:spacing w:before="55"/>
                                  <w:ind w:left="92"/>
                                  <w:rPr>
                                    <w:rFonts w:ascii="Cambria" w:eastAsia="Cambria" w:hAnsi="Cambria" w:cs="Cambria"/>
                                    <w:sz w:val="20"/>
                                    <w:szCs w:val="20"/>
                                  </w:rPr>
                                </w:pPr>
                                <w:bookmarkStart w:id="289" w:name="8.3.3_Audit_Reports"/>
                                <w:bookmarkStart w:id="290" w:name="_bookmark83"/>
                                <w:bookmarkEnd w:id="289"/>
                                <w:bookmarkEnd w:id="290"/>
                                <w:r w:rsidRPr="00C20B9D">
                                  <w:rPr>
                                    <w:rFonts w:ascii="Cambria" w:hAnsi="Cambria"/>
                                    <w:color w:val="10350D"/>
                                    <w:sz w:val="20"/>
                                  </w:rPr>
                                  <w:t>8.3.3 AUDIT REPORTS</w:t>
                                </w:r>
                              </w:p>
                            </w:txbxContent>
                          </wps:txbx>
                          <wps:bodyPr rot="0" vert="horz" wrap="square" lIns="0" tIns="0" rIns="0" bIns="0" anchor="t" anchorCtr="0" upright="1">
                            <a:noAutofit/>
                          </wps:bodyPr>
                        </wps:wsp>
                      </wpg:grpSp>
                    </wpg:wgp>
                  </a:graphicData>
                </a:graphic>
              </wp:inline>
            </w:drawing>
          </mc:Choice>
          <mc:Fallback>
            <w:pict>
              <v:group w14:anchorId="2D41831A" id="Group 121" o:spid="_x0000_s1726" style="width:474.55pt;height:16.7pt;mso-position-horizontal-relative:char;mso-position-vertical-relative:line" coordsize="949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">
                <v:group id="Group 125" o:spid="_x0000_s1727" style="position:absolute;left:8;top:8;width:9474;height:2" coordorigin="8,8"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126" o:spid="_x0000_s1728" style="position:absolute;left:8;top:8;width:9474;height:2;visibility:visible;mso-wrap-style:square;v-text-anchor:top" coordsize="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" path="m,l9474,e" filled="f" strokecolor="#216c1a" strokeweight=".82pt">
                    <v:path arrowok="t" o:connecttype="custom" o:connectlocs="0,0;9474,0" o:connectangles="0,0"/>
                  </v:shape>
                </v:group>
                <v:group id="Group 122" o:spid="_x0000_s1729" style="position:absolute;left:15;top:15;width:2;height:310" coordorigin="15,15"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124" o:spid="_x0000_s1730" style="position:absolute;left:15;top:15;width:2;height:310;visibility:visible;mso-wrap-style:square;v-text-anchor:top" coordsize="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" path="m,l,310e" filled="f" strokecolor="#216c1a" strokeweight=".82pt">
                    <v:path arrowok="t" o:connecttype="custom" o:connectlocs="0,15;0,325" o:connectangles="0,0"/>
                  </v:shape>
                  <v:shape id="Text Box 123" o:spid="_x0000_s1731" type="#_x0000_t202" style="position:absolute;width:9491;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102A68F9" w14:textId="77777777" w:rsidR="00A90603" w:rsidRPr="00C20B9D" w:rsidRDefault="00A90603">
                          <w:pPr>
                            <w:spacing w:before="55"/>
                            <w:ind w:left="92"/>
                            <w:rPr>
                              <w:rFonts w:ascii="Cambria" w:eastAsia="Cambria" w:hAnsi="Cambria" w:cs="Cambria"/>
                              <w:sz w:val="20"/>
                              <w:szCs w:val="20"/>
                            </w:rPr>
                          </w:pPr>
                          <w:bookmarkStart w:id="291" w:name="8.3.3_Audit_Reports"/>
                          <w:bookmarkStart w:id="292" w:name="_bookmark83"/>
                          <w:bookmarkEnd w:id="291"/>
                          <w:bookmarkEnd w:id="292"/>
                          <w:r w:rsidRPr="00C20B9D">
                            <w:rPr>
                              <w:rFonts w:ascii="Cambria" w:hAnsi="Cambria"/>
                              <w:color w:val="10350D"/>
                              <w:sz w:val="20"/>
                            </w:rPr>
                            <w:t>8.3.3 AUDIT REPORTS</w:t>
                          </w:r>
                        </w:p>
                      </w:txbxContent>
                    </v:textbox>
                  </v:shape>
                </v:group>
                <w10:anchorlock/>
              </v:group>
            </w:pict>
          </mc:Fallback>
        </mc:AlternateContent>
      </w:r>
    </w:p>
    <w:p w14:paraId="61004032" w14:textId="3147EBE9" w:rsidR="0060161D" w:rsidRPr="00CA02ED" w:rsidRDefault="001C2700" w:rsidP="00CA02ED">
      <w:pPr>
        <w:pStyle w:val="BodyText"/>
        <w:widowControl/>
        <w:spacing w:line="276" w:lineRule="auto"/>
        <w:ind w:left="239" w:right="255"/>
      </w:pPr>
      <w:r w:rsidRPr="00CA02ED">
        <w:t>The State Agency is accountable for conducting an annual financial audit of the expenditures of all OCCSP funds. The State Agency can fulfill this requirement through the Single Audit Act (A-133) or a program-specific audit in</w:t>
      </w:r>
      <w:r w:rsidR="001E59CC" w:rsidRPr="00CA02ED">
        <w:t xml:space="preserve"> </w:t>
      </w:r>
      <w:r w:rsidRPr="00CA02ED">
        <w:t xml:space="preserve">accordance with 7 CFR </w:t>
      </w:r>
      <w:r w:rsidR="003F0BFA" w:rsidRPr="00CA02ED">
        <w:t>200 subpart F</w:t>
      </w:r>
      <w:r w:rsidRPr="00CA02ED">
        <w:t xml:space="preserve">, “Audit </w:t>
      </w:r>
      <w:r w:rsidR="003F0BFA" w:rsidRPr="00CA02ED">
        <w:t>Requirements</w:t>
      </w:r>
      <w:r w:rsidRPr="00CA02ED">
        <w:t>.” The Program Specific Audit Report is due to the Cost Share Program Manager within 30 days of the completion of the audit.</w:t>
      </w:r>
    </w:p>
    <w:p w14:paraId="49E806E0" w14:textId="77777777" w:rsidR="002457B5" w:rsidRPr="00CA02ED" w:rsidRDefault="002457B5" w:rsidP="00CA02ED">
      <w:pPr>
        <w:pStyle w:val="BodyText"/>
        <w:widowControl/>
        <w:spacing w:line="276" w:lineRule="auto"/>
        <w:ind w:left="239" w:right="255"/>
      </w:pPr>
    </w:p>
    <w:p w14:paraId="137F5BA9"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0BE54BC7" wp14:editId="7698CC09">
                <wp:extent cx="6097270" cy="266065"/>
                <wp:effectExtent l="0" t="0" r="8255" b="635"/>
                <wp:docPr id="114"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66065"/>
                          <a:chOff x="0" y="0"/>
                          <a:chExt cx="9602" cy="419"/>
                        </a:xfrm>
                      </wpg:grpSpPr>
                      <wpg:grpSp>
                        <wpg:cNvPr id="115" name="Group 119"/>
                        <wpg:cNvGrpSpPr>
                          <a:grpSpLocks/>
                        </wpg:cNvGrpSpPr>
                        <wpg:grpSpPr bwMode="auto">
                          <a:xfrm>
                            <a:off x="91" y="61"/>
                            <a:ext cx="9420" cy="297"/>
                            <a:chOff x="91" y="61"/>
                            <a:chExt cx="9420" cy="297"/>
                          </a:xfrm>
                        </wpg:grpSpPr>
                        <wps:wsp>
                          <wps:cNvPr id="116" name="Freeform 120"/>
                          <wps:cNvSpPr>
                            <a:spLocks/>
                          </wps:cNvSpPr>
                          <wps:spPr bwMode="auto">
                            <a:xfrm>
                              <a:off x="91" y="61"/>
                              <a:ext cx="9420" cy="297"/>
                            </a:xfrm>
                            <a:custGeom>
                              <a:avLst/>
                              <a:gdLst>
                                <a:gd name="T0" fmla="+- 0 91 91"/>
                                <a:gd name="T1" fmla="*/ T0 w 9420"/>
                                <a:gd name="T2" fmla="+- 0 357 61"/>
                                <a:gd name="T3" fmla="*/ 357 h 297"/>
                                <a:gd name="T4" fmla="+- 0 9511 91"/>
                                <a:gd name="T5" fmla="*/ T4 w 9420"/>
                                <a:gd name="T6" fmla="+- 0 357 61"/>
                                <a:gd name="T7" fmla="*/ 357 h 297"/>
                                <a:gd name="T8" fmla="+- 0 9511 91"/>
                                <a:gd name="T9" fmla="*/ T8 w 9420"/>
                                <a:gd name="T10" fmla="+- 0 61 61"/>
                                <a:gd name="T11" fmla="*/ 61 h 297"/>
                                <a:gd name="T12" fmla="+- 0 91 91"/>
                                <a:gd name="T13" fmla="*/ T12 w 9420"/>
                                <a:gd name="T14" fmla="+- 0 61 61"/>
                                <a:gd name="T15" fmla="*/ 61 h 297"/>
                                <a:gd name="T16" fmla="+- 0 91 91"/>
                                <a:gd name="T17" fmla="*/ T16 w 9420"/>
                                <a:gd name="T18" fmla="+- 0 357 61"/>
                                <a:gd name="T19" fmla="*/ 357 h 297"/>
                              </a:gdLst>
                              <a:ahLst/>
                              <a:cxnLst>
                                <a:cxn ang="0">
                                  <a:pos x="T1" y="T3"/>
                                </a:cxn>
                                <a:cxn ang="0">
                                  <a:pos x="T5" y="T7"/>
                                </a:cxn>
                                <a:cxn ang="0">
                                  <a:pos x="T9" y="T11"/>
                                </a:cxn>
                                <a:cxn ang="0">
                                  <a:pos x="T13" y="T15"/>
                                </a:cxn>
                                <a:cxn ang="0">
                                  <a:pos x="T17" y="T19"/>
                                </a:cxn>
                              </a:cxnLst>
                              <a:rect l="0" t="0" r="r" b="b"/>
                              <a:pathLst>
                                <a:path w="9420" h="297">
                                  <a:moveTo>
                                    <a:pt x="0" y="296"/>
                                  </a:moveTo>
                                  <a:lnTo>
                                    <a:pt x="9420" y="296"/>
                                  </a:lnTo>
                                  <a:lnTo>
                                    <a:pt x="9420" y="0"/>
                                  </a:lnTo>
                                  <a:lnTo>
                                    <a:pt x="0" y="0"/>
                                  </a:lnTo>
                                  <a:lnTo>
                                    <a:pt x="0" y="296"/>
                                  </a:lnTo>
                                  <a:close/>
                                </a:path>
                              </a:pathLst>
                            </a:custGeom>
                            <a:solidFill>
                              <a:srgbClr val="216C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 name="Group 117"/>
                        <wpg:cNvGrpSpPr>
                          <a:grpSpLocks/>
                        </wpg:cNvGrpSpPr>
                        <wpg:grpSpPr bwMode="auto">
                          <a:xfrm>
                            <a:off x="31" y="31"/>
                            <a:ext cx="9540" cy="2"/>
                            <a:chOff x="31" y="31"/>
                            <a:chExt cx="9540" cy="2"/>
                          </a:xfrm>
                        </wpg:grpSpPr>
                        <wps:wsp>
                          <wps:cNvPr id="118" name="Freeform 118"/>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 name="Group 115"/>
                        <wpg:cNvGrpSpPr>
                          <a:grpSpLocks/>
                        </wpg:cNvGrpSpPr>
                        <wpg:grpSpPr bwMode="auto">
                          <a:xfrm>
                            <a:off x="31" y="387"/>
                            <a:ext cx="9540" cy="2"/>
                            <a:chOff x="31" y="387"/>
                            <a:chExt cx="9540" cy="2"/>
                          </a:xfrm>
                        </wpg:grpSpPr>
                        <wps:wsp>
                          <wps:cNvPr id="120" name="Freeform 116"/>
                          <wps:cNvSpPr>
                            <a:spLocks/>
                          </wps:cNvSpPr>
                          <wps:spPr bwMode="auto">
                            <a:xfrm>
                              <a:off x="31" y="387"/>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 name="Group 113"/>
                        <wpg:cNvGrpSpPr>
                          <a:grpSpLocks/>
                        </wpg:cNvGrpSpPr>
                        <wpg:grpSpPr bwMode="auto">
                          <a:xfrm>
                            <a:off x="61" y="61"/>
                            <a:ext cx="2" cy="297"/>
                            <a:chOff x="61" y="61"/>
                            <a:chExt cx="2" cy="297"/>
                          </a:xfrm>
                        </wpg:grpSpPr>
                        <wps:wsp>
                          <wps:cNvPr id="122" name="Freeform 114"/>
                          <wps:cNvSpPr>
                            <a:spLocks/>
                          </wps:cNvSpPr>
                          <wps:spPr bwMode="auto">
                            <a:xfrm>
                              <a:off x="6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 name="Group 110"/>
                        <wpg:cNvGrpSpPr>
                          <a:grpSpLocks/>
                        </wpg:cNvGrpSpPr>
                        <wpg:grpSpPr bwMode="auto">
                          <a:xfrm>
                            <a:off x="9541" y="61"/>
                            <a:ext cx="2" cy="297"/>
                            <a:chOff x="9541" y="61"/>
                            <a:chExt cx="2" cy="297"/>
                          </a:xfrm>
                        </wpg:grpSpPr>
                        <wps:wsp>
                          <wps:cNvPr id="124" name="Freeform 112"/>
                          <wps:cNvSpPr>
                            <a:spLocks/>
                          </wps:cNvSpPr>
                          <wps:spPr bwMode="auto">
                            <a:xfrm>
                              <a:off x="954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Text Box 111"/>
                          <wps:cNvSpPr txBox="1">
                            <a:spLocks noChangeArrowheads="1"/>
                          </wps:cNvSpPr>
                          <wps:spPr bwMode="auto">
                            <a:xfrm>
                              <a:off x="30" y="0"/>
                              <a:ext cx="9542"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CE0FC" w14:textId="77777777" w:rsidR="00A90603" w:rsidRPr="00C20B9D" w:rsidRDefault="00A90603">
                                <w:pPr>
                                  <w:spacing w:before="60"/>
                                  <w:ind w:left="90"/>
                                  <w:rPr>
                                    <w:rFonts w:ascii="Cambria" w:eastAsia="Cambria" w:hAnsi="Cambria" w:cs="Cambria"/>
                                  </w:rPr>
                                </w:pPr>
                                <w:bookmarkStart w:id="293" w:name="9.0_Other_Information"/>
                                <w:bookmarkStart w:id="294" w:name="_bookmark84"/>
                                <w:bookmarkEnd w:id="293"/>
                                <w:bookmarkEnd w:id="294"/>
                                <w:r w:rsidRPr="00C20B9D">
                                  <w:rPr>
                                    <w:rFonts w:ascii="Cambria" w:hAnsi="Cambria"/>
                                    <w:b/>
                                    <w:color w:val="FFFFFF"/>
                                  </w:rPr>
                                  <w:t>9.0 OTHER INFORMATION</w:t>
                                </w:r>
                              </w:p>
                            </w:txbxContent>
                          </wps:txbx>
                          <wps:bodyPr rot="0" vert="horz" wrap="square" lIns="0" tIns="0" rIns="0" bIns="0" anchor="t" anchorCtr="0" upright="1">
                            <a:noAutofit/>
                          </wps:bodyPr>
                        </wps:wsp>
                      </wpg:grpSp>
                    </wpg:wgp>
                  </a:graphicData>
                </a:graphic>
              </wp:inline>
            </w:drawing>
          </mc:Choice>
          <mc:Fallback>
            <w:pict>
              <v:group w14:anchorId="0BE54BC7" id="Group 109" o:spid="_x0000_s1732" style="width:480.1pt;height:20.95pt;mso-position-horizontal-relative:char;mso-position-vertical-relative:line" coordsize="960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">
                <v:group id="Group 119" o:spid="_x0000_s1733" style="position:absolute;left:91;top:61;width:9420;height:297" coordorigin="91,61"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120" o:spid="_x0000_s1734" style="position:absolute;left:91;top:61;width:9420;height:297;visibility:visible;mso-wrap-style:square;v-text-anchor:top"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" path="m,296r9420,l9420,,,,,296xe" fillcolor="#216c1a" stroked="f">
                    <v:path arrowok="t" o:connecttype="custom" o:connectlocs="0,357;9420,357;9420,61;0,61;0,357" o:connectangles="0,0,0,0,0"/>
                  </v:shape>
                </v:group>
                <v:group id="Group 117" o:spid="_x0000_s1735"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18" o:spid="_x0000_s1736"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" path="m,l9540,e" filled="f" strokecolor="#216c1a" strokeweight="3.1pt">
                    <v:path arrowok="t" o:connecttype="custom" o:connectlocs="0,0;9540,0" o:connectangles="0,0"/>
                  </v:shape>
                </v:group>
                <v:group id="Group 115" o:spid="_x0000_s1737" style="position:absolute;left:31;top:387;width:9540;height:2" coordorigin="31,387"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Freeform 116" o:spid="_x0000_s1738" style="position:absolute;left:31;top:387;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" path="m,l9540,e" filled="f" strokecolor="#216c1a" strokeweight="3.1pt">
                    <v:path arrowok="t" o:connecttype="custom" o:connectlocs="0,0;9540,0" o:connectangles="0,0"/>
                  </v:shape>
                </v:group>
                <v:group id="Group 113" o:spid="_x0000_s1739" style="position:absolute;left:61;top:61;width:2;height:297" coordorigin="6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114" o:spid="_x0000_s1740" style="position:absolute;left:6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" path="m,l,296e" filled="f" strokecolor="#216c1a" strokeweight="3.1pt">
                    <v:path arrowok="t" o:connecttype="custom" o:connectlocs="0,61;0,357" o:connectangles="0,0"/>
                  </v:shape>
                </v:group>
                <v:group id="Group 110" o:spid="_x0000_s1741" style="position:absolute;left:9541;top:61;width:2;height:297" coordorigin="954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112" o:spid="_x0000_s1742" style="position:absolute;left:954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" path="m,l,296e" filled="f" strokecolor="#216c1a" strokeweight="3.1pt">
                    <v:path arrowok="t" o:connecttype="custom" o:connectlocs="0,61;0,357" o:connectangles="0,0"/>
                  </v:shape>
                  <v:shape id="Text Box 111" o:spid="_x0000_s1743" type="#_x0000_t202" style="position:absolute;left:30;width:9542;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00ECE0FC" w14:textId="77777777" w:rsidR="00A90603" w:rsidRPr="00C20B9D" w:rsidRDefault="00A90603">
                          <w:pPr>
                            <w:spacing w:before="60"/>
                            <w:ind w:left="90"/>
                            <w:rPr>
                              <w:rFonts w:ascii="Cambria" w:eastAsia="Cambria" w:hAnsi="Cambria" w:cs="Cambria"/>
                            </w:rPr>
                          </w:pPr>
                          <w:bookmarkStart w:id="295" w:name="9.0_Other_Information"/>
                          <w:bookmarkStart w:id="296" w:name="_bookmark84"/>
                          <w:bookmarkEnd w:id="295"/>
                          <w:bookmarkEnd w:id="296"/>
                          <w:r w:rsidRPr="00C20B9D">
                            <w:rPr>
                              <w:rFonts w:ascii="Cambria" w:hAnsi="Cambria"/>
                              <w:b/>
                              <w:color w:val="FFFFFF"/>
                            </w:rPr>
                            <w:t>9.0 OTHER INFORMATION</w:t>
                          </w:r>
                        </w:p>
                      </w:txbxContent>
                    </v:textbox>
                  </v:shape>
                </v:group>
                <w10:anchorlock/>
              </v:group>
            </w:pict>
          </mc:Fallback>
        </mc:AlternateContent>
      </w:r>
    </w:p>
    <w:p w14:paraId="17EC2861" w14:textId="77777777" w:rsidR="0060161D" w:rsidRPr="00CA02ED" w:rsidRDefault="0060161D" w:rsidP="00CA02ED">
      <w:pPr>
        <w:widowControl/>
        <w:spacing w:before="8" w:line="276" w:lineRule="auto"/>
        <w:rPr>
          <w:rFonts w:ascii="Calibri" w:eastAsia="Calibri" w:hAnsi="Calibri" w:cs="Calibri"/>
          <w:sz w:val="20"/>
          <w:szCs w:val="20"/>
        </w:rPr>
      </w:pPr>
    </w:p>
    <w:p w14:paraId="59D5DDBD"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5ED85EB1" wp14:editId="2DB59C05">
                <wp:extent cx="6097270" cy="248920"/>
                <wp:effectExtent l="0" t="0" r="8255" b="8255"/>
                <wp:docPr id="102"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103" name="Group 107"/>
                        <wpg:cNvGrpSpPr>
                          <a:grpSpLocks/>
                        </wpg:cNvGrpSpPr>
                        <wpg:grpSpPr bwMode="auto">
                          <a:xfrm>
                            <a:off x="91" y="61"/>
                            <a:ext cx="9420" cy="270"/>
                            <a:chOff x="91" y="61"/>
                            <a:chExt cx="9420" cy="270"/>
                          </a:xfrm>
                        </wpg:grpSpPr>
                        <wps:wsp>
                          <wps:cNvPr id="104" name="Freeform 108"/>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 name="Group 105"/>
                        <wpg:cNvGrpSpPr>
                          <a:grpSpLocks/>
                        </wpg:cNvGrpSpPr>
                        <wpg:grpSpPr bwMode="auto">
                          <a:xfrm>
                            <a:off x="31" y="31"/>
                            <a:ext cx="9540" cy="2"/>
                            <a:chOff x="31" y="31"/>
                            <a:chExt cx="9540" cy="2"/>
                          </a:xfrm>
                        </wpg:grpSpPr>
                        <wps:wsp>
                          <wps:cNvPr id="106" name="Freeform 106"/>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103"/>
                        <wpg:cNvGrpSpPr>
                          <a:grpSpLocks/>
                        </wpg:cNvGrpSpPr>
                        <wpg:grpSpPr bwMode="auto">
                          <a:xfrm>
                            <a:off x="31" y="361"/>
                            <a:ext cx="9540" cy="2"/>
                            <a:chOff x="31" y="361"/>
                            <a:chExt cx="9540" cy="2"/>
                          </a:xfrm>
                        </wpg:grpSpPr>
                        <wps:wsp>
                          <wps:cNvPr id="108" name="Freeform 104"/>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 name="Group 101"/>
                        <wpg:cNvGrpSpPr>
                          <a:grpSpLocks/>
                        </wpg:cNvGrpSpPr>
                        <wpg:grpSpPr bwMode="auto">
                          <a:xfrm>
                            <a:off x="61" y="61"/>
                            <a:ext cx="2" cy="270"/>
                            <a:chOff x="61" y="61"/>
                            <a:chExt cx="2" cy="270"/>
                          </a:xfrm>
                        </wpg:grpSpPr>
                        <wps:wsp>
                          <wps:cNvPr id="110" name="Freeform 102"/>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 name="Group 98"/>
                        <wpg:cNvGrpSpPr>
                          <a:grpSpLocks/>
                        </wpg:cNvGrpSpPr>
                        <wpg:grpSpPr bwMode="auto">
                          <a:xfrm>
                            <a:off x="9541" y="61"/>
                            <a:ext cx="2" cy="270"/>
                            <a:chOff x="9541" y="61"/>
                            <a:chExt cx="2" cy="270"/>
                          </a:xfrm>
                        </wpg:grpSpPr>
                        <wps:wsp>
                          <wps:cNvPr id="112" name="Freeform 100"/>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Text Box 99"/>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F3015" w14:textId="77777777" w:rsidR="00A90603" w:rsidRPr="00C20B9D" w:rsidRDefault="00A90603">
                                <w:pPr>
                                  <w:spacing w:before="60"/>
                                  <w:ind w:left="90"/>
                                  <w:rPr>
                                    <w:rFonts w:ascii="Cambria" w:eastAsia="Cambria" w:hAnsi="Cambria" w:cs="Cambria"/>
                                    <w:sz w:val="20"/>
                                    <w:szCs w:val="20"/>
                                  </w:rPr>
                                </w:pPr>
                                <w:bookmarkStart w:id="297" w:name="9.1_record_retention"/>
                                <w:bookmarkStart w:id="298" w:name="_bookmark85"/>
                                <w:bookmarkEnd w:id="297"/>
                                <w:bookmarkEnd w:id="298"/>
                                <w:r w:rsidRPr="00C20B9D">
                                  <w:rPr>
                                    <w:rFonts w:ascii="Cambria" w:hAnsi="Cambria"/>
                                    <w:sz w:val="20"/>
                                  </w:rPr>
                                  <w:t>9.1 RECORD RETENTION</w:t>
                                </w:r>
                              </w:p>
                            </w:txbxContent>
                          </wps:txbx>
                          <wps:bodyPr rot="0" vert="horz" wrap="square" lIns="0" tIns="0" rIns="0" bIns="0" anchor="t" anchorCtr="0" upright="1">
                            <a:noAutofit/>
                          </wps:bodyPr>
                        </wps:wsp>
                      </wpg:grpSp>
                    </wpg:wgp>
                  </a:graphicData>
                </a:graphic>
              </wp:inline>
            </w:drawing>
          </mc:Choice>
          <mc:Fallback>
            <w:pict>
              <v:group w14:anchorId="5ED85EB1" id="Group 97" o:spid="_x0000_s1744"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">
                <v:group id="Group 107" o:spid="_x0000_s1745"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108" o:spid="_x0000_s1746"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" path="m,270r9420,l9420,,,,,270xe" fillcolor="#c5f0c2" stroked="f">
                    <v:path arrowok="t" o:connecttype="custom" o:connectlocs="0,331;9420,331;9420,61;0,61;0,331" o:connectangles="0,0,0,0,0"/>
                  </v:shape>
                </v:group>
                <v:group id="Group 105" o:spid="_x0000_s1747"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106" o:spid="_x0000_s1748"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" path="m,l9540,e" filled="f" strokecolor="#c5f0c2" strokeweight="3.1pt">
                    <v:path arrowok="t" o:connecttype="custom" o:connectlocs="0,0;9540,0" o:connectangles="0,0"/>
                  </v:shape>
                </v:group>
                <v:group id="Group 103" o:spid="_x0000_s1749"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104" o:spid="_x0000_s1750"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" path="m,l9540,e" filled="f" strokecolor="#c5f0c2" strokeweight="3.1pt">
                    <v:path arrowok="t" o:connecttype="custom" o:connectlocs="0,0;9540,0" o:connectangles="0,0"/>
                  </v:shape>
                </v:group>
                <v:group id="Group 101" o:spid="_x0000_s1751"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Freeform 102" o:spid="_x0000_s1752"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" path="m,l,270e" filled="f" strokecolor="#c5f0c2" strokeweight="3.1pt">
                    <v:path arrowok="t" o:connecttype="custom" o:connectlocs="0,61;0,331" o:connectangles="0,0"/>
                  </v:shape>
                </v:group>
                <v:group id="Group 98" o:spid="_x0000_s1753"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100" o:spid="_x0000_s1754"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" path="m,l,270e" filled="f" strokecolor="#c5f0c2" strokeweight="3.1pt">
                    <v:path arrowok="t" o:connecttype="custom" o:connectlocs="0,61;0,331" o:connectangles="0,0"/>
                  </v:shape>
                  <v:shape id="Text Box 99" o:spid="_x0000_s1755"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32DF3015" w14:textId="77777777" w:rsidR="00A90603" w:rsidRPr="00C20B9D" w:rsidRDefault="00A90603">
                          <w:pPr>
                            <w:spacing w:before="60"/>
                            <w:ind w:left="90"/>
                            <w:rPr>
                              <w:rFonts w:ascii="Cambria" w:eastAsia="Cambria" w:hAnsi="Cambria" w:cs="Cambria"/>
                              <w:sz w:val="20"/>
                              <w:szCs w:val="20"/>
                            </w:rPr>
                          </w:pPr>
                          <w:bookmarkStart w:id="299" w:name="9.1_record_retention"/>
                          <w:bookmarkStart w:id="300" w:name="_bookmark85"/>
                          <w:bookmarkEnd w:id="299"/>
                          <w:bookmarkEnd w:id="300"/>
                          <w:r w:rsidRPr="00C20B9D">
                            <w:rPr>
                              <w:rFonts w:ascii="Cambria" w:hAnsi="Cambria"/>
                              <w:sz w:val="20"/>
                            </w:rPr>
                            <w:t>9.1 RECORD RETENTION</w:t>
                          </w:r>
                        </w:p>
                      </w:txbxContent>
                    </v:textbox>
                  </v:shape>
                </v:group>
                <w10:anchorlock/>
              </v:group>
            </w:pict>
          </mc:Fallback>
        </mc:AlternateContent>
      </w:r>
    </w:p>
    <w:p w14:paraId="7CA886F4" w14:textId="47C981EA" w:rsidR="0060161D" w:rsidRPr="00CA02ED" w:rsidRDefault="001C2700" w:rsidP="00CA02ED">
      <w:pPr>
        <w:pStyle w:val="BodyText"/>
        <w:widowControl/>
        <w:spacing w:before="117" w:line="276" w:lineRule="auto"/>
        <w:ind w:left="239" w:right="238"/>
      </w:pPr>
      <w:r w:rsidRPr="00CA02ED">
        <w:t xml:space="preserve">In accordance with the Federal regulations (7 CFR § </w:t>
      </w:r>
      <w:r w:rsidR="003F0BFA" w:rsidRPr="00CA02ED">
        <w:t>200.333</w:t>
      </w:r>
      <w:r w:rsidRPr="00CA02ED">
        <w:t xml:space="preserve">), grantees </w:t>
      </w:r>
      <w:r w:rsidR="00C451BE" w:rsidRPr="00CA02ED">
        <w:t xml:space="preserve">must </w:t>
      </w:r>
      <w:r w:rsidRPr="00CA02ED">
        <w:t>retain all records relating to the grant for a period of 3 years. The record retention period starts after the Final Financial Report is submitted to the Cost Share Program Manager or after final resolution of an audit finding or litigation, whichever is later. Electronic record retention is acceptable.</w:t>
      </w:r>
    </w:p>
    <w:p w14:paraId="684E4309" w14:textId="77777777" w:rsidR="0060161D" w:rsidRPr="00CA02ED" w:rsidRDefault="0060161D" w:rsidP="00CA02ED">
      <w:pPr>
        <w:widowControl/>
        <w:spacing w:before="11" w:line="276" w:lineRule="auto"/>
        <w:rPr>
          <w:rFonts w:ascii="Calibri" w:eastAsia="Calibri" w:hAnsi="Calibri" w:cs="Calibri"/>
          <w:sz w:val="20"/>
          <w:szCs w:val="20"/>
        </w:rPr>
      </w:pPr>
    </w:p>
    <w:p w14:paraId="1D6EAEFA"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2B2F3EFD" wp14:editId="4E903B36">
                <wp:extent cx="6097270" cy="248285"/>
                <wp:effectExtent l="0" t="0" r="8255" b="8890"/>
                <wp:docPr id="9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285"/>
                          <a:chOff x="0" y="0"/>
                          <a:chExt cx="9602" cy="391"/>
                        </a:xfrm>
                      </wpg:grpSpPr>
                      <wpg:grpSp>
                        <wpg:cNvPr id="91" name="Group 95"/>
                        <wpg:cNvGrpSpPr>
                          <a:grpSpLocks/>
                        </wpg:cNvGrpSpPr>
                        <wpg:grpSpPr bwMode="auto">
                          <a:xfrm>
                            <a:off x="91" y="61"/>
                            <a:ext cx="9420" cy="269"/>
                            <a:chOff x="91" y="61"/>
                            <a:chExt cx="9420" cy="269"/>
                          </a:xfrm>
                        </wpg:grpSpPr>
                        <wps:wsp>
                          <wps:cNvPr id="92" name="Freeform 96"/>
                          <wps:cNvSpPr>
                            <a:spLocks/>
                          </wps:cNvSpPr>
                          <wps:spPr bwMode="auto">
                            <a:xfrm>
                              <a:off x="91" y="61"/>
                              <a:ext cx="9420" cy="269"/>
                            </a:xfrm>
                            <a:custGeom>
                              <a:avLst/>
                              <a:gdLst>
                                <a:gd name="T0" fmla="+- 0 91 91"/>
                                <a:gd name="T1" fmla="*/ T0 w 9420"/>
                                <a:gd name="T2" fmla="+- 0 330 61"/>
                                <a:gd name="T3" fmla="*/ 330 h 269"/>
                                <a:gd name="T4" fmla="+- 0 9511 91"/>
                                <a:gd name="T5" fmla="*/ T4 w 9420"/>
                                <a:gd name="T6" fmla="+- 0 330 61"/>
                                <a:gd name="T7" fmla="*/ 330 h 269"/>
                                <a:gd name="T8" fmla="+- 0 9511 91"/>
                                <a:gd name="T9" fmla="*/ T8 w 9420"/>
                                <a:gd name="T10" fmla="+- 0 61 61"/>
                                <a:gd name="T11" fmla="*/ 61 h 269"/>
                                <a:gd name="T12" fmla="+- 0 91 91"/>
                                <a:gd name="T13" fmla="*/ T12 w 9420"/>
                                <a:gd name="T14" fmla="+- 0 61 61"/>
                                <a:gd name="T15" fmla="*/ 61 h 269"/>
                                <a:gd name="T16" fmla="+- 0 91 91"/>
                                <a:gd name="T17" fmla="*/ T16 w 9420"/>
                                <a:gd name="T18" fmla="+- 0 330 61"/>
                                <a:gd name="T19" fmla="*/ 330 h 269"/>
                              </a:gdLst>
                              <a:ahLst/>
                              <a:cxnLst>
                                <a:cxn ang="0">
                                  <a:pos x="T1" y="T3"/>
                                </a:cxn>
                                <a:cxn ang="0">
                                  <a:pos x="T5" y="T7"/>
                                </a:cxn>
                                <a:cxn ang="0">
                                  <a:pos x="T9" y="T11"/>
                                </a:cxn>
                                <a:cxn ang="0">
                                  <a:pos x="T13" y="T15"/>
                                </a:cxn>
                                <a:cxn ang="0">
                                  <a:pos x="T17" y="T19"/>
                                </a:cxn>
                              </a:cxnLst>
                              <a:rect l="0" t="0" r="r" b="b"/>
                              <a:pathLst>
                                <a:path w="9420" h="269">
                                  <a:moveTo>
                                    <a:pt x="0" y="269"/>
                                  </a:moveTo>
                                  <a:lnTo>
                                    <a:pt x="9420" y="269"/>
                                  </a:lnTo>
                                  <a:lnTo>
                                    <a:pt x="9420" y="0"/>
                                  </a:lnTo>
                                  <a:lnTo>
                                    <a:pt x="0" y="0"/>
                                  </a:lnTo>
                                  <a:lnTo>
                                    <a:pt x="0" y="269"/>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3" name="Group 93"/>
                        <wpg:cNvGrpSpPr>
                          <a:grpSpLocks/>
                        </wpg:cNvGrpSpPr>
                        <wpg:grpSpPr bwMode="auto">
                          <a:xfrm>
                            <a:off x="31" y="31"/>
                            <a:ext cx="9540" cy="2"/>
                            <a:chOff x="31" y="31"/>
                            <a:chExt cx="9540" cy="2"/>
                          </a:xfrm>
                        </wpg:grpSpPr>
                        <wps:wsp>
                          <wps:cNvPr id="94" name="Freeform 94"/>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91"/>
                        <wpg:cNvGrpSpPr>
                          <a:grpSpLocks/>
                        </wpg:cNvGrpSpPr>
                        <wpg:grpSpPr bwMode="auto">
                          <a:xfrm>
                            <a:off x="31" y="360"/>
                            <a:ext cx="9540" cy="2"/>
                            <a:chOff x="31" y="360"/>
                            <a:chExt cx="9540" cy="2"/>
                          </a:xfrm>
                        </wpg:grpSpPr>
                        <wps:wsp>
                          <wps:cNvPr id="96" name="Freeform 92"/>
                          <wps:cNvSpPr>
                            <a:spLocks/>
                          </wps:cNvSpPr>
                          <wps:spPr bwMode="auto">
                            <a:xfrm>
                              <a:off x="31" y="360"/>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89"/>
                        <wpg:cNvGrpSpPr>
                          <a:grpSpLocks/>
                        </wpg:cNvGrpSpPr>
                        <wpg:grpSpPr bwMode="auto">
                          <a:xfrm>
                            <a:off x="61" y="61"/>
                            <a:ext cx="2" cy="269"/>
                            <a:chOff x="61" y="61"/>
                            <a:chExt cx="2" cy="269"/>
                          </a:xfrm>
                        </wpg:grpSpPr>
                        <wps:wsp>
                          <wps:cNvPr id="98" name="Freeform 90"/>
                          <wps:cNvSpPr>
                            <a:spLocks/>
                          </wps:cNvSpPr>
                          <wps:spPr bwMode="auto">
                            <a:xfrm>
                              <a:off x="6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86"/>
                        <wpg:cNvGrpSpPr>
                          <a:grpSpLocks/>
                        </wpg:cNvGrpSpPr>
                        <wpg:grpSpPr bwMode="auto">
                          <a:xfrm>
                            <a:off x="9541" y="61"/>
                            <a:ext cx="2" cy="269"/>
                            <a:chOff x="9541" y="61"/>
                            <a:chExt cx="2" cy="269"/>
                          </a:xfrm>
                        </wpg:grpSpPr>
                        <wps:wsp>
                          <wps:cNvPr id="100" name="Freeform 88"/>
                          <wps:cNvSpPr>
                            <a:spLocks/>
                          </wps:cNvSpPr>
                          <wps:spPr bwMode="auto">
                            <a:xfrm>
                              <a:off x="954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Text Box 87"/>
                          <wps:cNvSpPr txBox="1">
                            <a:spLocks noChangeArrowheads="1"/>
                          </wps:cNvSpPr>
                          <wps:spPr bwMode="auto">
                            <a:xfrm>
                              <a:off x="30" y="0"/>
                              <a:ext cx="9542"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58D0A" w14:textId="77777777" w:rsidR="00A90603" w:rsidRPr="00C20B9D" w:rsidRDefault="00A90603">
                                <w:pPr>
                                  <w:spacing w:before="60"/>
                                  <w:ind w:left="90"/>
                                  <w:rPr>
                                    <w:rFonts w:ascii="Cambria" w:eastAsia="Cambria" w:hAnsi="Cambria" w:cs="Cambria"/>
                                    <w:sz w:val="20"/>
                                    <w:szCs w:val="20"/>
                                  </w:rPr>
                                </w:pPr>
                                <w:bookmarkStart w:id="301" w:name="9.2_Release_of_Information"/>
                                <w:bookmarkStart w:id="302" w:name="_bookmark86"/>
                                <w:bookmarkEnd w:id="301"/>
                                <w:bookmarkEnd w:id="302"/>
                                <w:r w:rsidRPr="00C20B9D">
                                  <w:rPr>
                                    <w:rFonts w:ascii="Cambria" w:hAnsi="Cambria"/>
                                    <w:sz w:val="20"/>
                                  </w:rPr>
                                  <w:t>9.2 RELEASE OF INFORMATION</w:t>
                                </w:r>
                              </w:p>
                            </w:txbxContent>
                          </wps:txbx>
                          <wps:bodyPr rot="0" vert="horz" wrap="square" lIns="0" tIns="0" rIns="0" bIns="0" anchor="t" anchorCtr="0" upright="1">
                            <a:noAutofit/>
                          </wps:bodyPr>
                        </wps:wsp>
                      </wpg:grpSp>
                    </wpg:wgp>
                  </a:graphicData>
                </a:graphic>
              </wp:inline>
            </w:drawing>
          </mc:Choice>
          <mc:Fallback>
            <w:pict>
              <v:group w14:anchorId="2B2F3EFD" id="Group 85" o:spid="_x0000_s1756" style="width:480.1pt;height:19.55pt;mso-position-horizontal-relative:char;mso-position-vertical-relative:line" coordsize="960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">
                <v:group id="Group 95" o:spid="_x0000_s1757" style="position:absolute;left:91;top:61;width:9420;height:269" coordorigin="91,61"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Freeform 96" o:spid="_x0000_s1758" style="position:absolute;left:91;top:61;width:9420;height:269;visibility:visible;mso-wrap-style:square;v-text-anchor:top"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" path="m,269r9420,l9420,,,,,269xe" fillcolor="#c5f0c2" stroked="f">
                    <v:path arrowok="t" o:connecttype="custom" o:connectlocs="0,330;9420,330;9420,61;0,61;0,330" o:connectangles="0,0,0,0,0"/>
                  </v:shape>
                </v:group>
                <v:group id="Group 93" o:spid="_x0000_s1759"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94" o:spid="_x0000_s1760"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" path="m,l9540,e" filled="f" strokecolor="#c5f0c2" strokeweight="3.1pt">
                    <v:path arrowok="t" o:connecttype="custom" o:connectlocs="0,0;9540,0" o:connectangles="0,0"/>
                  </v:shape>
                </v:group>
                <v:group id="Group 91" o:spid="_x0000_s1761" style="position:absolute;left:31;top:360;width:9540;height:2" coordorigin="31,360"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92" o:spid="_x0000_s1762" style="position:absolute;left:31;top:360;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" path="m,l9540,e" filled="f" strokecolor="#c5f0c2" strokeweight="3.1pt">
                    <v:path arrowok="t" o:connecttype="custom" o:connectlocs="0,0;9540,0" o:connectangles="0,0"/>
                  </v:shape>
                </v:group>
                <v:group id="Group 89" o:spid="_x0000_s1763" style="position:absolute;left:61;top:61;width:2;height:269" coordorigin="6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90" o:spid="_x0000_s1764" style="position:absolute;left:6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" path="m,l,269e" filled="f" strokecolor="#c5f0c2" strokeweight="3.1pt">
                    <v:path arrowok="t" o:connecttype="custom" o:connectlocs="0,61;0,330" o:connectangles="0,0"/>
                  </v:shape>
                </v:group>
                <v:group id="Group 86" o:spid="_x0000_s1765" style="position:absolute;left:9541;top:61;width:2;height:269" coordorigin="954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88" o:spid="_x0000_s1766" style="position:absolute;left:954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" path="m,l,269e" filled="f" strokecolor="#c5f0c2" strokeweight="3.1pt">
                    <v:path arrowok="t" o:connecttype="custom" o:connectlocs="0,61;0,330" o:connectangles="0,0"/>
                  </v:shape>
                  <v:shape id="Text Box 87" o:spid="_x0000_s1767" type="#_x0000_t202" style="position:absolute;left:30;width:9542;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54F58D0A" w14:textId="77777777" w:rsidR="00A90603" w:rsidRPr="00C20B9D" w:rsidRDefault="00A90603">
                          <w:pPr>
                            <w:spacing w:before="60"/>
                            <w:ind w:left="90"/>
                            <w:rPr>
                              <w:rFonts w:ascii="Cambria" w:eastAsia="Cambria" w:hAnsi="Cambria" w:cs="Cambria"/>
                              <w:sz w:val="20"/>
                              <w:szCs w:val="20"/>
                            </w:rPr>
                          </w:pPr>
                          <w:bookmarkStart w:id="303" w:name="9.2_Release_of_Information"/>
                          <w:bookmarkStart w:id="304" w:name="_bookmark86"/>
                          <w:bookmarkEnd w:id="303"/>
                          <w:bookmarkEnd w:id="304"/>
                          <w:r w:rsidRPr="00C20B9D">
                            <w:rPr>
                              <w:rFonts w:ascii="Cambria" w:hAnsi="Cambria"/>
                              <w:sz w:val="20"/>
                            </w:rPr>
                            <w:t>9.2 RELEASE OF INFORMATION</w:t>
                          </w:r>
                        </w:p>
                      </w:txbxContent>
                    </v:textbox>
                  </v:shape>
                </v:group>
                <w10:anchorlock/>
              </v:group>
            </w:pict>
          </mc:Fallback>
        </mc:AlternateContent>
      </w:r>
    </w:p>
    <w:p w14:paraId="3A3B6637" w14:textId="7A31FA2E" w:rsidR="0079739A" w:rsidRPr="00CA02ED" w:rsidRDefault="0079739A" w:rsidP="00CA02ED">
      <w:pPr>
        <w:pStyle w:val="BodyText"/>
        <w:widowControl/>
        <w:spacing w:line="276" w:lineRule="auto"/>
      </w:pPr>
      <w:r w:rsidRPr="00CA02ED">
        <w:t xml:space="preserve">The Freedom of Information Act (FOIA) of 1966 (5 U.S.C. 552) and the Privacy Act of 1974 (5 U.S.C. 552a), as implemented by USDA’s regulations (7 CFR part 1, Subpart A) govern the release or withholding of information to the public in connection with this Federal award. The release of information under these laws and regulations applies only to records held by </w:t>
      </w:r>
      <w:r w:rsidR="00F64FDC" w:rsidRPr="00CA02ED">
        <w:t>FSA</w:t>
      </w:r>
      <w:r w:rsidRPr="00CA02ED">
        <w:t xml:space="preserve"> and imposes no requirement on the recipient or any subrecipient to permit or deny public access to their records. </w:t>
      </w:r>
    </w:p>
    <w:p w14:paraId="2F52276D" w14:textId="77777777" w:rsidR="00CE397C" w:rsidRPr="00CA02ED" w:rsidRDefault="00CE397C" w:rsidP="00CA02ED">
      <w:pPr>
        <w:pStyle w:val="BodyText"/>
        <w:widowControl/>
        <w:spacing w:line="276" w:lineRule="auto"/>
        <w:ind w:left="245"/>
        <w:contextualSpacing/>
      </w:pPr>
    </w:p>
    <w:p w14:paraId="78C8C925" w14:textId="1463873B" w:rsidR="00CE397C" w:rsidRPr="00CA02ED" w:rsidRDefault="0079739A" w:rsidP="00CA02ED">
      <w:pPr>
        <w:pStyle w:val="BodyText"/>
        <w:widowControl/>
        <w:spacing w:line="276" w:lineRule="auto"/>
        <w:ind w:left="245"/>
        <w:contextualSpacing/>
      </w:pPr>
      <w:r w:rsidRPr="00CA02ED">
        <w:t xml:space="preserve">FOIA requests for records relating to this federal award may be directed to USDA, </w:t>
      </w:r>
      <w:r w:rsidR="002D29E4" w:rsidRPr="00CA02ED">
        <w:t>Farm Production and Conservation</w:t>
      </w:r>
      <w:r w:rsidRPr="00CA02ED">
        <w:t xml:space="preserve"> FOIA</w:t>
      </w:r>
      <w:r w:rsidR="00F858C5" w:rsidRPr="00CA02ED">
        <w:t xml:space="preserve"> Liaison</w:t>
      </w:r>
      <w:r w:rsidRPr="00CA02ED">
        <w:t xml:space="preserve">, Room </w:t>
      </w:r>
      <w:r w:rsidR="00F858C5" w:rsidRPr="00CA02ED">
        <w:t>4078-S</w:t>
      </w:r>
      <w:r w:rsidRPr="00CA02ED">
        <w:t xml:space="preserve">, Mail Stop </w:t>
      </w:r>
      <w:r w:rsidR="00F858C5" w:rsidRPr="00CA02ED">
        <w:t>0506</w:t>
      </w:r>
      <w:r w:rsidRPr="00CA02ED">
        <w:t xml:space="preserve">, 1400 Independence Ave., SW, Washington, DC 20250-0273, Telephone: </w:t>
      </w:r>
    </w:p>
    <w:p w14:paraId="13CD2B11" w14:textId="5A23BF41" w:rsidR="0060161D" w:rsidRPr="00CA02ED" w:rsidRDefault="0079739A" w:rsidP="00CA02ED">
      <w:pPr>
        <w:pStyle w:val="BodyText"/>
        <w:widowControl/>
        <w:spacing w:line="276" w:lineRule="auto"/>
        <w:ind w:left="245"/>
        <w:contextualSpacing/>
      </w:pPr>
      <w:r w:rsidRPr="00CA02ED">
        <w:t>(202) 720-</w:t>
      </w:r>
      <w:r w:rsidR="002D29E4" w:rsidRPr="00CA02ED">
        <w:t>2979</w:t>
      </w:r>
      <w:r w:rsidRPr="00CA02ED">
        <w:t xml:space="preserve">; or email: </w:t>
      </w:r>
      <w:r w:rsidR="002D29E4" w:rsidRPr="00CA02ED">
        <w:t>SM.FP.FOIA@usda.gov</w:t>
      </w:r>
      <w:r w:rsidRPr="00CA02ED">
        <w:t>.</w:t>
      </w:r>
    </w:p>
    <w:p w14:paraId="3D0C9668" w14:textId="77777777" w:rsidR="00943BCD" w:rsidRPr="00CA02ED" w:rsidRDefault="00943BCD" w:rsidP="00CA02ED">
      <w:pPr>
        <w:pStyle w:val="BodyText"/>
        <w:widowControl/>
        <w:spacing w:line="276" w:lineRule="auto"/>
      </w:pPr>
    </w:p>
    <w:p w14:paraId="40F9F1E9"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0E3C7584" wp14:editId="4074F5D6">
                <wp:extent cx="6097270" cy="248920"/>
                <wp:effectExtent l="0" t="0" r="8255" b="8255"/>
                <wp:docPr id="78"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79" name="Group 83"/>
                        <wpg:cNvGrpSpPr>
                          <a:grpSpLocks/>
                        </wpg:cNvGrpSpPr>
                        <wpg:grpSpPr bwMode="auto">
                          <a:xfrm>
                            <a:off x="91" y="61"/>
                            <a:ext cx="9420" cy="270"/>
                            <a:chOff x="91" y="61"/>
                            <a:chExt cx="9420" cy="270"/>
                          </a:xfrm>
                        </wpg:grpSpPr>
                        <wps:wsp>
                          <wps:cNvPr id="80" name="Freeform 84"/>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 name="Group 81"/>
                        <wpg:cNvGrpSpPr>
                          <a:grpSpLocks/>
                        </wpg:cNvGrpSpPr>
                        <wpg:grpSpPr bwMode="auto">
                          <a:xfrm>
                            <a:off x="31" y="31"/>
                            <a:ext cx="9540" cy="2"/>
                            <a:chOff x="31" y="31"/>
                            <a:chExt cx="9540" cy="2"/>
                          </a:xfrm>
                        </wpg:grpSpPr>
                        <wps:wsp>
                          <wps:cNvPr id="82" name="Freeform 82"/>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 name="Group 79"/>
                        <wpg:cNvGrpSpPr>
                          <a:grpSpLocks/>
                        </wpg:cNvGrpSpPr>
                        <wpg:grpSpPr bwMode="auto">
                          <a:xfrm>
                            <a:off x="31" y="361"/>
                            <a:ext cx="9540" cy="2"/>
                            <a:chOff x="31" y="361"/>
                            <a:chExt cx="9540" cy="2"/>
                          </a:xfrm>
                        </wpg:grpSpPr>
                        <wps:wsp>
                          <wps:cNvPr id="84" name="Freeform 80"/>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77"/>
                        <wpg:cNvGrpSpPr>
                          <a:grpSpLocks/>
                        </wpg:cNvGrpSpPr>
                        <wpg:grpSpPr bwMode="auto">
                          <a:xfrm>
                            <a:off x="61" y="61"/>
                            <a:ext cx="2" cy="270"/>
                            <a:chOff x="61" y="61"/>
                            <a:chExt cx="2" cy="270"/>
                          </a:xfrm>
                        </wpg:grpSpPr>
                        <wps:wsp>
                          <wps:cNvPr id="86" name="Freeform 78"/>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Group 74"/>
                        <wpg:cNvGrpSpPr>
                          <a:grpSpLocks/>
                        </wpg:cNvGrpSpPr>
                        <wpg:grpSpPr bwMode="auto">
                          <a:xfrm>
                            <a:off x="9541" y="61"/>
                            <a:ext cx="2" cy="270"/>
                            <a:chOff x="9541" y="61"/>
                            <a:chExt cx="2" cy="270"/>
                          </a:xfrm>
                        </wpg:grpSpPr>
                        <wps:wsp>
                          <wps:cNvPr id="88" name="Freeform 76"/>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Text Box 75"/>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C03E5" w14:textId="77777777" w:rsidR="00A90603" w:rsidRPr="00C20B9D" w:rsidRDefault="00A90603">
                                <w:pPr>
                                  <w:spacing w:before="60"/>
                                  <w:ind w:left="90"/>
                                  <w:rPr>
                                    <w:rFonts w:ascii="Cambria" w:eastAsia="Cambria" w:hAnsi="Cambria" w:cs="Cambria"/>
                                    <w:sz w:val="20"/>
                                    <w:szCs w:val="20"/>
                                  </w:rPr>
                                </w:pPr>
                                <w:bookmarkStart w:id="305" w:name="9.3_limit_of_federal_liability"/>
                                <w:bookmarkStart w:id="306" w:name="_bookmark87"/>
                                <w:bookmarkEnd w:id="305"/>
                                <w:bookmarkEnd w:id="306"/>
                                <w:r w:rsidRPr="00C20B9D">
                                  <w:rPr>
                                    <w:rFonts w:ascii="Cambria" w:hAnsi="Cambria"/>
                                    <w:sz w:val="20"/>
                                  </w:rPr>
                                  <w:t>9.3 LIMIT OF FEDERAL LIABILITY</w:t>
                                </w:r>
                              </w:p>
                            </w:txbxContent>
                          </wps:txbx>
                          <wps:bodyPr rot="0" vert="horz" wrap="square" lIns="0" tIns="0" rIns="0" bIns="0" anchor="t" anchorCtr="0" upright="1">
                            <a:noAutofit/>
                          </wps:bodyPr>
                        </wps:wsp>
                      </wpg:grpSp>
                    </wpg:wgp>
                  </a:graphicData>
                </a:graphic>
              </wp:inline>
            </w:drawing>
          </mc:Choice>
          <mc:Fallback>
            <w:pict>
              <v:group w14:anchorId="0E3C7584" id="Group 73" o:spid="_x0000_s1768"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">
                <v:group id="Group 83" o:spid="_x0000_s1769"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84" o:spid="_x0000_s1770"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" path="m,270r9420,l9420,,,,,270xe" fillcolor="#c5f0c2" stroked="f">
                    <v:path arrowok="t" o:connecttype="custom" o:connectlocs="0,331;9420,331;9420,61;0,61;0,331" o:connectangles="0,0,0,0,0"/>
                  </v:shape>
                </v:group>
                <v:group id="Group 81" o:spid="_x0000_s1771"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82" o:spid="_x0000_s1772"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" path="m,l9540,e" filled="f" strokecolor="#c5f0c2" strokeweight="3.1pt">
                    <v:path arrowok="t" o:connecttype="custom" o:connectlocs="0,0;9540,0" o:connectangles="0,0"/>
                  </v:shape>
                </v:group>
                <v:group id="Group 79" o:spid="_x0000_s1773"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80" o:spid="_x0000_s1774"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" path="m,l9540,e" filled="f" strokecolor="#c5f0c2" strokeweight="3.1pt">
                    <v:path arrowok="t" o:connecttype="custom" o:connectlocs="0,0;9540,0" o:connectangles="0,0"/>
                  </v:shape>
                </v:group>
                <v:group id="Group 77" o:spid="_x0000_s1775"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78" o:spid="_x0000_s1776"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" path="m,l,270e" filled="f" strokecolor="#c5f0c2" strokeweight="3.1pt">
                    <v:path arrowok="t" o:connecttype="custom" o:connectlocs="0,61;0,331" o:connectangles="0,0"/>
                  </v:shape>
                </v:group>
                <v:group id="Group 74" o:spid="_x0000_s1777"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76" o:spid="_x0000_s1778"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" path="m,l,270e" filled="f" strokecolor="#c5f0c2" strokeweight="3.1pt">
                    <v:path arrowok="t" o:connecttype="custom" o:connectlocs="0,61;0,331" o:connectangles="0,0"/>
                  </v:shape>
                  <v:shape id="Text Box 75" o:spid="_x0000_s1779"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43AC03E5" w14:textId="77777777" w:rsidR="00A90603" w:rsidRPr="00C20B9D" w:rsidRDefault="00A90603">
                          <w:pPr>
                            <w:spacing w:before="60"/>
                            <w:ind w:left="90"/>
                            <w:rPr>
                              <w:rFonts w:ascii="Cambria" w:eastAsia="Cambria" w:hAnsi="Cambria" w:cs="Cambria"/>
                              <w:sz w:val="20"/>
                              <w:szCs w:val="20"/>
                            </w:rPr>
                          </w:pPr>
                          <w:bookmarkStart w:id="307" w:name="9.3_limit_of_federal_liability"/>
                          <w:bookmarkStart w:id="308" w:name="_bookmark87"/>
                          <w:bookmarkEnd w:id="307"/>
                          <w:bookmarkEnd w:id="308"/>
                          <w:r w:rsidRPr="00C20B9D">
                            <w:rPr>
                              <w:rFonts w:ascii="Cambria" w:hAnsi="Cambria"/>
                              <w:sz w:val="20"/>
                            </w:rPr>
                            <w:t>9.3 LIMIT OF FEDERAL LIABILITY</w:t>
                          </w:r>
                        </w:p>
                      </w:txbxContent>
                    </v:textbox>
                  </v:shape>
                </v:group>
                <w10:anchorlock/>
              </v:group>
            </w:pict>
          </mc:Fallback>
        </mc:AlternateContent>
      </w:r>
    </w:p>
    <w:p w14:paraId="4FC23D1A" w14:textId="1177CA5B" w:rsidR="0060161D" w:rsidRPr="00CA02ED" w:rsidRDefault="00F93399" w:rsidP="00CA02ED">
      <w:pPr>
        <w:pStyle w:val="BodyText"/>
        <w:widowControl/>
        <w:spacing w:before="117" w:line="276" w:lineRule="auto"/>
        <w:ind w:left="239" w:right="236"/>
      </w:pPr>
      <w:r w:rsidRPr="00CA02ED">
        <w:t>The maximum obligation of</w:t>
      </w:r>
      <w:r w:rsidR="001C2700" w:rsidRPr="00CA02ED">
        <w:t xml:space="preserve"> </w:t>
      </w:r>
      <w:r w:rsidR="00332B8F" w:rsidRPr="00CA02ED">
        <w:t>FSA</w:t>
      </w:r>
      <w:r w:rsidR="001C2700" w:rsidRPr="00CA02ED">
        <w:t xml:space="preserve"> to the recipient is the amount indicated in the award. Nothing in these award terms and conditions or in the other requirements of this award requires </w:t>
      </w:r>
      <w:r w:rsidR="00332B8F" w:rsidRPr="00CA02ED">
        <w:t>FSA</w:t>
      </w:r>
      <w:r w:rsidR="001C2700" w:rsidRPr="00CA02ED">
        <w:t xml:space="preserve"> to make any additional award of funds or limits its discretion with respect to the amount of funding provided for the same or any other purpose. In the event that an erroneous amount of funding is identified in any supporting documentation relating to the award, </w:t>
      </w:r>
      <w:r w:rsidR="00332B8F" w:rsidRPr="00CA02ED">
        <w:t>FSA</w:t>
      </w:r>
      <w:r w:rsidR="001C2700" w:rsidRPr="00CA02ED">
        <w:t xml:space="preserve"> has a unilateral right to make the correction and to make an appropriate adjustment in the </w:t>
      </w:r>
      <w:r w:rsidR="00332B8F" w:rsidRPr="00CA02ED">
        <w:t>FSA</w:t>
      </w:r>
      <w:r w:rsidR="001C2700" w:rsidRPr="00CA02ED">
        <w:t xml:space="preserve"> share of the award to align with the Federal amount authorized.</w:t>
      </w:r>
    </w:p>
    <w:p w14:paraId="69AEF6E5" w14:textId="77777777" w:rsidR="0060161D" w:rsidRPr="00CA02ED" w:rsidRDefault="0060161D" w:rsidP="00CA02ED">
      <w:pPr>
        <w:widowControl/>
        <w:spacing w:before="12" w:line="276" w:lineRule="auto"/>
        <w:rPr>
          <w:rFonts w:ascii="Calibri" w:eastAsia="Calibri" w:hAnsi="Calibri" w:cs="Calibri"/>
          <w:sz w:val="20"/>
          <w:szCs w:val="20"/>
        </w:rPr>
      </w:pPr>
    </w:p>
    <w:p w14:paraId="784290F8"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6207E503" wp14:editId="63E98EDC">
                <wp:extent cx="6097270" cy="248920"/>
                <wp:effectExtent l="0" t="0" r="8255" b="8255"/>
                <wp:docPr id="66"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67" name="Group 71"/>
                        <wpg:cNvGrpSpPr>
                          <a:grpSpLocks/>
                        </wpg:cNvGrpSpPr>
                        <wpg:grpSpPr bwMode="auto">
                          <a:xfrm>
                            <a:off x="91" y="61"/>
                            <a:ext cx="9420" cy="270"/>
                            <a:chOff x="91" y="61"/>
                            <a:chExt cx="9420" cy="270"/>
                          </a:xfrm>
                        </wpg:grpSpPr>
                        <wps:wsp>
                          <wps:cNvPr id="68" name="Freeform 72"/>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 name="Group 69"/>
                        <wpg:cNvGrpSpPr>
                          <a:grpSpLocks/>
                        </wpg:cNvGrpSpPr>
                        <wpg:grpSpPr bwMode="auto">
                          <a:xfrm>
                            <a:off x="31" y="31"/>
                            <a:ext cx="9540" cy="2"/>
                            <a:chOff x="31" y="31"/>
                            <a:chExt cx="9540" cy="2"/>
                          </a:xfrm>
                        </wpg:grpSpPr>
                        <wps:wsp>
                          <wps:cNvPr id="70" name="Freeform 70"/>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67"/>
                        <wpg:cNvGrpSpPr>
                          <a:grpSpLocks/>
                        </wpg:cNvGrpSpPr>
                        <wpg:grpSpPr bwMode="auto">
                          <a:xfrm>
                            <a:off x="31" y="361"/>
                            <a:ext cx="9540" cy="2"/>
                            <a:chOff x="31" y="361"/>
                            <a:chExt cx="9540" cy="2"/>
                          </a:xfrm>
                        </wpg:grpSpPr>
                        <wps:wsp>
                          <wps:cNvPr id="72" name="Freeform 68"/>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65"/>
                        <wpg:cNvGrpSpPr>
                          <a:grpSpLocks/>
                        </wpg:cNvGrpSpPr>
                        <wpg:grpSpPr bwMode="auto">
                          <a:xfrm>
                            <a:off x="61" y="61"/>
                            <a:ext cx="2" cy="270"/>
                            <a:chOff x="61" y="61"/>
                            <a:chExt cx="2" cy="270"/>
                          </a:xfrm>
                        </wpg:grpSpPr>
                        <wps:wsp>
                          <wps:cNvPr id="74" name="Freeform 66"/>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62"/>
                        <wpg:cNvGrpSpPr>
                          <a:grpSpLocks/>
                        </wpg:cNvGrpSpPr>
                        <wpg:grpSpPr bwMode="auto">
                          <a:xfrm>
                            <a:off x="9541" y="61"/>
                            <a:ext cx="2" cy="270"/>
                            <a:chOff x="9541" y="61"/>
                            <a:chExt cx="2" cy="270"/>
                          </a:xfrm>
                        </wpg:grpSpPr>
                        <wps:wsp>
                          <wps:cNvPr id="76" name="Freeform 64"/>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Text Box 63"/>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ED82F" w14:textId="77777777" w:rsidR="00A90603" w:rsidRPr="00C20B9D" w:rsidRDefault="00A90603">
                                <w:pPr>
                                  <w:spacing w:before="60"/>
                                  <w:ind w:left="90"/>
                                  <w:rPr>
                                    <w:rFonts w:ascii="Cambria" w:eastAsia="Cambria" w:hAnsi="Cambria" w:cs="Cambria"/>
                                    <w:sz w:val="20"/>
                                    <w:szCs w:val="20"/>
                                  </w:rPr>
                                </w:pPr>
                                <w:bookmarkStart w:id="309" w:name="9.4_waste,_fraud,_and_abuse"/>
                                <w:bookmarkStart w:id="310" w:name="_bookmark88"/>
                                <w:bookmarkEnd w:id="309"/>
                                <w:bookmarkEnd w:id="310"/>
                                <w:r w:rsidRPr="00C20B9D">
                                  <w:rPr>
                                    <w:rFonts w:ascii="Cambria" w:hAnsi="Cambria"/>
                                    <w:sz w:val="20"/>
                                  </w:rPr>
                                  <w:t>9.4 WASTE, FRAUD, AND ABUSE</w:t>
                                </w:r>
                              </w:p>
                            </w:txbxContent>
                          </wps:txbx>
                          <wps:bodyPr rot="0" vert="horz" wrap="square" lIns="0" tIns="0" rIns="0" bIns="0" anchor="t" anchorCtr="0" upright="1">
                            <a:noAutofit/>
                          </wps:bodyPr>
                        </wps:wsp>
                      </wpg:grpSp>
                    </wpg:wgp>
                  </a:graphicData>
                </a:graphic>
              </wp:inline>
            </w:drawing>
          </mc:Choice>
          <mc:Fallback>
            <w:pict>
              <v:group w14:anchorId="6207E503" id="Group 61" o:spid="_x0000_s1780"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">
                <v:group id="Group 71" o:spid="_x0000_s1781"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72" o:spid="_x0000_s1782"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" path="m,270r9420,l9420,,,,,270xe" fillcolor="#c5f0c2" stroked="f">
                    <v:path arrowok="t" o:connecttype="custom" o:connectlocs="0,331;9420,331;9420,61;0,61;0,331" o:connectangles="0,0,0,0,0"/>
                  </v:shape>
                </v:group>
                <v:group id="Group 69" o:spid="_x0000_s1783"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70" o:spid="_x0000_s1784"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" path="m,l9540,e" filled="f" strokecolor="#c5f0c2" strokeweight="3.1pt">
                    <v:path arrowok="t" o:connecttype="custom" o:connectlocs="0,0;9540,0" o:connectangles="0,0"/>
                  </v:shape>
                </v:group>
                <v:group id="Group 67" o:spid="_x0000_s1785"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68" o:spid="_x0000_s1786"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" path="m,l9540,e" filled="f" strokecolor="#c5f0c2" strokeweight="3.1pt">
                    <v:path arrowok="t" o:connecttype="custom" o:connectlocs="0,0;9540,0" o:connectangles="0,0"/>
                  </v:shape>
                </v:group>
                <v:group id="Group 65" o:spid="_x0000_s1787"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66" o:spid="_x0000_s1788"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" path="m,l,270e" filled="f" strokecolor="#c5f0c2" strokeweight="3.1pt">
                    <v:path arrowok="t" o:connecttype="custom" o:connectlocs="0,61;0,331" o:connectangles="0,0"/>
                  </v:shape>
                </v:group>
                <v:group id="Group 62" o:spid="_x0000_s1789"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64" o:spid="_x0000_s1790"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" path="m,l,270e" filled="f" strokecolor="#c5f0c2" strokeweight="3.1pt">
                    <v:path arrowok="t" o:connecttype="custom" o:connectlocs="0,61;0,331" o:connectangles="0,0"/>
                  </v:shape>
                  <v:shape id="Text Box 63" o:spid="_x0000_s1791"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569ED82F" w14:textId="77777777" w:rsidR="00A90603" w:rsidRPr="00C20B9D" w:rsidRDefault="00A90603">
                          <w:pPr>
                            <w:spacing w:before="60"/>
                            <w:ind w:left="90"/>
                            <w:rPr>
                              <w:rFonts w:ascii="Cambria" w:eastAsia="Cambria" w:hAnsi="Cambria" w:cs="Cambria"/>
                              <w:sz w:val="20"/>
                              <w:szCs w:val="20"/>
                            </w:rPr>
                          </w:pPr>
                          <w:bookmarkStart w:id="311" w:name="9.4_waste,_fraud,_and_abuse"/>
                          <w:bookmarkStart w:id="312" w:name="_bookmark88"/>
                          <w:bookmarkEnd w:id="311"/>
                          <w:bookmarkEnd w:id="312"/>
                          <w:r w:rsidRPr="00C20B9D">
                            <w:rPr>
                              <w:rFonts w:ascii="Cambria" w:hAnsi="Cambria"/>
                              <w:sz w:val="20"/>
                            </w:rPr>
                            <w:t>9.4 WASTE, FRAUD, AND ABUSE</w:t>
                          </w:r>
                        </w:p>
                      </w:txbxContent>
                    </v:textbox>
                  </v:shape>
                </v:group>
                <w10:anchorlock/>
              </v:group>
            </w:pict>
          </mc:Fallback>
        </mc:AlternateContent>
      </w:r>
    </w:p>
    <w:p w14:paraId="2CC07BDF" w14:textId="77777777" w:rsidR="0060161D" w:rsidRPr="00CA02ED" w:rsidRDefault="001C2700" w:rsidP="00CA02ED">
      <w:pPr>
        <w:pStyle w:val="BodyText"/>
        <w:widowControl/>
        <w:spacing w:before="117" w:line="276" w:lineRule="auto"/>
        <w:ind w:right="237"/>
      </w:pPr>
      <w:r w:rsidRPr="00CA02ED">
        <w:t>Anyone who becomes aware of the existence (or apparent existence) of fraud, waste, or abuse related to the OCCSP grants or use of grant funds should report this information to the USDA. The USDA Office of the Inspector General (OIG) provides several means, including toll-free numbers, for this purpose. You may reach the OIG hotline by:</w:t>
      </w:r>
    </w:p>
    <w:p w14:paraId="6F5CE490" w14:textId="77777777" w:rsidR="0060161D" w:rsidRPr="00CA02ED" w:rsidRDefault="001C2700" w:rsidP="00CA02ED">
      <w:pPr>
        <w:pStyle w:val="BodyText"/>
        <w:widowControl/>
        <w:tabs>
          <w:tab w:val="left" w:pos="2219"/>
        </w:tabs>
        <w:spacing w:before="121" w:line="276" w:lineRule="auto"/>
        <w:ind w:left="2224" w:right="1674" w:hanging="1265"/>
      </w:pPr>
      <w:r w:rsidRPr="00CA02ED">
        <w:rPr>
          <w:b/>
        </w:rPr>
        <w:t>Mail:</w:t>
      </w:r>
      <w:r w:rsidRPr="00CA02ED">
        <w:rPr>
          <w:b/>
        </w:rPr>
        <w:tab/>
      </w:r>
      <w:r w:rsidRPr="00CA02ED">
        <w:t>Office of the Inspector General, United States Department of Agriculture, Attn: HOTLINE</w:t>
      </w:r>
    </w:p>
    <w:p w14:paraId="59B95E40" w14:textId="77777777" w:rsidR="0060161D" w:rsidRPr="00CA02ED" w:rsidRDefault="001C2700" w:rsidP="00CA02ED">
      <w:pPr>
        <w:pStyle w:val="BodyText"/>
        <w:widowControl/>
        <w:spacing w:before="0" w:line="276" w:lineRule="auto"/>
        <w:ind w:left="2178"/>
      </w:pPr>
      <w:r w:rsidRPr="00CA02ED">
        <w:t>PO Box 23399</w:t>
      </w:r>
    </w:p>
    <w:p w14:paraId="3761937E" w14:textId="77777777" w:rsidR="0060161D" w:rsidRPr="00CA02ED" w:rsidRDefault="001C2700" w:rsidP="00CA02ED">
      <w:pPr>
        <w:pStyle w:val="BodyText"/>
        <w:widowControl/>
        <w:spacing w:before="0" w:line="276" w:lineRule="auto"/>
        <w:ind w:left="2219"/>
      </w:pPr>
      <w:r w:rsidRPr="00CA02ED">
        <w:t>Washington, DC 20026-3399</w:t>
      </w:r>
    </w:p>
    <w:p w14:paraId="26C51D52" w14:textId="4F426479" w:rsidR="0079739A" w:rsidRPr="00CA02ED" w:rsidRDefault="0079739A" w:rsidP="00CA466A">
      <w:pPr>
        <w:widowControl/>
        <w:spacing w:beforeLines="120" w:before="288"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121A87E9" wp14:editId="1EDC9E09">
                <wp:extent cx="6097270" cy="248920"/>
                <wp:effectExtent l="0" t="0" r="8255" b="8255"/>
                <wp:docPr id="897"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898" name="Group 71"/>
                        <wpg:cNvGrpSpPr>
                          <a:grpSpLocks/>
                        </wpg:cNvGrpSpPr>
                        <wpg:grpSpPr bwMode="auto">
                          <a:xfrm>
                            <a:off x="91" y="61"/>
                            <a:ext cx="9420" cy="270"/>
                            <a:chOff x="91" y="61"/>
                            <a:chExt cx="9420" cy="270"/>
                          </a:xfrm>
                        </wpg:grpSpPr>
                        <wps:wsp>
                          <wps:cNvPr id="899" name="Freeform 72"/>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0" name="Group 900"/>
                        <wpg:cNvGrpSpPr>
                          <a:grpSpLocks/>
                        </wpg:cNvGrpSpPr>
                        <wpg:grpSpPr bwMode="auto">
                          <a:xfrm>
                            <a:off x="31" y="31"/>
                            <a:ext cx="9540" cy="2"/>
                            <a:chOff x="31" y="31"/>
                            <a:chExt cx="9540" cy="2"/>
                          </a:xfrm>
                        </wpg:grpSpPr>
                        <wps:wsp>
                          <wps:cNvPr id="901" name="Freeform 901"/>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2" name="Group 67"/>
                        <wpg:cNvGrpSpPr>
                          <a:grpSpLocks/>
                        </wpg:cNvGrpSpPr>
                        <wpg:grpSpPr bwMode="auto">
                          <a:xfrm>
                            <a:off x="31" y="361"/>
                            <a:ext cx="9540" cy="2"/>
                            <a:chOff x="31" y="361"/>
                            <a:chExt cx="9540" cy="2"/>
                          </a:xfrm>
                        </wpg:grpSpPr>
                        <wps:wsp>
                          <wps:cNvPr id="903" name="Freeform 68"/>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4" name="Group 65"/>
                        <wpg:cNvGrpSpPr>
                          <a:grpSpLocks/>
                        </wpg:cNvGrpSpPr>
                        <wpg:grpSpPr bwMode="auto">
                          <a:xfrm>
                            <a:off x="61" y="61"/>
                            <a:ext cx="2" cy="270"/>
                            <a:chOff x="61" y="61"/>
                            <a:chExt cx="2" cy="270"/>
                          </a:xfrm>
                        </wpg:grpSpPr>
                        <wps:wsp>
                          <wps:cNvPr id="905" name="Freeform 66"/>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6" name="Group 62"/>
                        <wpg:cNvGrpSpPr>
                          <a:grpSpLocks/>
                        </wpg:cNvGrpSpPr>
                        <wpg:grpSpPr bwMode="auto">
                          <a:xfrm>
                            <a:off x="9541" y="61"/>
                            <a:ext cx="2" cy="270"/>
                            <a:chOff x="9541" y="61"/>
                            <a:chExt cx="2" cy="270"/>
                          </a:xfrm>
                        </wpg:grpSpPr>
                        <wps:wsp>
                          <wps:cNvPr id="907" name="Freeform 64"/>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8" name="Text Box 63"/>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CBD9C" w14:textId="77777777" w:rsidR="00A90603" w:rsidRPr="00C20B9D" w:rsidRDefault="00A90603" w:rsidP="0079739A">
                                <w:pPr>
                                  <w:spacing w:before="60"/>
                                  <w:ind w:left="90"/>
                                  <w:rPr>
                                    <w:rFonts w:ascii="Cambria" w:eastAsia="Cambria" w:hAnsi="Cambria" w:cs="Cambria"/>
                                    <w:sz w:val="20"/>
                                    <w:szCs w:val="20"/>
                                  </w:rPr>
                                </w:pPr>
                                <w:r w:rsidRPr="00C20B9D">
                                  <w:rPr>
                                    <w:rFonts w:ascii="Cambria" w:hAnsi="Cambria"/>
                                    <w:sz w:val="20"/>
                                  </w:rPr>
                                  <w:t>9.5 EQUAL OPPORTUNITY STATEMENT</w:t>
                                </w:r>
                              </w:p>
                            </w:txbxContent>
                          </wps:txbx>
                          <wps:bodyPr rot="0" vert="horz" wrap="square" lIns="0" tIns="0" rIns="0" bIns="0" anchor="t" anchorCtr="0" upright="1">
                            <a:noAutofit/>
                          </wps:bodyPr>
                        </wps:wsp>
                      </wpg:grpSp>
                    </wpg:wgp>
                  </a:graphicData>
                </a:graphic>
              </wp:inline>
            </w:drawing>
          </mc:Choice>
          <mc:Fallback>
            <w:pict>
              <v:group w14:anchorId="121A87E9" id="_x0000_s1792"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">
                <v:group id="Group 71" o:spid="_x0000_s1793"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">
                  <v:shape id="Freeform 72" o:spid="_x0000_s1794"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" path="m,270r9420,l9420,,,,,270xe" fillcolor="#c5f0c2" stroked="f">
                    <v:path arrowok="t" o:connecttype="custom" o:connectlocs="0,331;9420,331;9420,61;0,61;0,331" o:connectangles="0,0,0,0,0"/>
                  </v:shape>
                </v:group>
                <v:group id="Group 900" o:spid="_x0000_s1795"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">
                  <v:shape id="Freeform 901" o:spid="_x0000_s1796"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" path="m,l9540,e" filled="f" strokecolor="#c5f0c2" strokeweight="3.1pt">
                    <v:path arrowok="t" o:connecttype="custom" o:connectlocs="0,0;9540,0" o:connectangles="0,0"/>
                  </v:shape>
                </v:group>
                <v:group id="Group 67" o:spid="_x0000_s1797"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">
                  <v:shape id="Freeform 68" o:spid="_x0000_s1798"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" path="m,l9540,e" filled="f" strokecolor="#c5f0c2" strokeweight="3.1pt">
                    <v:path arrowok="t" o:connecttype="custom" o:connectlocs="0,0;9540,0" o:connectangles="0,0"/>
                  </v:shape>
                </v:group>
                <v:group id="Group 65" o:spid="_x0000_s1799"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">
                  <v:shape id="Freeform 66" o:spid="_x0000_s1800"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" path="m,l,270e" filled="f" strokecolor="#c5f0c2" strokeweight="3.1pt">
                    <v:path arrowok="t" o:connecttype="custom" o:connectlocs="0,61;0,331" o:connectangles="0,0"/>
                  </v:shape>
                </v:group>
                <v:group id="Group 62" o:spid="_x0000_s1801"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">
                  <v:shape id="Freeform 64" o:spid="_x0000_s1802"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" path="m,l,270e" filled="f" strokecolor="#c5f0c2" strokeweight="3.1pt">
                    <v:path arrowok="t" o:connecttype="custom" o:connectlocs="0,61;0,331" o:connectangles="0,0"/>
                  </v:shape>
                  <v:shape id="Text Box 63" o:spid="_x0000_s1803"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" filled="f" stroked="f">
                    <v:textbox inset="0,0,0,0">
                      <w:txbxContent>
                        <w:p w14:paraId="56ECBD9C" w14:textId="77777777" w:rsidR="00A90603" w:rsidRPr="00C20B9D" w:rsidRDefault="00A90603" w:rsidP="0079739A">
                          <w:pPr>
                            <w:spacing w:before="60"/>
                            <w:ind w:left="90"/>
                            <w:rPr>
                              <w:rFonts w:ascii="Cambria" w:eastAsia="Cambria" w:hAnsi="Cambria" w:cs="Cambria"/>
                              <w:sz w:val="20"/>
                              <w:szCs w:val="20"/>
                            </w:rPr>
                          </w:pPr>
                          <w:r w:rsidRPr="00C20B9D">
                            <w:rPr>
                              <w:rFonts w:ascii="Cambria" w:hAnsi="Cambria"/>
                              <w:sz w:val="20"/>
                            </w:rPr>
                            <w:t>9.5 EQUAL OPPORTUNITY STATEMENT</w:t>
                          </w:r>
                        </w:p>
                      </w:txbxContent>
                    </v:textbox>
                  </v:shape>
                </v:group>
                <w10:anchorlock/>
              </v:group>
            </w:pict>
          </mc:Fallback>
        </mc:AlternateContent>
      </w:r>
      <w:r w:rsidRPr="00CA02ED">
        <w:rPr>
          <w:sz w:val="20"/>
          <w:szCs w:val="20"/>
        </w:rPr>
        <w:t>In accordance with Federal civil rights law and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p>
    <w:p w14:paraId="730287C3" w14:textId="77777777" w:rsidR="0079739A" w:rsidRPr="00CA02ED" w:rsidRDefault="0079739A" w:rsidP="00CA466A">
      <w:pPr>
        <w:pStyle w:val="NormalWeb"/>
        <w:spacing w:beforeLines="120" w:before="288" w:beforeAutospacing="0"/>
        <w:ind w:left="119"/>
        <w:jc w:val="left"/>
        <w:rPr>
          <w:sz w:val="20"/>
          <w:szCs w:val="20"/>
        </w:rPr>
      </w:pPr>
      <w:r w:rsidRPr="00CA02ED">
        <w:rPr>
          <w:sz w:val="20"/>
          <w:szCs w:val="20"/>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2662DB0D" w14:textId="77777777" w:rsidR="00FC4B82" w:rsidRPr="00CA02ED" w:rsidRDefault="0079739A" w:rsidP="00CA466A">
      <w:pPr>
        <w:pStyle w:val="NormalWeb"/>
        <w:spacing w:beforeLines="120" w:before="288" w:beforeAutospacing="0"/>
        <w:ind w:left="115"/>
        <w:contextualSpacing/>
        <w:jc w:val="left"/>
        <w:rPr>
          <w:sz w:val="20"/>
          <w:szCs w:val="20"/>
        </w:rPr>
      </w:pPr>
      <w:r w:rsidRPr="00CA02ED">
        <w:rPr>
          <w:sz w:val="20"/>
          <w:szCs w:val="20"/>
        </w:rPr>
        <w:t xml:space="preserve">To file a program discrimination complaint, complete the USDA Program Discrimination Complaint Form, AD-3027, found online at </w:t>
      </w:r>
      <w:hyperlink r:id="rId70" w:tgtFrame="extWindow" w:tooltip="Opens in new window." w:history="1">
        <w:r w:rsidRPr="00CA02ED">
          <w:rPr>
            <w:rStyle w:val="Hyperlink"/>
            <w:sz w:val="20"/>
            <w:szCs w:val="20"/>
          </w:rPr>
          <w:t>How to File a Program Discrimination Complaint</w:t>
        </w:r>
      </w:hyperlink>
      <w:r w:rsidRPr="00CA02ED">
        <w:rPr>
          <w:sz w:val="20"/>
          <w:szCs w:val="20"/>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t>
      </w:r>
      <w:r w:rsidR="001466A6" w:rsidRPr="00CA02ED">
        <w:rPr>
          <w:sz w:val="20"/>
          <w:szCs w:val="20"/>
        </w:rPr>
        <w:t xml:space="preserve">Stop 9410, </w:t>
      </w:r>
      <w:r w:rsidRPr="00CA02ED">
        <w:rPr>
          <w:sz w:val="20"/>
          <w:szCs w:val="20"/>
        </w:rPr>
        <w:t xml:space="preserve">Washington, D.C. 20250-9410; </w:t>
      </w:r>
    </w:p>
    <w:p w14:paraId="431F2DCA" w14:textId="11C7505E" w:rsidR="0079739A" w:rsidRPr="00CA02ED" w:rsidRDefault="0079739A" w:rsidP="00CA466A">
      <w:pPr>
        <w:pStyle w:val="NormalWeb"/>
        <w:spacing w:beforeLines="120" w:before="288" w:beforeAutospacing="0"/>
        <w:ind w:left="115"/>
        <w:contextualSpacing/>
        <w:jc w:val="left"/>
        <w:rPr>
          <w:sz w:val="20"/>
          <w:szCs w:val="20"/>
          <w:lang w:bidi="ar-SA"/>
        </w:rPr>
      </w:pPr>
      <w:r w:rsidRPr="00CA02ED">
        <w:rPr>
          <w:sz w:val="20"/>
          <w:szCs w:val="20"/>
        </w:rPr>
        <w:t xml:space="preserve">(2) fax: (202) 690-7442; or (3) email: </w:t>
      </w:r>
      <w:hyperlink r:id="rId71" w:history="1">
        <w:r w:rsidRPr="00CA02ED">
          <w:rPr>
            <w:rStyle w:val="Hyperlink"/>
            <w:sz w:val="20"/>
            <w:szCs w:val="20"/>
          </w:rPr>
          <w:t>program.intake@usda.gov</w:t>
        </w:r>
      </w:hyperlink>
      <w:r w:rsidRPr="00CA02ED">
        <w:rPr>
          <w:sz w:val="20"/>
          <w:szCs w:val="20"/>
        </w:rPr>
        <w:t xml:space="preserve">. </w:t>
      </w:r>
    </w:p>
    <w:p w14:paraId="1E2C723B" w14:textId="77777777" w:rsidR="0079739A" w:rsidRPr="00CA02ED" w:rsidRDefault="0079739A" w:rsidP="00CA466A">
      <w:pPr>
        <w:widowControl/>
        <w:spacing w:beforeLines="120" w:before="288" w:line="276" w:lineRule="auto"/>
        <w:ind w:left="119"/>
        <w:rPr>
          <w:sz w:val="20"/>
          <w:szCs w:val="20"/>
        </w:rPr>
      </w:pPr>
      <w:r w:rsidRPr="00CA02ED">
        <w:rPr>
          <w:sz w:val="20"/>
          <w:szCs w:val="20"/>
        </w:rPr>
        <w:t xml:space="preserve">USDA is an equal opportunity provider, employer, and lender. </w:t>
      </w:r>
    </w:p>
    <w:p w14:paraId="2A26FEBA" w14:textId="77777777" w:rsidR="0079739A" w:rsidRPr="00CA02ED" w:rsidRDefault="0079739A" w:rsidP="00CA02ED">
      <w:pPr>
        <w:widowControl/>
        <w:spacing w:line="276" w:lineRule="auto"/>
        <w:ind w:left="119"/>
        <w:rPr>
          <w:sz w:val="20"/>
          <w:szCs w:val="20"/>
        </w:rPr>
      </w:pPr>
    </w:p>
    <w:p w14:paraId="3506EF60" w14:textId="77777777" w:rsidR="0079739A" w:rsidRPr="00CA02ED" w:rsidRDefault="0079739A"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10A76F14" wp14:editId="025D0166">
                <wp:extent cx="6097270" cy="381000"/>
                <wp:effectExtent l="0" t="0" r="0" b="0"/>
                <wp:docPr id="958"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381000"/>
                          <a:chOff x="0" y="0"/>
                          <a:chExt cx="9602" cy="392"/>
                        </a:xfrm>
                      </wpg:grpSpPr>
                      <wpg:grpSp>
                        <wpg:cNvPr id="959" name="Group 107"/>
                        <wpg:cNvGrpSpPr>
                          <a:grpSpLocks/>
                        </wpg:cNvGrpSpPr>
                        <wpg:grpSpPr bwMode="auto">
                          <a:xfrm>
                            <a:off x="91" y="61"/>
                            <a:ext cx="9420" cy="270"/>
                            <a:chOff x="91" y="61"/>
                            <a:chExt cx="9420" cy="270"/>
                          </a:xfrm>
                        </wpg:grpSpPr>
                        <wps:wsp>
                          <wps:cNvPr id="960" name="Freeform 108"/>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1" name="Group 961"/>
                        <wpg:cNvGrpSpPr>
                          <a:grpSpLocks/>
                        </wpg:cNvGrpSpPr>
                        <wpg:grpSpPr bwMode="auto">
                          <a:xfrm>
                            <a:off x="31" y="31"/>
                            <a:ext cx="9540" cy="2"/>
                            <a:chOff x="31" y="31"/>
                            <a:chExt cx="9540" cy="2"/>
                          </a:xfrm>
                        </wpg:grpSpPr>
                        <wps:wsp>
                          <wps:cNvPr id="962" name="Freeform 962"/>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3" name="Group 103"/>
                        <wpg:cNvGrpSpPr>
                          <a:grpSpLocks/>
                        </wpg:cNvGrpSpPr>
                        <wpg:grpSpPr bwMode="auto">
                          <a:xfrm>
                            <a:off x="31" y="361"/>
                            <a:ext cx="9540" cy="2"/>
                            <a:chOff x="31" y="361"/>
                            <a:chExt cx="9540" cy="2"/>
                          </a:xfrm>
                        </wpg:grpSpPr>
                        <wps:wsp>
                          <wps:cNvPr id="964" name="Freeform 104"/>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5" name="Group 101"/>
                        <wpg:cNvGrpSpPr>
                          <a:grpSpLocks/>
                        </wpg:cNvGrpSpPr>
                        <wpg:grpSpPr bwMode="auto">
                          <a:xfrm>
                            <a:off x="61" y="61"/>
                            <a:ext cx="2" cy="270"/>
                            <a:chOff x="61" y="61"/>
                            <a:chExt cx="2" cy="270"/>
                          </a:xfrm>
                        </wpg:grpSpPr>
                        <wps:wsp>
                          <wps:cNvPr id="966" name="Freeform 102"/>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7" name="Group 98"/>
                        <wpg:cNvGrpSpPr>
                          <a:grpSpLocks/>
                        </wpg:cNvGrpSpPr>
                        <wpg:grpSpPr bwMode="auto">
                          <a:xfrm>
                            <a:off x="9541" y="61"/>
                            <a:ext cx="2" cy="270"/>
                            <a:chOff x="9541" y="61"/>
                            <a:chExt cx="2" cy="270"/>
                          </a:xfrm>
                        </wpg:grpSpPr>
                        <wps:wsp>
                          <wps:cNvPr id="968" name="Freeform 100"/>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9" name="Text Box 99"/>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536EF" w14:textId="4EAEE478" w:rsidR="00A90603" w:rsidRPr="00C20B9D" w:rsidRDefault="00A90603" w:rsidP="0079739A">
                                <w:pPr>
                                  <w:spacing w:before="60"/>
                                  <w:ind w:left="90"/>
                                  <w:rPr>
                                    <w:rFonts w:ascii="Cambria" w:eastAsia="Cambria" w:hAnsi="Cambria" w:cs="Cambria"/>
                                    <w:sz w:val="20"/>
                                    <w:szCs w:val="20"/>
                                  </w:rPr>
                                </w:pPr>
                                <w:r w:rsidRPr="00C20B9D">
                                  <w:rPr>
                                    <w:rFonts w:ascii="Cambria" w:hAnsi="Cambria"/>
                                    <w:sz w:val="20"/>
                                  </w:rPr>
                                  <w:t>9.6 PROHIBITION ON USING FUND UNDER GRANTS AND COOPERATIVE AGREEMENTS WITH ENTITIES THAT REQUIRE INTERNAL CONFIDENTIALITY AGREEMENTS</w:t>
                                </w:r>
                              </w:p>
                            </w:txbxContent>
                          </wps:txbx>
                          <wps:bodyPr rot="0" vert="horz" wrap="square" lIns="0" tIns="0" rIns="0" bIns="0" anchor="t" anchorCtr="0" upright="1">
                            <a:noAutofit/>
                          </wps:bodyPr>
                        </wps:wsp>
                      </wpg:grpSp>
                    </wpg:wgp>
                  </a:graphicData>
                </a:graphic>
              </wp:inline>
            </w:drawing>
          </mc:Choice>
          <mc:Fallback>
            <w:pict>
              <v:group w14:anchorId="10A76F14" id="_x0000_s1804" style="width:480.1pt;height:30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">
                <v:group id="Group 107" o:spid="_x0000_s1805"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">
                  <v:shape id="Freeform 108" o:spid="_x0000_s1806"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" path="m,270r9420,l9420,,,,,270xe" fillcolor="#c5f0c2" stroked="f">
                    <v:path arrowok="t" o:connecttype="custom" o:connectlocs="0,331;9420,331;9420,61;0,61;0,331" o:connectangles="0,0,0,0,0"/>
                  </v:shape>
                </v:group>
                <v:group id="Group 961" o:spid="_x0000_s1807"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">
                  <v:shape id="Freeform 962" o:spid="_x0000_s1808"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" path="m,l9540,e" filled="f" strokecolor="#c5f0c2" strokeweight="3.1pt">
                    <v:path arrowok="t" o:connecttype="custom" o:connectlocs="0,0;9540,0" o:connectangles="0,0"/>
                  </v:shape>
                </v:group>
                <v:group id="Group 103" o:spid="_x0000_s1809"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">
                  <v:shape id="Freeform 104" o:spid="_x0000_s1810"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" path="m,l9540,e" filled="f" strokecolor="#c5f0c2" strokeweight="3.1pt">
                    <v:path arrowok="t" o:connecttype="custom" o:connectlocs="0,0;9540,0" o:connectangles="0,0"/>
                  </v:shape>
                </v:group>
                <v:group id="Group 101" o:spid="_x0000_s1811"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">
                  <v:shape id="Freeform 102" o:spid="_x0000_s1812"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" path="m,l,270e" filled="f" strokecolor="#c5f0c2" strokeweight="3.1pt">
                    <v:path arrowok="t" o:connecttype="custom" o:connectlocs="0,61;0,331" o:connectangles="0,0"/>
                  </v:shape>
                </v:group>
                <v:group id="Group 98" o:spid="_x0000_s1813"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">
                  <v:shape id="Freeform 100" o:spid="_x0000_s1814"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" path="m,l,270e" filled="f" strokecolor="#c5f0c2" strokeweight="3.1pt">
                    <v:path arrowok="t" o:connecttype="custom" o:connectlocs="0,61;0,331" o:connectangles="0,0"/>
                  </v:shape>
                  <v:shape id="Text Box 99" o:spid="_x0000_s1815"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" filled="f" stroked="f">
                    <v:textbox inset="0,0,0,0">
                      <w:txbxContent>
                        <w:p w14:paraId="613536EF" w14:textId="4EAEE478" w:rsidR="00A90603" w:rsidRPr="00C20B9D" w:rsidRDefault="00A90603" w:rsidP="0079739A">
                          <w:pPr>
                            <w:spacing w:before="60"/>
                            <w:ind w:left="90"/>
                            <w:rPr>
                              <w:rFonts w:ascii="Cambria" w:eastAsia="Cambria" w:hAnsi="Cambria" w:cs="Cambria"/>
                              <w:sz w:val="20"/>
                              <w:szCs w:val="20"/>
                            </w:rPr>
                          </w:pPr>
                          <w:r w:rsidRPr="00C20B9D">
                            <w:rPr>
                              <w:rFonts w:ascii="Cambria" w:hAnsi="Cambria"/>
                              <w:sz w:val="20"/>
                            </w:rPr>
                            <w:t>9.6 PROHIBITION ON USING FUND UNDER GRANTS AND COOPERATIVE AGREEMENTS WITH ENTITIES THAT REQUIRE INTERNAL CONFIDENTIALITY AGREEMENTS</w:t>
                          </w:r>
                        </w:p>
                      </w:txbxContent>
                    </v:textbox>
                  </v:shape>
                </v:group>
                <w10:anchorlock/>
              </v:group>
            </w:pict>
          </mc:Fallback>
        </mc:AlternateContent>
      </w:r>
    </w:p>
    <w:p w14:paraId="661A0C7D" w14:textId="77777777" w:rsidR="0079739A" w:rsidRPr="00CA02ED" w:rsidRDefault="0079739A" w:rsidP="00CA02ED">
      <w:pPr>
        <w:widowControl/>
        <w:spacing w:before="120" w:after="120" w:line="276" w:lineRule="auto"/>
        <w:ind w:left="119"/>
        <w:rPr>
          <w:rFonts w:ascii="Calibri" w:eastAsia="Times New Roman" w:hAnsi="Calibri" w:cs="Times New Roman"/>
          <w:sz w:val="20"/>
          <w:szCs w:val="20"/>
          <w:lang w:bidi="en-US"/>
        </w:rPr>
      </w:pPr>
      <w:r w:rsidRPr="00CA02ED">
        <w:rPr>
          <w:rFonts w:ascii="Calibri" w:eastAsia="Times New Roman" w:hAnsi="Calibri" w:cs="Times New Roman"/>
          <w:sz w:val="20"/>
          <w:szCs w:val="20"/>
          <w:lang w:bidi="en-US"/>
        </w:rPr>
        <w:t>By submission of its proposal or application, the applicant represents that it does not require any of its employees, contractors, or subrecipients seeking to report fraud, waste, or abuse to sign or comply with internal confidentiality agreements or statements prohibiting or otherwise restricting those employees, contractors, or subrecipients from lawfully reporting that waste, fraud, or abuse to a designated investigative or law enforcement representative of a Federal department or agency authorized to receive such information. Note that: (1) the basis for this representation is a prohibition in sections 743, 744 of the Consolidated Appropriations Act, 2016, Pub. L. 114-113, (Division E, Title VII, General Provisions Government-wide) and any successor provisions of law on making funds available through grants and cooperative agreements to entities with certain internal confidentiality agreements or statements; and (2) section 744 states that it does not contravene requirements applicable to Standard Form 312, Form 4414, or any other form issued by a Federal department or agency governing the nondisclosure of classified information.</w:t>
      </w:r>
    </w:p>
    <w:p w14:paraId="105E16B7" w14:textId="77777777" w:rsidR="0060161D" w:rsidRPr="00CA02ED" w:rsidRDefault="001C2700" w:rsidP="00CA02ED">
      <w:pPr>
        <w:pStyle w:val="BodyText"/>
        <w:widowControl/>
        <w:tabs>
          <w:tab w:val="left" w:pos="2220"/>
        </w:tabs>
        <w:spacing w:before="39" w:line="276" w:lineRule="auto"/>
        <w:ind w:left="960"/>
      </w:pPr>
      <w:r w:rsidRPr="00CA02ED">
        <w:rPr>
          <w:b/>
        </w:rPr>
        <w:t>Telephone</w:t>
      </w:r>
      <w:r w:rsidRPr="00CA02ED">
        <w:t>:</w:t>
      </w:r>
      <w:r w:rsidRPr="00CA02ED">
        <w:tab/>
        <w:t>1-800-424-9121 (toll free) or 202-690-1202 (TDD);</w:t>
      </w:r>
    </w:p>
    <w:p w14:paraId="049A3543" w14:textId="77777777" w:rsidR="0060161D" w:rsidRPr="00CA02ED" w:rsidRDefault="001C2700" w:rsidP="00CA02ED">
      <w:pPr>
        <w:pStyle w:val="BodyText"/>
        <w:widowControl/>
        <w:tabs>
          <w:tab w:val="left" w:pos="2219"/>
        </w:tabs>
        <w:spacing w:before="0" w:line="276" w:lineRule="auto"/>
        <w:ind w:left="959"/>
      </w:pPr>
      <w:r w:rsidRPr="00CA02ED">
        <w:rPr>
          <w:b/>
        </w:rPr>
        <w:t>Fax</w:t>
      </w:r>
      <w:r w:rsidRPr="00CA02ED">
        <w:t>:</w:t>
      </w:r>
      <w:r w:rsidRPr="00CA02ED">
        <w:tab/>
        <w:t>202-690-2474</w:t>
      </w:r>
    </w:p>
    <w:p w14:paraId="2AFA0975" w14:textId="77777777" w:rsidR="0060161D" w:rsidRPr="00CA02ED" w:rsidRDefault="001C2700" w:rsidP="00CA02ED">
      <w:pPr>
        <w:pStyle w:val="BodyText"/>
        <w:widowControl/>
        <w:tabs>
          <w:tab w:val="left" w:pos="2219"/>
        </w:tabs>
        <w:spacing w:before="0" w:line="276" w:lineRule="auto"/>
        <w:ind w:left="959"/>
      </w:pPr>
      <w:r w:rsidRPr="00CA02ED">
        <w:rPr>
          <w:b/>
        </w:rPr>
        <w:t>E-mail</w:t>
      </w:r>
      <w:hyperlink r:id="rId72">
        <w:r w:rsidRPr="00CA02ED">
          <w:t>:</w:t>
        </w:r>
        <w:r w:rsidRPr="00CA02ED">
          <w:tab/>
        </w:r>
        <w:r w:rsidRPr="00CA02ED">
          <w:rPr>
            <w:color w:val="000099"/>
          </w:rPr>
          <w:t>usda.hotline@oig.usda.gov</w:t>
        </w:r>
      </w:hyperlink>
    </w:p>
    <w:p w14:paraId="5549973B" w14:textId="77777777" w:rsidR="0060161D" w:rsidRPr="00CA02ED" w:rsidRDefault="001C2700" w:rsidP="00CA02ED">
      <w:pPr>
        <w:pStyle w:val="BodyText"/>
        <w:widowControl/>
        <w:tabs>
          <w:tab w:val="left" w:pos="2219"/>
        </w:tabs>
        <w:spacing w:before="0" w:line="276" w:lineRule="auto"/>
        <w:ind w:left="959"/>
      </w:pPr>
      <w:r w:rsidRPr="00CA02ED">
        <w:rPr>
          <w:b/>
        </w:rPr>
        <w:t>Internet</w:t>
      </w:r>
      <w:r w:rsidRPr="00CA02ED">
        <w:t>:</w:t>
      </w:r>
      <w:r w:rsidRPr="00CA02ED">
        <w:tab/>
      </w:r>
      <w:hyperlink r:id="rId73">
        <w:r w:rsidRPr="00CA02ED">
          <w:rPr>
            <w:color w:val="000099"/>
          </w:rPr>
          <w:t>http://www.usda.gov/oig/hotline.htm</w:t>
        </w:r>
      </w:hyperlink>
    </w:p>
    <w:p w14:paraId="033BA873" w14:textId="77777777" w:rsidR="0060161D" w:rsidRPr="00CA02ED" w:rsidRDefault="0060161D" w:rsidP="00CA02ED">
      <w:pPr>
        <w:widowControl/>
        <w:spacing w:before="11" w:line="276" w:lineRule="auto"/>
        <w:rPr>
          <w:rFonts w:ascii="Calibri" w:eastAsia="Calibri" w:hAnsi="Calibri" w:cs="Calibri"/>
          <w:sz w:val="20"/>
          <w:szCs w:val="20"/>
        </w:rPr>
      </w:pPr>
    </w:p>
    <w:p w14:paraId="22B9FA7A" w14:textId="77777777" w:rsidR="0060161D" w:rsidRPr="00CA02ED" w:rsidRDefault="001C2700" w:rsidP="00CA02ED">
      <w:pPr>
        <w:pStyle w:val="BodyText"/>
        <w:widowControl/>
        <w:spacing w:before="0" w:line="276" w:lineRule="auto"/>
        <w:ind w:left="238" w:right="237"/>
      </w:pPr>
      <w:r w:rsidRPr="00CA02ED">
        <w:t xml:space="preserve">Fraud, waste, and abuse includes, but is not limited to, embezzlement, misuse, or misappropriation of grant funds or property, and false statements, whether by organizations or individuals. Examples are theft of grant funds for personal use; using funds for non-grant-related purposes; theft of federally owned property or property acquired or leased under a grant; charging inflated building rental fees for a building owned by the recipient; submitting false financial reports; and submitting false financial data in bids submitted to the recipient (for eventual payment under the grant). Callers are not required to give their names, and if they do, OIG keeps </w:t>
      </w:r>
      <w:r w:rsidR="00CD2690" w:rsidRPr="00CA02ED">
        <w:t>their identities</w:t>
      </w:r>
      <w:r w:rsidRPr="00CA02ED">
        <w:t xml:space="preserve"> confidential.</w:t>
      </w:r>
    </w:p>
    <w:p w14:paraId="53CAE4BA" w14:textId="77777777" w:rsidR="0060161D" w:rsidRPr="00CA02ED" w:rsidRDefault="001C2700" w:rsidP="00CA02ED">
      <w:pPr>
        <w:pStyle w:val="BodyText"/>
        <w:widowControl/>
        <w:spacing w:before="120" w:line="276" w:lineRule="auto"/>
        <w:ind w:left="239" w:right="238"/>
      </w:pPr>
      <w:r w:rsidRPr="00CA02ED">
        <w:t>The Federal government may pursue administrative, civil, or criminal action under a variety of statutes that relate to fraud and false statements or claims. Even if the Federal government does not award a grant, the applicant may be subject to penalties if the information contained in or submitted as part of an application, including its certifications and assurances, is found to be false, fictitious, or fraudulent.</w:t>
      </w:r>
    </w:p>
    <w:p w14:paraId="34D0C8E3" w14:textId="499F0B6C" w:rsidR="00284685" w:rsidRPr="00CA02ED" w:rsidRDefault="00284685" w:rsidP="00CA02ED">
      <w:pPr>
        <w:pStyle w:val="BodyText"/>
        <w:widowControl/>
        <w:spacing w:before="120" w:line="276" w:lineRule="auto"/>
        <w:ind w:left="239" w:right="238"/>
      </w:pPr>
      <w:r w:rsidRPr="00CA02ED">
        <w:rPr>
          <w:rFonts w:cs="Calibri"/>
          <w:noProof/>
        </w:rPr>
        <mc:AlternateContent>
          <mc:Choice Requires="wpg">
            <w:drawing>
              <wp:inline distT="0" distB="0" distL="0" distR="0" wp14:anchorId="450B6332" wp14:editId="0DB9B6AF">
                <wp:extent cx="6059170" cy="265724"/>
                <wp:effectExtent l="0" t="19050" r="17780" b="20320"/>
                <wp:docPr id="2"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9170" cy="265724"/>
                          <a:chOff x="30" y="31"/>
                          <a:chExt cx="9542" cy="332"/>
                        </a:xfrm>
                      </wpg:grpSpPr>
                      <wpg:grpSp>
                        <wpg:cNvPr id="3" name="Group 107"/>
                        <wpg:cNvGrpSpPr>
                          <a:grpSpLocks/>
                        </wpg:cNvGrpSpPr>
                        <wpg:grpSpPr bwMode="auto">
                          <a:xfrm>
                            <a:off x="91" y="61"/>
                            <a:ext cx="9420" cy="270"/>
                            <a:chOff x="91" y="61"/>
                            <a:chExt cx="9420" cy="270"/>
                          </a:xfrm>
                        </wpg:grpSpPr>
                        <wps:wsp>
                          <wps:cNvPr id="4" name="Freeform 108"/>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 name="Group 5"/>
                        <wpg:cNvGrpSpPr>
                          <a:grpSpLocks/>
                        </wpg:cNvGrpSpPr>
                        <wpg:grpSpPr bwMode="auto">
                          <a:xfrm>
                            <a:off x="31" y="31"/>
                            <a:ext cx="9540" cy="2"/>
                            <a:chOff x="31" y="31"/>
                            <a:chExt cx="9540" cy="2"/>
                          </a:xfrm>
                        </wpg:grpSpPr>
                        <wps:wsp>
                          <wps:cNvPr id="6" name="Freeform 6"/>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8" name="Group 103"/>
                        <wpg:cNvGrpSpPr>
                          <a:grpSpLocks/>
                        </wpg:cNvGrpSpPr>
                        <wpg:grpSpPr bwMode="auto">
                          <a:xfrm>
                            <a:off x="31" y="361"/>
                            <a:ext cx="9540" cy="2"/>
                            <a:chOff x="31" y="361"/>
                            <a:chExt cx="9540" cy="2"/>
                          </a:xfrm>
                        </wpg:grpSpPr>
                        <wps:wsp>
                          <wps:cNvPr id="929" name="Freeform 104"/>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0" name="Group 101"/>
                        <wpg:cNvGrpSpPr>
                          <a:grpSpLocks/>
                        </wpg:cNvGrpSpPr>
                        <wpg:grpSpPr bwMode="auto">
                          <a:xfrm>
                            <a:off x="61" y="61"/>
                            <a:ext cx="2" cy="270"/>
                            <a:chOff x="61" y="61"/>
                            <a:chExt cx="2" cy="270"/>
                          </a:xfrm>
                        </wpg:grpSpPr>
                        <wps:wsp>
                          <wps:cNvPr id="931" name="Freeform 102"/>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2" name="Group 98"/>
                        <wpg:cNvGrpSpPr>
                          <a:grpSpLocks/>
                        </wpg:cNvGrpSpPr>
                        <wpg:grpSpPr bwMode="auto">
                          <a:xfrm>
                            <a:off x="30" y="33"/>
                            <a:ext cx="9542" cy="298"/>
                            <a:chOff x="30" y="33"/>
                            <a:chExt cx="9542" cy="298"/>
                          </a:xfrm>
                        </wpg:grpSpPr>
                        <wps:wsp>
                          <wps:cNvPr id="933" name="Freeform 100"/>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4" name="Text Box 99"/>
                          <wps:cNvSpPr txBox="1">
                            <a:spLocks noChangeArrowheads="1"/>
                          </wps:cNvSpPr>
                          <wps:spPr bwMode="auto">
                            <a:xfrm>
                              <a:off x="30" y="33"/>
                              <a:ext cx="9542"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056F1" w14:textId="738408AD" w:rsidR="00A90603" w:rsidRDefault="00A90603" w:rsidP="00284685">
                                <w:pPr>
                                  <w:spacing w:before="60"/>
                                  <w:ind w:left="90"/>
                                  <w:rPr>
                                    <w:rFonts w:ascii="Cambria" w:eastAsia="Cambria" w:hAnsi="Cambria" w:cs="Cambria"/>
                                    <w:sz w:val="20"/>
                                    <w:szCs w:val="20"/>
                                  </w:rPr>
                                </w:pPr>
                                <w:r>
                                  <w:rPr>
                                    <w:rFonts w:ascii="Cambria" w:eastAsia="Cambria" w:hAnsi="Cambria" w:cs="Cambria"/>
                                    <w:sz w:val="20"/>
                                    <w:szCs w:val="20"/>
                                  </w:rPr>
                                  <w:t>9.7 EXTENSION OF AGREEMENT FOR FYs 2021 through 2023</w:t>
                                </w:r>
                              </w:p>
                            </w:txbxContent>
                          </wps:txbx>
                          <wps:bodyPr rot="0" vert="horz" wrap="square" lIns="0" tIns="0" rIns="0" bIns="0" anchor="t" anchorCtr="0" upright="1">
                            <a:noAutofit/>
                          </wps:bodyPr>
                        </wps:wsp>
                      </wpg:grpSp>
                    </wpg:wgp>
                  </a:graphicData>
                </a:graphic>
              </wp:inline>
            </w:drawing>
          </mc:Choice>
          <mc:Fallback>
            <w:pict>
              <v:group w14:anchorId="450B6332" id="_x0000_s1816" style="width:477.1pt;height:20.9pt;mso-position-horizontal-relative:char;mso-position-vertical-relative:line" coordorigin="30,31" coordsize="9542,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">
                <v:group id="Group 107" o:spid="_x0000_s1817"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108" o:spid="_x0000_s1818"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" path="m,270r9420,l9420,,,,,270xe" fillcolor="#c5f0c2" stroked="f">
                    <v:path arrowok="t" o:connecttype="custom" o:connectlocs="0,331;9420,331;9420,61;0,61;0,331" o:connectangles="0,0,0,0,0"/>
                  </v:shape>
                </v:group>
                <v:group id="Group 5" o:spid="_x0000_s1819"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6" o:spid="_x0000_s1820"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" path="m,l9540,e" filled="f" strokecolor="#c5f0c2" strokeweight="3.1pt">
                    <v:path arrowok="t" o:connecttype="custom" o:connectlocs="0,0;9540,0" o:connectangles="0,0"/>
                  </v:shape>
                </v:group>
                <v:group id="Group 103" o:spid="_x0000_s1821"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">
                  <v:shape id="Freeform 104" o:spid="_x0000_s1822"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" path="m,l9540,e" filled="f" strokecolor="#c5f0c2" strokeweight="3.1pt">
                    <v:path arrowok="t" o:connecttype="custom" o:connectlocs="0,0;9540,0" o:connectangles="0,0"/>
                  </v:shape>
                </v:group>
                <v:group id="Group 101" o:spid="_x0000_s1823"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">
                  <v:shape id="Freeform 102" o:spid="_x0000_s1824"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" path="m,l,270e" filled="f" strokecolor="#c5f0c2" strokeweight="3.1pt">
                    <v:path arrowok="t" o:connecttype="custom" o:connectlocs="0,61;0,331" o:connectangles="0,0"/>
                  </v:shape>
                </v:group>
                <v:group id="Group 98" o:spid="_x0000_s1825" style="position:absolute;left:30;top:33;width:9542;height:298" coordorigin="30,33" coordsize="954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DI+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sEyTeDvTDgCcv0LAAD//wMAUEsBAi0AFAAGAAgAAAAhANvh9svuAAAAhQEAABMAAAAAAAAA&#10;AAAAAAAAAAAAAFtDb250ZW50X1R5cGVzXS54bWxQSwECLQAUAAYACAAAACEAWvQsW78AAAAVAQAA&#10;CwAAAAAAAAAAAAAAAAAfAQAAX3JlbHMvLnJlbHNQSwECLQAUAAYACAAAACEALCgyPsYAAADcAAAA&#10;DwAAAAAAAAAAAAAAAAAHAgAAZHJzL2Rvd25yZXYueG1sUEsFBgAAAAADAAMAtwAAAPoCAAAAAA==&#10;">
                  <v:shape id="Freeform 100" o:spid="_x0000_s1826"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" path="m,l,270e" filled="f" strokecolor="#c5f0c2" strokeweight="3.1pt">
                    <v:path arrowok="t" o:connecttype="custom" o:connectlocs="0,61;0,331" o:connectangles="0,0"/>
                  </v:shape>
                  <v:shape id="Text Box 99" o:spid="_x0000_s1827" type="#_x0000_t202" style="position:absolute;left:30;top:33;width:9542;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8RixQAAANwAAAAPAAAAZHJzL2Rvd25yZXYueG1sRI9Ba8JA&#10;FITvBf/D8oTe6sZWRF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Dml8RixQAAANwAAAAP&#10;AAAAAAAAAAAAAAAAAAcCAABkcnMvZG93bnJldi54bWxQSwUGAAAAAAMAAwC3AAAA+QIAAAAA&#10;" filled="f" stroked="f">
                    <v:textbox inset="0,0,0,0">
                      <w:txbxContent>
                        <w:p w14:paraId="4D1056F1" w14:textId="738408AD" w:rsidR="00A90603" w:rsidRDefault="00A90603" w:rsidP="00284685">
                          <w:pPr>
                            <w:spacing w:before="60"/>
                            <w:ind w:left="90"/>
                            <w:rPr>
                              <w:rFonts w:ascii="Cambria" w:eastAsia="Cambria" w:hAnsi="Cambria" w:cs="Cambria"/>
                              <w:sz w:val="20"/>
                              <w:szCs w:val="20"/>
                            </w:rPr>
                          </w:pPr>
                          <w:r>
                            <w:rPr>
                              <w:rFonts w:ascii="Cambria" w:eastAsia="Cambria" w:hAnsi="Cambria" w:cs="Cambria"/>
                              <w:sz w:val="20"/>
                              <w:szCs w:val="20"/>
                            </w:rPr>
                            <w:t>9.7 EXTENSION OF AGREEMENT FOR FYs 2021 through 2023</w:t>
                          </w:r>
                        </w:p>
                      </w:txbxContent>
                    </v:textbox>
                  </v:shape>
                </v:group>
                <w10:anchorlock/>
              </v:group>
            </w:pict>
          </mc:Fallback>
        </mc:AlternateContent>
      </w:r>
    </w:p>
    <w:p w14:paraId="48B77B10" w14:textId="286D1175" w:rsidR="0060161D" w:rsidRPr="00CA02ED" w:rsidRDefault="009F07E7" w:rsidP="00CA02ED">
      <w:pPr>
        <w:widowControl/>
        <w:tabs>
          <w:tab w:val="left" w:pos="270"/>
        </w:tabs>
        <w:spacing w:before="10" w:line="276" w:lineRule="auto"/>
        <w:ind w:left="270"/>
        <w:rPr>
          <w:rFonts w:ascii="Calibri" w:eastAsia="Calibri" w:hAnsi="Calibri" w:cs="Calibri"/>
          <w:sz w:val="20"/>
          <w:szCs w:val="20"/>
        </w:rPr>
      </w:pPr>
      <w:r w:rsidRPr="00CA02ED">
        <w:rPr>
          <w:rFonts w:ascii="Calibri" w:eastAsia="Calibri" w:hAnsi="Calibri" w:cs="Calibri"/>
          <w:sz w:val="20"/>
          <w:szCs w:val="20"/>
        </w:rPr>
        <w:t xml:space="preserve">A </w:t>
      </w:r>
      <w:r w:rsidR="00284685" w:rsidRPr="00CA02ED">
        <w:rPr>
          <w:rFonts w:ascii="Calibri" w:eastAsia="Calibri" w:hAnsi="Calibri" w:cs="Calibri"/>
          <w:sz w:val="20"/>
          <w:szCs w:val="20"/>
        </w:rPr>
        <w:t>State Agenc</w:t>
      </w:r>
      <w:r w:rsidRPr="00CA02ED">
        <w:rPr>
          <w:rFonts w:ascii="Calibri" w:eastAsia="Calibri" w:hAnsi="Calibri" w:cs="Calibri"/>
          <w:sz w:val="20"/>
          <w:szCs w:val="20"/>
        </w:rPr>
        <w:t>y</w:t>
      </w:r>
      <w:r w:rsidR="00284685" w:rsidRPr="00CA02ED">
        <w:rPr>
          <w:rFonts w:ascii="Calibri" w:eastAsia="Calibri" w:hAnsi="Calibri" w:cs="Calibri"/>
          <w:sz w:val="20"/>
          <w:szCs w:val="20"/>
        </w:rPr>
        <w:t xml:space="preserve"> may </w:t>
      </w:r>
      <w:r w:rsidR="00F858C5" w:rsidRPr="00CA02ED">
        <w:rPr>
          <w:rFonts w:ascii="Calibri" w:eastAsia="Calibri" w:hAnsi="Calibri" w:cs="Calibri"/>
          <w:sz w:val="20"/>
          <w:szCs w:val="20"/>
        </w:rPr>
        <w:t xml:space="preserve">request </w:t>
      </w:r>
      <w:r w:rsidRPr="00CA02ED">
        <w:rPr>
          <w:rFonts w:ascii="Calibri" w:eastAsia="Calibri" w:hAnsi="Calibri" w:cs="Calibri"/>
          <w:sz w:val="20"/>
          <w:szCs w:val="20"/>
        </w:rPr>
        <w:t xml:space="preserve">additional </w:t>
      </w:r>
      <w:r w:rsidR="00895B8E" w:rsidRPr="00CA02ED">
        <w:rPr>
          <w:rFonts w:ascii="Calibri" w:eastAsia="Calibri" w:hAnsi="Calibri" w:cs="Calibri"/>
          <w:sz w:val="20"/>
          <w:szCs w:val="20"/>
        </w:rPr>
        <w:t xml:space="preserve">annual </w:t>
      </w:r>
      <w:r w:rsidR="00F858C5" w:rsidRPr="00CA02ED">
        <w:rPr>
          <w:rFonts w:ascii="Calibri" w:eastAsia="Calibri" w:hAnsi="Calibri" w:cs="Calibri"/>
          <w:sz w:val="20"/>
          <w:szCs w:val="20"/>
        </w:rPr>
        <w:t>allocation</w:t>
      </w:r>
      <w:r w:rsidR="00895B8E" w:rsidRPr="00CA02ED">
        <w:rPr>
          <w:rFonts w:ascii="Calibri" w:eastAsia="Calibri" w:hAnsi="Calibri" w:cs="Calibri"/>
          <w:sz w:val="20"/>
          <w:szCs w:val="20"/>
        </w:rPr>
        <w:t>s</w:t>
      </w:r>
      <w:r w:rsidR="00F858C5" w:rsidRPr="00CA02ED">
        <w:rPr>
          <w:rFonts w:ascii="Calibri" w:eastAsia="Calibri" w:hAnsi="Calibri" w:cs="Calibri"/>
          <w:sz w:val="20"/>
          <w:szCs w:val="20"/>
        </w:rPr>
        <w:t xml:space="preserve"> and extension</w:t>
      </w:r>
      <w:r w:rsidR="00895B8E" w:rsidRPr="00CA02ED">
        <w:rPr>
          <w:rFonts w:ascii="Calibri" w:eastAsia="Calibri" w:hAnsi="Calibri" w:cs="Calibri"/>
          <w:sz w:val="20"/>
          <w:szCs w:val="20"/>
        </w:rPr>
        <w:t>s</w:t>
      </w:r>
      <w:r w:rsidR="00F858C5" w:rsidRPr="00CA02ED">
        <w:rPr>
          <w:rFonts w:ascii="Calibri" w:eastAsia="Calibri" w:hAnsi="Calibri" w:cs="Calibri"/>
          <w:sz w:val="20"/>
          <w:szCs w:val="20"/>
        </w:rPr>
        <w:t xml:space="preserve"> of </w:t>
      </w:r>
      <w:r w:rsidRPr="00CA02ED">
        <w:rPr>
          <w:rFonts w:ascii="Calibri" w:eastAsia="Calibri" w:hAnsi="Calibri" w:cs="Calibri"/>
          <w:sz w:val="20"/>
          <w:szCs w:val="20"/>
        </w:rPr>
        <w:t>its grant</w:t>
      </w:r>
      <w:r w:rsidR="00F858C5" w:rsidRPr="00CA02ED">
        <w:rPr>
          <w:rFonts w:ascii="Calibri" w:eastAsia="Calibri" w:hAnsi="Calibri" w:cs="Calibri"/>
          <w:sz w:val="20"/>
          <w:szCs w:val="20"/>
        </w:rPr>
        <w:t xml:space="preserve"> agreement</w:t>
      </w:r>
      <w:r w:rsidRPr="00CA02ED">
        <w:rPr>
          <w:rFonts w:ascii="Calibri" w:eastAsia="Calibri" w:hAnsi="Calibri" w:cs="Calibri"/>
          <w:sz w:val="20"/>
          <w:szCs w:val="20"/>
        </w:rPr>
        <w:t xml:space="preserve"> to allow it</w:t>
      </w:r>
      <w:r w:rsidR="00F858C5" w:rsidRPr="00CA02ED">
        <w:rPr>
          <w:rFonts w:ascii="Calibri" w:eastAsia="Calibri" w:hAnsi="Calibri" w:cs="Calibri"/>
          <w:sz w:val="20"/>
          <w:szCs w:val="20"/>
        </w:rPr>
        <w:t xml:space="preserve"> to administer</w:t>
      </w:r>
      <w:r w:rsidRPr="00CA02ED">
        <w:rPr>
          <w:rFonts w:ascii="Calibri" w:eastAsia="Calibri" w:hAnsi="Calibri" w:cs="Calibri"/>
          <w:sz w:val="20"/>
          <w:szCs w:val="20"/>
        </w:rPr>
        <w:t xml:space="preserve"> the program for FY</w:t>
      </w:r>
      <w:r w:rsidR="00895B8E" w:rsidRPr="00CA02ED">
        <w:rPr>
          <w:rFonts w:ascii="Calibri" w:eastAsia="Calibri" w:hAnsi="Calibri" w:cs="Calibri"/>
          <w:sz w:val="20"/>
          <w:szCs w:val="20"/>
        </w:rPr>
        <w:t>s</w:t>
      </w:r>
      <w:r w:rsidRPr="00CA02ED">
        <w:rPr>
          <w:rFonts w:ascii="Calibri" w:eastAsia="Calibri" w:hAnsi="Calibri" w:cs="Calibri"/>
          <w:sz w:val="20"/>
          <w:szCs w:val="20"/>
        </w:rPr>
        <w:t xml:space="preserve"> 20</w:t>
      </w:r>
      <w:r w:rsidR="00EF5A9A" w:rsidRPr="00CA02ED">
        <w:rPr>
          <w:rFonts w:ascii="Calibri" w:eastAsia="Calibri" w:hAnsi="Calibri" w:cs="Calibri"/>
          <w:sz w:val="20"/>
          <w:szCs w:val="20"/>
        </w:rPr>
        <w:t>2</w:t>
      </w:r>
      <w:r w:rsidR="00434CE7" w:rsidRPr="00CA02ED">
        <w:rPr>
          <w:rFonts w:ascii="Calibri" w:eastAsia="Calibri" w:hAnsi="Calibri" w:cs="Calibri"/>
          <w:sz w:val="20"/>
          <w:szCs w:val="20"/>
        </w:rPr>
        <w:t>1</w:t>
      </w:r>
      <w:r w:rsidR="0055514D" w:rsidRPr="00CA02ED">
        <w:rPr>
          <w:rFonts w:ascii="Calibri" w:eastAsia="Calibri" w:hAnsi="Calibri" w:cs="Calibri"/>
          <w:sz w:val="20"/>
          <w:szCs w:val="20"/>
        </w:rPr>
        <w:t xml:space="preserve"> through 2023</w:t>
      </w:r>
      <w:r w:rsidR="00F858C5" w:rsidRPr="00CA02ED">
        <w:rPr>
          <w:rFonts w:ascii="Calibri" w:eastAsia="Calibri" w:hAnsi="Calibri" w:cs="Calibri"/>
          <w:sz w:val="20"/>
          <w:szCs w:val="20"/>
        </w:rPr>
        <w:t xml:space="preserve">.  Requests for </w:t>
      </w:r>
      <w:r w:rsidRPr="00CA02ED">
        <w:rPr>
          <w:rFonts w:ascii="Calibri" w:eastAsia="Calibri" w:hAnsi="Calibri" w:cs="Calibri"/>
          <w:sz w:val="20"/>
          <w:szCs w:val="20"/>
        </w:rPr>
        <w:t xml:space="preserve">additional allocations and grant agreement </w:t>
      </w:r>
      <w:r w:rsidR="00F858C5" w:rsidRPr="00CA02ED">
        <w:rPr>
          <w:rFonts w:ascii="Calibri" w:eastAsia="Calibri" w:hAnsi="Calibri" w:cs="Calibri"/>
          <w:sz w:val="20"/>
          <w:szCs w:val="20"/>
        </w:rPr>
        <w:t>extensions will be considered by FSA on a case-by-case basis</w:t>
      </w:r>
      <w:r w:rsidR="0055514D" w:rsidRPr="00CA02ED">
        <w:rPr>
          <w:rFonts w:ascii="Calibri" w:eastAsia="Calibri" w:hAnsi="Calibri" w:cs="Calibri"/>
          <w:sz w:val="20"/>
          <w:szCs w:val="20"/>
        </w:rPr>
        <w:t xml:space="preserve"> and are subject to FSA approval and availability of funds</w:t>
      </w:r>
      <w:r w:rsidR="00F858C5" w:rsidRPr="00CA02ED">
        <w:rPr>
          <w:rFonts w:ascii="Calibri" w:eastAsia="Calibri" w:hAnsi="Calibri" w:cs="Calibri"/>
          <w:sz w:val="20"/>
          <w:szCs w:val="20"/>
        </w:rPr>
        <w:t>.</w:t>
      </w:r>
      <w:r w:rsidR="00377727" w:rsidRPr="00CA02ED">
        <w:rPr>
          <w:rFonts w:ascii="Calibri" w:eastAsia="Calibri" w:hAnsi="Calibri" w:cs="Calibri"/>
          <w:sz w:val="20"/>
          <w:szCs w:val="20"/>
        </w:rPr>
        <w:t xml:space="preserve">  State Agencies may submit requests via email to the OCCSP Manager</w:t>
      </w:r>
      <w:r w:rsidR="002438A3" w:rsidRPr="00CA02ED">
        <w:rPr>
          <w:rFonts w:ascii="Calibri" w:eastAsia="Calibri" w:hAnsi="Calibri" w:cs="Calibri"/>
          <w:sz w:val="20"/>
          <w:szCs w:val="20"/>
        </w:rPr>
        <w:t xml:space="preserve"> who will provide instructions regarding any additional information required.</w:t>
      </w:r>
    </w:p>
    <w:p w14:paraId="0E42CCB6"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72CAB38D" wp14:editId="65571DB5">
                <wp:extent cx="6097270" cy="266065"/>
                <wp:effectExtent l="0" t="0" r="8255" b="635"/>
                <wp:docPr id="4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66065"/>
                          <a:chOff x="0" y="0"/>
                          <a:chExt cx="9602" cy="419"/>
                        </a:xfrm>
                      </wpg:grpSpPr>
                      <wpg:grpSp>
                        <wpg:cNvPr id="43" name="Group 47"/>
                        <wpg:cNvGrpSpPr>
                          <a:grpSpLocks/>
                        </wpg:cNvGrpSpPr>
                        <wpg:grpSpPr bwMode="auto">
                          <a:xfrm>
                            <a:off x="91" y="61"/>
                            <a:ext cx="9420" cy="297"/>
                            <a:chOff x="91" y="61"/>
                            <a:chExt cx="9420" cy="297"/>
                          </a:xfrm>
                        </wpg:grpSpPr>
                        <wps:wsp>
                          <wps:cNvPr id="44" name="Freeform 48"/>
                          <wps:cNvSpPr>
                            <a:spLocks/>
                          </wps:cNvSpPr>
                          <wps:spPr bwMode="auto">
                            <a:xfrm>
                              <a:off x="91" y="61"/>
                              <a:ext cx="9420" cy="297"/>
                            </a:xfrm>
                            <a:custGeom>
                              <a:avLst/>
                              <a:gdLst>
                                <a:gd name="T0" fmla="+- 0 91 91"/>
                                <a:gd name="T1" fmla="*/ T0 w 9420"/>
                                <a:gd name="T2" fmla="+- 0 357 61"/>
                                <a:gd name="T3" fmla="*/ 357 h 297"/>
                                <a:gd name="T4" fmla="+- 0 9511 91"/>
                                <a:gd name="T5" fmla="*/ T4 w 9420"/>
                                <a:gd name="T6" fmla="+- 0 357 61"/>
                                <a:gd name="T7" fmla="*/ 357 h 297"/>
                                <a:gd name="T8" fmla="+- 0 9511 91"/>
                                <a:gd name="T9" fmla="*/ T8 w 9420"/>
                                <a:gd name="T10" fmla="+- 0 61 61"/>
                                <a:gd name="T11" fmla="*/ 61 h 297"/>
                                <a:gd name="T12" fmla="+- 0 91 91"/>
                                <a:gd name="T13" fmla="*/ T12 w 9420"/>
                                <a:gd name="T14" fmla="+- 0 61 61"/>
                                <a:gd name="T15" fmla="*/ 61 h 297"/>
                                <a:gd name="T16" fmla="+- 0 91 91"/>
                                <a:gd name="T17" fmla="*/ T16 w 9420"/>
                                <a:gd name="T18" fmla="+- 0 357 61"/>
                                <a:gd name="T19" fmla="*/ 357 h 297"/>
                              </a:gdLst>
                              <a:ahLst/>
                              <a:cxnLst>
                                <a:cxn ang="0">
                                  <a:pos x="T1" y="T3"/>
                                </a:cxn>
                                <a:cxn ang="0">
                                  <a:pos x="T5" y="T7"/>
                                </a:cxn>
                                <a:cxn ang="0">
                                  <a:pos x="T9" y="T11"/>
                                </a:cxn>
                                <a:cxn ang="0">
                                  <a:pos x="T13" y="T15"/>
                                </a:cxn>
                                <a:cxn ang="0">
                                  <a:pos x="T17" y="T19"/>
                                </a:cxn>
                              </a:cxnLst>
                              <a:rect l="0" t="0" r="r" b="b"/>
                              <a:pathLst>
                                <a:path w="9420" h="297">
                                  <a:moveTo>
                                    <a:pt x="0" y="296"/>
                                  </a:moveTo>
                                  <a:lnTo>
                                    <a:pt x="9420" y="296"/>
                                  </a:lnTo>
                                  <a:lnTo>
                                    <a:pt x="9420" y="0"/>
                                  </a:lnTo>
                                  <a:lnTo>
                                    <a:pt x="0" y="0"/>
                                  </a:lnTo>
                                  <a:lnTo>
                                    <a:pt x="0" y="296"/>
                                  </a:lnTo>
                                  <a:close/>
                                </a:path>
                              </a:pathLst>
                            </a:custGeom>
                            <a:solidFill>
                              <a:srgbClr val="216C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45"/>
                        <wpg:cNvGrpSpPr>
                          <a:grpSpLocks/>
                        </wpg:cNvGrpSpPr>
                        <wpg:grpSpPr bwMode="auto">
                          <a:xfrm>
                            <a:off x="31" y="31"/>
                            <a:ext cx="9540" cy="2"/>
                            <a:chOff x="31" y="31"/>
                            <a:chExt cx="9540" cy="2"/>
                          </a:xfrm>
                        </wpg:grpSpPr>
                        <wps:wsp>
                          <wps:cNvPr id="46" name="Freeform 46"/>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43"/>
                        <wpg:cNvGrpSpPr>
                          <a:grpSpLocks/>
                        </wpg:cNvGrpSpPr>
                        <wpg:grpSpPr bwMode="auto">
                          <a:xfrm>
                            <a:off x="31" y="387"/>
                            <a:ext cx="9540" cy="2"/>
                            <a:chOff x="31" y="387"/>
                            <a:chExt cx="9540" cy="2"/>
                          </a:xfrm>
                        </wpg:grpSpPr>
                        <wps:wsp>
                          <wps:cNvPr id="48" name="Freeform 44"/>
                          <wps:cNvSpPr>
                            <a:spLocks/>
                          </wps:cNvSpPr>
                          <wps:spPr bwMode="auto">
                            <a:xfrm>
                              <a:off x="31" y="387"/>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41"/>
                        <wpg:cNvGrpSpPr>
                          <a:grpSpLocks/>
                        </wpg:cNvGrpSpPr>
                        <wpg:grpSpPr bwMode="auto">
                          <a:xfrm>
                            <a:off x="61" y="61"/>
                            <a:ext cx="2" cy="297"/>
                            <a:chOff x="61" y="61"/>
                            <a:chExt cx="2" cy="297"/>
                          </a:xfrm>
                        </wpg:grpSpPr>
                        <wps:wsp>
                          <wps:cNvPr id="50" name="Freeform 42"/>
                          <wps:cNvSpPr>
                            <a:spLocks/>
                          </wps:cNvSpPr>
                          <wps:spPr bwMode="auto">
                            <a:xfrm>
                              <a:off x="6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38"/>
                        <wpg:cNvGrpSpPr>
                          <a:grpSpLocks/>
                        </wpg:cNvGrpSpPr>
                        <wpg:grpSpPr bwMode="auto">
                          <a:xfrm>
                            <a:off x="9541" y="61"/>
                            <a:ext cx="2" cy="297"/>
                            <a:chOff x="9541" y="61"/>
                            <a:chExt cx="2" cy="297"/>
                          </a:xfrm>
                        </wpg:grpSpPr>
                        <wps:wsp>
                          <wps:cNvPr id="52" name="Freeform 40"/>
                          <wps:cNvSpPr>
                            <a:spLocks/>
                          </wps:cNvSpPr>
                          <wps:spPr bwMode="auto">
                            <a:xfrm>
                              <a:off x="9541" y="61"/>
                              <a:ext cx="2" cy="297"/>
                            </a:xfrm>
                            <a:custGeom>
                              <a:avLst/>
                              <a:gdLst>
                                <a:gd name="T0" fmla="+- 0 61 61"/>
                                <a:gd name="T1" fmla="*/ 61 h 297"/>
                                <a:gd name="T2" fmla="+- 0 357 61"/>
                                <a:gd name="T3" fmla="*/ 357 h 297"/>
                              </a:gdLst>
                              <a:ahLst/>
                              <a:cxnLst>
                                <a:cxn ang="0">
                                  <a:pos x="0" y="T1"/>
                                </a:cxn>
                                <a:cxn ang="0">
                                  <a:pos x="0" y="T3"/>
                                </a:cxn>
                              </a:cxnLst>
                              <a:rect l="0" t="0" r="r" b="b"/>
                              <a:pathLst>
                                <a:path h="297">
                                  <a:moveTo>
                                    <a:pt x="0" y="0"/>
                                  </a:moveTo>
                                  <a:lnTo>
                                    <a:pt x="0" y="296"/>
                                  </a:lnTo>
                                </a:path>
                              </a:pathLst>
                            </a:custGeom>
                            <a:noFill/>
                            <a:ln w="39370">
                              <a:solidFill>
                                <a:srgbClr val="216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Text Box 39"/>
                          <wps:cNvSpPr txBox="1">
                            <a:spLocks noChangeArrowheads="1"/>
                          </wps:cNvSpPr>
                          <wps:spPr bwMode="auto">
                            <a:xfrm>
                              <a:off x="30" y="0"/>
                              <a:ext cx="9542"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514A" w14:textId="77777777" w:rsidR="00A90603" w:rsidRPr="00C20B9D" w:rsidRDefault="00A90603">
                                <w:pPr>
                                  <w:spacing w:before="60"/>
                                  <w:ind w:left="90"/>
                                  <w:rPr>
                                    <w:rFonts w:ascii="Cambria" w:eastAsia="Cambria" w:hAnsi="Cambria" w:cs="Cambria"/>
                                  </w:rPr>
                                </w:pPr>
                                <w:bookmarkStart w:id="313" w:name="10.0_Agency_Contacts"/>
                                <w:bookmarkStart w:id="314" w:name="_bookmark90"/>
                                <w:bookmarkStart w:id="315" w:name="_bookmark91"/>
                                <w:bookmarkEnd w:id="313"/>
                                <w:bookmarkEnd w:id="314"/>
                                <w:bookmarkEnd w:id="315"/>
                                <w:r w:rsidRPr="00C20B9D">
                                  <w:rPr>
                                    <w:rFonts w:ascii="Cambria" w:hAnsi="Cambria"/>
                                    <w:b/>
                                    <w:color w:val="FFFFFF"/>
                                  </w:rPr>
                                  <w:t>10.0 AGENCY CONTACTS</w:t>
                                </w:r>
                              </w:p>
                            </w:txbxContent>
                          </wps:txbx>
                          <wps:bodyPr rot="0" vert="horz" wrap="square" lIns="0" tIns="0" rIns="0" bIns="0" anchor="t" anchorCtr="0" upright="1">
                            <a:noAutofit/>
                          </wps:bodyPr>
                        </wps:wsp>
                      </wpg:grpSp>
                    </wpg:wgp>
                  </a:graphicData>
                </a:graphic>
              </wp:inline>
            </w:drawing>
          </mc:Choice>
          <mc:Fallback>
            <w:pict>
              <v:group w14:anchorId="72CAB38D" id="Group 37" o:spid="_x0000_s1828" style="width:480.1pt;height:20.95pt;mso-position-horizontal-relative:char;mso-position-vertical-relative:line" coordsize="960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">
                <v:group id="Group 47" o:spid="_x0000_s1829" style="position:absolute;left:91;top:61;width:9420;height:297" coordorigin="91,61"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48" o:spid="_x0000_s1830" style="position:absolute;left:91;top:61;width:9420;height:297;visibility:visible;mso-wrap-style:square;v-text-anchor:top" coordsize="9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" path="m,296r9420,l9420,,,,,296xe" fillcolor="#216c1a" stroked="f">
                    <v:path arrowok="t" o:connecttype="custom" o:connectlocs="0,357;9420,357;9420,61;0,61;0,357" o:connectangles="0,0,0,0,0"/>
                  </v:shape>
                </v:group>
                <v:group id="Group 45" o:spid="_x0000_s1831"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46" o:spid="_x0000_s1832"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" path="m,l9540,e" filled="f" strokecolor="#216c1a" strokeweight="3.1pt">
                    <v:path arrowok="t" o:connecttype="custom" o:connectlocs="0,0;9540,0" o:connectangles="0,0"/>
                  </v:shape>
                </v:group>
                <v:group id="Group 43" o:spid="_x0000_s1833" style="position:absolute;left:31;top:387;width:9540;height:2" coordorigin="31,387"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44" o:spid="_x0000_s1834" style="position:absolute;left:31;top:387;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" path="m,l9540,e" filled="f" strokecolor="#216c1a" strokeweight="3.1pt">
                    <v:path arrowok="t" o:connecttype="custom" o:connectlocs="0,0;9540,0" o:connectangles="0,0"/>
                  </v:shape>
                </v:group>
                <v:group id="Group 41" o:spid="_x0000_s1835" style="position:absolute;left:61;top:61;width:2;height:297" coordorigin="6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42" o:spid="_x0000_s1836" style="position:absolute;left:6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" path="m,l,296e" filled="f" strokecolor="#216c1a" strokeweight="3.1pt">
                    <v:path arrowok="t" o:connecttype="custom" o:connectlocs="0,61;0,357" o:connectangles="0,0"/>
                  </v:shape>
                </v:group>
                <v:group id="Group 38" o:spid="_x0000_s1837" style="position:absolute;left:9541;top:61;width:2;height:297" coordorigin="9541,61"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40" o:spid="_x0000_s1838" style="position:absolute;left:9541;top:61;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" path="m,l,296e" filled="f" strokecolor="#216c1a" strokeweight="3.1pt">
                    <v:path arrowok="t" o:connecttype="custom" o:connectlocs="0,61;0,357" o:connectangles="0,0"/>
                  </v:shape>
                  <v:shape id="Text Box 39" o:spid="_x0000_s1839" type="#_x0000_t202" style="position:absolute;left:30;width:9542;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1DAC514A" w14:textId="77777777" w:rsidR="00A90603" w:rsidRPr="00C20B9D" w:rsidRDefault="00A90603">
                          <w:pPr>
                            <w:spacing w:before="60"/>
                            <w:ind w:left="90"/>
                            <w:rPr>
                              <w:rFonts w:ascii="Cambria" w:eastAsia="Cambria" w:hAnsi="Cambria" w:cs="Cambria"/>
                            </w:rPr>
                          </w:pPr>
                          <w:bookmarkStart w:id="316" w:name="10.0_Agency_Contacts"/>
                          <w:bookmarkStart w:id="317" w:name="_bookmark90"/>
                          <w:bookmarkStart w:id="318" w:name="_bookmark91"/>
                          <w:bookmarkEnd w:id="316"/>
                          <w:bookmarkEnd w:id="317"/>
                          <w:bookmarkEnd w:id="318"/>
                          <w:r w:rsidRPr="00C20B9D">
                            <w:rPr>
                              <w:rFonts w:ascii="Cambria" w:hAnsi="Cambria"/>
                              <w:b/>
                              <w:color w:val="FFFFFF"/>
                            </w:rPr>
                            <w:t>10.0 AGENCY CONTACTS</w:t>
                          </w:r>
                        </w:p>
                      </w:txbxContent>
                    </v:textbox>
                  </v:shape>
                </v:group>
                <w10:anchorlock/>
              </v:group>
            </w:pict>
          </mc:Fallback>
        </mc:AlternateContent>
      </w:r>
    </w:p>
    <w:p w14:paraId="33B42507" w14:textId="77777777" w:rsidR="0060161D" w:rsidRPr="00CA02ED" w:rsidRDefault="001C2700" w:rsidP="00CA02ED">
      <w:pPr>
        <w:pStyle w:val="BodyText"/>
        <w:widowControl/>
        <w:spacing w:before="117" w:line="276" w:lineRule="auto"/>
      </w:pPr>
      <w:r w:rsidRPr="00CA02ED">
        <w:t>Applicants and other interested parties are encouraged to contact:</w:t>
      </w:r>
    </w:p>
    <w:p w14:paraId="20FD5F40" w14:textId="77777777" w:rsidR="0060161D" w:rsidRPr="00CA02ED" w:rsidRDefault="0060161D" w:rsidP="00CA02ED">
      <w:pPr>
        <w:widowControl/>
        <w:spacing w:before="11" w:line="276" w:lineRule="auto"/>
        <w:rPr>
          <w:rFonts w:ascii="Calibri" w:eastAsia="Calibri" w:hAnsi="Calibri" w:cs="Calibri"/>
          <w:sz w:val="20"/>
          <w:szCs w:val="20"/>
        </w:rPr>
      </w:pPr>
    </w:p>
    <w:p w14:paraId="333BEEB2"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5A1BA1C3" wp14:editId="71199D17">
                <wp:extent cx="6097270" cy="248920"/>
                <wp:effectExtent l="0" t="0" r="8255" b="8255"/>
                <wp:docPr id="3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920"/>
                          <a:chOff x="0" y="0"/>
                          <a:chExt cx="9602" cy="392"/>
                        </a:xfrm>
                      </wpg:grpSpPr>
                      <wpg:grpSp>
                        <wpg:cNvPr id="31" name="Group 35"/>
                        <wpg:cNvGrpSpPr>
                          <a:grpSpLocks/>
                        </wpg:cNvGrpSpPr>
                        <wpg:grpSpPr bwMode="auto">
                          <a:xfrm>
                            <a:off x="91" y="61"/>
                            <a:ext cx="9420" cy="270"/>
                            <a:chOff x="91" y="61"/>
                            <a:chExt cx="9420" cy="270"/>
                          </a:xfrm>
                        </wpg:grpSpPr>
                        <wps:wsp>
                          <wps:cNvPr id="32" name="Freeform 36"/>
                          <wps:cNvSpPr>
                            <a:spLocks/>
                          </wps:cNvSpPr>
                          <wps:spPr bwMode="auto">
                            <a:xfrm>
                              <a:off x="91" y="61"/>
                              <a:ext cx="9420" cy="270"/>
                            </a:xfrm>
                            <a:custGeom>
                              <a:avLst/>
                              <a:gdLst>
                                <a:gd name="T0" fmla="+- 0 91 91"/>
                                <a:gd name="T1" fmla="*/ T0 w 9420"/>
                                <a:gd name="T2" fmla="+- 0 331 61"/>
                                <a:gd name="T3" fmla="*/ 331 h 270"/>
                                <a:gd name="T4" fmla="+- 0 9511 91"/>
                                <a:gd name="T5" fmla="*/ T4 w 9420"/>
                                <a:gd name="T6" fmla="+- 0 331 61"/>
                                <a:gd name="T7" fmla="*/ 331 h 270"/>
                                <a:gd name="T8" fmla="+- 0 9511 91"/>
                                <a:gd name="T9" fmla="*/ T8 w 9420"/>
                                <a:gd name="T10" fmla="+- 0 61 61"/>
                                <a:gd name="T11" fmla="*/ 61 h 270"/>
                                <a:gd name="T12" fmla="+- 0 91 91"/>
                                <a:gd name="T13" fmla="*/ T12 w 9420"/>
                                <a:gd name="T14" fmla="+- 0 61 61"/>
                                <a:gd name="T15" fmla="*/ 61 h 270"/>
                                <a:gd name="T16" fmla="+- 0 91 91"/>
                                <a:gd name="T17" fmla="*/ T16 w 9420"/>
                                <a:gd name="T18" fmla="+- 0 331 61"/>
                                <a:gd name="T19" fmla="*/ 331 h 270"/>
                              </a:gdLst>
                              <a:ahLst/>
                              <a:cxnLst>
                                <a:cxn ang="0">
                                  <a:pos x="T1" y="T3"/>
                                </a:cxn>
                                <a:cxn ang="0">
                                  <a:pos x="T5" y="T7"/>
                                </a:cxn>
                                <a:cxn ang="0">
                                  <a:pos x="T9" y="T11"/>
                                </a:cxn>
                                <a:cxn ang="0">
                                  <a:pos x="T13" y="T15"/>
                                </a:cxn>
                                <a:cxn ang="0">
                                  <a:pos x="T17" y="T19"/>
                                </a:cxn>
                              </a:cxnLst>
                              <a:rect l="0" t="0" r="r" b="b"/>
                              <a:pathLst>
                                <a:path w="9420" h="270">
                                  <a:moveTo>
                                    <a:pt x="0" y="270"/>
                                  </a:moveTo>
                                  <a:lnTo>
                                    <a:pt x="9420" y="270"/>
                                  </a:lnTo>
                                  <a:lnTo>
                                    <a:pt x="9420" y="0"/>
                                  </a:lnTo>
                                  <a:lnTo>
                                    <a:pt x="0" y="0"/>
                                  </a:lnTo>
                                  <a:lnTo>
                                    <a:pt x="0" y="270"/>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33"/>
                        <wpg:cNvGrpSpPr>
                          <a:grpSpLocks/>
                        </wpg:cNvGrpSpPr>
                        <wpg:grpSpPr bwMode="auto">
                          <a:xfrm>
                            <a:off x="31" y="31"/>
                            <a:ext cx="9540" cy="2"/>
                            <a:chOff x="31" y="31"/>
                            <a:chExt cx="9540" cy="2"/>
                          </a:xfrm>
                        </wpg:grpSpPr>
                        <wps:wsp>
                          <wps:cNvPr id="34" name="Freeform 34"/>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31"/>
                        <wpg:cNvGrpSpPr>
                          <a:grpSpLocks/>
                        </wpg:cNvGrpSpPr>
                        <wpg:grpSpPr bwMode="auto">
                          <a:xfrm>
                            <a:off x="31" y="361"/>
                            <a:ext cx="9540" cy="2"/>
                            <a:chOff x="31" y="361"/>
                            <a:chExt cx="9540" cy="2"/>
                          </a:xfrm>
                        </wpg:grpSpPr>
                        <wps:wsp>
                          <wps:cNvPr id="36" name="Freeform 32"/>
                          <wps:cNvSpPr>
                            <a:spLocks/>
                          </wps:cNvSpPr>
                          <wps:spPr bwMode="auto">
                            <a:xfrm>
                              <a:off x="31" y="36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29"/>
                        <wpg:cNvGrpSpPr>
                          <a:grpSpLocks/>
                        </wpg:cNvGrpSpPr>
                        <wpg:grpSpPr bwMode="auto">
                          <a:xfrm>
                            <a:off x="61" y="61"/>
                            <a:ext cx="2" cy="270"/>
                            <a:chOff x="61" y="61"/>
                            <a:chExt cx="2" cy="270"/>
                          </a:xfrm>
                        </wpg:grpSpPr>
                        <wps:wsp>
                          <wps:cNvPr id="38" name="Freeform 30"/>
                          <wps:cNvSpPr>
                            <a:spLocks/>
                          </wps:cNvSpPr>
                          <wps:spPr bwMode="auto">
                            <a:xfrm>
                              <a:off x="6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26"/>
                        <wpg:cNvGrpSpPr>
                          <a:grpSpLocks/>
                        </wpg:cNvGrpSpPr>
                        <wpg:grpSpPr bwMode="auto">
                          <a:xfrm>
                            <a:off x="9541" y="61"/>
                            <a:ext cx="2" cy="270"/>
                            <a:chOff x="9541" y="61"/>
                            <a:chExt cx="2" cy="270"/>
                          </a:xfrm>
                        </wpg:grpSpPr>
                        <wps:wsp>
                          <wps:cNvPr id="40" name="Freeform 28"/>
                          <wps:cNvSpPr>
                            <a:spLocks/>
                          </wps:cNvSpPr>
                          <wps:spPr bwMode="auto">
                            <a:xfrm>
                              <a:off x="9541" y="61"/>
                              <a:ext cx="2" cy="270"/>
                            </a:xfrm>
                            <a:custGeom>
                              <a:avLst/>
                              <a:gdLst>
                                <a:gd name="T0" fmla="+- 0 61 61"/>
                                <a:gd name="T1" fmla="*/ 61 h 270"/>
                                <a:gd name="T2" fmla="+- 0 331 61"/>
                                <a:gd name="T3" fmla="*/ 331 h 270"/>
                              </a:gdLst>
                              <a:ahLst/>
                              <a:cxnLst>
                                <a:cxn ang="0">
                                  <a:pos x="0" y="T1"/>
                                </a:cxn>
                                <a:cxn ang="0">
                                  <a:pos x="0" y="T3"/>
                                </a:cxn>
                              </a:cxnLst>
                              <a:rect l="0" t="0" r="r" b="b"/>
                              <a:pathLst>
                                <a:path h="270">
                                  <a:moveTo>
                                    <a:pt x="0" y="0"/>
                                  </a:moveTo>
                                  <a:lnTo>
                                    <a:pt x="0" y="27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Text Box 27"/>
                          <wps:cNvSpPr txBox="1">
                            <a:spLocks noChangeArrowheads="1"/>
                          </wps:cNvSpPr>
                          <wps:spPr bwMode="auto">
                            <a:xfrm>
                              <a:off x="30" y="0"/>
                              <a:ext cx="95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12C73" w14:textId="77777777" w:rsidR="00A90603" w:rsidRPr="00C20B9D" w:rsidRDefault="00A90603">
                                <w:pPr>
                                  <w:spacing w:before="60"/>
                                  <w:ind w:left="90"/>
                                  <w:rPr>
                                    <w:rFonts w:ascii="Cambria" w:eastAsia="Cambria" w:hAnsi="Cambria" w:cs="Cambria"/>
                                    <w:sz w:val="20"/>
                                    <w:szCs w:val="20"/>
                                  </w:rPr>
                                </w:pPr>
                                <w:bookmarkStart w:id="319" w:name="10.1_AMS_OCCSP_MANAGER"/>
                                <w:bookmarkStart w:id="320" w:name="_bookmark92"/>
                                <w:bookmarkEnd w:id="319"/>
                                <w:bookmarkEnd w:id="320"/>
                                <w:r w:rsidRPr="00C20B9D">
                                  <w:rPr>
                                    <w:rFonts w:ascii="Cambria" w:hAnsi="Cambria"/>
                                    <w:sz w:val="20"/>
                                  </w:rPr>
                                  <w:t>10.1 OCCSP MANAGER</w:t>
                                </w:r>
                              </w:p>
                            </w:txbxContent>
                          </wps:txbx>
                          <wps:bodyPr rot="0" vert="horz" wrap="square" lIns="0" tIns="0" rIns="0" bIns="0" anchor="t" anchorCtr="0" upright="1">
                            <a:noAutofit/>
                          </wps:bodyPr>
                        </wps:wsp>
                      </wpg:grpSp>
                    </wpg:wgp>
                  </a:graphicData>
                </a:graphic>
              </wp:inline>
            </w:drawing>
          </mc:Choice>
          <mc:Fallback>
            <w:pict>
              <v:group w14:anchorId="5A1BA1C3" id="Group 25" o:spid="_x0000_s1840" style="width:480.1pt;height:19.6pt;mso-position-horizontal-relative:char;mso-position-vertical-relative:line" coordsize="96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">
                <v:group id="Group 35" o:spid="_x0000_s1841" style="position:absolute;left:91;top:61;width:9420;height:270" coordorigin="91,61"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6" o:spid="_x0000_s1842" style="position:absolute;left:91;top:61;width:9420;height:270;visibility:visible;mso-wrap-style:square;v-text-anchor:top" coordsize="94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" path="m,270r9420,l9420,,,,,270xe" fillcolor="#c5f0c2" stroked="f">
                    <v:path arrowok="t" o:connecttype="custom" o:connectlocs="0,331;9420,331;9420,61;0,61;0,331" o:connectangles="0,0,0,0,0"/>
                  </v:shape>
                </v:group>
                <v:group id="Group 33" o:spid="_x0000_s1843"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34" o:spid="_x0000_s1844"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" path="m,l9540,e" filled="f" strokecolor="#c5f0c2" strokeweight="3.1pt">
                    <v:path arrowok="t" o:connecttype="custom" o:connectlocs="0,0;9540,0" o:connectangles="0,0"/>
                  </v:shape>
                </v:group>
                <v:group id="Group 31" o:spid="_x0000_s1845" style="position:absolute;left:31;top:361;width:9540;height:2" coordorigin="31,36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32" o:spid="_x0000_s1846" style="position:absolute;left:31;top:36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" path="m,l9540,e" filled="f" strokecolor="#c5f0c2" strokeweight="3.1pt">
                    <v:path arrowok="t" o:connecttype="custom" o:connectlocs="0,0;9540,0" o:connectangles="0,0"/>
                  </v:shape>
                </v:group>
                <v:group id="Group 29" o:spid="_x0000_s1847" style="position:absolute;left:61;top:61;width:2;height:270" coordorigin="6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30" o:spid="_x0000_s1848" style="position:absolute;left:6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" path="m,l,270e" filled="f" strokecolor="#c5f0c2" strokeweight="3.1pt">
                    <v:path arrowok="t" o:connecttype="custom" o:connectlocs="0,61;0,331" o:connectangles="0,0"/>
                  </v:shape>
                </v:group>
                <v:group id="Group 26" o:spid="_x0000_s1849" style="position:absolute;left:9541;top:61;width:2;height:270" coordorigin="9541,6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28" o:spid="_x0000_s1850" style="position:absolute;left:9541;top:6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" path="m,l,270e" filled="f" strokecolor="#c5f0c2" strokeweight="3.1pt">
                    <v:path arrowok="t" o:connecttype="custom" o:connectlocs="0,61;0,331" o:connectangles="0,0"/>
                  </v:shape>
                  <v:shape id="Text Box 27" o:spid="_x0000_s1851" type="#_x0000_t202" style="position:absolute;left:30;width:95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1712C73" w14:textId="77777777" w:rsidR="00A90603" w:rsidRPr="00C20B9D" w:rsidRDefault="00A90603">
                          <w:pPr>
                            <w:spacing w:before="60"/>
                            <w:ind w:left="90"/>
                            <w:rPr>
                              <w:rFonts w:ascii="Cambria" w:eastAsia="Cambria" w:hAnsi="Cambria" w:cs="Cambria"/>
                              <w:sz w:val="20"/>
                              <w:szCs w:val="20"/>
                            </w:rPr>
                          </w:pPr>
                          <w:bookmarkStart w:id="321" w:name="10.1_AMS_OCCSP_MANAGER"/>
                          <w:bookmarkStart w:id="322" w:name="_bookmark92"/>
                          <w:bookmarkEnd w:id="321"/>
                          <w:bookmarkEnd w:id="322"/>
                          <w:r w:rsidRPr="00C20B9D">
                            <w:rPr>
                              <w:rFonts w:ascii="Cambria" w:hAnsi="Cambria"/>
                              <w:sz w:val="20"/>
                            </w:rPr>
                            <w:t>10.1 OCCSP MANAGER</w:t>
                          </w:r>
                        </w:p>
                      </w:txbxContent>
                    </v:textbox>
                  </v:shape>
                </v:group>
                <w10:anchorlock/>
              </v:group>
            </w:pict>
          </mc:Fallback>
        </mc:AlternateContent>
      </w:r>
    </w:p>
    <w:p w14:paraId="1D40F157" w14:textId="52D9830A" w:rsidR="0060161D" w:rsidRPr="00CA02ED" w:rsidRDefault="001C2700" w:rsidP="00CA02ED">
      <w:pPr>
        <w:pStyle w:val="Heading1"/>
        <w:widowControl/>
        <w:spacing w:before="0" w:line="276" w:lineRule="auto"/>
        <w:contextualSpacing/>
        <w:rPr>
          <w:rFonts w:asciiTheme="minorHAnsi" w:hAnsiTheme="minorHAnsi" w:cstheme="minorHAnsi"/>
          <w:b w:val="0"/>
          <w:bCs w:val="0"/>
        </w:rPr>
      </w:pPr>
      <w:r w:rsidRPr="00CA02ED">
        <w:rPr>
          <w:rFonts w:asciiTheme="minorHAnsi" w:hAnsiTheme="minorHAnsi" w:cstheme="minorHAnsi"/>
        </w:rPr>
        <w:t xml:space="preserve">Ms. </w:t>
      </w:r>
      <w:r w:rsidR="0055514D" w:rsidRPr="00CA02ED">
        <w:rPr>
          <w:rFonts w:asciiTheme="minorHAnsi" w:hAnsiTheme="minorHAnsi" w:cstheme="minorHAnsi"/>
        </w:rPr>
        <w:t>Kay Niner</w:t>
      </w:r>
    </w:p>
    <w:p w14:paraId="5F7765CE" w14:textId="32E7249F" w:rsidR="0060161D" w:rsidRPr="00CA02ED" w:rsidRDefault="001C2700" w:rsidP="00CA02ED">
      <w:pPr>
        <w:pStyle w:val="BodyText"/>
        <w:widowControl/>
        <w:spacing w:before="0" w:line="276" w:lineRule="auto"/>
        <w:contextualSpacing/>
        <w:rPr>
          <w:rFonts w:asciiTheme="minorHAnsi" w:hAnsiTheme="minorHAnsi" w:cstheme="minorHAnsi"/>
        </w:rPr>
      </w:pPr>
      <w:r w:rsidRPr="00CA02ED">
        <w:rPr>
          <w:rFonts w:asciiTheme="minorHAnsi" w:hAnsiTheme="minorHAnsi" w:cstheme="minorHAnsi"/>
        </w:rPr>
        <w:t xml:space="preserve">Phone: </w:t>
      </w:r>
      <w:r w:rsidR="0055514D" w:rsidRPr="00CA02ED">
        <w:rPr>
          <w:rFonts w:asciiTheme="minorHAnsi" w:hAnsiTheme="minorHAnsi" w:cstheme="minorHAnsi"/>
        </w:rPr>
        <w:t>(202) 205-9354</w:t>
      </w:r>
    </w:p>
    <w:p w14:paraId="02896974" w14:textId="1E4B9B24" w:rsidR="0060161D" w:rsidRPr="00CA02ED" w:rsidRDefault="001C2700" w:rsidP="00CA02ED">
      <w:pPr>
        <w:pStyle w:val="BodyText"/>
        <w:widowControl/>
        <w:spacing w:before="0" w:line="276" w:lineRule="auto"/>
        <w:ind w:left="239"/>
        <w:contextualSpacing/>
        <w:rPr>
          <w:rFonts w:asciiTheme="minorHAnsi" w:hAnsiTheme="minorHAnsi" w:cstheme="minorHAnsi"/>
          <w:color w:val="0000FF"/>
          <w:u w:val="single" w:color="0000FF"/>
        </w:rPr>
      </w:pPr>
      <w:r w:rsidRPr="00CA02ED">
        <w:rPr>
          <w:rFonts w:asciiTheme="minorHAnsi" w:hAnsiTheme="minorHAnsi" w:cstheme="minorHAnsi"/>
        </w:rPr>
        <w:t xml:space="preserve">Email: </w:t>
      </w:r>
      <w:r w:rsidR="00CA466A">
        <w:rPr>
          <w:rFonts w:asciiTheme="minorHAnsi" w:hAnsiTheme="minorHAnsi" w:cstheme="minorHAnsi"/>
        </w:rPr>
        <w:t xml:space="preserve"> </w:t>
      </w:r>
      <w:hyperlink r:id="rId74" w:history="1">
        <w:r w:rsidR="00B429A5" w:rsidRPr="00CA02ED">
          <w:rPr>
            <w:rStyle w:val="Hyperlink"/>
            <w:rFonts w:asciiTheme="minorHAnsi" w:hAnsiTheme="minorHAnsi" w:cstheme="minorHAnsi"/>
          </w:rPr>
          <w:t>Kay.Niner@wdc.usda.gov</w:t>
        </w:r>
      </w:hyperlink>
    </w:p>
    <w:p w14:paraId="6C9F43E8" w14:textId="77777777" w:rsidR="0060161D" w:rsidRPr="00CA02ED" w:rsidRDefault="0060161D" w:rsidP="00CA02ED">
      <w:pPr>
        <w:widowControl/>
        <w:spacing w:before="11" w:line="276" w:lineRule="auto"/>
        <w:rPr>
          <w:rFonts w:ascii="Calibri" w:eastAsia="Calibri" w:hAnsi="Calibri" w:cs="Calibri"/>
          <w:sz w:val="20"/>
          <w:szCs w:val="20"/>
        </w:rPr>
      </w:pPr>
    </w:p>
    <w:p w14:paraId="34FD010A" w14:textId="77777777" w:rsidR="0060161D" w:rsidRPr="00CA02ED" w:rsidRDefault="00E35F47" w:rsidP="00CA02ED">
      <w:pPr>
        <w:widowControl/>
        <w:spacing w:line="276" w:lineRule="auto"/>
        <w:ind w:left="119"/>
        <w:rPr>
          <w:rFonts w:ascii="Calibri" w:eastAsia="Calibri" w:hAnsi="Calibri" w:cs="Calibri"/>
          <w:sz w:val="20"/>
          <w:szCs w:val="20"/>
        </w:rPr>
      </w:pPr>
      <w:r w:rsidRPr="00CA02ED">
        <w:rPr>
          <w:rFonts w:ascii="Calibri" w:eastAsia="Calibri" w:hAnsi="Calibri" w:cs="Calibri"/>
          <w:noProof/>
          <w:sz w:val="20"/>
          <w:szCs w:val="20"/>
        </w:rPr>
        <mc:AlternateContent>
          <mc:Choice Requires="wpg">
            <w:drawing>
              <wp:inline distT="0" distB="0" distL="0" distR="0" wp14:anchorId="7EAC60BB" wp14:editId="3607DCFF">
                <wp:extent cx="6097270" cy="248285"/>
                <wp:effectExtent l="0" t="0" r="8255" b="8890"/>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48285"/>
                          <a:chOff x="0" y="0"/>
                          <a:chExt cx="9602" cy="391"/>
                        </a:xfrm>
                      </wpg:grpSpPr>
                      <wpg:grpSp>
                        <wpg:cNvPr id="19" name="Group 23"/>
                        <wpg:cNvGrpSpPr>
                          <a:grpSpLocks/>
                        </wpg:cNvGrpSpPr>
                        <wpg:grpSpPr bwMode="auto">
                          <a:xfrm>
                            <a:off x="91" y="61"/>
                            <a:ext cx="9420" cy="269"/>
                            <a:chOff x="91" y="61"/>
                            <a:chExt cx="9420" cy="269"/>
                          </a:xfrm>
                        </wpg:grpSpPr>
                        <wps:wsp>
                          <wps:cNvPr id="20" name="Freeform 24"/>
                          <wps:cNvSpPr>
                            <a:spLocks/>
                          </wps:cNvSpPr>
                          <wps:spPr bwMode="auto">
                            <a:xfrm>
                              <a:off x="91" y="61"/>
                              <a:ext cx="9420" cy="269"/>
                            </a:xfrm>
                            <a:custGeom>
                              <a:avLst/>
                              <a:gdLst>
                                <a:gd name="T0" fmla="+- 0 91 91"/>
                                <a:gd name="T1" fmla="*/ T0 w 9420"/>
                                <a:gd name="T2" fmla="+- 0 330 61"/>
                                <a:gd name="T3" fmla="*/ 330 h 269"/>
                                <a:gd name="T4" fmla="+- 0 9511 91"/>
                                <a:gd name="T5" fmla="*/ T4 w 9420"/>
                                <a:gd name="T6" fmla="+- 0 330 61"/>
                                <a:gd name="T7" fmla="*/ 330 h 269"/>
                                <a:gd name="T8" fmla="+- 0 9511 91"/>
                                <a:gd name="T9" fmla="*/ T8 w 9420"/>
                                <a:gd name="T10" fmla="+- 0 61 61"/>
                                <a:gd name="T11" fmla="*/ 61 h 269"/>
                                <a:gd name="T12" fmla="+- 0 91 91"/>
                                <a:gd name="T13" fmla="*/ T12 w 9420"/>
                                <a:gd name="T14" fmla="+- 0 61 61"/>
                                <a:gd name="T15" fmla="*/ 61 h 269"/>
                                <a:gd name="T16" fmla="+- 0 91 91"/>
                                <a:gd name="T17" fmla="*/ T16 w 9420"/>
                                <a:gd name="T18" fmla="+- 0 330 61"/>
                                <a:gd name="T19" fmla="*/ 330 h 269"/>
                              </a:gdLst>
                              <a:ahLst/>
                              <a:cxnLst>
                                <a:cxn ang="0">
                                  <a:pos x="T1" y="T3"/>
                                </a:cxn>
                                <a:cxn ang="0">
                                  <a:pos x="T5" y="T7"/>
                                </a:cxn>
                                <a:cxn ang="0">
                                  <a:pos x="T9" y="T11"/>
                                </a:cxn>
                                <a:cxn ang="0">
                                  <a:pos x="T13" y="T15"/>
                                </a:cxn>
                                <a:cxn ang="0">
                                  <a:pos x="T17" y="T19"/>
                                </a:cxn>
                              </a:cxnLst>
                              <a:rect l="0" t="0" r="r" b="b"/>
                              <a:pathLst>
                                <a:path w="9420" h="269">
                                  <a:moveTo>
                                    <a:pt x="0" y="269"/>
                                  </a:moveTo>
                                  <a:lnTo>
                                    <a:pt x="9420" y="269"/>
                                  </a:lnTo>
                                  <a:lnTo>
                                    <a:pt x="9420" y="0"/>
                                  </a:lnTo>
                                  <a:lnTo>
                                    <a:pt x="0" y="0"/>
                                  </a:lnTo>
                                  <a:lnTo>
                                    <a:pt x="0" y="269"/>
                                  </a:lnTo>
                                  <a:close/>
                                </a:path>
                              </a:pathLst>
                            </a:custGeom>
                            <a:solidFill>
                              <a:srgbClr val="C5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21"/>
                        <wpg:cNvGrpSpPr>
                          <a:grpSpLocks/>
                        </wpg:cNvGrpSpPr>
                        <wpg:grpSpPr bwMode="auto">
                          <a:xfrm>
                            <a:off x="31" y="31"/>
                            <a:ext cx="9540" cy="2"/>
                            <a:chOff x="31" y="31"/>
                            <a:chExt cx="9540" cy="2"/>
                          </a:xfrm>
                        </wpg:grpSpPr>
                        <wps:wsp>
                          <wps:cNvPr id="22" name="Freeform 22"/>
                          <wps:cNvSpPr>
                            <a:spLocks/>
                          </wps:cNvSpPr>
                          <wps:spPr bwMode="auto">
                            <a:xfrm>
                              <a:off x="31" y="31"/>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19"/>
                        <wpg:cNvGrpSpPr>
                          <a:grpSpLocks/>
                        </wpg:cNvGrpSpPr>
                        <wpg:grpSpPr bwMode="auto">
                          <a:xfrm>
                            <a:off x="31" y="360"/>
                            <a:ext cx="9540" cy="2"/>
                            <a:chOff x="31" y="360"/>
                            <a:chExt cx="9540" cy="2"/>
                          </a:xfrm>
                        </wpg:grpSpPr>
                        <wps:wsp>
                          <wps:cNvPr id="24" name="Freeform 20"/>
                          <wps:cNvSpPr>
                            <a:spLocks/>
                          </wps:cNvSpPr>
                          <wps:spPr bwMode="auto">
                            <a:xfrm>
                              <a:off x="31" y="360"/>
                              <a:ext cx="9540" cy="2"/>
                            </a:xfrm>
                            <a:custGeom>
                              <a:avLst/>
                              <a:gdLst>
                                <a:gd name="T0" fmla="+- 0 31 31"/>
                                <a:gd name="T1" fmla="*/ T0 w 9540"/>
                                <a:gd name="T2" fmla="+- 0 9571 31"/>
                                <a:gd name="T3" fmla="*/ T2 w 9540"/>
                              </a:gdLst>
                              <a:ahLst/>
                              <a:cxnLst>
                                <a:cxn ang="0">
                                  <a:pos x="T1" y="0"/>
                                </a:cxn>
                                <a:cxn ang="0">
                                  <a:pos x="T3" y="0"/>
                                </a:cxn>
                              </a:cxnLst>
                              <a:rect l="0" t="0" r="r" b="b"/>
                              <a:pathLst>
                                <a:path w="9540">
                                  <a:moveTo>
                                    <a:pt x="0" y="0"/>
                                  </a:moveTo>
                                  <a:lnTo>
                                    <a:pt x="9540" y="0"/>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17"/>
                        <wpg:cNvGrpSpPr>
                          <a:grpSpLocks/>
                        </wpg:cNvGrpSpPr>
                        <wpg:grpSpPr bwMode="auto">
                          <a:xfrm>
                            <a:off x="61" y="61"/>
                            <a:ext cx="2" cy="269"/>
                            <a:chOff x="61" y="61"/>
                            <a:chExt cx="2" cy="269"/>
                          </a:xfrm>
                        </wpg:grpSpPr>
                        <wps:wsp>
                          <wps:cNvPr id="26" name="Freeform 18"/>
                          <wps:cNvSpPr>
                            <a:spLocks/>
                          </wps:cNvSpPr>
                          <wps:spPr bwMode="auto">
                            <a:xfrm>
                              <a:off x="6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14"/>
                        <wpg:cNvGrpSpPr>
                          <a:grpSpLocks/>
                        </wpg:cNvGrpSpPr>
                        <wpg:grpSpPr bwMode="auto">
                          <a:xfrm>
                            <a:off x="9541" y="61"/>
                            <a:ext cx="2" cy="269"/>
                            <a:chOff x="9541" y="61"/>
                            <a:chExt cx="2" cy="269"/>
                          </a:xfrm>
                        </wpg:grpSpPr>
                        <wps:wsp>
                          <wps:cNvPr id="28" name="Freeform 16"/>
                          <wps:cNvSpPr>
                            <a:spLocks/>
                          </wps:cNvSpPr>
                          <wps:spPr bwMode="auto">
                            <a:xfrm>
                              <a:off x="9541" y="61"/>
                              <a:ext cx="2" cy="269"/>
                            </a:xfrm>
                            <a:custGeom>
                              <a:avLst/>
                              <a:gdLst>
                                <a:gd name="T0" fmla="+- 0 61 61"/>
                                <a:gd name="T1" fmla="*/ 61 h 269"/>
                                <a:gd name="T2" fmla="+- 0 330 61"/>
                                <a:gd name="T3" fmla="*/ 330 h 269"/>
                              </a:gdLst>
                              <a:ahLst/>
                              <a:cxnLst>
                                <a:cxn ang="0">
                                  <a:pos x="0" y="T1"/>
                                </a:cxn>
                                <a:cxn ang="0">
                                  <a:pos x="0" y="T3"/>
                                </a:cxn>
                              </a:cxnLst>
                              <a:rect l="0" t="0" r="r" b="b"/>
                              <a:pathLst>
                                <a:path h="269">
                                  <a:moveTo>
                                    <a:pt x="0" y="0"/>
                                  </a:moveTo>
                                  <a:lnTo>
                                    <a:pt x="0" y="269"/>
                                  </a:lnTo>
                                </a:path>
                              </a:pathLst>
                            </a:custGeom>
                            <a:noFill/>
                            <a:ln w="39370">
                              <a:solidFill>
                                <a:srgbClr val="C5F0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Text Box 15"/>
                          <wps:cNvSpPr txBox="1">
                            <a:spLocks noChangeArrowheads="1"/>
                          </wps:cNvSpPr>
                          <wps:spPr bwMode="auto">
                            <a:xfrm>
                              <a:off x="30" y="0"/>
                              <a:ext cx="9542"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211C3" w14:textId="77777777" w:rsidR="00A90603" w:rsidRPr="00C20B9D" w:rsidRDefault="00A90603">
                                <w:pPr>
                                  <w:spacing w:before="60"/>
                                  <w:ind w:left="90"/>
                                  <w:rPr>
                                    <w:rFonts w:ascii="Cambria" w:eastAsia="Cambria" w:hAnsi="Cambria" w:cs="Cambria"/>
                                    <w:sz w:val="20"/>
                                    <w:szCs w:val="20"/>
                                  </w:rPr>
                                </w:pPr>
                                <w:bookmarkStart w:id="323" w:name="10.3_Federal_Agency_Address"/>
                                <w:bookmarkStart w:id="324" w:name="_bookmark93"/>
                                <w:bookmarkEnd w:id="323"/>
                                <w:bookmarkEnd w:id="324"/>
                                <w:r w:rsidRPr="00C20B9D">
                                  <w:rPr>
                                    <w:rFonts w:ascii="Cambria" w:hAnsi="Cambria"/>
                                    <w:sz w:val="20"/>
                                  </w:rPr>
                                  <w:t>10.2 FEDERAL AGENCY ADDRESS</w:t>
                                </w:r>
                              </w:p>
                            </w:txbxContent>
                          </wps:txbx>
                          <wps:bodyPr rot="0" vert="horz" wrap="square" lIns="0" tIns="0" rIns="0" bIns="0" anchor="t" anchorCtr="0" upright="1">
                            <a:noAutofit/>
                          </wps:bodyPr>
                        </wps:wsp>
                      </wpg:grpSp>
                    </wpg:wgp>
                  </a:graphicData>
                </a:graphic>
              </wp:inline>
            </w:drawing>
          </mc:Choice>
          <mc:Fallback>
            <w:pict>
              <v:group w14:anchorId="7EAC60BB" id="Group 13" o:spid="_x0000_s1852" style="width:480.1pt;height:19.55pt;mso-position-horizontal-relative:char;mso-position-vertical-relative:line" coordsize="960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">
                <v:group id="Group 23" o:spid="_x0000_s1853" style="position:absolute;left:91;top:61;width:9420;height:269" coordorigin="91,61"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4" o:spid="_x0000_s1854" style="position:absolute;left:91;top:61;width:9420;height:269;visibility:visible;mso-wrap-style:square;v-text-anchor:top" coordsize="94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" path="m,269r9420,l9420,,,,,269xe" fillcolor="#c5f0c2" stroked="f">
                    <v:path arrowok="t" o:connecttype="custom" o:connectlocs="0,330;9420,330;9420,61;0,61;0,330" o:connectangles="0,0,0,0,0"/>
                  </v:shape>
                </v:group>
                <v:group id="Group 21" o:spid="_x0000_s1855" style="position:absolute;left:31;top:31;width:9540;height:2" coordorigin="31,3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2" o:spid="_x0000_s1856" style="position:absolute;left:31;top:3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" path="m,l9540,e" filled="f" strokecolor="#c5f0c2" strokeweight="3.1pt">
                    <v:path arrowok="t" o:connecttype="custom" o:connectlocs="0,0;9540,0" o:connectangles="0,0"/>
                  </v:shape>
                </v:group>
                <v:group id="Group 19" o:spid="_x0000_s1857" style="position:absolute;left:31;top:360;width:9540;height:2" coordorigin="31,360"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0" o:spid="_x0000_s1858" style="position:absolute;left:31;top:360;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" path="m,l9540,e" filled="f" strokecolor="#c5f0c2" strokeweight="3.1pt">
                    <v:path arrowok="t" o:connecttype="custom" o:connectlocs="0,0;9540,0" o:connectangles="0,0"/>
                  </v:shape>
                </v:group>
                <v:group id="Group 17" o:spid="_x0000_s1859" style="position:absolute;left:61;top:61;width:2;height:269" coordorigin="6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8" o:spid="_x0000_s1860" style="position:absolute;left:6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" path="m,l,269e" filled="f" strokecolor="#c5f0c2" strokeweight="3.1pt">
                    <v:path arrowok="t" o:connecttype="custom" o:connectlocs="0,61;0,330" o:connectangles="0,0"/>
                  </v:shape>
                </v:group>
                <v:group id="Group 14" o:spid="_x0000_s1861" style="position:absolute;left:9541;top:61;width:2;height:269" coordorigin="9541,61"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6" o:spid="_x0000_s1862" style="position:absolute;left:9541;top:61;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" path="m,l,269e" filled="f" strokecolor="#c5f0c2" strokeweight="3.1pt">
                    <v:path arrowok="t" o:connecttype="custom" o:connectlocs="0,61;0,330" o:connectangles="0,0"/>
                  </v:shape>
                  <v:shape id="Text Box 15" o:spid="_x0000_s1863" type="#_x0000_t202" style="position:absolute;left:30;width:9542;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61D211C3" w14:textId="77777777" w:rsidR="00A90603" w:rsidRPr="00C20B9D" w:rsidRDefault="00A90603">
                          <w:pPr>
                            <w:spacing w:before="60"/>
                            <w:ind w:left="90"/>
                            <w:rPr>
                              <w:rFonts w:ascii="Cambria" w:eastAsia="Cambria" w:hAnsi="Cambria" w:cs="Cambria"/>
                              <w:sz w:val="20"/>
                              <w:szCs w:val="20"/>
                            </w:rPr>
                          </w:pPr>
                          <w:bookmarkStart w:id="325" w:name="10.3_Federal_Agency_Address"/>
                          <w:bookmarkStart w:id="326" w:name="_bookmark93"/>
                          <w:bookmarkEnd w:id="325"/>
                          <w:bookmarkEnd w:id="326"/>
                          <w:r w:rsidRPr="00C20B9D">
                            <w:rPr>
                              <w:rFonts w:ascii="Cambria" w:hAnsi="Cambria"/>
                              <w:sz w:val="20"/>
                            </w:rPr>
                            <w:t>10.2 FEDERAL AGENCY ADDRESS</w:t>
                          </w:r>
                        </w:p>
                      </w:txbxContent>
                    </v:textbox>
                  </v:shape>
                </v:group>
                <w10:anchorlock/>
              </v:group>
            </w:pict>
          </mc:Fallback>
        </mc:AlternateContent>
      </w:r>
    </w:p>
    <w:p w14:paraId="691D9A72" w14:textId="77777777" w:rsidR="0060161D" w:rsidRPr="00CA02ED" w:rsidRDefault="001C2700" w:rsidP="00CA02ED">
      <w:pPr>
        <w:pStyle w:val="Heading1"/>
        <w:widowControl/>
        <w:spacing w:before="0" w:line="276" w:lineRule="auto"/>
        <w:ind w:left="245" w:right="30"/>
        <w:rPr>
          <w:b w:val="0"/>
          <w:bCs w:val="0"/>
        </w:rPr>
      </w:pPr>
      <w:r w:rsidRPr="00CA02ED">
        <w:t>Organic Certification Cost Share Program</w:t>
      </w:r>
    </w:p>
    <w:p w14:paraId="2FBB0200" w14:textId="17B84B08" w:rsidR="00332B8F" w:rsidRPr="00CA02ED" w:rsidRDefault="001C2700" w:rsidP="00CA02ED">
      <w:pPr>
        <w:pStyle w:val="BodyText"/>
        <w:widowControl/>
        <w:spacing w:before="0" w:line="276" w:lineRule="auto"/>
        <w:ind w:left="245" w:right="30"/>
      </w:pPr>
      <w:r w:rsidRPr="00CA02ED">
        <w:t xml:space="preserve">USDA, </w:t>
      </w:r>
      <w:r w:rsidR="00332B8F" w:rsidRPr="00CA02ED">
        <w:t>FSA</w:t>
      </w:r>
      <w:r w:rsidRPr="00CA02ED">
        <w:t xml:space="preserve">, </w:t>
      </w:r>
      <w:r w:rsidR="0055514D" w:rsidRPr="00CA02ED">
        <w:t>Safety Net</w:t>
      </w:r>
      <w:r w:rsidR="00332B8F" w:rsidRPr="00CA02ED">
        <w:t xml:space="preserve"> Division</w:t>
      </w:r>
      <w:r w:rsidRPr="00CA02ED">
        <w:t xml:space="preserve"> </w:t>
      </w:r>
    </w:p>
    <w:p w14:paraId="344873C5" w14:textId="77777777" w:rsidR="0060161D" w:rsidRPr="00CA02ED" w:rsidRDefault="001C2700" w:rsidP="00CA02ED">
      <w:pPr>
        <w:pStyle w:val="BodyText"/>
        <w:widowControl/>
        <w:spacing w:before="0" w:line="276" w:lineRule="auto"/>
        <w:ind w:left="245" w:right="30"/>
      </w:pPr>
      <w:r w:rsidRPr="00CA02ED">
        <w:t>1400 Independence Avenue, SW</w:t>
      </w:r>
    </w:p>
    <w:p w14:paraId="5A8E2821" w14:textId="5FB4E5FC" w:rsidR="0060161D" w:rsidRPr="00CA02ED" w:rsidRDefault="001C2700" w:rsidP="00CA02ED">
      <w:pPr>
        <w:pStyle w:val="BodyText"/>
        <w:widowControl/>
        <w:spacing w:before="0" w:line="276" w:lineRule="auto"/>
        <w:ind w:left="245" w:right="30"/>
      </w:pPr>
      <w:r w:rsidRPr="00CA02ED">
        <w:t xml:space="preserve">Room </w:t>
      </w:r>
      <w:r w:rsidR="0007027D" w:rsidRPr="00CA02ED">
        <w:t xml:space="preserve">4768 </w:t>
      </w:r>
      <w:r w:rsidRPr="00CA02ED">
        <w:t xml:space="preserve">South Building, Stop </w:t>
      </w:r>
      <w:r w:rsidR="00FE0A34" w:rsidRPr="00CA02ED">
        <w:t>0517</w:t>
      </w:r>
    </w:p>
    <w:p w14:paraId="1AA6527B" w14:textId="5583C5BA" w:rsidR="0060161D" w:rsidRPr="00CA02ED" w:rsidRDefault="001C2700" w:rsidP="00CA02ED">
      <w:pPr>
        <w:pStyle w:val="BodyText"/>
        <w:widowControl/>
        <w:spacing w:before="0" w:line="276" w:lineRule="auto"/>
        <w:ind w:left="245" w:right="30"/>
      </w:pPr>
      <w:r w:rsidRPr="00CA02ED">
        <w:t xml:space="preserve">Washington, DC </w:t>
      </w:r>
      <w:r w:rsidR="00E35F47" w:rsidRPr="00CA02ED">
        <w:t>20250-</w:t>
      </w:r>
      <w:r w:rsidR="00FE0A34" w:rsidRPr="00CA02ED">
        <w:t>0517</w:t>
      </w:r>
    </w:p>
    <w:p w14:paraId="366D4B24" w14:textId="7EFDCE9E" w:rsidR="00443512" w:rsidRPr="00CA02ED" w:rsidRDefault="001C2700" w:rsidP="00CA02ED">
      <w:pPr>
        <w:pStyle w:val="BodyText"/>
        <w:widowControl/>
        <w:spacing w:before="0" w:line="276" w:lineRule="auto"/>
        <w:ind w:left="245" w:right="30"/>
      </w:pPr>
      <w:r w:rsidRPr="00CA02ED">
        <w:t xml:space="preserve">Main Office: (202) </w:t>
      </w:r>
      <w:r w:rsidR="00E51F3A" w:rsidRPr="00CA02ED">
        <w:t>720-</w:t>
      </w:r>
      <w:r w:rsidR="001140E5">
        <w:t>6825</w:t>
      </w:r>
    </w:p>
    <w:p w14:paraId="79B70003" w14:textId="07DFEA4A" w:rsidR="0060161D" w:rsidRPr="00CA02ED" w:rsidRDefault="00443512" w:rsidP="00CA02ED">
      <w:pPr>
        <w:pStyle w:val="BodyText"/>
        <w:widowControl/>
        <w:spacing w:before="0" w:line="276" w:lineRule="auto"/>
        <w:ind w:left="245" w:right="30"/>
      </w:pPr>
      <w:r w:rsidRPr="00CA02ED">
        <w:t xml:space="preserve">Email:  RA.FSA.DCWA2.ppb@wdc.usda.gov </w:t>
      </w:r>
    </w:p>
    <w:p w14:paraId="1B0CC615" w14:textId="7B1AF0F2" w:rsidR="0060161D" w:rsidRPr="00CA02ED" w:rsidRDefault="001C2700" w:rsidP="00CA02ED">
      <w:pPr>
        <w:pStyle w:val="BodyText"/>
        <w:widowControl/>
        <w:spacing w:before="0" w:line="276" w:lineRule="auto"/>
        <w:ind w:left="245" w:right="30"/>
        <w:rPr>
          <w:rFonts w:cs="Calibri"/>
        </w:rPr>
      </w:pPr>
      <w:r w:rsidRPr="00CA02ED">
        <w:t>Website:</w:t>
      </w:r>
      <w:r w:rsidR="00E51F3A" w:rsidRPr="00CA02ED">
        <w:t xml:space="preserve"> </w:t>
      </w:r>
      <w:hyperlink r:id="rId75" w:history="1">
        <w:r w:rsidR="000627F6" w:rsidRPr="00CA02ED">
          <w:rPr>
            <w:rStyle w:val="Hyperlink"/>
          </w:rPr>
          <w:t>https://www.fsa.usda.gov/programs-and-services/occsp/</w:t>
        </w:r>
      </w:hyperlink>
      <w:r w:rsidR="00B26AA0" w:rsidRPr="00CA02ED">
        <w:t xml:space="preserve"> </w:t>
      </w:r>
    </w:p>
    <w:sectPr w:rsidR="0060161D" w:rsidRPr="00CA02ED" w:rsidSect="00B429A5">
      <w:pgSz w:w="12240" w:h="15840"/>
      <w:pgMar w:top="1500" w:right="1200" w:bottom="810" w:left="1200" w:header="0" w:footer="7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C8951" w14:textId="77777777" w:rsidR="009719C3" w:rsidRDefault="009719C3">
      <w:r>
        <w:separator/>
      </w:r>
    </w:p>
  </w:endnote>
  <w:endnote w:type="continuationSeparator" w:id="0">
    <w:p w14:paraId="22998084" w14:textId="77777777" w:rsidR="009719C3" w:rsidRDefault="00971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9356099"/>
      <w:docPartObj>
        <w:docPartGallery w:val="Page Numbers (Bottom of Page)"/>
        <w:docPartUnique/>
      </w:docPartObj>
    </w:sdtPr>
    <w:sdtEndPr>
      <w:rPr>
        <w:noProof/>
      </w:rPr>
    </w:sdtEndPr>
    <w:sdtContent>
      <w:p w14:paraId="1734E591" w14:textId="2A4316F6" w:rsidR="00A90603" w:rsidRDefault="00A9060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357AEA9" w14:textId="77777777" w:rsidR="00A90603" w:rsidRDefault="00A90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6B402" w14:textId="77777777" w:rsidR="009719C3" w:rsidRDefault="009719C3">
      <w:r>
        <w:separator/>
      </w:r>
    </w:p>
  </w:footnote>
  <w:footnote w:type="continuationSeparator" w:id="0">
    <w:p w14:paraId="07BD7539" w14:textId="77777777" w:rsidR="009719C3" w:rsidRDefault="00971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D0CE9"/>
    <w:multiLevelType w:val="hybridMultilevel"/>
    <w:tmpl w:val="DB96C776"/>
    <w:lvl w:ilvl="0" w:tplc="6ECA961C">
      <w:start w:val="1"/>
      <w:numFmt w:val="bullet"/>
      <w:lvlText w:val=""/>
      <w:lvlJc w:val="left"/>
      <w:pPr>
        <w:ind w:left="459" w:hanging="360"/>
      </w:pPr>
      <w:rPr>
        <w:rFonts w:ascii="Symbol" w:eastAsia="Symbol" w:hAnsi="Symbol" w:hint="default"/>
        <w:sz w:val="20"/>
        <w:szCs w:val="20"/>
      </w:rPr>
    </w:lvl>
    <w:lvl w:ilvl="1" w:tplc="37A2C02E">
      <w:start w:val="1"/>
      <w:numFmt w:val="bullet"/>
      <w:lvlText w:val="•"/>
      <w:lvlJc w:val="left"/>
      <w:pPr>
        <w:ind w:left="890" w:hanging="360"/>
      </w:pPr>
      <w:rPr>
        <w:rFonts w:hint="default"/>
      </w:rPr>
    </w:lvl>
    <w:lvl w:ilvl="2" w:tplc="389E8C1E">
      <w:start w:val="1"/>
      <w:numFmt w:val="bullet"/>
      <w:lvlText w:val="•"/>
      <w:lvlJc w:val="left"/>
      <w:pPr>
        <w:ind w:left="1321" w:hanging="360"/>
      </w:pPr>
      <w:rPr>
        <w:rFonts w:hint="default"/>
      </w:rPr>
    </w:lvl>
    <w:lvl w:ilvl="3" w:tplc="F2B2190E">
      <w:start w:val="1"/>
      <w:numFmt w:val="bullet"/>
      <w:lvlText w:val="•"/>
      <w:lvlJc w:val="left"/>
      <w:pPr>
        <w:ind w:left="1752" w:hanging="360"/>
      </w:pPr>
      <w:rPr>
        <w:rFonts w:hint="default"/>
      </w:rPr>
    </w:lvl>
    <w:lvl w:ilvl="4" w:tplc="9050DB74">
      <w:start w:val="1"/>
      <w:numFmt w:val="bullet"/>
      <w:lvlText w:val="•"/>
      <w:lvlJc w:val="left"/>
      <w:pPr>
        <w:ind w:left="2183" w:hanging="360"/>
      </w:pPr>
      <w:rPr>
        <w:rFonts w:hint="default"/>
      </w:rPr>
    </w:lvl>
    <w:lvl w:ilvl="5" w:tplc="83B2AE50">
      <w:start w:val="1"/>
      <w:numFmt w:val="bullet"/>
      <w:lvlText w:val="•"/>
      <w:lvlJc w:val="left"/>
      <w:pPr>
        <w:ind w:left="2614" w:hanging="360"/>
      </w:pPr>
      <w:rPr>
        <w:rFonts w:hint="default"/>
      </w:rPr>
    </w:lvl>
    <w:lvl w:ilvl="6" w:tplc="A2E262CC">
      <w:start w:val="1"/>
      <w:numFmt w:val="bullet"/>
      <w:lvlText w:val="•"/>
      <w:lvlJc w:val="left"/>
      <w:pPr>
        <w:ind w:left="3045" w:hanging="360"/>
      </w:pPr>
      <w:rPr>
        <w:rFonts w:hint="default"/>
      </w:rPr>
    </w:lvl>
    <w:lvl w:ilvl="7" w:tplc="BF28D288">
      <w:start w:val="1"/>
      <w:numFmt w:val="bullet"/>
      <w:lvlText w:val="•"/>
      <w:lvlJc w:val="left"/>
      <w:pPr>
        <w:ind w:left="3476" w:hanging="360"/>
      </w:pPr>
      <w:rPr>
        <w:rFonts w:hint="default"/>
      </w:rPr>
    </w:lvl>
    <w:lvl w:ilvl="8" w:tplc="677ED4F6">
      <w:start w:val="1"/>
      <w:numFmt w:val="bullet"/>
      <w:lvlText w:val="•"/>
      <w:lvlJc w:val="left"/>
      <w:pPr>
        <w:ind w:left="3907" w:hanging="360"/>
      </w:pPr>
      <w:rPr>
        <w:rFonts w:hint="default"/>
      </w:rPr>
    </w:lvl>
  </w:abstractNum>
  <w:abstractNum w:abstractNumId="1" w15:restartNumberingAfterBreak="0">
    <w:nsid w:val="06F34470"/>
    <w:multiLevelType w:val="multilevel"/>
    <w:tmpl w:val="84A052BE"/>
    <w:lvl w:ilvl="0">
      <w:start w:val="4"/>
      <w:numFmt w:val="decimal"/>
      <w:lvlText w:val="%1"/>
      <w:lvlJc w:val="left"/>
      <w:pPr>
        <w:ind w:left="726" w:hanging="306"/>
      </w:pPr>
      <w:rPr>
        <w:rFonts w:hint="default"/>
      </w:rPr>
    </w:lvl>
    <w:lvl w:ilvl="1">
      <w:start w:val="1"/>
      <w:numFmt w:val="decimal"/>
      <w:lvlText w:val="%1.%2"/>
      <w:lvlJc w:val="left"/>
      <w:pPr>
        <w:ind w:left="726" w:hanging="306"/>
      </w:pPr>
      <w:rPr>
        <w:rFonts w:ascii="Cambria" w:eastAsia="Cambria" w:hAnsi="Cambria" w:hint="default"/>
        <w:spacing w:val="-1"/>
        <w:sz w:val="20"/>
        <w:szCs w:val="20"/>
      </w:rPr>
    </w:lvl>
    <w:lvl w:ilvl="2">
      <w:start w:val="1"/>
      <w:numFmt w:val="decimal"/>
      <w:lvlText w:val="%1.%2.%3"/>
      <w:lvlJc w:val="left"/>
      <w:pPr>
        <w:ind w:left="1097" w:hanging="458"/>
      </w:pPr>
      <w:rPr>
        <w:rFonts w:ascii="Cambria" w:eastAsia="Cambria" w:hAnsi="Cambria" w:hint="default"/>
        <w:spacing w:val="-1"/>
        <w:sz w:val="20"/>
        <w:szCs w:val="20"/>
      </w:rPr>
    </w:lvl>
    <w:lvl w:ilvl="3">
      <w:start w:val="1"/>
      <w:numFmt w:val="bullet"/>
      <w:lvlText w:val="•"/>
      <w:lvlJc w:val="left"/>
      <w:pPr>
        <w:ind w:left="2191" w:hanging="458"/>
      </w:pPr>
      <w:rPr>
        <w:rFonts w:hint="default"/>
      </w:rPr>
    </w:lvl>
    <w:lvl w:ilvl="4">
      <w:start w:val="1"/>
      <w:numFmt w:val="bullet"/>
      <w:lvlText w:val="•"/>
      <w:lvlJc w:val="left"/>
      <w:pPr>
        <w:ind w:left="3283" w:hanging="458"/>
      </w:pPr>
      <w:rPr>
        <w:rFonts w:hint="default"/>
      </w:rPr>
    </w:lvl>
    <w:lvl w:ilvl="5">
      <w:start w:val="1"/>
      <w:numFmt w:val="bullet"/>
      <w:lvlText w:val="•"/>
      <w:lvlJc w:val="left"/>
      <w:pPr>
        <w:ind w:left="4376" w:hanging="458"/>
      </w:pPr>
      <w:rPr>
        <w:rFonts w:hint="default"/>
      </w:rPr>
    </w:lvl>
    <w:lvl w:ilvl="6">
      <w:start w:val="1"/>
      <w:numFmt w:val="bullet"/>
      <w:lvlText w:val="•"/>
      <w:lvlJc w:val="left"/>
      <w:pPr>
        <w:ind w:left="5469" w:hanging="458"/>
      </w:pPr>
      <w:rPr>
        <w:rFonts w:hint="default"/>
      </w:rPr>
    </w:lvl>
    <w:lvl w:ilvl="7">
      <w:start w:val="1"/>
      <w:numFmt w:val="bullet"/>
      <w:lvlText w:val="•"/>
      <w:lvlJc w:val="left"/>
      <w:pPr>
        <w:ind w:left="6561" w:hanging="458"/>
      </w:pPr>
      <w:rPr>
        <w:rFonts w:hint="default"/>
      </w:rPr>
    </w:lvl>
    <w:lvl w:ilvl="8">
      <w:start w:val="1"/>
      <w:numFmt w:val="bullet"/>
      <w:lvlText w:val="•"/>
      <w:lvlJc w:val="left"/>
      <w:pPr>
        <w:ind w:left="7654" w:hanging="458"/>
      </w:pPr>
      <w:rPr>
        <w:rFonts w:hint="default"/>
      </w:rPr>
    </w:lvl>
  </w:abstractNum>
  <w:abstractNum w:abstractNumId="2" w15:restartNumberingAfterBreak="0">
    <w:nsid w:val="070E65E5"/>
    <w:multiLevelType w:val="multilevel"/>
    <w:tmpl w:val="C2DE5E72"/>
    <w:lvl w:ilvl="0">
      <w:start w:val="6"/>
      <w:numFmt w:val="decimal"/>
      <w:lvlText w:val="%1"/>
      <w:lvlJc w:val="left"/>
      <w:pPr>
        <w:ind w:left="728" w:hanging="307"/>
      </w:pPr>
      <w:rPr>
        <w:rFonts w:hint="default"/>
      </w:rPr>
    </w:lvl>
    <w:lvl w:ilvl="1">
      <w:start w:val="1"/>
      <w:numFmt w:val="decimal"/>
      <w:lvlText w:val="%1.%2"/>
      <w:lvlJc w:val="left"/>
      <w:pPr>
        <w:ind w:left="728" w:hanging="307"/>
        <w:jc w:val="right"/>
      </w:pPr>
      <w:rPr>
        <w:rFonts w:ascii="Cambria" w:eastAsia="Cambria" w:hAnsi="Cambria" w:hint="default"/>
        <w:spacing w:val="-1"/>
        <w:sz w:val="20"/>
        <w:szCs w:val="20"/>
      </w:rPr>
    </w:lvl>
    <w:lvl w:ilvl="2">
      <w:start w:val="1"/>
      <w:numFmt w:val="decimal"/>
      <w:lvlText w:val="%1.%2.%3"/>
      <w:lvlJc w:val="left"/>
      <w:pPr>
        <w:ind w:left="996" w:hanging="458"/>
      </w:pPr>
      <w:rPr>
        <w:rFonts w:ascii="Cambria" w:eastAsia="Cambria" w:hAnsi="Cambria" w:hint="default"/>
        <w:spacing w:val="-1"/>
        <w:sz w:val="20"/>
        <w:szCs w:val="20"/>
      </w:rPr>
    </w:lvl>
    <w:lvl w:ilvl="3">
      <w:start w:val="1"/>
      <w:numFmt w:val="bullet"/>
      <w:lvlText w:val="•"/>
      <w:lvlJc w:val="left"/>
      <w:pPr>
        <w:ind w:left="2917" w:hanging="458"/>
      </w:pPr>
      <w:rPr>
        <w:rFonts w:hint="default"/>
      </w:rPr>
    </w:lvl>
    <w:lvl w:ilvl="4">
      <w:start w:val="1"/>
      <w:numFmt w:val="bullet"/>
      <w:lvlText w:val="•"/>
      <w:lvlJc w:val="left"/>
      <w:pPr>
        <w:ind w:left="3877" w:hanging="458"/>
      </w:pPr>
      <w:rPr>
        <w:rFonts w:hint="default"/>
      </w:rPr>
    </w:lvl>
    <w:lvl w:ilvl="5">
      <w:start w:val="1"/>
      <w:numFmt w:val="bullet"/>
      <w:lvlText w:val="•"/>
      <w:lvlJc w:val="left"/>
      <w:pPr>
        <w:ind w:left="4838" w:hanging="458"/>
      </w:pPr>
      <w:rPr>
        <w:rFonts w:hint="default"/>
      </w:rPr>
    </w:lvl>
    <w:lvl w:ilvl="6">
      <w:start w:val="1"/>
      <w:numFmt w:val="bullet"/>
      <w:lvlText w:val="•"/>
      <w:lvlJc w:val="left"/>
      <w:pPr>
        <w:ind w:left="5798" w:hanging="458"/>
      </w:pPr>
      <w:rPr>
        <w:rFonts w:hint="default"/>
      </w:rPr>
    </w:lvl>
    <w:lvl w:ilvl="7">
      <w:start w:val="1"/>
      <w:numFmt w:val="bullet"/>
      <w:lvlText w:val="•"/>
      <w:lvlJc w:val="left"/>
      <w:pPr>
        <w:ind w:left="6758" w:hanging="458"/>
      </w:pPr>
      <w:rPr>
        <w:rFonts w:hint="default"/>
      </w:rPr>
    </w:lvl>
    <w:lvl w:ilvl="8">
      <w:start w:val="1"/>
      <w:numFmt w:val="bullet"/>
      <w:lvlText w:val="•"/>
      <w:lvlJc w:val="left"/>
      <w:pPr>
        <w:ind w:left="7719" w:hanging="458"/>
      </w:pPr>
      <w:rPr>
        <w:rFonts w:hint="default"/>
      </w:rPr>
    </w:lvl>
  </w:abstractNum>
  <w:abstractNum w:abstractNumId="3" w15:restartNumberingAfterBreak="0">
    <w:nsid w:val="0F7B13A9"/>
    <w:multiLevelType w:val="multilevel"/>
    <w:tmpl w:val="00586BC0"/>
    <w:lvl w:ilvl="0">
      <w:start w:val="10"/>
      <w:numFmt w:val="decimal"/>
      <w:lvlText w:val="%1"/>
      <w:lvlJc w:val="left"/>
      <w:pPr>
        <w:ind w:left="372" w:hanging="372"/>
      </w:pPr>
      <w:rPr>
        <w:rFonts w:eastAsia="Calibri" w:hAnsi="Calibri" w:cstheme="minorBidi" w:hint="default"/>
      </w:rPr>
    </w:lvl>
    <w:lvl w:ilvl="1">
      <w:start w:val="1"/>
      <w:numFmt w:val="decimal"/>
      <w:lvlText w:val="%1.%2"/>
      <w:lvlJc w:val="left"/>
      <w:pPr>
        <w:ind w:left="544" w:hanging="372"/>
      </w:pPr>
      <w:rPr>
        <w:rFonts w:eastAsia="Calibri" w:hAnsi="Calibri" w:cstheme="minorBidi" w:hint="default"/>
      </w:rPr>
    </w:lvl>
    <w:lvl w:ilvl="2">
      <w:start w:val="1"/>
      <w:numFmt w:val="decimal"/>
      <w:lvlText w:val="%1.%2.%3"/>
      <w:lvlJc w:val="left"/>
      <w:pPr>
        <w:ind w:left="1064" w:hanging="720"/>
      </w:pPr>
      <w:rPr>
        <w:rFonts w:eastAsia="Calibri" w:hAnsi="Calibri" w:cstheme="minorBidi" w:hint="default"/>
      </w:rPr>
    </w:lvl>
    <w:lvl w:ilvl="3">
      <w:start w:val="1"/>
      <w:numFmt w:val="decimal"/>
      <w:lvlText w:val="%1.%2.%3.%4"/>
      <w:lvlJc w:val="left"/>
      <w:pPr>
        <w:ind w:left="1236" w:hanging="720"/>
      </w:pPr>
      <w:rPr>
        <w:rFonts w:eastAsia="Calibri" w:hAnsi="Calibri" w:cstheme="minorBidi" w:hint="default"/>
      </w:rPr>
    </w:lvl>
    <w:lvl w:ilvl="4">
      <w:start w:val="1"/>
      <w:numFmt w:val="decimal"/>
      <w:lvlText w:val="%1.%2.%3.%4.%5"/>
      <w:lvlJc w:val="left"/>
      <w:pPr>
        <w:ind w:left="1768" w:hanging="1080"/>
      </w:pPr>
      <w:rPr>
        <w:rFonts w:eastAsia="Calibri" w:hAnsi="Calibri" w:cstheme="minorBidi" w:hint="default"/>
      </w:rPr>
    </w:lvl>
    <w:lvl w:ilvl="5">
      <w:start w:val="1"/>
      <w:numFmt w:val="decimal"/>
      <w:lvlText w:val="%1.%2.%3.%4.%5.%6"/>
      <w:lvlJc w:val="left"/>
      <w:pPr>
        <w:ind w:left="1940" w:hanging="1080"/>
      </w:pPr>
      <w:rPr>
        <w:rFonts w:eastAsia="Calibri" w:hAnsi="Calibri" w:cstheme="minorBidi" w:hint="default"/>
      </w:rPr>
    </w:lvl>
    <w:lvl w:ilvl="6">
      <w:start w:val="1"/>
      <w:numFmt w:val="decimal"/>
      <w:lvlText w:val="%1.%2.%3.%4.%5.%6.%7"/>
      <w:lvlJc w:val="left"/>
      <w:pPr>
        <w:ind w:left="2472" w:hanging="1440"/>
      </w:pPr>
      <w:rPr>
        <w:rFonts w:eastAsia="Calibri" w:hAnsi="Calibri" w:cstheme="minorBidi" w:hint="default"/>
      </w:rPr>
    </w:lvl>
    <w:lvl w:ilvl="7">
      <w:start w:val="1"/>
      <w:numFmt w:val="decimal"/>
      <w:lvlText w:val="%1.%2.%3.%4.%5.%6.%7.%8"/>
      <w:lvlJc w:val="left"/>
      <w:pPr>
        <w:ind w:left="2644" w:hanging="1440"/>
      </w:pPr>
      <w:rPr>
        <w:rFonts w:eastAsia="Calibri" w:hAnsi="Calibri" w:cstheme="minorBidi" w:hint="default"/>
      </w:rPr>
    </w:lvl>
    <w:lvl w:ilvl="8">
      <w:start w:val="1"/>
      <w:numFmt w:val="decimal"/>
      <w:lvlText w:val="%1.%2.%3.%4.%5.%6.%7.%8.%9"/>
      <w:lvlJc w:val="left"/>
      <w:pPr>
        <w:ind w:left="3176" w:hanging="1800"/>
      </w:pPr>
      <w:rPr>
        <w:rFonts w:eastAsia="Calibri" w:hAnsi="Calibri" w:cstheme="minorBidi" w:hint="default"/>
      </w:rPr>
    </w:lvl>
  </w:abstractNum>
  <w:abstractNum w:abstractNumId="4" w15:restartNumberingAfterBreak="0">
    <w:nsid w:val="100549B5"/>
    <w:multiLevelType w:val="multilevel"/>
    <w:tmpl w:val="CCD47C3A"/>
    <w:lvl w:ilvl="0">
      <w:start w:val="7"/>
      <w:numFmt w:val="decimal"/>
      <w:lvlText w:val="%1"/>
      <w:lvlJc w:val="left"/>
      <w:pPr>
        <w:ind w:left="625" w:hanging="306"/>
      </w:pPr>
      <w:rPr>
        <w:rFonts w:hint="default"/>
      </w:rPr>
    </w:lvl>
    <w:lvl w:ilvl="1">
      <w:start w:val="1"/>
      <w:numFmt w:val="decimal"/>
      <w:lvlText w:val="%1.%2"/>
      <w:lvlJc w:val="left"/>
      <w:pPr>
        <w:ind w:left="625" w:hanging="306"/>
      </w:pPr>
      <w:rPr>
        <w:rFonts w:ascii="Cambria" w:eastAsia="Cambria" w:hAnsi="Cambria" w:hint="default"/>
        <w:spacing w:val="-1"/>
        <w:sz w:val="20"/>
        <w:szCs w:val="20"/>
      </w:rPr>
    </w:lvl>
    <w:lvl w:ilvl="2">
      <w:start w:val="1"/>
      <w:numFmt w:val="decimal"/>
      <w:lvlText w:val="%1.%2.%3"/>
      <w:lvlJc w:val="left"/>
      <w:pPr>
        <w:ind w:left="997" w:hanging="458"/>
      </w:pPr>
      <w:rPr>
        <w:rFonts w:ascii="Cambria" w:eastAsia="Cambria" w:hAnsi="Cambria" w:hint="default"/>
        <w:spacing w:val="-1"/>
        <w:sz w:val="20"/>
        <w:szCs w:val="20"/>
      </w:rPr>
    </w:lvl>
    <w:lvl w:ilvl="3">
      <w:start w:val="1"/>
      <w:numFmt w:val="bullet"/>
      <w:lvlText w:val="•"/>
      <w:lvlJc w:val="left"/>
      <w:pPr>
        <w:ind w:left="2917" w:hanging="458"/>
      </w:pPr>
      <w:rPr>
        <w:rFonts w:hint="default"/>
      </w:rPr>
    </w:lvl>
    <w:lvl w:ilvl="4">
      <w:start w:val="1"/>
      <w:numFmt w:val="bullet"/>
      <w:lvlText w:val="•"/>
      <w:lvlJc w:val="left"/>
      <w:pPr>
        <w:ind w:left="3878" w:hanging="458"/>
      </w:pPr>
      <w:rPr>
        <w:rFonts w:hint="default"/>
      </w:rPr>
    </w:lvl>
    <w:lvl w:ilvl="5">
      <w:start w:val="1"/>
      <w:numFmt w:val="bullet"/>
      <w:lvlText w:val="•"/>
      <w:lvlJc w:val="left"/>
      <w:pPr>
        <w:ind w:left="4838" w:hanging="458"/>
      </w:pPr>
      <w:rPr>
        <w:rFonts w:hint="default"/>
      </w:rPr>
    </w:lvl>
    <w:lvl w:ilvl="6">
      <w:start w:val="1"/>
      <w:numFmt w:val="bullet"/>
      <w:lvlText w:val="•"/>
      <w:lvlJc w:val="left"/>
      <w:pPr>
        <w:ind w:left="5798" w:hanging="458"/>
      </w:pPr>
      <w:rPr>
        <w:rFonts w:hint="default"/>
      </w:rPr>
    </w:lvl>
    <w:lvl w:ilvl="7">
      <w:start w:val="1"/>
      <w:numFmt w:val="bullet"/>
      <w:lvlText w:val="•"/>
      <w:lvlJc w:val="left"/>
      <w:pPr>
        <w:ind w:left="6759" w:hanging="458"/>
      </w:pPr>
      <w:rPr>
        <w:rFonts w:hint="default"/>
      </w:rPr>
    </w:lvl>
    <w:lvl w:ilvl="8">
      <w:start w:val="1"/>
      <w:numFmt w:val="bullet"/>
      <w:lvlText w:val="•"/>
      <w:lvlJc w:val="left"/>
      <w:pPr>
        <w:ind w:left="7719" w:hanging="458"/>
      </w:pPr>
      <w:rPr>
        <w:rFonts w:hint="default"/>
      </w:rPr>
    </w:lvl>
  </w:abstractNum>
  <w:abstractNum w:abstractNumId="5" w15:restartNumberingAfterBreak="0">
    <w:nsid w:val="11F048C3"/>
    <w:multiLevelType w:val="multilevel"/>
    <w:tmpl w:val="555E7F86"/>
    <w:lvl w:ilvl="0">
      <w:start w:val="4"/>
      <w:numFmt w:val="decimal"/>
      <w:lvlText w:val="%1"/>
      <w:lvlJc w:val="left"/>
      <w:pPr>
        <w:ind w:left="1139" w:hanging="499"/>
      </w:pPr>
      <w:rPr>
        <w:rFonts w:hint="default"/>
      </w:rPr>
    </w:lvl>
    <w:lvl w:ilvl="1">
      <w:start w:val="6"/>
      <w:numFmt w:val="decimal"/>
      <w:lvlText w:val="%1.%2"/>
      <w:lvlJc w:val="left"/>
      <w:pPr>
        <w:ind w:left="1139" w:hanging="499"/>
      </w:pPr>
      <w:rPr>
        <w:rFonts w:hint="default"/>
      </w:rPr>
    </w:lvl>
    <w:lvl w:ilvl="2">
      <w:start w:val="2"/>
      <w:numFmt w:val="decimal"/>
      <w:lvlText w:val="%1.%2.%3."/>
      <w:lvlJc w:val="left"/>
      <w:pPr>
        <w:ind w:left="1139" w:hanging="499"/>
      </w:pPr>
      <w:rPr>
        <w:rFonts w:ascii="Cambria" w:eastAsia="Cambria" w:hAnsi="Cambria" w:hint="default"/>
        <w:spacing w:val="-1"/>
        <w:sz w:val="20"/>
        <w:szCs w:val="20"/>
      </w:rPr>
    </w:lvl>
    <w:lvl w:ilvl="3">
      <w:start w:val="1"/>
      <w:numFmt w:val="bullet"/>
      <w:lvlText w:val="•"/>
      <w:lvlJc w:val="left"/>
      <w:pPr>
        <w:ind w:left="3749" w:hanging="499"/>
      </w:pPr>
      <w:rPr>
        <w:rFonts w:hint="default"/>
      </w:rPr>
    </w:lvl>
    <w:lvl w:ilvl="4">
      <w:start w:val="1"/>
      <w:numFmt w:val="bullet"/>
      <w:lvlText w:val="•"/>
      <w:lvlJc w:val="left"/>
      <w:pPr>
        <w:ind w:left="4619" w:hanging="499"/>
      </w:pPr>
      <w:rPr>
        <w:rFonts w:hint="default"/>
      </w:rPr>
    </w:lvl>
    <w:lvl w:ilvl="5">
      <w:start w:val="1"/>
      <w:numFmt w:val="bullet"/>
      <w:lvlText w:val="•"/>
      <w:lvlJc w:val="left"/>
      <w:pPr>
        <w:ind w:left="5489" w:hanging="499"/>
      </w:pPr>
      <w:rPr>
        <w:rFonts w:hint="default"/>
      </w:rPr>
    </w:lvl>
    <w:lvl w:ilvl="6">
      <w:start w:val="1"/>
      <w:numFmt w:val="bullet"/>
      <w:lvlText w:val="•"/>
      <w:lvlJc w:val="left"/>
      <w:pPr>
        <w:ind w:left="6359" w:hanging="499"/>
      </w:pPr>
      <w:rPr>
        <w:rFonts w:hint="default"/>
      </w:rPr>
    </w:lvl>
    <w:lvl w:ilvl="7">
      <w:start w:val="1"/>
      <w:numFmt w:val="bullet"/>
      <w:lvlText w:val="•"/>
      <w:lvlJc w:val="left"/>
      <w:pPr>
        <w:ind w:left="7229" w:hanging="499"/>
      </w:pPr>
      <w:rPr>
        <w:rFonts w:hint="default"/>
      </w:rPr>
    </w:lvl>
    <w:lvl w:ilvl="8">
      <w:start w:val="1"/>
      <w:numFmt w:val="bullet"/>
      <w:lvlText w:val="•"/>
      <w:lvlJc w:val="left"/>
      <w:pPr>
        <w:ind w:left="8099" w:hanging="499"/>
      </w:pPr>
      <w:rPr>
        <w:rFonts w:hint="default"/>
      </w:rPr>
    </w:lvl>
  </w:abstractNum>
  <w:abstractNum w:abstractNumId="6" w15:restartNumberingAfterBreak="0">
    <w:nsid w:val="18634D0A"/>
    <w:multiLevelType w:val="multilevel"/>
    <w:tmpl w:val="AF222942"/>
    <w:lvl w:ilvl="0">
      <w:start w:val="8"/>
      <w:numFmt w:val="decimal"/>
      <w:lvlText w:val="%1"/>
      <w:lvlJc w:val="left"/>
      <w:pPr>
        <w:ind w:left="626" w:hanging="306"/>
      </w:pPr>
      <w:rPr>
        <w:rFonts w:hint="default"/>
      </w:rPr>
    </w:lvl>
    <w:lvl w:ilvl="1">
      <w:start w:val="1"/>
      <w:numFmt w:val="decimal"/>
      <w:lvlText w:val="%1.%2"/>
      <w:lvlJc w:val="left"/>
      <w:pPr>
        <w:ind w:left="626" w:hanging="306"/>
      </w:pPr>
      <w:rPr>
        <w:rFonts w:ascii="Cambria" w:eastAsia="Cambria" w:hAnsi="Cambria" w:hint="default"/>
        <w:spacing w:val="-1"/>
        <w:sz w:val="20"/>
        <w:szCs w:val="20"/>
      </w:rPr>
    </w:lvl>
    <w:lvl w:ilvl="2">
      <w:start w:val="1"/>
      <w:numFmt w:val="decimal"/>
      <w:lvlText w:val="%1.%2.%3"/>
      <w:lvlJc w:val="left"/>
      <w:pPr>
        <w:ind w:left="997" w:hanging="458"/>
      </w:pPr>
      <w:rPr>
        <w:rFonts w:ascii="Cambria" w:eastAsia="Cambria" w:hAnsi="Cambria" w:hint="default"/>
        <w:spacing w:val="-1"/>
        <w:sz w:val="20"/>
        <w:szCs w:val="20"/>
      </w:rPr>
    </w:lvl>
    <w:lvl w:ilvl="3">
      <w:start w:val="1"/>
      <w:numFmt w:val="bullet"/>
      <w:lvlText w:val="•"/>
      <w:lvlJc w:val="left"/>
      <w:pPr>
        <w:ind w:left="997" w:hanging="458"/>
      </w:pPr>
      <w:rPr>
        <w:rFonts w:hint="default"/>
      </w:rPr>
    </w:lvl>
    <w:lvl w:ilvl="4">
      <w:start w:val="1"/>
      <w:numFmt w:val="bullet"/>
      <w:lvlText w:val="•"/>
      <w:lvlJc w:val="left"/>
      <w:pPr>
        <w:ind w:left="2232" w:hanging="458"/>
      </w:pPr>
      <w:rPr>
        <w:rFonts w:hint="default"/>
      </w:rPr>
    </w:lvl>
    <w:lvl w:ilvl="5">
      <w:start w:val="1"/>
      <w:numFmt w:val="bullet"/>
      <w:lvlText w:val="•"/>
      <w:lvlJc w:val="left"/>
      <w:pPr>
        <w:ind w:left="3467" w:hanging="458"/>
      </w:pPr>
      <w:rPr>
        <w:rFonts w:hint="default"/>
      </w:rPr>
    </w:lvl>
    <w:lvl w:ilvl="6">
      <w:start w:val="1"/>
      <w:numFmt w:val="bullet"/>
      <w:lvlText w:val="•"/>
      <w:lvlJc w:val="left"/>
      <w:pPr>
        <w:ind w:left="4701" w:hanging="458"/>
      </w:pPr>
      <w:rPr>
        <w:rFonts w:hint="default"/>
      </w:rPr>
    </w:lvl>
    <w:lvl w:ilvl="7">
      <w:start w:val="1"/>
      <w:numFmt w:val="bullet"/>
      <w:lvlText w:val="•"/>
      <w:lvlJc w:val="left"/>
      <w:pPr>
        <w:ind w:left="5936" w:hanging="458"/>
      </w:pPr>
      <w:rPr>
        <w:rFonts w:hint="default"/>
      </w:rPr>
    </w:lvl>
    <w:lvl w:ilvl="8">
      <w:start w:val="1"/>
      <w:numFmt w:val="bullet"/>
      <w:lvlText w:val="•"/>
      <w:lvlJc w:val="left"/>
      <w:pPr>
        <w:ind w:left="7170" w:hanging="458"/>
      </w:pPr>
      <w:rPr>
        <w:rFonts w:hint="default"/>
      </w:rPr>
    </w:lvl>
  </w:abstractNum>
  <w:abstractNum w:abstractNumId="7" w15:restartNumberingAfterBreak="0">
    <w:nsid w:val="2BF33415"/>
    <w:multiLevelType w:val="hybridMultilevel"/>
    <w:tmpl w:val="7026C22E"/>
    <w:lvl w:ilvl="0" w:tplc="0598DED2">
      <w:start w:val="1"/>
      <w:numFmt w:val="bullet"/>
      <w:lvlText w:val=""/>
      <w:lvlJc w:val="left"/>
      <w:pPr>
        <w:ind w:left="529" w:hanging="360"/>
      </w:pPr>
      <w:rPr>
        <w:rFonts w:ascii="Symbol" w:eastAsia="Symbol" w:hAnsi="Symbol" w:hint="default"/>
        <w:sz w:val="20"/>
        <w:szCs w:val="20"/>
      </w:rPr>
    </w:lvl>
    <w:lvl w:ilvl="1" w:tplc="994C7C3E">
      <w:start w:val="1"/>
      <w:numFmt w:val="bullet"/>
      <w:lvlText w:val="•"/>
      <w:lvlJc w:val="left"/>
      <w:pPr>
        <w:ind w:left="953" w:hanging="360"/>
      </w:pPr>
      <w:rPr>
        <w:rFonts w:hint="default"/>
      </w:rPr>
    </w:lvl>
    <w:lvl w:ilvl="2" w:tplc="B72A7946">
      <w:start w:val="1"/>
      <w:numFmt w:val="bullet"/>
      <w:lvlText w:val="•"/>
      <w:lvlJc w:val="left"/>
      <w:pPr>
        <w:ind w:left="1377" w:hanging="360"/>
      </w:pPr>
      <w:rPr>
        <w:rFonts w:hint="default"/>
      </w:rPr>
    </w:lvl>
    <w:lvl w:ilvl="3" w:tplc="FF783222">
      <w:start w:val="1"/>
      <w:numFmt w:val="bullet"/>
      <w:lvlText w:val="•"/>
      <w:lvlJc w:val="left"/>
      <w:pPr>
        <w:ind w:left="1801" w:hanging="360"/>
      </w:pPr>
      <w:rPr>
        <w:rFonts w:hint="default"/>
      </w:rPr>
    </w:lvl>
    <w:lvl w:ilvl="4" w:tplc="B2C02442">
      <w:start w:val="1"/>
      <w:numFmt w:val="bullet"/>
      <w:lvlText w:val="•"/>
      <w:lvlJc w:val="left"/>
      <w:pPr>
        <w:ind w:left="2225" w:hanging="360"/>
      </w:pPr>
      <w:rPr>
        <w:rFonts w:hint="default"/>
      </w:rPr>
    </w:lvl>
    <w:lvl w:ilvl="5" w:tplc="38FCA8F6">
      <w:start w:val="1"/>
      <w:numFmt w:val="bullet"/>
      <w:lvlText w:val="•"/>
      <w:lvlJc w:val="left"/>
      <w:pPr>
        <w:ind w:left="2648" w:hanging="360"/>
      </w:pPr>
      <w:rPr>
        <w:rFonts w:hint="default"/>
      </w:rPr>
    </w:lvl>
    <w:lvl w:ilvl="6" w:tplc="9AC04624">
      <w:start w:val="1"/>
      <w:numFmt w:val="bullet"/>
      <w:lvlText w:val="•"/>
      <w:lvlJc w:val="left"/>
      <w:pPr>
        <w:ind w:left="3072" w:hanging="360"/>
      </w:pPr>
      <w:rPr>
        <w:rFonts w:hint="default"/>
      </w:rPr>
    </w:lvl>
    <w:lvl w:ilvl="7" w:tplc="52E8DFB4">
      <w:start w:val="1"/>
      <w:numFmt w:val="bullet"/>
      <w:lvlText w:val="•"/>
      <w:lvlJc w:val="left"/>
      <w:pPr>
        <w:ind w:left="3496" w:hanging="360"/>
      </w:pPr>
      <w:rPr>
        <w:rFonts w:hint="default"/>
      </w:rPr>
    </w:lvl>
    <w:lvl w:ilvl="8" w:tplc="BB123FF4">
      <w:start w:val="1"/>
      <w:numFmt w:val="bullet"/>
      <w:lvlText w:val="•"/>
      <w:lvlJc w:val="left"/>
      <w:pPr>
        <w:ind w:left="3920" w:hanging="360"/>
      </w:pPr>
      <w:rPr>
        <w:rFonts w:hint="default"/>
      </w:rPr>
    </w:lvl>
  </w:abstractNum>
  <w:abstractNum w:abstractNumId="8" w15:restartNumberingAfterBreak="0">
    <w:nsid w:val="2E7C027A"/>
    <w:multiLevelType w:val="multilevel"/>
    <w:tmpl w:val="59265F42"/>
    <w:lvl w:ilvl="0">
      <w:start w:val="10"/>
      <w:numFmt w:val="decimal"/>
      <w:lvlText w:val="%1.0"/>
      <w:lvlJc w:val="left"/>
      <w:pPr>
        <w:ind w:left="408" w:hanging="408"/>
      </w:pPr>
      <w:rPr>
        <w:rFonts w:eastAsia="Calibri" w:hAnsi="Calibri" w:cstheme="minorBidi" w:hint="default"/>
        <w:b/>
      </w:rPr>
    </w:lvl>
    <w:lvl w:ilvl="1">
      <w:start w:val="1"/>
      <w:numFmt w:val="decimal"/>
      <w:lvlText w:val="%1.%2"/>
      <w:lvlJc w:val="left"/>
      <w:pPr>
        <w:ind w:left="1128" w:hanging="408"/>
      </w:pPr>
      <w:rPr>
        <w:rFonts w:eastAsia="Calibri" w:hAnsi="Calibri" w:cstheme="minorBidi" w:hint="default"/>
        <w:b/>
      </w:rPr>
    </w:lvl>
    <w:lvl w:ilvl="2">
      <w:start w:val="1"/>
      <w:numFmt w:val="decimal"/>
      <w:lvlText w:val="%1.%2.%3"/>
      <w:lvlJc w:val="left"/>
      <w:pPr>
        <w:ind w:left="2160" w:hanging="720"/>
      </w:pPr>
      <w:rPr>
        <w:rFonts w:eastAsia="Calibri" w:hAnsi="Calibri" w:cstheme="minorBidi" w:hint="default"/>
        <w:b/>
      </w:rPr>
    </w:lvl>
    <w:lvl w:ilvl="3">
      <w:start w:val="1"/>
      <w:numFmt w:val="decimal"/>
      <w:lvlText w:val="%1.%2.%3.%4"/>
      <w:lvlJc w:val="left"/>
      <w:pPr>
        <w:ind w:left="2880" w:hanging="720"/>
      </w:pPr>
      <w:rPr>
        <w:rFonts w:eastAsia="Calibri" w:hAnsi="Calibri" w:cstheme="minorBidi" w:hint="default"/>
        <w:b/>
      </w:rPr>
    </w:lvl>
    <w:lvl w:ilvl="4">
      <w:start w:val="1"/>
      <w:numFmt w:val="decimal"/>
      <w:lvlText w:val="%1.%2.%3.%4.%5"/>
      <w:lvlJc w:val="left"/>
      <w:pPr>
        <w:ind w:left="3960" w:hanging="1080"/>
      </w:pPr>
      <w:rPr>
        <w:rFonts w:eastAsia="Calibri" w:hAnsi="Calibri" w:cstheme="minorBidi" w:hint="default"/>
        <w:b/>
      </w:rPr>
    </w:lvl>
    <w:lvl w:ilvl="5">
      <w:start w:val="1"/>
      <w:numFmt w:val="decimal"/>
      <w:lvlText w:val="%1.%2.%3.%4.%5.%6"/>
      <w:lvlJc w:val="left"/>
      <w:pPr>
        <w:ind w:left="4680" w:hanging="1080"/>
      </w:pPr>
      <w:rPr>
        <w:rFonts w:eastAsia="Calibri" w:hAnsi="Calibri" w:cstheme="minorBidi" w:hint="default"/>
        <w:b/>
      </w:rPr>
    </w:lvl>
    <w:lvl w:ilvl="6">
      <w:start w:val="1"/>
      <w:numFmt w:val="decimal"/>
      <w:lvlText w:val="%1.%2.%3.%4.%5.%6.%7"/>
      <w:lvlJc w:val="left"/>
      <w:pPr>
        <w:ind w:left="5760" w:hanging="1440"/>
      </w:pPr>
      <w:rPr>
        <w:rFonts w:eastAsia="Calibri" w:hAnsi="Calibri" w:cstheme="minorBidi" w:hint="default"/>
        <w:b/>
      </w:rPr>
    </w:lvl>
    <w:lvl w:ilvl="7">
      <w:start w:val="1"/>
      <w:numFmt w:val="decimal"/>
      <w:lvlText w:val="%1.%2.%3.%4.%5.%6.%7.%8"/>
      <w:lvlJc w:val="left"/>
      <w:pPr>
        <w:ind w:left="6480" w:hanging="1440"/>
      </w:pPr>
      <w:rPr>
        <w:rFonts w:eastAsia="Calibri" w:hAnsi="Calibri" w:cstheme="minorBidi" w:hint="default"/>
        <w:b/>
      </w:rPr>
    </w:lvl>
    <w:lvl w:ilvl="8">
      <w:start w:val="1"/>
      <w:numFmt w:val="decimal"/>
      <w:lvlText w:val="%1.%2.%3.%4.%5.%6.%7.%8.%9"/>
      <w:lvlJc w:val="left"/>
      <w:pPr>
        <w:ind w:left="7560" w:hanging="1800"/>
      </w:pPr>
      <w:rPr>
        <w:rFonts w:eastAsia="Calibri" w:hAnsi="Calibri" w:cstheme="minorBidi" w:hint="default"/>
        <w:b/>
      </w:rPr>
    </w:lvl>
  </w:abstractNum>
  <w:abstractNum w:abstractNumId="9" w15:restartNumberingAfterBreak="0">
    <w:nsid w:val="350115E7"/>
    <w:multiLevelType w:val="hybridMultilevel"/>
    <w:tmpl w:val="C42C88DE"/>
    <w:lvl w:ilvl="0" w:tplc="362E0E56">
      <w:start w:val="1"/>
      <w:numFmt w:val="lowerLetter"/>
      <w:lvlText w:val="(%1)"/>
      <w:lvlJc w:val="left"/>
      <w:pPr>
        <w:ind w:left="559" w:hanging="271"/>
        <w:jc w:val="right"/>
      </w:pPr>
      <w:rPr>
        <w:rFonts w:ascii="Calibri" w:eastAsia="Calibri" w:hAnsi="Calibri" w:hint="default"/>
        <w:i/>
        <w:sz w:val="20"/>
        <w:szCs w:val="20"/>
      </w:rPr>
    </w:lvl>
    <w:lvl w:ilvl="1" w:tplc="61F8EA28">
      <w:start w:val="1"/>
      <w:numFmt w:val="decimal"/>
      <w:lvlText w:val="(%2)"/>
      <w:lvlJc w:val="left"/>
      <w:pPr>
        <w:ind w:left="479" w:hanging="269"/>
        <w:jc w:val="right"/>
      </w:pPr>
      <w:rPr>
        <w:rFonts w:ascii="Calibri" w:eastAsia="Calibri" w:hAnsi="Calibri" w:hint="default"/>
        <w:i/>
        <w:sz w:val="20"/>
        <w:szCs w:val="20"/>
      </w:rPr>
    </w:lvl>
    <w:lvl w:ilvl="2" w:tplc="87B6C172">
      <w:start w:val="1"/>
      <w:numFmt w:val="lowerRoman"/>
      <w:lvlText w:val="(%3)"/>
      <w:lvlJc w:val="left"/>
      <w:pPr>
        <w:ind w:left="1279" w:hanging="213"/>
        <w:jc w:val="right"/>
      </w:pPr>
      <w:rPr>
        <w:rFonts w:ascii="Calibri" w:eastAsia="Calibri" w:hAnsi="Calibri" w:hint="default"/>
        <w:i/>
        <w:sz w:val="20"/>
        <w:szCs w:val="20"/>
      </w:rPr>
    </w:lvl>
    <w:lvl w:ilvl="3" w:tplc="CC22B960">
      <w:start w:val="1"/>
      <w:numFmt w:val="bullet"/>
      <w:lvlText w:val="•"/>
      <w:lvlJc w:val="left"/>
      <w:pPr>
        <w:ind w:left="959" w:hanging="213"/>
      </w:pPr>
      <w:rPr>
        <w:rFonts w:hint="default"/>
      </w:rPr>
    </w:lvl>
    <w:lvl w:ilvl="4" w:tplc="0B0E7354">
      <w:start w:val="1"/>
      <w:numFmt w:val="bullet"/>
      <w:lvlText w:val="•"/>
      <w:lvlJc w:val="left"/>
      <w:pPr>
        <w:ind w:left="1228" w:hanging="213"/>
      </w:pPr>
      <w:rPr>
        <w:rFonts w:hint="default"/>
      </w:rPr>
    </w:lvl>
    <w:lvl w:ilvl="5" w:tplc="D29685CC">
      <w:start w:val="1"/>
      <w:numFmt w:val="bullet"/>
      <w:lvlText w:val="•"/>
      <w:lvlJc w:val="left"/>
      <w:pPr>
        <w:ind w:left="1279" w:hanging="213"/>
      </w:pPr>
      <w:rPr>
        <w:rFonts w:hint="default"/>
      </w:rPr>
    </w:lvl>
    <w:lvl w:ilvl="6" w:tplc="4606B604">
      <w:start w:val="1"/>
      <w:numFmt w:val="bullet"/>
      <w:lvlText w:val="•"/>
      <w:lvlJc w:val="left"/>
      <w:pPr>
        <w:ind w:left="2859" w:hanging="213"/>
      </w:pPr>
      <w:rPr>
        <w:rFonts w:hint="default"/>
      </w:rPr>
    </w:lvl>
    <w:lvl w:ilvl="7" w:tplc="6F92BBF0">
      <w:start w:val="1"/>
      <w:numFmt w:val="bullet"/>
      <w:lvlText w:val="•"/>
      <w:lvlJc w:val="left"/>
      <w:pPr>
        <w:ind w:left="4439" w:hanging="213"/>
      </w:pPr>
      <w:rPr>
        <w:rFonts w:hint="default"/>
      </w:rPr>
    </w:lvl>
    <w:lvl w:ilvl="8" w:tplc="60146EE2">
      <w:start w:val="1"/>
      <w:numFmt w:val="bullet"/>
      <w:lvlText w:val="•"/>
      <w:lvlJc w:val="left"/>
      <w:pPr>
        <w:ind w:left="6019" w:hanging="213"/>
      </w:pPr>
      <w:rPr>
        <w:rFonts w:hint="default"/>
      </w:rPr>
    </w:lvl>
  </w:abstractNum>
  <w:abstractNum w:abstractNumId="10" w15:restartNumberingAfterBreak="0">
    <w:nsid w:val="3C890C90"/>
    <w:multiLevelType w:val="multilevel"/>
    <w:tmpl w:val="45CAAB1A"/>
    <w:lvl w:ilvl="0">
      <w:start w:val="1"/>
      <w:numFmt w:val="decimal"/>
      <w:lvlText w:val="%1"/>
      <w:lvlJc w:val="left"/>
      <w:pPr>
        <w:ind w:left="726" w:hanging="307"/>
      </w:pPr>
      <w:rPr>
        <w:rFonts w:hint="default"/>
      </w:rPr>
    </w:lvl>
    <w:lvl w:ilvl="1">
      <w:start w:val="1"/>
      <w:numFmt w:val="decimal"/>
      <w:lvlText w:val="%1.%2"/>
      <w:lvlJc w:val="left"/>
      <w:pPr>
        <w:ind w:left="726" w:hanging="307"/>
      </w:pPr>
      <w:rPr>
        <w:rFonts w:ascii="Cambria" w:eastAsia="Cambria" w:hAnsi="Cambria" w:hint="default"/>
        <w:spacing w:val="-1"/>
        <w:sz w:val="20"/>
        <w:szCs w:val="20"/>
      </w:rPr>
    </w:lvl>
    <w:lvl w:ilvl="2">
      <w:start w:val="1"/>
      <w:numFmt w:val="bullet"/>
      <w:lvlText w:val="•"/>
      <w:lvlJc w:val="left"/>
      <w:pPr>
        <w:ind w:left="2549" w:hanging="307"/>
      </w:pPr>
      <w:rPr>
        <w:rFonts w:hint="default"/>
      </w:rPr>
    </w:lvl>
    <w:lvl w:ilvl="3">
      <w:start w:val="1"/>
      <w:numFmt w:val="bullet"/>
      <w:lvlText w:val="•"/>
      <w:lvlJc w:val="left"/>
      <w:pPr>
        <w:ind w:left="3460" w:hanging="307"/>
      </w:pPr>
      <w:rPr>
        <w:rFonts w:hint="default"/>
      </w:rPr>
    </w:lvl>
    <w:lvl w:ilvl="4">
      <w:start w:val="1"/>
      <w:numFmt w:val="bullet"/>
      <w:lvlText w:val="•"/>
      <w:lvlJc w:val="left"/>
      <w:pPr>
        <w:ind w:left="4371" w:hanging="307"/>
      </w:pPr>
      <w:rPr>
        <w:rFonts w:hint="default"/>
      </w:rPr>
    </w:lvl>
    <w:lvl w:ilvl="5">
      <w:start w:val="1"/>
      <w:numFmt w:val="bullet"/>
      <w:lvlText w:val="•"/>
      <w:lvlJc w:val="left"/>
      <w:pPr>
        <w:ind w:left="5283" w:hanging="307"/>
      </w:pPr>
      <w:rPr>
        <w:rFonts w:hint="default"/>
      </w:rPr>
    </w:lvl>
    <w:lvl w:ilvl="6">
      <w:start w:val="1"/>
      <w:numFmt w:val="bullet"/>
      <w:lvlText w:val="•"/>
      <w:lvlJc w:val="left"/>
      <w:pPr>
        <w:ind w:left="6194" w:hanging="307"/>
      </w:pPr>
      <w:rPr>
        <w:rFonts w:hint="default"/>
      </w:rPr>
    </w:lvl>
    <w:lvl w:ilvl="7">
      <w:start w:val="1"/>
      <w:numFmt w:val="bullet"/>
      <w:lvlText w:val="•"/>
      <w:lvlJc w:val="left"/>
      <w:pPr>
        <w:ind w:left="7105" w:hanging="307"/>
      </w:pPr>
      <w:rPr>
        <w:rFonts w:hint="default"/>
      </w:rPr>
    </w:lvl>
    <w:lvl w:ilvl="8">
      <w:start w:val="1"/>
      <w:numFmt w:val="bullet"/>
      <w:lvlText w:val="•"/>
      <w:lvlJc w:val="left"/>
      <w:pPr>
        <w:ind w:left="8017" w:hanging="307"/>
      </w:pPr>
      <w:rPr>
        <w:rFonts w:hint="default"/>
      </w:rPr>
    </w:lvl>
  </w:abstractNum>
  <w:abstractNum w:abstractNumId="11" w15:restartNumberingAfterBreak="0">
    <w:nsid w:val="3E6D154F"/>
    <w:multiLevelType w:val="hybridMultilevel"/>
    <w:tmpl w:val="7B34DDD6"/>
    <w:lvl w:ilvl="0" w:tplc="F3A4708E">
      <w:start w:val="3"/>
      <w:numFmt w:val="decimal"/>
      <w:lvlText w:val="%1."/>
      <w:lvlJc w:val="left"/>
      <w:pPr>
        <w:ind w:left="959" w:hanging="360"/>
      </w:pPr>
      <w:rPr>
        <w:rFonts w:ascii="Calibri" w:eastAsia="Calibri" w:hAnsi="Calibri" w:hint="default"/>
        <w:i/>
        <w:sz w:val="20"/>
        <w:szCs w:val="20"/>
      </w:rPr>
    </w:lvl>
    <w:lvl w:ilvl="1" w:tplc="8578CD68">
      <w:start w:val="1"/>
      <w:numFmt w:val="bullet"/>
      <w:lvlText w:val="•"/>
      <w:lvlJc w:val="left"/>
      <w:pPr>
        <w:ind w:left="1847" w:hanging="360"/>
      </w:pPr>
      <w:rPr>
        <w:rFonts w:hint="default"/>
      </w:rPr>
    </w:lvl>
    <w:lvl w:ilvl="2" w:tplc="89D41F86">
      <w:start w:val="1"/>
      <w:numFmt w:val="bullet"/>
      <w:lvlText w:val="•"/>
      <w:lvlJc w:val="left"/>
      <w:pPr>
        <w:ind w:left="2735" w:hanging="360"/>
      </w:pPr>
      <w:rPr>
        <w:rFonts w:hint="default"/>
      </w:rPr>
    </w:lvl>
    <w:lvl w:ilvl="3" w:tplc="B894A8D2">
      <w:start w:val="1"/>
      <w:numFmt w:val="bullet"/>
      <w:lvlText w:val="•"/>
      <w:lvlJc w:val="left"/>
      <w:pPr>
        <w:ind w:left="3623" w:hanging="360"/>
      </w:pPr>
      <w:rPr>
        <w:rFonts w:hint="default"/>
      </w:rPr>
    </w:lvl>
    <w:lvl w:ilvl="4" w:tplc="FC28421A">
      <w:start w:val="1"/>
      <w:numFmt w:val="bullet"/>
      <w:lvlText w:val="•"/>
      <w:lvlJc w:val="left"/>
      <w:pPr>
        <w:ind w:left="4511" w:hanging="360"/>
      </w:pPr>
      <w:rPr>
        <w:rFonts w:hint="default"/>
      </w:rPr>
    </w:lvl>
    <w:lvl w:ilvl="5" w:tplc="67080A82">
      <w:start w:val="1"/>
      <w:numFmt w:val="bullet"/>
      <w:lvlText w:val="•"/>
      <w:lvlJc w:val="left"/>
      <w:pPr>
        <w:ind w:left="5399" w:hanging="360"/>
      </w:pPr>
      <w:rPr>
        <w:rFonts w:hint="default"/>
      </w:rPr>
    </w:lvl>
    <w:lvl w:ilvl="6" w:tplc="7A1E593A">
      <w:start w:val="1"/>
      <w:numFmt w:val="bullet"/>
      <w:lvlText w:val="•"/>
      <w:lvlJc w:val="left"/>
      <w:pPr>
        <w:ind w:left="6287" w:hanging="360"/>
      </w:pPr>
      <w:rPr>
        <w:rFonts w:hint="default"/>
      </w:rPr>
    </w:lvl>
    <w:lvl w:ilvl="7" w:tplc="97F2A74C">
      <w:start w:val="1"/>
      <w:numFmt w:val="bullet"/>
      <w:lvlText w:val="•"/>
      <w:lvlJc w:val="left"/>
      <w:pPr>
        <w:ind w:left="7175" w:hanging="360"/>
      </w:pPr>
      <w:rPr>
        <w:rFonts w:hint="default"/>
      </w:rPr>
    </w:lvl>
    <w:lvl w:ilvl="8" w:tplc="A436141C">
      <w:start w:val="1"/>
      <w:numFmt w:val="bullet"/>
      <w:lvlText w:val="•"/>
      <w:lvlJc w:val="left"/>
      <w:pPr>
        <w:ind w:left="8063" w:hanging="360"/>
      </w:pPr>
      <w:rPr>
        <w:rFonts w:hint="default"/>
      </w:rPr>
    </w:lvl>
  </w:abstractNum>
  <w:abstractNum w:abstractNumId="12" w15:restartNumberingAfterBreak="0">
    <w:nsid w:val="43252B0B"/>
    <w:multiLevelType w:val="hybridMultilevel"/>
    <w:tmpl w:val="FAC4BE18"/>
    <w:lvl w:ilvl="0" w:tplc="2630581E">
      <w:start w:val="1"/>
      <w:numFmt w:val="decimal"/>
      <w:lvlText w:val="%1."/>
      <w:lvlJc w:val="left"/>
      <w:pPr>
        <w:ind w:left="960" w:hanging="360"/>
      </w:pPr>
      <w:rPr>
        <w:rFonts w:ascii="Calibri" w:eastAsia="Calibri" w:hAnsi="Calibri" w:hint="default"/>
        <w:sz w:val="20"/>
        <w:szCs w:val="20"/>
      </w:rPr>
    </w:lvl>
    <w:lvl w:ilvl="1" w:tplc="EDB86A3C">
      <w:start w:val="1"/>
      <w:numFmt w:val="bullet"/>
      <w:lvlText w:val="•"/>
      <w:lvlJc w:val="left"/>
      <w:pPr>
        <w:ind w:left="1118" w:hanging="360"/>
      </w:pPr>
      <w:rPr>
        <w:rFonts w:hint="default"/>
      </w:rPr>
    </w:lvl>
    <w:lvl w:ilvl="2" w:tplc="216EEEC6">
      <w:start w:val="1"/>
      <w:numFmt w:val="bullet"/>
      <w:lvlText w:val="•"/>
      <w:lvlJc w:val="left"/>
      <w:pPr>
        <w:ind w:left="2087" w:hanging="360"/>
      </w:pPr>
      <w:rPr>
        <w:rFonts w:hint="default"/>
      </w:rPr>
    </w:lvl>
    <w:lvl w:ilvl="3" w:tplc="BE10FE06">
      <w:start w:val="1"/>
      <w:numFmt w:val="bullet"/>
      <w:lvlText w:val="•"/>
      <w:lvlJc w:val="left"/>
      <w:pPr>
        <w:ind w:left="3056" w:hanging="360"/>
      </w:pPr>
      <w:rPr>
        <w:rFonts w:hint="default"/>
      </w:rPr>
    </w:lvl>
    <w:lvl w:ilvl="4" w:tplc="D896991C">
      <w:start w:val="1"/>
      <w:numFmt w:val="bullet"/>
      <w:lvlText w:val="•"/>
      <w:lvlJc w:val="left"/>
      <w:pPr>
        <w:ind w:left="4025" w:hanging="360"/>
      </w:pPr>
      <w:rPr>
        <w:rFonts w:hint="default"/>
      </w:rPr>
    </w:lvl>
    <w:lvl w:ilvl="5" w:tplc="46E415B4">
      <w:start w:val="1"/>
      <w:numFmt w:val="bullet"/>
      <w:lvlText w:val="•"/>
      <w:lvlJc w:val="left"/>
      <w:pPr>
        <w:ind w:left="4994" w:hanging="360"/>
      </w:pPr>
      <w:rPr>
        <w:rFonts w:hint="default"/>
      </w:rPr>
    </w:lvl>
    <w:lvl w:ilvl="6" w:tplc="E1202426">
      <w:start w:val="1"/>
      <w:numFmt w:val="bullet"/>
      <w:lvlText w:val="•"/>
      <w:lvlJc w:val="left"/>
      <w:pPr>
        <w:ind w:left="5963" w:hanging="360"/>
      </w:pPr>
      <w:rPr>
        <w:rFonts w:hint="default"/>
      </w:rPr>
    </w:lvl>
    <w:lvl w:ilvl="7" w:tplc="30A0FACC">
      <w:start w:val="1"/>
      <w:numFmt w:val="bullet"/>
      <w:lvlText w:val="•"/>
      <w:lvlJc w:val="left"/>
      <w:pPr>
        <w:ind w:left="6932" w:hanging="360"/>
      </w:pPr>
      <w:rPr>
        <w:rFonts w:hint="default"/>
      </w:rPr>
    </w:lvl>
    <w:lvl w:ilvl="8" w:tplc="FEA0D748">
      <w:start w:val="1"/>
      <w:numFmt w:val="bullet"/>
      <w:lvlText w:val="•"/>
      <w:lvlJc w:val="left"/>
      <w:pPr>
        <w:ind w:left="7901" w:hanging="360"/>
      </w:pPr>
      <w:rPr>
        <w:rFonts w:hint="default"/>
      </w:rPr>
    </w:lvl>
  </w:abstractNum>
  <w:abstractNum w:abstractNumId="13" w15:restartNumberingAfterBreak="0">
    <w:nsid w:val="44C5024F"/>
    <w:multiLevelType w:val="multilevel"/>
    <w:tmpl w:val="B2A298EE"/>
    <w:lvl w:ilvl="0">
      <w:start w:val="10"/>
      <w:numFmt w:val="decimal"/>
      <w:lvlText w:val="%1"/>
      <w:lvlJc w:val="left"/>
      <w:pPr>
        <w:ind w:left="738" w:hanging="417"/>
      </w:pPr>
      <w:rPr>
        <w:rFonts w:hint="default"/>
      </w:rPr>
    </w:lvl>
    <w:lvl w:ilvl="1">
      <w:start w:val="3"/>
      <w:numFmt w:val="decimal"/>
      <w:lvlText w:val="%1.%2"/>
      <w:lvlJc w:val="left"/>
      <w:pPr>
        <w:ind w:left="738" w:hanging="417"/>
      </w:pPr>
      <w:rPr>
        <w:rFonts w:ascii="Cambria" w:eastAsia="Cambria" w:hAnsi="Cambria" w:hint="default"/>
        <w:spacing w:val="-1"/>
        <w:sz w:val="20"/>
        <w:szCs w:val="20"/>
      </w:rPr>
    </w:lvl>
    <w:lvl w:ilvl="2">
      <w:start w:val="1"/>
      <w:numFmt w:val="decimal"/>
      <w:lvlText w:val="%3."/>
      <w:lvlJc w:val="left"/>
      <w:pPr>
        <w:ind w:left="959" w:hanging="360"/>
      </w:pPr>
      <w:rPr>
        <w:rFonts w:ascii="Calibri" w:eastAsia="Calibri" w:hAnsi="Calibri" w:hint="default"/>
        <w:sz w:val="20"/>
        <w:szCs w:val="20"/>
      </w:rPr>
    </w:lvl>
    <w:lvl w:ilvl="3">
      <w:start w:val="1"/>
      <w:numFmt w:val="decimal"/>
      <w:lvlText w:val="%4)"/>
      <w:lvlJc w:val="left"/>
      <w:pPr>
        <w:ind w:left="1320" w:hanging="360"/>
      </w:pPr>
      <w:rPr>
        <w:rFonts w:ascii="Cambria" w:eastAsia="Cambria" w:hAnsi="Cambria" w:hint="default"/>
        <w:spacing w:val="-1"/>
        <w:sz w:val="20"/>
        <w:szCs w:val="20"/>
      </w:rPr>
    </w:lvl>
    <w:lvl w:ilvl="4">
      <w:start w:val="1"/>
      <w:numFmt w:val="bullet"/>
      <w:lvlText w:val="•"/>
      <w:lvlJc w:val="left"/>
      <w:pPr>
        <w:ind w:left="3400" w:hanging="360"/>
      </w:pPr>
      <w:rPr>
        <w:rFonts w:hint="default"/>
      </w:rPr>
    </w:lvl>
    <w:lvl w:ilvl="5">
      <w:start w:val="1"/>
      <w:numFmt w:val="bullet"/>
      <w:lvlText w:val="•"/>
      <w:lvlJc w:val="left"/>
      <w:pPr>
        <w:ind w:left="4440" w:hanging="360"/>
      </w:pPr>
      <w:rPr>
        <w:rFonts w:hint="default"/>
      </w:rPr>
    </w:lvl>
    <w:lvl w:ilvl="6">
      <w:start w:val="1"/>
      <w:numFmt w:val="bullet"/>
      <w:lvlText w:val="•"/>
      <w:lvlJc w:val="left"/>
      <w:pPr>
        <w:ind w:left="5480" w:hanging="360"/>
      </w:pPr>
      <w:rPr>
        <w:rFonts w:hint="default"/>
      </w:rPr>
    </w:lvl>
    <w:lvl w:ilvl="7">
      <w:start w:val="1"/>
      <w:numFmt w:val="bullet"/>
      <w:lvlText w:val="•"/>
      <w:lvlJc w:val="left"/>
      <w:pPr>
        <w:ind w:left="6520" w:hanging="360"/>
      </w:pPr>
      <w:rPr>
        <w:rFonts w:hint="default"/>
      </w:rPr>
    </w:lvl>
    <w:lvl w:ilvl="8">
      <w:start w:val="1"/>
      <w:numFmt w:val="bullet"/>
      <w:lvlText w:val="•"/>
      <w:lvlJc w:val="left"/>
      <w:pPr>
        <w:ind w:left="7560" w:hanging="360"/>
      </w:pPr>
      <w:rPr>
        <w:rFonts w:hint="default"/>
      </w:rPr>
    </w:lvl>
  </w:abstractNum>
  <w:abstractNum w:abstractNumId="14" w15:restartNumberingAfterBreak="0">
    <w:nsid w:val="44E669BA"/>
    <w:multiLevelType w:val="hybridMultilevel"/>
    <w:tmpl w:val="B384513C"/>
    <w:lvl w:ilvl="0" w:tplc="038A31F8">
      <w:start w:val="1"/>
      <w:numFmt w:val="bullet"/>
      <w:lvlText w:val=""/>
      <w:lvlJc w:val="left"/>
      <w:pPr>
        <w:ind w:left="2628" w:hanging="360"/>
      </w:pPr>
      <w:rPr>
        <w:rFonts w:ascii="Symbol" w:eastAsia="Symbol" w:hAnsi="Symbol" w:hint="default"/>
        <w:sz w:val="20"/>
        <w:szCs w:val="20"/>
      </w:rPr>
    </w:lvl>
    <w:lvl w:ilvl="1" w:tplc="80CA2E0E">
      <w:start w:val="1"/>
      <w:numFmt w:val="bullet"/>
      <w:lvlText w:val="o"/>
      <w:lvlJc w:val="left"/>
      <w:pPr>
        <w:ind w:left="3347" w:hanging="361"/>
      </w:pPr>
      <w:rPr>
        <w:rFonts w:ascii="Courier New" w:eastAsia="Courier New" w:hAnsi="Courier New" w:hint="default"/>
        <w:sz w:val="20"/>
        <w:szCs w:val="20"/>
      </w:rPr>
    </w:lvl>
    <w:lvl w:ilvl="2" w:tplc="1B748392">
      <w:start w:val="1"/>
      <w:numFmt w:val="bullet"/>
      <w:lvlText w:val="•"/>
      <w:lvlJc w:val="left"/>
      <w:pPr>
        <w:ind w:left="4243" w:hanging="361"/>
      </w:pPr>
      <w:rPr>
        <w:rFonts w:hint="default"/>
      </w:rPr>
    </w:lvl>
    <w:lvl w:ilvl="3" w:tplc="DF265854">
      <w:start w:val="1"/>
      <w:numFmt w:val="bullet"/>
      <w:lvlText w:val="•"/>
      <w:lvlJc w:val="left"/>
      <w:pPr>
        <w:ind w:left="5138" w:hanging="361"/>
      </w:pPr>
      <w:rPr>
        <w:rFonts w:hint="default"/>
      </w:rPr>
    </w:lvl>
    <w:lvl w:ilvl="4" w:tplc="E9A4EA88">
      <w:start w:val="1"/>
      <w:numFmt w:val="bullet"/>
      <w:lvlText w:val="•"/>
      <w:lvlJc w:val="left"/>
      <w:pPr>
        <w:ind w:left="6034" w:hanging="361"/>
      </w:pPr>
      <w:rPr>
        <w:rFonts w:hint="default"/>
      </w:rPr>
    </w:lvl>
    <w:lvl w:ilvl="5" w:tplc="1318DFEE">
      <w:start w:val="1"/>
      <w:numFmt w:val="bullet"/>
      <w:lvlText w:val="•"/>
      <w:lvlJc w:val="left"/>
      <w:pPr>
        <w:ind w:left="6929" w:hanging="361"/>
      </w:pPr>
      <w:rPr>
        <w:rFonts w:hint="default"/>
      </w:rPr>
    </w:lvl>
    <w:lvl w:ilvl="6" w:tplc="30569E22">
      <w:start w:val="1"/>
      <w:numFmt w:val="bullet"/>
      <w:lvlText w:val="•"/>
      <w:lvlJc w:val="left"/>
      <w:pPr>
        <w:ind w:left="7825" w:hanging="361"/>
      </w:pPr>
      <w:rPr>
        <w:rFonts w:hint="default"/>
      </w:rPr>
    </w:lvl>
    <w:lvl w:ilvl="7" w:tplc="FA94A22A">
      <w:start w:val="1"/>
      <w:numFmt w:val="bullet"/>
      <w:lvlText w:val="•"/>
      <w:lvlJc w:val="left"/>
      <w:pPr>
        <w:ind w:left="8721" w:hanging="361"/>
      </w:pPr>
      <w:rPr>
        <w:rFonts w:hint="default"/>
      </w:rPr>
    </w:lvl>
    <w:lvl w:ilvl="8" w:tplc="CFC8C16C">
      <w:start w:val="1"/>
      <w:numFmt w:val="bullet"/>
      <w:lvlText w:val="•"/>
      <w:lvlJc w:val="left"/>
      <w:pPr>
        <w:ind w:left="9616" w:hanging="361"/>
      </w:pPr>
      <w:rPr>
        <w:rFonts w:hint="default"/>
      </w:rPr>
    </w:lvl>
  </w:abstractNum>
  <w:abstractNum w:abstractNumId="15" w15:restartNumberingAfterBreak="0">
    <w:nsid w:val="4D366104"/>
    <w:multiLevelType w:val="hybridMultilevel"/>
    <w:tmpl w:val="1F4CED16"/>
    <w:lvl w:ilvl="0" w:tplc="04090001">
      <w:start w:val="1"/>
      <w:numFmt w:val="bullet"/>
      <w:lvlText w:val=""/>
      <w:lvlJc w:val="left"/>
      <w:pPr>
        <w:ind w:left="2076" w:hanging="360"/>
      </w:pPr>
      <w:rPr>
        <w:rFonts w:ascii="Symbol" w:hAnsi="Symbol" w:hint="default"/>
      </w:rPr>
    </w:lvl>
    <w:lvl w:ilvl="1" w:tplc="04090003" w:tentative="1">
      <w:start w:val="1"/>
      <w:numFmt w:val="bullet"/>
      <w:lvlText w:val="o"/>
      <w:lvlJc w:val="left"/>
      <w:pPr>
        <w:ind w:left="2796" w:hanging="360"/>
      </w:pPr>
      <w:rPr>
        <w:rFonts w:ascii="Courier New" w:hAnsi="Courier New" w:cs="Courier New" w:hint="default"/>
      </w:rPr>
    </w:lvl>
    <w:lvl w:ilvl="2" w:tplc="04090005" w:tentative="1">
      <w:start w:val="1"/>
      <w:numFmt w:val="bullet"/>
      <w:lvlText w:val=""/>
      <w:lvlJc w:val="left"/>
      <w:pPr>
        <w:ind w:left="3516" w:hanging="360"/>
      </w:pPr>
      <w:rPr>
        <w:rFonts w:ascii="Wingdings" w:hAnsi="Wingdings" w:hint="default"/>
      </w:rPr>
    </w:lvl>
    <w:lvl w:ilvl="3" w:tplc="04090001" w:tentative="1">
      <w:start w:val="1"/>
      <w:numFmt w:val="bullet"/>
      <w:lvlText w:val=""/>
      <w:lvlJc w:val="left"/>
      <w:pPr>
        <w:ind w:left="4236" w:hanging="360"/>
      </w:pPr>
      <w:rPr>
        <w:rFonts w:ascii="Symbol" w:hAnsi="Symbol" w:hint="default"/>
      </w:rPr>
    </w:lvl>
    <w:lvl w:ilvl="4" w:tplc="04090003" w:tentative="1">
      <w:start w:val="1"/>
      <w:numFmt w:val="bullet"/>
      <w:lvlText w:val="o"/>
      <w:lvlJc w:val="left"/>
      <w:pPr>
        <w:ind w:left="4956" w:hanging="360"/>
      </w:pPr>
      <w:rPr>
        <w:rFonts w:ascii="Courier New" w:hAnsi="Courier New" w:cs="Courier New" w:hint="default"/>
      </w:rPr>
    </w:lvl>
    <w:lvl w:ilvl="5" w:tplc="04090005" w:tentative="1">
      <w:start w:val="1"/>
      <w:numFmt w:val="bullet"/>
      <w:lvlText w:val=""/>
      <w:lvlJc w:val="left"/>
      <w:pPr>
        <w:ind w:left="5676" w:hanging="360"/>
      </w:pPr>
      <w:rPr>
        <w:rFonts w:ascii="Wingdings" w:hAnsi="Wingdings" w:hint="default"/>
      </w:rPr>
    </w:lvl>
    <w:lvl w:ilvl="6" w:tplc="04090001" w:tentative="1">
      <w:start w:val="1"/>
      <w:numFmt w:val="bullet"/>
      <w:lvlText w:val=""/>
      <w:lvlJc w:val="left"/>
      <w:pPr>
        <w:ind w:left="6396" w:hanging="360"/>
      </w:pPr>
      <w:rPr>
        <w:rFonts w:ascii="Symbol" w:hAnsi="Symbol" w:hint="default"/>
      </w:rPr>
    </w:lvl>
    <w:lvl w:ilvl="7" w:tplc="04090003" w:tentative="1">
      <w:start w:val="1"/>
      <w:numFmt w:val="bullet"/>
      <w:lvlText w:val="o"/>
      <w:lvlJc w:val="left"/>
      <w:pPr>
        <w:ind w:left="7116" w:hanging="360"/>
      </w:pPr>
      <w:rPr>
        <w:rFonts w:ascii="Courier New" w:hAnsi="Courier New" w:cs="Courier New" w:hint="default"/>
      </w:rPr>
    </w:lvl>
    <w:lvl w:ilvl="8" w:tplc="04090005" w:tentative="1">
      <w:start w:val="1"/>
      <w:numFmt w:val="bullet"/>
      <w:lvlText w:val=""/>
      <w:lvlJc w:val="left"/>
      <w:pPr>
        <w:ind w:left="7836" w:hanging="360"/>
      </w:pPr>
      <w:rPr>
        <w:rFonts w:ascii="Wingdings" w:hAnsi="Wingdings" w:hint="default"/>
      </w:rPr>
    </w:lvl>
  </w:abstractNum>
  <w:abstractNum w:abstractNumId="16" w15:restartNumberingAfterBreak="0">
    <w:nsid w:val="4F4B4965"/>
    <w:multiLevelType w:val="hybridMultilevel"/>
    <w:tmpl w:val="EC201670"/>
    <w:lvl w:ilvl="0" w:tplc="05ACF2E6">
      <w:start w:val="1"/>
      <w:numFmt w:val="decimal"/>
      <w:lvlText w:val="%1)"/>
      <w:lvlJc w:val="left"/>
      <w:pPr>
        <w:ind w:left="960" w:hanging="360"/>
      </w:pPr>
      <w:rPr>
        <w:rFonts w:ascii="Calibri" w:eastAsia="Calibri" w:hAnsi="Calibri" w:hint="default"/>
        <w:sz w:val="20"/>
        <w:szCs w:val="20"/>
      </w:rPr>
    </w:lvl>
    <w:lvl w:ilvl="1" w:tplc="0FDA7550">
      <w:start w:val="1"/>
      <w:numFmt w:val="bullet"/>
      <w:lvlText w:val="•"/>
      <w:lvlJc w:val="left"/>
      <w:pPr>
        <w:ind w:left="1848" w:hanging="360"/>
      </w:pPr>
      <w:rPr>
        <w:rFonts w:hint="default"/>
      </w:rPr>
    </w:lvl>
    <w:lvl w:ilvl="2" w:tplc="DC367F32">
      <w:start w:val="1"/>
      <w:numFmt w:val="bullet"/>
      <w:lvlText w:val="•"/>
      <w:lvlJc w:val="left"/>
      <w:pPr>
        <w:ind w:left="2736" w:hanging="360"/>
      </w:pPr>
      <w:rPr>
        <w:rFonts w:hint="default"/>
      </w:rPr>
    </w:lvl>
    <w:lvl w:ilvl="3" w:tplc="48427F10">
      <w:start w:val="1"/>
      <w:numFmt w:val="bullet"/>
      <w:lvlText w:val="•"/>
      <w:lvlJc w:val="left"/>
      <w:pPr>
        <w:ind w:left="3624" w:hanging="360"/>
      </w:pPr>
      <w:rPr>
        <w:rFonts w:hint="default"/>
      </w:rPr>
    </w:lvl>
    <w:lvl w:ilvl="4" w:tplc="F25C599C">
      <w:start w:val="1"/>
      <w:numFmt w:val="bullet"/>
      <w:lvlText w:val="•"/>
      <w:lvlJc w:val="left"/>
      <w:pPr>
        <w:ind w:left="4512" w:hanging="360"/>
      </w:pPr>
      <w:rPr>
        <w:rFonts w:hint="default"/>
      </w:rPr>
    </w:lvl>
    <w:lvl w:ilvl="5" w:tplc="1E946F78">
      <w:start w:val="1"/>
      <w:numFmt w:val="bullet"/>
      <w:lvlText w:val="•"/>
      <w:lvlJc w:val="left"/>
      <w:pPr>
        <w:ind w:left="5400" w:hanging="360"/>
      </w:pPr>
      <w:rPr>
        <w:rFonts w:hint="default"/>
      </w:rPr>
    </w:lvl>
    <w:lvl w:ilvl="6" w:tplc="B436FADC">
      <w:start w:val="1"/>
      <w:numFmt w:val="bullet"/>
      <w:lvlText w:val="•"/>
      <w:lvlJc w:val="left"/>
      <w:pPr>
        <w:ind w:left="6288" w:hanging="360"/>
      </w:pPr>
      <w:rPr>
        <w:rFonts w:hint="default"/>
      </w:rPr>
    </w:lvl>
    <w:lvl w:ilvl="7" w:tplc="5D260732">
      <w:start w:val="1"/>
      <w:numFmt w:val="bullet"/>
      <w:lvlText w:val="•"/>
      <w:lvlJc w:val="left"/>
      <w:pPr>
        <w:ind w:left="7176" w:hanging="360"/>
      </w:pPr>
      <w:rPr>
        <w:rFonts w:hint="default"/>
      </w:rPr>
    </w:lvl>
    <w:lvl w:ilvl="8" w:tplc="56E275BE">
      <w:start w:val="1"/>
      <w:numFmt w:val="bullet"/>
      <w:lvlText w:val="•"/>
      <w:lvlJc w:val="left"/>
      <w:pPr>
        <w:ind w:left="8064" w:hanging="360"/>
      </w:pPr>
      <w:rPr>
        <w:rFonts w:hint="default"/>
      </w:rPr>
    </w:lvl>
  </w:abstractNum>
  <w:abstractNum w:abstractNumId="17" w15:restartNumberingAfterBreak="0">
    <w:nsid w:val="51C650B9"/>
    <w:multiLevelType w:val="hybridMultilevel"/>
    <w:tmpl w:val="18AAAFAE"/>
    <w:lvl w:ilvl="0" w:tplc="59D6C072">
      <w:start w:val="1"/>
      <w:numFmt w:val="bullet"/>
      <w:lvlText w:val=""/>
      <w:lvlJc w:val="left"/>
      <w:pPr>
        <w:ind w:left="960" w:hanging="360"/>
      </w:pPr>
      <w:rPr>
        <w:rFonts w:ascii="Symbol" w:eastAsia="Symbol" w:hAnsi="Symbol" w:hint="default"/>
        <w:sz w:val="20"/>
        <w:szCs w:val="20"/>
      </w:rPr>
    </w:lvl>
    <w:lvl w:ilvl="1" w:tplc="87CE694A">
      <w:start w:val="1"/>
      <w:numFmt w:val="bullet"/>
      <w:lvlText w:val="•"/>
      <w:lvlJc w:val="left"/>
      <w:pPr>
        <w:ind w:left="1848" w:hanging="360"/>
      </w:pPr>
      <w:rPr>
        <w:rFonts w:hint="default"/>
      </w:rPr>
    </w:lvl>
    <w:lvl w:ilvl="2" w:tplc="D034FA56">
      <w:start w:val="1"/>
      <w:numFmt w:val="bullet"/>
      <w:lvlText w:val="•"/>
      <w:lvlJc w:val="left"/>
      <w:pPr>
        <w:ind w:left="2736" w:hanging="360"/>
      </w:pPr>
      <w:rPr>
        <w:rFonts w:hint="default"/>
      </w:rPr>
    </w:lvl>
    <w:lvl w:ilvl="3" w:tplc="673492C8">
      <w:start w:val="1"/>
      <w:numFmt w:val="bullet"/>
      <w:lvlText w:val="•"/>
      <w:lvlJc w:val="left"/>
      <w:pPr>
        <w:ind w:left="3624" w:hanging="360"/>
      </w:pPr>
      <w:rPr>
        <w:rFonts w:hint="default"/>
      </w:rPr>
    </w:lvl>
    <w:lvl w:ilvl="4" w:tplc="A6E07AA8">
      <w:start w:val="1"/>
      <w:numFmt w:val="bullet"/>
      <w:lvlText w:val="•"/>
      <w:lvlJc w:val="left"/>
      <w:pPr>
        <w:ind w:left="4512" w:hanging="360"/>
      </w:pPr>
      <w:rPr>
        <w:rFonts w:hint="default"/>
      </w:rPr>
    </w:lvl>
    <w:lvl w:ilvl="5" w:tplc="F3187DAA">
      <w:start w:val="1"/>
      <w:numFmt w:val="bullet"/>
      <w:lvlText w:val="•"/>
      <w:lvlJc w:val="left"/>
      <w:pPr>
        <w:ind w:left="5400" w:hanging="360"/>
      </w:pPr>
      <w:rPr>
        <w:rFonts w:hint="default"/>
      </w:rPr>
    </w:lvl>
    <w:lvl w:ilvl="6" w:tplc="41BE99E2">
      <w:start w:val="1"/>
      <w:numFmt w:val="bullet"/>
      <w:lvlText w:val="•"/>
      <w:lvlJc w:val="left"/>
      <w:pPr>
        <w:ind w:left="6288" w:hanging="360"/>
      </w:pPr>
      <w:rPr>
        <w:rFonts w:hint="default"/>
      </w:rPr>
    </w:lvl>
    <w:lvl w:ilvl="7" w:tplc="1AC09C0A">
      <w:start w:val="1"/>
      <w:numFmt w:val="bullet"/>
      <w:lvlText w:val="•"/>
      <w:lvlJc w:val="left"/>
      <w:pPr>
        <w:ind w:left="7176" w:hanging="360"/>
      </w:pPr>
      <w:rPr>
        <w:rFonts w:hint="default"/>
      </w:rPr>
    </w:lvl>
    <w:lvl w:ilvl="8" w:tplc="D1925B6A">
      <w:start w:val="1"/>
      <w:numFmt w:val="bullet"/>
      <w:lvlText w:val="•"/>
      <w:lvlJc w:val="left"/>
      <w:pPr>
        <w:ind w:left="8064" w:hanging="360"/>
      </w:pPr>
      <w:rPr>
        <w:rFonts w:hint="default"/>
      </w:rPr>
    </w:lvl>
  </w:abstractNum>
  <w:abstractNum w:abstractNumId="18" w15:restartNumberingAfterBreak="0">
    <w:nsid w:val="59502CD5"/>
    <w:multiLevelType w:val="multilevel"/>
    <w:tmpl w:val="70C6BEBC"/>
    <w:lvl w:ilvl="0">
      <w:start w:val="9"/>
      <w:numFmt w:val="decimal"/>
      <w:lvlText w:val="%1"/>
      <w:lvlJc w:val="left"/>
      <w:pPr>
        <w:ind w:left="626" w:hanging="306"/>
      </w:pPr>
      <w:rPr>
        <w:rFonts w:hint="default"/>
      </w:rPr>
    </w:lvl>
    <w:lvl w:ilvl="1">
      <w:start w:val="1"/>
      <w:numFmt w:val="decimal"/>
      <w:lvlText w:val="%1.%2"/>
      <w:lvlJc w:val="left"/>
      <w:pPr>
        <w:ind w:left="626" w:hanging="306"/>
      </w:pPr>
      <w:rPr>
        <w:rFonts w:ascii="Cambria" w:eastAsia="Cambria" w:hAnsi="Cambria" w:hint="default"/>
        <w:spacing w:val="-1"/>
        <w:sz w:val="20"/>
        <w:szCs w:val="20"/>
      </w:rPr>
    </w:lvl>
    <w:lvl w:ilvl="2">
      <w:start w:val="1"/>
      <w:numFmt w:val="bullet"/>
      <w:lvlText w:val="•"/>
      <w:lvlJc w:val="left"/>
      <w:pPr>
        <w:ind w:left="2429" w:hanging="306"/>
      </w:pPr>
      <w:rPr>
        <w:rFonts w:hint="default"/>
      </w:rPr>
    </w:lvl>
    <w:lvl w:ilvl="3">
      <w:start w:val="1"/>
      <w:numFmt w:val="bullet"/>
      <w:lvlText w:val="•"/>
      <w:lvlJc w:val="left"/>
      <w:pPr>
        <w:ind w:left="3330" w:hanging="306"/>
      </w:pPr>
      <w:rPr>
        <w:rFonts w:hint="default"/>
      </w:rPr>
    </w:lvl>
    <w:lvl w:ilvl="4">
      <w:start w:val="1"/>
      <w:numFmt w:val="bullet"/>
      <w:lvlText w:val="•"/>
      <w:lvlJc w:val="left"/>
      <w:pPr>
        <w:ind w:left="4231" w:hanging="306"/>
      </w:pPr>
      <w:rPr>
        <w:rFonts w:hint="default"/>
      </w:rPr>
    </w:lvl>
    <w:lvl w:ilvl="5">
      <w:start w:val="1"/>
      <w:numFmt w:val="bullet"/>
      <w:lvlText w:val="•"/>
      <w:lvlJc w:val="left"/>
      <w:pPr>
        <w:ind w:left="5133" w:hanging="306"/>
      </w:pPr>
      <w:rPr>
        <w:rFonts w:hint="default"/>
      </w:rPr>
    </w:lvl>
    <w:lvl w:ilvl="6">
      <w:start w:val="1"/>
      <w:numFmt w:val="bullet"/>
      <w:lvlText w:val="•"/>
      <w:lvlJc w:val="left"/>
      <w:pPr>
        <w:ind w:left="6034" w:hanging="306"/>
      </w:pPr>
      <w:rPr>
        <w:rFonts w:hint="default"/>
      </w:rPr>
    </w:lvl>
    <w:lvl w:ilvl="7">
      <w:start w:val="1"/>
      <w:numFmt w:val="bullet"/>
      <w:lvlText w:val="•"/>
      <w:lvlJc w:val="left"/>
      <w:pPr>
        <w:ind w:left="6935" w:hanging="306"/>
      </w:pPr>
      <w:rPr>
        <w:rFonts w:hint="default"/>
      </w:rPr>
    </w:lvl>
    <w:lvl w:ilvl="8">
      <w:start w:val="1"/>
      <w:numFmt w:val="bullet"/>
      <w:lvlText w:val="•"/>
      <w:lvlJc w:val="left"/>
      <w:pPr>
        <w:ind w:left="7837" w:hanging="306"/>
      </w:pPr>
      <w:rPr>
        <w:rFonts w:hint="default"/>
      </w:rPr>
    </w:lvl>
  </w:abstractNum>
  <w:abstractNum w:abstractNumId="19" w15:restartNumberingAfterBreak="0">
    <w:nsid w:val="5A6100BD"/>
    <w:multiLevelType w:val="hybridMultilevel"/>
    <w:tmpl w:val="0D2218FA"/>
    <w:lvl w:ilvl="0" w:tplc="04090011">
      <w:start w:val="1"/>
      <w:numFmt w:val="decimal"/>
      <w:lvlText w:val="%1)"/>
      <w:lvlJc w:val="left"/>
      <w:pPr>
        <w:ind w:left="960" w:hanging="360"/>
      </w:pPr>
      <w:rPr>
        <w:rFonts w:hint="default"/>
        <w:sz w:val="20"/>
        <w:szCs w:val="20"/>
      </w:rPr>
    </w:lvl>
    <w:lvl w:ilvl="1" w:tplc="EDB86A3C">
      <w:start w:val="1"/>
      <w:numFmt w:val="bullet"/>
      <w:lvlText w:val="•"/>
      <w:lvlJc w:val="left"/>
      <w:pPr>
        <w:ind w:left="1118" w:hanging="360"/>
      </w:pPr>
      <w:rPr>
        <w:rFonts w:hint="default"/>
      </w:rPr>
    </w:lvl>
    <w:lvl w:ilvl="2" w:tplc="216EEEC6">
      <w:start w:val="1"/>
      <w:numFmt w:val="bullet"/>
      <w:lvlText w:val="•"/>
      <w:lvlJc w:val="left"/>
      <w:pPr>
        <w:ind w:left="2087" w:hanging="360"/>
      </w:pPr>
      <w:rPr>
        <w:rFonts w:hint="default"/>
      </w:rPr>
    </w:lvl>
    <w:lvl w:ilvl="3" w:tplc="BE10FE06">
      <w:start w:val="1"/>
      <w:numFmt w:val="bullet"/>
      <w:lvlText w:val="•"/>
      <w:lvlJc w:val="left"/>
      <w:pPr>
        <w:ind w:left="3056" w:hanging="360"/>
      </w:pPr>
      <w:rPr>
        <w:rFonts w:hint="default"/>
      </w:rPr>
    </w:lvl>
    <w:lvl w:ilvl="4" w:tplc="D896991C">
      <w:start w:val="1"/>
      <w:numFmt w:val="bullet"/>
      <w:lvlText w:val="•"/>
      <w:lvlJc w:val="left"/>
      <w:pPr>
        <w:ind w:left="4025" w:hanging="360"/>
      </w:pPr>
      <w:rPr>
        <w:rFonts w:hint="default"/>
      </w:rPr>
    </w:lvl>
    <w:lvl w:ilvl="5" w:tplc="46E415B4">
      <w:start w:val="1"/>
      <w:numFmt w:val="bullet"/>
      <w:lvlText w:val="•"/>
      <w:lvlJc w:val="left"/>
      <w:pPr>
        <w:ind w:left="4994" w:hanging="360"/>
      </w:pPr>
      <w:rPr>
        <w:rFonts w:hint="default"/>
      </w:rPr>
    </w:lvl>
    <w:lvl w:ilvl="6" w:tplc="E1202426">
      <w:start w:val="1"/>
      <w:numFmt w:val="bullet"/>
      <w:lvlText w:val="•"/>
      <w:lvlJc w:val="left"/>
      <w:pPr>
        <w:ind w:left="5963" w:hanging="360"/>
      </w:pPr>
      <w:rPr>
        <w:rFonts w:hint="default"/>
      </w:rPr>
    </w:lvl>
    <w:lvl w:ilvl="7" w:tplc="30A0FACC">
      <w:start w:val="1"/>
      <w:numFmt w:val="bullet"/>
      <w:lvlText w:val="•"/>
      <w:lvlJc w:val="left"/>
      <w:pPr>
        <w:ind w:left="6932" w:hanging="360"/>
      </w:pPr>
      <w:rPr>
        <w:rFonts w:hint="default"/>
      </w:rPr>
    </w:lvl>
    <w:lvl w:ilvl="8" w:tplc="FEA0D748">
      <w:start w:val="1"/>
      <w:numFmt w:val="bullet"/>
      <w:lvlText w:val="•"/>
      <w:lvlJc w:val="left"/>
      <w:pPr>
        <w:ind w:left="7901" w:hanging="360"/>
      </w:pPr>
      <w:rPr>
        <w:rFonts w:hint="default"/>
      </w:rPr>
    </w:lvl>
  </w:abstractNum>
  <w:abstractNum w:abstractNumId="20" w15:restartNumberingAfterBreak="0">
    <w:nsid w:val="5B7A1C73"/>
    <w:multiLevelType w:val="multilevel"/>
    <w:tmpl w:val="DCEE20A8"/>
    <w:lvl w:ilvl="0">
      <w:start w:val="2"/>
      <w:numFmt w:val="decimal"/>
      <w:lvlText w:val="%1"/>
      <w:lvlJc w:val="left"/>
      <w:pPr>
        <w:ind w:left="726" w:hanging="306"/>
      </w:pPr>
      <w:rPr>
        <w:rFonts w:hint="default"/>
      </w:rPr>
    </w:lvl>
    <w:lvl w:ilvl="1">
      <w:start w:val="1"/>
      <w:numFmt w:val="decimal"/>
      <w:lvlText w:val="%1.%2"/>
      <w:lvlJc w:val="left"/>
      <w:pPr>
        <w:ind w:left="726" w:hanging="306"/>
      </w:pPr>
      <w:rPr>
        <w:rFonts w:ascii="Cambria" w:eastAsia="Cambria" w:hAnsi="Cambria" w:hint="default"/>
        <w:spacing w:val="-1"/>
        <w:sz w:val="20"/>
        <w:szCs w:val="20"/>
      </w:rPr>
    </w:lvl>
    <w:lvl w:ilvl="2">
      <w:start w:val="1"/>
      <w:numFmt w:val="decimal"/>
      <w:lvlText w:val="%1.%2.%3"/>
      <w:lvlJc w:val="left"/>
      <w:pPr>
        <w:ind w:left="1098" w:hanging="458"/>
      </w:pPr>
      <w:rPr>
        <w:rFonts w:ascii="Cambria" w:eastAsia="Cambria" w:hAnsi="Cambria" w:hint="default"/>
        <w:spacing w:val="-1"/>
        <w:sz w:val="20"/>
        <w:szCs w:val="20"/>
      </w:rPr>
    </w:lvl>
    <w:lvl w:ilvl="3">
      <w:start w:val="1"/>
      <w:numFmt w:val="bullet"/>
      <w:lvlText w:val="•"/>
      <w:lvlJc w:val="left"/>
      <w:pPr>
        <w:ind w:left="3040" w:hanging="458"/>
      </w:pPr>
      <w:rPr>
        <w:rFonts w:hint="default"/>
      </w:rPr>
    </w:lvl>
    <w:lvl w:ilvl="4">
      <w:start w:val="1"/>
      <w:numFmt w:val="bullet"/>
      <w:lvlText w:val="•"/>
      <w:lvlJc w:val="left"/>
      <w:pPr>
        <w:ind w:left="4012" w:hanging="458"/>
      </w:pPr>
      <w:rPr>
        <w:rFonts w:hint="default"/>
      </w:rPr>
    </w:lvl>
    <w:lvl w:ilvl="5">
      <w:start w:val="1"/>
      <w:numFmt w:val="bullet"/>
      <w:lvlText w:val="•"/>
      <w:lvlJc w:val="left"/>
      <w:pPr>
        <w:ind w:left="4983" w:hanging="458"/>
      </w:pPr>
      <w:rPr>
        <w:rFonts w:hint="default"/>
      </w:rPr>
    </w:lvl>
    <w:lvl w:ilvl="6">
      <w:start w:val="1"/>
      <w:numFmt w:val="bullet"/>
      <w:lvlText w:val="•"/>
      <w:lvlJc w:val="left"/>
      <w:pPr>
        <w:ind w:left="5954" w:hanging="458"/>
      </w:pPr>
      <w:rPr>
        <w:rFonts w:hint="default"/>
      </w:rPr>
    </w:lvl>
    <w:lvl w:ilvl="7">
      <w:start w:val="1"/>
      <w:numFmt w:val="bullet"/>
      <w:lvlText w:val="•"/>
      <w:lvlJc w:val="left"/>
      <w:pPr>
        <w:ind w:left="6926" w:hanging="458"/>
      </w:pPr>
      <w:rPr>
        <w:rFonts w:hint="default"/>
      </w:rPr>
    </w:lvl>
    <w:lvl w:ilvl="8">
      <w:start w:val="1"/>
      <w:numFmt w:val="bullet"/>
      <w:lvlText w:val="•"/>
      <w:lvlJc w:val="left"/>
      <w:pPr>
        <w:ind w:left="7897" w:hanging="458"/>
      </w:pPr>
      <w:rPr>
        <w:rFonts w:hint="default"/>
      </w:rPr>
    </w:lvl>
  </w:abstractNum>
  <w:abstractNum w:abstractNumId="21" w15:restartNumberingAfterBreak="0">
    <w:nsid w:val="60C660A3"/>
    <w:multiLevelType w:val="hybridMultilevel"/>
    <w:tmpl w:val="1598CD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F53713"/>
    <w:multiLevelType w:val="hybridMultilevel"/>
    <w:tmpl w:val="3D24D892"/>
    <w:lvl w:ilvl="0" w:tplc="F0A8EEE8">
      <w:start w:val="1"/>
      <w:numFmt w:val="decimal"/>
      <w:lvlText w:val="%1."/>
      <w:lvlJc w:val="left"/>
      <w:pPr>
        <w:ind w:left="959" w:hanging="360"/>
      </w:pPr>
      <w:rPr>
        <w:rFonts w:ascii="Calibri" w:eastAsia="Calibri" w:hAnsi="Calibri" w:hint="default"/>
        <w:sz w:val="20"/>
        <w:szCs w:val="20"/>
      </w:rPr>
    </w:lvl>
    <w:lvl w:ilvl="1" w:tplc="DDB4CFB4">
      <w:start w:val="1"/>
      <w:numFmt w:val="bullet"/>
      <w:lvlText w:val="•"/>
      <w:lvlJc w:val="left"/>
      <w:pPr>
        <w:ind w:left="1847" w:hanging="360"/>
      </w:pPr>
      <w:rPr>
        <w:rFonts w:hint="default"/>
      </w:rPr>
    </w:lvl>
    <w:lvl w:ilvl="2" w:tplc="D94E00D6">
      <w:start w:val="1"/>
      <w:numFmt w:val="bullet"/>
      <w:lvlText w:val="•"/>
      <w:lvlJc w:val="left"/>
      <w:pPr>
        <w:ind w:left="2735" w:hanging="360"/>
      </w:pPr>
      <w:rPr>
        <w:rFonts w:hint="default"/>
      </w:rPr>
    </w:lvl>
    <w:lvl w:ilvl="3" w:tplc="8A30FAFE">
      <w:start w:val="1"/>
      <w:numFmt w:val="bullet"/>
      <w:lvlText w:val="•"/>
      <w:lvlJc w:val="left"/>
      <w:pPr>
        <w:ind w:left="3623" w:hanging="360"/>
      </w:pPr>
      <w:rPr>
        <w:rFonts w:hint="default"/>
      </w:rPr>
    </w:lvl>
    <w:lvl w:ilvl="4" w:tplc="846A7BB4">
      <w:start w:val="1"/>
      <w:numFmt w:val="bullet"/>
      <w:lvlText w:val="•"/>
      <w:lvlJc w:val="left"/>
      <w:pPr>
        <w:ind w:left="4511" w:hanging="360"/>
      </w:pPr>
      <w:rPr>
        <w:rFonts w:hint="default"/>
      </w:rPr>
    </w:lvl>
    <w:lvl w:ilvl="5" w:tplc="4DB0C55A">
      <w:start w:val="1"/>
      <w:numFmt w:val="bullet"/>
      <w:lvlText w:val="•"/>
      <w:lvlJc w:val="left"/>
      <w:pPr>
        <w:ind w:left="5399" w:hanging="360"/>
      </w:pPr>
      <w:rPr>
        <w:rFonts w:hint="default"/>
      </w:rPr>
    </w:lvl>
    <w:lvl w:ilvl="6" w:tplc="9DE873DE">
      <w:start w:val="1"/>
      <w:numFmt w:val="bullet"/>
      <w:lvlText w:val="•"/>
      <w:lvlJc w:val="left"/>
      <w:pPr>
        <w:ind w:left="6287" w:hanging="360"/>
      </w:pPr>
      <w:rPr>
        <w:rFonts w:hint="default"/>
      </w:rPr>
    </w:lvl>
    <w:lvl w:ilvl="7" w:tplc="9468BFAA">
      <w:start w:val="1"/>
      <w:numFmt w:val="bullet"/>
      <w:lvlText w:val="•"/>
      <w:lvlJc w:val="left"/>
      <w:pPr>
        <w:ind w:left="7175" w:hanging="360"/>
      </w:pPr>
      <w:rPr>
        <w:rFonts w:hint="default"/>
      </w:rPr>
    </w:lvl>
    <w:lvl w:ilvl="8" w:tplc="5690274A">
      <w:start w:val="1"/>
      <w:numFmt w:val="bullet"/>
      <w:lvlText w:val="•"/>
      <w:lvlJc w:val="left"/>
      <w:pPr>
        <w:ind w:left="8063" w:hanging="360"/>
      </w:pPr>
      <w:rPr>
        <w:rFonts w:hint="default"/>
      </w:rPr>
    </w:lvl>
  </w:abstractNum>
  <w:abstractNum w:abstractNumId="23" w15:restartNumberingAfterBreak="0">
    <w:nsid w:val="666B6140"/>
    <w:multiLevelType w:val="multilevel"/>
    <w:tmpl w:val="34FE6DB8"/>
    <w:lvl w:ilvl="0">
      <w:start w:val="5"/>
      <w:numFmt w:val="decimal"/>
      <w:lvlText w:val="%1"/>
      <w:lvlJc w:val="left"/>
      <w:pPr>
        <w:ind w:left="727" w:hanging="307"/>
      </w:pPr>
      <w:rPr>
        <w:rFonts w:hint="default"/>
      </w:rPr>
    </w:lvl>
    <w:lvl w:ilvl="1">
      <w:start w:val="1"/>
      <w:numFmt w:val="decimal"/>
      <w:lvlText w:val="%1.%2"/>
      <w:lvlJc w:val="left"/>
      <w:pPr>
        <w:ind w:left="727" w:hanging="307"/>
      </w:pPr>
      <w:rPr>
        <w:rFonts w:ascii="Cambria" w:eastAsia="Cambria" w:hAnsi="Cambria" w:hint="default"/>
        <w:spacing w:val="-1"/>
        <w:sz w:val="20"/>
        <w:szCs w:val="20"/>
      </w:rPr>
    </w:lvl>
    <w:lvl w:ilvl="2">
      <w:start w:val="1"/>
      <w:numFmt w:val="bullet"/>
      <w:lvlText w:val="•"/>
      <w:lvlJc w:val="left"/>
      <w:pPr>
        <w:ind w:left="2550" w:hanging="307"/>
      </w:pPr>
      <w:rPr>
        <w:rFonts w:hint="default"/>
      </w:rPr>
    </w:lvl>
    <w:lvl w:ilvl="3">
      <w:start w:val="1"/>
      <w:numFmt w:val="bullet"/>
      <w:lvlText w:val="•"/>
      <w:lvlJc w:val="left"/>
      <w:pPr>
        <w:ind w:left="3461" w:hanging="307"/>
      </w:pPr>
      <w:rPr>
        <w:rFonts w:hint="default"/>
      </w:rPr>
    </w:lvl>
    <w:lvl w:ilvl="4">
      <w:start w:val="1"/>
      <w:numFmt w:val="bullet"/>
      <w:lvlText w:val="•"/>
      <w:lvlJc w:val="left"/>
      <w:pPr>
        <w:ind w:left="4372" w:hanging="307"/>
      </w:pPr>
      <w:rPr>
        <w:rFonts w:hint="default"/>
      </w:rPr>
    </w:lvl>
    <w:lvl w:ilvl="5">
      <w:start w:val="1"/>
      <w:numFmt w:val="bullet"/>
      <w:lvlText w:val="•"/>
      <w:lvlJc w:val="left"/>
      <w:pPr>
        <w:ind w:left="5283" w:hanging="307"/>
      </w:pPr>
      <w:rPr>
        <w:rFonts w:hint="default"/>
      </w:rPr>
    </w:lvl>
    <w:lvl w:ilvl="6">
      <w:start w:val="1"/>
      <w:numFmt w:val="bullet"/>
      <w:lvlText w:val="•"/>
      <w:lvlJc w:val="left"/>
      <w:pPr>
        <w:ind w:left="6195" w:hanging="307"/>
      </w:pPr>
      <w:rPr>
        <w:rFonts w:hint="default"/>
      </w:rPr>
    </w:lvl>
    <w:lvl w:ilvl="7">
      <w:start w:val="1"/>
      <w:numFmt w:val="bullet"/>
      <w:lvlText w:val="•"/>
      <w:lvlJc w:val="left"/>
      <w:pPr>
        <w:ind w:left="7106" w:hanging="307"/>
      </w:pPr>
      <w:rPr>
        <w:rFonts w:hint="default"/>
      </w:rPr>
    </w:lvl>
    <w:lvl w:ilvl="8">
      <w:start w:val="1"/>
      <w:numFmt w:val="bullet"/>
      <w:lvlText w:val="•"/>
      <w:lvlJc w:val="left"/>
      <w:pPr>
        <w:ind w:left="8017" w:hanging="307"/>
      </w:pPr>
      <w:rPr>
        <w:rFonts w:hint="default"/>
      </w:rPr>
    </w:lvl>
  </w:abstractNum>
  <w:abstractNum w:abstractNumId="24" w15:restartNumberingAfterBreak="0">
    <w:nsid w:val="707174B1"/>
    <w:multiLevelType w:val="multilevel"/>
    <w:tmpl w:val="C558642C"/>
    <w:lvl w:ilvl="0">
      <w:start w:val="3"/>
      <w:numFmt w:val="decimal"/>
      <w:lvlText w:val="%1"/>
      <w:lvlJc w:val="left"/>
      <w:pPr>
        <w:ind w:left="727" w:hanging="306"/>
      </w:pPr>
      <w:rPr>
        <w:rFonts w:hint="default"/>
      </w:rPr>
    </w:lvl>
    <w:lvl w:ilvl="1">
      <w:start w:val="1"/>
      <w:numFmt w:val="decimal"/>
      <w:lvlText w:val="%1.%2"/>
      <w:lvlJc w:val="left"/>
      <w:pPr>
        <w:ind w:left="727" w:hanging="306"/>
      </w:pPr>
      <w:rPr>
        <w:rFonts w:ascii="Cambria" w:eastAsia="Cambria" w:hAnsi="Cambria" w:hint="default"/>
        <w:spacing w:val="-1"/>
        <w:sz w:val="20"/>
        <w:szCs w:val="20"/>
      </w:rPr>
    </w:lvl>
    <w:lvl w:ilvl="2">
      <w:start w:val="1"/>
      <w:numFmt w:val="decimal"/>
      <w:lvlText w:val="%1.%2.%3"/>
      <w:lvlJc w:val="left"/>
      <w:pPr>
        <w:ind w:left="1098" w:hanging="458"/>
      </w:pPr>
      <w:rPr>
        <w:rFonts w:ascii="Cambria" w:eastAsia="Cambria" w:hAnsi="Cambria" w:hint="default"/>
        <w:spacing w:val="-1"/>
        <w:sz w:val="20"/>
        <w:szCs w:val="20"/>
      </w:rPr>
    </w:lvl>
    <w:lvl w:ilvl="3">
      <w:start w:val="1"/>
      <w:numFmt w:val="bullet"/>
      <w:lvlText w:val="•"/>
      <w:lvlJc w:val="left"/>
      <w:pPr>
        <w:ind w:left="3041" w:hanging="458"/>
      </w:pPr>
      <w:rPr>
        <w:rFonts w:hint="default"/>
      </w:rPr>
    </w:lvl>
    <w:lvl w:ilvl="4">
      <w:start w:val="1"/>
      <w:numFmt w:val="bullet"/>
      <w:lvlText w:val="•"/>
      <w:lvlJc w:val="left"/>
      <w:pPr>
        <w:ind w:left="4012" w:hanging="458"/>
      </w:pPr>
      <w:rPr>
        <w:rFonts w:hint="default"/>
      </w:rPr>
    </w:lvl>
    <w:lvl w:ilvl="5">
      <w:start w:val="1"/>
      <w:numFmt w:val="bullet"/>
      <w:lvlText w:val="•"/>
      <w:lvlJc w:val="left"/>
      <w:pPr>
        <w:ind w:left="4983" w:hanging="458"/>
      </w:pPr>
      <w:rPr>
        <w:rFonts w:hint="default"/>
      </w:rPr>
    </w:lvl>
    <w:lvl w:ilvl="6">
      <w:start w:val="1"/>
      <w:numFmt w:val="bullet"/>
      <w:lvlText w:val="•"/>
      <w:lvlJc w:val="left"/>
      <w:pPr>
        <w:ind w:left="5954" w:hanging="458"/>
      </w:pPr>
      <w:rPr>
        <w:rFonts w:hint="default"/>
      </w:rPr>
    </w:lvl>
    <w:lvl w:ilvl="7">
      <w:start w:val="1"/>
      <w:numFmt w:val="bullet"/>
      <w:lvlText w:val="•"/>
      <w:lvlJc w:val="left"/>
      <w:pPr>
        <w:ind w:left="6926" w:hanging="458"/>
      </w:pPr>
      <w:rPr>
        <w:rFonts w:hint="default"/>
      </w:rPr>
    </w:lvl>
    <w:lvl w:ilvl="8">
      <w:start w:val="1"/>
      <w:numFmt w:val="bullet"/>
      <w:lvlText w:val="•"/>
      <w:lvlJc w:val="left"/>
      <w:pPr>
        <w:ind w:left="7897" w:hanging="458"/>
      </w:pPr>
      <w:rPr>
        <w:rFonts w:hint="default"/>
      </w:rPr>
    </w:lvl>
  </w:abstractNum>
  <w:abstractNum w:abstractNumId="25" w15:restartNumberingAfterBreak="0">
    <w:nsid w:val="7703034A"/>
    <w:multiLevelType w:val="multilevel"/>
    <w:tmpl w:val="4DD2F284"/>
    <w:lvl w:ilvl="0">
      <w:start w:val="4"/>
      <w:numFmt w:val="decimal"/>
      <w:lvlText w:val="%1"/>
      <w:lvlJc w:val="left"/>
      <w:pPr>
        <w:ind w:left="727" w:hanging="307"/>
      </w:pPr>
      <w:rPr>
        <w:rFonts w:hint="default"/>
      </w:rPr>
    </w:lvl>
    <w:lvl w:ilvl="1">
      <w:start w:val="7"/>
      <w:numFmt w:val="decimal"/>
      <w:lvlText w:val="%1.%2"/>
      <w:lvlJc w:val="left"/>
      <w:pPr>
        <w:ind w:left="727" w:hanging="307"/>
      </w:pPr>
      <w:rPr>
        <w:rFonts w:ascii="Cambria" w:eastAsia="Cambria" w:hAnsi="Cambria" w:hint="default"/>
        <w:spacing w:val="-1"/>
        <w:sz w:val="20"/>
        <w:szCs w:val="20"/>
      </w:rPr>
    </w:lvl>
    <w:lvl w:ilvl="2">
      <w:start w:val="1"/>
      <w:numFmt w:val="decimal"/>
      <w:lvlText w:val="%1.%2.%3"/>
      <w:lvlJc w:val="left"/>
      <w:pPr>
        <w:ind w:left="1098" w:hanging="458"/>
      </w:pPr>
      <w:rPr>
        <w:rFonts w:ascii="Cambria" w:eastAsia="Cambria" w:hAnsi="Cambria" w:hint="default"/>
        <w:spacing w:val="-1"/>
        <w:sz w:val="20"/>
        <w:szCs w:val="20"/>
      </w:rPr>
    </w:lvl>
    <w:lvl w:ilvl="3">
      <w:start w:val="1"/>
      <w:numFmt w:val="bullet"/>
      <w:lvlText w:val="•"/>
      <w:lvlJc w:val="left"/>
      <w:pPr>
        <w:ind w:left="3040" w:hanging="458"/>
      </w:pPr>
      <w:rPr>
        <w:rFonts w:hint="default"/>
      </w:rPr>
    </w:lvl>
    <w:lvl w:ilvl="4">
      <w:start w:val="1"/>
      <w:numFmt w:val="bullet"/>
      <w:lvlText w:val="•"/>
      <w:lvlJc w:val="left"/>
      <w:pPr>
        <w:ind w:left="4012" w:hanging="458"/>
      </w:pPr>
      <w:rPr>
        <w:rFonts w:hint="default"/>
      </w:rPr>
    </w:lvl>
    <w:lvl w:ilvl="5">
      <w:start w:val="1"/>
      <w:numFmt w:val="bullet"/>
      <w:lvlText w:val="•"/>
      <w:lvlJc w:val="left"/>
      <w:pPr>
        <w:ind w:left="4983" w:hanging="458"/>
      </w:pPr>
      <w:rPr>
        <w:rFonts w:hint="default"/>
      </w:rPr>
    </w:lvl>
    <w:lvl w:ilvl="6">
      <w:start w:val="1"/>
      <w:numFmt w:val="bullet"/>
      <w:lvlText w:val="•"/>
      <w:lvlJc w:val="left"/>
      <w:pPr>
        <w:ind w:left="5954" w:hanging="458"/>
      </w:pPr>
      <w:rPr>
        <w:rFonts w:hint="default"/>
      </w:rPr>
    </w:lvl>
    <w:lvl w:ilvl="7">
      <w:start w:val="1"/>
      <w:numFmt w:val="bullet"/>
      <w:lvlText w:val="•"/>
      <w:lvlJc w:val="left"/>
      <w:pPr>
        <w:ind w:left="6926" w:hanging="458"/>
      </w:pPr>
      <w:rPr>
        <w:rFonts w:hint="default"/>
      </w:rPr>
    </w:lvl>
    <w:lvl w:ilvl="8">
      <w:start w:val="1"/>
      <w:numFmt w:val="bullet"/>
      <w:lvlText w:val="•"/>
      <w:lvlJc w:val="left"/>
      <w:pPr>
        <w:ind w:left="7897" w:hanging="458"/>
      </w:pPr>
      <w:rPr>
        <w:rFonts w:hint="default"/>
      </w:rPr>
    </w:lvl>
  </w:abstractNum>
  <w:num w:numId="1">
    <w:abstractNumId w:val="12"/>
  </w:num>
  <w:num w:numId="2">
    <w:abstractNumId w:val="16"/>
  </w:num>
  <w:num w:numId="3">
    <w:abstractNumId w:val="9"/>
  </w:num>
  <w:num w:numId="4">
    <w:abstractNumId w:val="7"/>
  </w:num>
  <w:num w:numId="5">
    <w:abstractNumId w:val="0"/>
  </w:num>
  <w:num w:numId="6">
    <w:abstractNumId w:val="11"/>
  </w:num>
  <w:num w:numId="7">
    <w:abstractNumId w:val="22"/>
  </w:num>
  <w:num w:numId="8">
    <w:abstractNumId w:val="17"/>
  </w:num>
  <w:num w:numId="9">
    <w:abstractNumId w:val="13"/>
  </w:num>
  <w:num w:numId="10">
    <w:abstractNumId w:val="18"/>
  </w:num>
  <w:num w:numId="11">
    <w:abstractNumId w:val="6"/>
  </w:num>
  <w:num w:numId="12">
    <w:abstractNumId w:val="4"/>
  </w:num>
  <w:num w:numId="13">
    <w:abstractNumId w:val="2"/>
  </w:num>
  <w:num w:numId="14">
    <w:abstractNumId w:val="23"/>
  </w:num>
  <w:num w:numId="15">
    <w:abstractNumId w:val="25"/>
  </w:num>
  <w:num w:numId="16">
    <w:abstractNumId w:val="5"/>
  </w:num>
  <w:num w:numId="17">
    <w:abstractNumId w:val="1"/>
  </w:num>
  <w:num w:numId="18">
    <w:abstractNumId w:val="24"/>
  </w:num>
  <w:num w:numId="19">
    <w:abstractNumId w:val="20"/>
  </w:num>
  <w:num w:numId="20">
    <w:abstractNumId w:val="10"/>
  </w:num>
  <w:num w:numId="21">
    <w:abstractNumId w:val="14"/>
  </w:num>
  <w:num w:numId="22">
    <w:abstractNumId w:val="21"/>
  </w:num>
  <w:num w:numId="23">
    <w:abstractNumId w:val="3"/>
  </w:num>
  <w:num w:numId="24">
    <w:abstractNumId w:val="8"/>
  </w:num>
  <w:num w:numId="25">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15"/>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61D"/>
    <w:rsid w:val="00010064"/>
    <w:rsid w:val="00010DFF"/>
    <w:rsid w:val="00024213"/>
    <w:rsid w:val="0002669A"/>
    <w:rsid w:val="00040FDD"/>
    <w:rsid w:val="0004270E"/>
    <w:rsid w:val="0004408B"/>
    <w:rsid w:val="00045676"/>
    <w:rsid w:val="000627F6"/>
    <w:rsid w:val="00063BD6"/>
    <w:rsid w:val="00065884"/>
    <w:rsid w:val="0007027D"/>
    <w:rsid w:val="00080094"/>
    <w:rsid w:val="00087234"/>
    <w:rsid w:val="00087464"/>
    <w:rsid w:val="0009284E"/>
    <w:rsid w:val="000936E7"/>
    <w:rsid w:val="00093A6C"/>
    <w:rsid w:val="0009696C"/>
    <w:rsid w:val="00097355"/>
    <w:rsid w:val="000A3E7C"/>
    <w:rsid w:val="000A775C"/>
    <w:rsid w:val="000B1C7D"/>
    <w:rsid w:val="000B4AC8"/>
    <w:rsid w:val="000B7315"/>
    <w:rsid w:val="000B7C38"/>
    <w:rsid w:val="000C7C65"/>
    <w:rsid w:val="000D2AED"/>
    <w:rsid w:val="000E4543"/>
    <w:rsid w:val="000E5537"/>
    <w:rsid w:val="000E7BF4"/>
    <w:rsid w:val="000F0BE0"/>
    <w:rsid w:val="000F1518"/>
    <w:rsid w:val="000F726C"/>
    <w:rsid w:val="001104D3"/>
    <w:rsid w:val="00111594"/>
    <w:rsid w:val="001138D7"/>
    <w:rsid w:val="001140E5"/>
    <w:rsid w:val="00117C84"/>
    <w:rsid w:val="0013583A"/>
    <w:rsid w:val="0014339C"/>
    <w:rsid w:val="00143BB5"/>
    <w:rsid w:val="001466A6"/>
    <w:rsid w:val="00151CDE"/>
    <w:rsid w:val="00183B11"/>
    <w:rsid w:val="00190345"/>
    <w:rsid w:val="001904F8"/>
    <w:rsid w:val="00192842"/>
    <w:rsid w:val="00197934"/>
    <w:rsid w:val="001A1401"/>
    <w:rsid w:val="001C2700"/>
    <w:rsid w:val="001C5FBF"/>
    <w:rsid w:val="001C7378"/>
    <w:rsid w:val="001D0170"/>
    <w:rsid w:val="001D0D1B"/>
    <w:rsid w:val="001D644D"/>
    <w:rsid w:val="001E0AA3"/>
    <w:rsid w:val="001E2812"/>
    <w:rsid w:val="001E59CC"/>
    <w:rsid w:val="001F0B69"/>
    <w:rsid w:val="001F6EBD"/>
    <w:rsid w:val="00206D39"/>
    <w:rsid w:val="00220072"/>
    <w:rsid w:val="00224BBB"/>
    <w:rsid w:val="002274A7"/>
    <w:rsid w:val="00240158"/>
    <w:rsid w:val="0024128A"/>
    <w:rsid w:val="002438A3"/>
    <w:rsid w:val="002457B5"/>
    <w:rsid w:val="002479DA"/>
    <w:rsid w:val="002533FF"/>
    <w:rsid w:val="002639CC"/>
    <w:rsid w:val="00265476"/>
    <w:rsid w:val="002658C9"/>
    <w:rsid w:val="0027164F"/>
    <w:rsid w:val="002730D8"/>
    <w:rsid w:val="00277C4F"/>
    <w:rsid w:val="00281CE5"/>
    <w:rsid w:val="00284685"/>
    <w:rsid w:val="00284B9B"/>
    <w:rsid w:val="00292AF3"/>
    <w:rsid w:val="002A197B"/>
    <w:rsid w:val="002A56A1"/>
    <w:rsid w:val="002B3B1E"/>
    <w:rsid w:val="002C4687"/>
    <w:rsid w:val="002D29E4"/>
    <w:rsid w:val="002F1142"/>
    <w:rsid w:val="003036DF"/>
    <w:rsid w:val="00326D8F"/>
    <w:rsid w:val="00332B8F"/>
    <w:rsid w:val="00337702"/>
    <w:rsid w:val="00342587"/>
    <w:rsid w:val="00346665"/>
    <w:rsid w:val="00352438"/>
    <w:rsid w:val="00354317"/>
    <w:rsid w:val="00355D7E"/>
    <w:rsid w:val="0036063B"/>
    <w:rsid w:val="00360ED5"/>
    <w:rsid w:val="00361A89"/>
    <w:rsid w:val="00361DC1"/>
    <w:rsid w:val="00364D94"/>
    <w:rsid w:val="00374964"/>
    <w:rsid w:val="00375B03"/>
    <w:rsid w:val="00377727"/>
    <w:rsid w:val="00377ECD"/>
    <w:rsid w:val="003819C1"/>
    <w:rsid w:val="00383785"/>
    <w:rsid w:val="00385C74"/>
    <w:rsid w:val="003876E9"/>
    <w:rsid w:val="00393CD0"/>
    <w:rsid w:val="00396FCB"/>
    <w:rsid w:val="003A44E0"/>
    <w:rsid w:val="003A6D98"/>
    <w:rsid w:val="003B6524"/>
    <w:rsid w:val="003C0EC2"/>
    <w:rsid w:val="003C2D94"/>
    <w:rsid w:val="003C3EFA"/>
    <w:rsid w:val="003C72A2"/>
    <w:rsid w:val="003D336D"/>
    <w:rsid w:val="003D4AAA"/>
    <w:rsid w:val="003E0410"/>
    <w:rsid w:val="003E3275"/>
    <w:rsid w:val="003E34F3"/>
    <w:rsid w:val="003E6FE9"/>
    <w:rsid w:val="003F0BFA"/>
    <w:rsid w:val="003F24F2"/>
    <w:rsid w:val="003F7828"/>
    <w:rsid w:val="003F7BA8"/>
    <w:rsid w:val="004002B4"/>
    <w:rsid w:val="0040538F"/>
    <w:rsid w:val="0043151F"/>
    <w:rsid w:val="00431DD7"/>
    <w:rsid w:val="00434CE7"/>
    <w:rsid w:val="00443512"/>
    <w:rsid w:val="0044440E"/>
    <w:rsid w:val="00457BD2"/>
    <w:rsid w:val="004661A4"/>
    <w:rsid w:val="00471B5E"/>
    <w:rsid w:val="00473DAB"/>
    <w:rsid w:val="00486C9B"/>
    <w:rsid w:val="004870A8"/>
    <w:rsid w:val="004905DE"/>
    <w:rsid w:val="0049127C"/>
    <w:rsid w:val="00491D24"/>
    <w:rsid w:val="00494094"/>
    <w:rsid w:val="004A00EC"/>
    <w:rsid w:val="004A17D6"/>
    <w:rsid w:val="004A5033"/>
    <w:rsid w:val="004A696D"/>
    <w:rsid w:val="004A70EB"/>
    <w:rsid w:val="004B6C07"/>
    <w:rsid w:val="004C74CF"/>
    <w:rsid w:val="004D2267"/>
    <w:rsid w:val="004D5198"/>
    <w:rsid w:val="004D7FF2"/>
    <w:rsid w:val="004E0DC3"/>
    <w:rsid w:val="004E4790"/>
    <w:rsid w:val="004F35E7"/>
    <w:rsid w:val="00500C1A"/>
    <w:rsid w:val="00512393"/>
    <w:rsid w:val="00515FD3"/>
    <w:rsid w:val="0051615A"/>
    <w:rsid w:val="005221D3"/>
    <w:rsid w:val="00530EAF"/>
    <w:rsid w:val="005377C0"/>
    <w:rsid w:val="00537944"/>
    <w:rsid w:val="00545906"/>
    <w:rsid w:val="005548A9"/>
    <w:rsid w:val="0055514D"/>
    <w:rsid w:val="00564961"/>
    <w:rsid w:val="00564A8C"/>
    <w:rsid w:val="0056615F"/>
    <w:rsid w:val="005706C6"/>
    <w:rsid w:val="00571A9D"/>
    <w:rsid w:val="00576191"/>
    <w:rsid w:val="00582D48"/>
    <w:rsid w:val="0058554A"/>
    <w:rsid w:val="0059003D"/>
    <w:rsid w:val="00590435"/>
    <w:rsid w:val="00597093"/>
    <w:rsid w:val="005A049F"/>
    <w:rsid w:val="005A3921"/>
    <w:rsid w:val="005A41C0"/>
    <w:rsid w:val="005B22BA"/>
    <w:rsid w:val="005B5002"/>
    <w:rsid w:val="005B751D"/>
    <w:rsid w:val="005B78C9"/>
    <w:rsid w:val="005D3B07"/>
    <w:rsid w:val="005F23D4"/>
    <w:rsid w:val="005F31EE"/>
    <w:rsid w:val="0060161D"/>
    <w:rsid w:val="00601A89"/>
    <w:rsid w:val="00602733"/>
    <w:rsid w:val="00616CF1"/>
    <w:rsid w:val="00621656"/>
    <w:rsid w:val="00627FE1"/>
    <w:rsid w:val="006315BB"/>
    <w:rsid w:val="00633635"/>
    <w:rsid w:val="006361F1"/>
    <w:rsid w:val="00640EAB"/>
    <w:rsid w:val="006413CE"/>
    <w:rsid w:val="00643BEA"/>
    <w:rsid w:val="00643C77"/>
    <w:rsid w:val="00645A3B"/>
    <w:rsid w:val="0064721B"/>
    <w:rsid w:val="006534EF"/>
    <w:rsid w:val="00654273"/>
    <w:rsid w:val="0066403E"/>
    <w:rsid w:val="00664D18"/>
    <w:rsid w:val="00665822"/>
    <w:rsid w:val="0066711C"/>
    <w:rsid w:val="00670FE6"/>
    <w:rsid w:val="00675095"/>
    <w:rsid w:val="00677611"/>
    <w:rsid w:val="00680835"/>
    <w:rsid w:val="00694F8D"/>
    <w:rsid w:val="006A6224"/>
    <w:rsid w:val="006A694F"/>
    <w:rsid w:val="006B1D07"/>
    <w:rsid w:val="006B54A8"/>
    <w:rsid w:val="006C04DF"/>
    <w:rsid w:val="006C5FEF"/>
    <w:rsid w:val="006C7177"/>
    <w:rsid w:val="006D319B"/>
    <w:rsid w:val="006D395C"/>
    <w:rsid w:val="006D62D6"/>
    <w:rsid w:val="006E179A"/>
    <w:rsid w:val="006E3F05"/>
    <w:rsid w:val="006E6466"/>
    <w:rsid w:val="006F1BAB"/>
    <w:rsid w:val="006F6190"/>
    <w:rsid w:val="006F657A"/>
    <w:rsid w:val="006F71C7"/>
    <w:rsid w:val="00700956"/>
    <w:rsid w:val="00703F1A"/>
    <w:rsid w:val="00713072"/>
    <w:rsid w:val="00720C34"/>
    <w:rsid w:val="00721ECD"/>
    <w:rsid w:val="00727D4B"/>
    <w:rsid w:val="0074064C"/>
    <w:rsid w:val="00751148"/>
    <w:rsid w:val="007565B8"/>
    <w:rsid w:val="0075695A"/>
    <w:rsid w:val="00762A6F"/>
    <w:rsid w:val="00763BE6"/>
    <w:rsid w:val="0076444C"/>
    <w:rsid w:val="00765430"/>
    <w:rsid w:val="00766E8F"/>
    <w:rsid w:val="0076701D"/>
    <w:rsid w:val="00770E1F"/>
    <w:rsid w:val="00772993"/>
    <w:rsid w:val="00772B45"/>
    <w:rsid w:val="0077482F"/>
    <w:rsid w:val="00777196"/>
    <w:rsid w:val="007774B5"/>
    <w:rsid w:val="00781BDF"/>
    <w:rsid w:val="00782F09"/>
    <w:rsid w:val="00791359"/>
    <w:rsid w:val="007914A3"/>
    <w:rsid w:val="0079287E"/>
    <w:rsid w:val="007928ED"/>
    <w:rsid w:val="0079739A"/>
    <w:rsid w:val="007A1F89"/>
    <w:rsid w:val="007A6259"/>
    <w:rsid w:val="007B05AE"/>
    <w:rsid w:val="007B3906"/>
    <w:rsid w:val="007B7E42"/>
    <w:rsid w:val="007C49E7"/>
    <w:rsid w:val="007D2ABD"/>
    <w:rsid w:val="007D5638"/>
    <w:rsid w:val="007D713D"/>
    <w:rsid w:val="007E258B"/>
    <w:rsid w:val="007E5F32"/>
    <w:rsid w:val="007E719E"/>
    <w:rsid w:val="007F5132"/>
    <w:rsid w:val="008020B5"/>
    <w:rsid w:val="0080225C"/>
    <w:rsid w:val="00802E71"/>
    <w:rsid w:val="008050CD"/>
    <w:rsid w:val="00817C65"/>
    <w:rsid w:val="00821719"/>
    <w:rsid w:val="008217F5"/>
    <w:rsid w:val="008268C2"/>
    <w:rsid w:val="00830C26"/>
    <w:rsid w:val="0083386A"/>
    <w:rsid w:val="0083420F"/>
    <w:rsid w:val="00836267"/>
    <w:rsid w:val="00844BE1"/>
    <w:rsid w:val="00846CA4"/>
    <w:rsid w:val="00853F93"/>
    <w:rsid w:val="008565BE"/>
    <w:rsid w:val="008604B8"/>
    <w:rsid w:val="00865EBB"/>
    <w:rsid w:val="008703F3"/>
    <w:rsid w:val="00871BED"/>
    <w:rsid w:val="00876356"/>
    <w:rsid w:val="00876F88"/>
    <w:rsid w:val="00880CD0"/>
    <w:rsid w:val="0089245B"/>
    <w:rsid w:val="00895B8E"/>
    <w:rsid w:val="008B3ED0"/>
    <w:rsid w:val="008B6FBB"/>
    <w:rsid w:val="008C4301"/>
    <w:rsid w:val="008C586D"/>
    <w:rsid w:val="008C7A4D"/>
    <w:rsid w:val="008D00F4"/>
    <w:rsid w:val="008D098D"/>
    <w:rsid w:val="008D4348"/>
    <w:rsid w:val="008D44AE"/>
    <w:rsid w:val="008D7165"/>
    <w:rsid w:val="008D7D8C"/>
    <w:rsid w:val="008E33FD"/>
    <w:rsid w:val="008E4B28"/>
    <w:rsid w:val="008F73DF"/>
    <w:rsid w:val="00901204"/>
    <w:rsid w:val="00910C04"/>
    <w:rsid w:val="00913835"/>
    <w:rsid w:val="009161C8"/>
    <w:rsid w:val="00920326"/>
    <w:rsid w:val="009236F8"/>
    <w:rsid w:val="00925DFD"/>
    <w:rsid w:val="009310D7"/>
    <w:rsid w:val="00931AB9"/>
    <w:rsid w:val="0093417D"/>
    <w:rsid w:val="0093638D"/>
    <w:rsid w:val="00942245"/>
    <w:rsid w:val="00943BCD"/>
    <w:rsid w:val="00954757"/>
    <w:rsid w:val="00961366"/>
    <w:rsid w:val="009614D5"/>
    <w:rsid w:val="00961C66"/>
    <w:rsid w:val="00961D2F"/>
    <w:rsid w:val="0096680F"/>
    <w:rsid w:val="0096769E"/>
    <w:rsid w:val="009719C3"/>
    <w:rsid w:val="009766CB"/>
    <w:rsid w:val="00981C55"/>
    <w:rsid w:val="009912F7"/>
    <w:rsid w:val="00991515"/>
    <w:rsid w:val="00997946"/>
    <w:rsid w:val="009A21C7"/>
    <w:rsid w:val="009A3196"/>
    <w:rsid w:val="009A578F"/>
    <w:rsid w:val="009A5CBA"/>
    <w:rsid w:val="009B25D6"/>
    <w:rsid w:val="009B2ABD"/>
    <w:rsid w:val="009B74A7"/>
    <w:rsid w:val="009C3604"/>
    <w:rsid w:val="009C43E4"/>
    <w:rsid w:val="009C5801"/>
    <w:rsid w:val="009D6043"/>
    <w:rsid w:val="009E65AA"/>
    <w:rsid w:val="009F02FB"/>
    <w:rsid w:val="009F07E7"/>
    <w:rsid w:val="009F196A"/>
    <w:rsid w:val="009F6B5C"/>
    <w:rsid w:val="00A0216B"/>
    <w:rsid w:val="00A02757"/>
    <w:rsid w:val="00A12BB2"/>
    <w:rsid w:val="00A139C0"/>
    <w:rsid w:val="00A1668E"/>
    <w:rsid w:val="00A1773D"/>
    <w:rsid w:val="00A24199"/>
    <w:rsid w:val="00A25BA2"/>
    <w:rsid w:val="00A26852"/>
    <w:rsid w:val="00A2701A"/>
    <w:rsid w:val="00A338AF"/>
    <w:rsid w:val="00A36198"/>
    <w:rsid w:val="00A409D9"/>
    <w:rsid w:val="00A51BE3"/>
    <w:rsid w:val="00A52197"/>
    <w:rsid w:val="00A5469D"/>
    <w:rsid w:val="00A56632"/>
    <w:rsid w:val="00A70225"/>
    <w:rsid w:val="00A7122C"/>
    <w:rsid w:val="00A73DE1"/>
    <w:rsid w:val="00A76F79"/>
    <w:rsid w:val="00A812C7"/>
    <w:rsid w:val="00A84A9D"/>
    <w:rsid w:val="00A87268"/>
    <w:rsid w:val="00A90603"/>
    <w:rsid w:val="00A928D1"/>
    <w:rsid w:val="00A938AD"/>
    <w:rsid w:val="00A949C3"/>
    <w:rsid w:val="00AA423E"/>
    <w:rsid w:val="00AB7570"/>
    <w:rsid w:val="00AD2911"/>
    <w:rsid w:val="00AD616F"/>
    <w:rsid w:val="00AE0971"/>
    <w:rsid w:val="00AE0C2D"/>
    <w:rsid w:val="00AE0FDB"/>
    <w:rsid w:val="00AE20BC"/>
    <w:rsid w:val="00AF25B5"/>
    <w:rsid w:val="00AF4B8A"/>
    <w:rsid w:val="00AF51CF"/>
    <w:rsid w:val="00AF7AD0"/>
    <w:rsid w:val="00B00011"/>
    <w:rsid w:val="00B03087"/>
    <w:rsid w:val="00B040D7"/>
    <w:rsid w:val="00B10CFE"/>
    <w:rsid w:val="00B10D03"/>
    <w:rsid w:val="00B110B0"/>
    <w:rsid w:val="00B14DF7"/>
    <w:rsid w:val="00B170D7"/>
    <w:rsid w:val="00B17D9B"/>
    <w:rsid w:val="00B233DA"/>
    <w:rsid w:val="00B26AA0"/>
    <w:rsid w:val="00B26CED"/>
    <w:rsid w:val="00B32387"/>
    <w:rsid w:val="00B41442"/>
    <w:rsid w:val="00B429A5"/>
    <w:rsid w:val="00B51B19"/>
    <w:rsid w:val="00B61E79"/>
    <w:rsid w:val="00B76E16"/>
    <w:rsid w:val="00B83305"/>
    <w:rsid w:val="00B86E29"/>
    <w:rsid w:val="00B9629C"/>
    <w:rsid w:val="00B963F2"/>
    <w:rsid w:val="00BA6A40"/>
    <w:rsid w:val="00BA71F9"/>
    <w:rsid w:val="00BA7F07"/>
    <w:rsid w:val="00BB672B"/>
    <w:rsid w:val="00BC0728"/>
    <w:rsid w:val="00BD3D43"/>
    <w:rsid w:val="00BD4E53"/>
    <w:rsid w:val="00BE2413"/>
    <w:rsid w:val="00BE6D04"/>
    <w:rsid w:val="00BF12B0"/>
    <w:rsid w:val="00C04651"/>
    <w:rsid w:val="00C101BB"/>
    <w:rsid w:val="00C2094C"/>
    <w:rsid w:val="00C20B9D"/>
    <w:rsid w:val="00C20E62"/>
    <w:rsid w:val="00C21DA6"/>
    <w:rsid w:val="00C23EEB"/>
    <w:rsid w:val="00C3229E"/>
    <w:rsid w:val="00C32794"/>
    <w:rsid w:val="00C40AEA"/>
    <w:rsid w:val="00C425A5"/>
    <w:rsid w:val="00C439CC"/>
    <w:rsid w:val="00C451BE"/>
    <w:rsid w:val="00C61683"/>
    <w:rsid w:val="00C629CC"/>
    <w:rsid w:val="00C64843"/>
    <w:rsid w:val="00C71AAD"/>
    <w:rsid w:val="00C71E5E"/>
    <w:rsid w:val="00C75F34"/>
    <w:rsid w:val="00C76B47"/>
    <w:rsid w:val="00C80FFC"/>
    <w:rsid w:val="00C865E0"/>
    <w:rsid w:val="00C86B61"/>
    <w:rsid w:val="00C87DEC"/>
    <w:rsid w:val="00C90E3D"/>
    <w:rsid w:val="00C92B02"/>
    <w:rsid w:val="00CA02ED"/>
    <w:rsid w:val="00CA466A"/>
    <w:rsid w:val="00CA712B"/>
    <w:rsid w:val="00CB0717"/>
    <w:rsid w:val="00CB4E07"/>
    <w:rsid w:val="00CB5D64"/>
    <w:rsid w:val="00CC1BD2"/>
    <w:rsid w:val="00CC375C"/>
    <w:rsid w:val="00CC408E"/>
    <w:rsid w:val="00CD2690"/>
    <w:rsid w:val="00CD2B1A"/>
    <w:rsid w:val="00CD411B"/>
    <w:rsid w:val="00CE18AA"/>
    <w:rsid w:val="00CE30BD"/>
    <w:rsid w:val="00CE3961"/>
    <w:rsid w:val="00CE397C"/>
    <w:rsid w:val="00CE69C8"/>
    <w:rsid w:val="00CF0D2E"/>
    <w:rsid w:val="00CF2030"/>
    <w:rsid w:val="00CF779F"/>
    <w:rsid w:val="00D018DB"/>
    <w:rsid w:val="00D21390"/>
    <w:rsid w:val="00D276FD"/>
    <w:rsid w:val="00D3467A"/>
    <w:rsid w:val="00D42F27"/>
    <w:rsid w:val="00D456A6"/>
    <w:rsid w:val="00D52212"/>
    <w:rsid w:val="00D52EAB"/>
    <w:rsid w:val="00D546C9"/>
    <w:rsid w:val="00D608C9"/>
    <w:rsid w:val="00D61CBE"/>
    <w:rsid w:val="00D63718"/>
    <w:rsid w:val="00D653D7"/>
    <w:rsid w:val="00D65EC0"/>
    <w:rsid w:val="00D66A53"/>
    <w:rsid w:val="00D7030B"/>
    <w:rsid w:val="00D83682"/>
    <w:rsid w:val="00D90240"/>
    <w:rsid w:val="00D90357"/>
    <w:rsid w:val="00D914DD"/>
    <w:rsid w:val="00DA5C8F"/>
    <w:rsid w:val="00DA65A5"/>
    <w:rsid w:val="00DB3CE2"/>
    <w:rsid w:val="00DC24C5"/>
    <w:rsid w:val="00DC3128"/>
    <w:rsid w:val="00DC6546"/>
    <w:rsid w:val="00DC76B9"/>
    <w:rsid w:val="00DC7BC5"/>
    <w:rsid w:val="00DD09C2"/>
    <w:rsid w:val="00DD7796"/>
    <w:rsid w:val="00DF0061"/>
    <w:rsid w:val="00DF2D22"/>
    <w:rsid w:val="00DF49C6"/>
    <w:rsid w:val="00E029AC"/>
    <w:rsid w:val="00E04038"/>
    <w:rsid w:val="00E0526A"/>
    <w:rsid w:val="00E05B05"/>
    <w:rsid w:val="00E12D92"/>
    <w:rsid w:val="00E137FA"/>
    <w:rsid w:val="00E15009"/>
    <w:rsid w:val="00E22B08"/>
    <w:rsid w:val="00E25347"/>
    <w:rsid w:val="00E26968"/>
    <w:rsid w:val="00E30D6A"/>
    <w:rsid w:val="00E3294A"/>
    <w:rsid w:val="00E34A97"/>
    <w:rsid w:val="00E35F47"/>
    <w:rsid w:val="00E37109"/>
    <w:rsid w:val="00E37900"/>
    <w:rsid w:val="00E41B51"/>
    <w:rsid w:val="00E47A7D"/>
    <w:rsid w:val="00E51F3A"/>
    <w:rsid w:val="00E52FB6"/>
    <w:rsid w:val="00E56DF2"/>
    <w:rsid w:val="00E60AAE"/>
    <w:rsid w:val="00E63D1D"/>
    <w:rsid w:val="00E733D8"/>
    <w:rsid w:val="00E738C9"/>
    <w:rsid w:val="00E74E15"/>
    <w:rsid w:val="00E76FB6"/>
    <w:rsid w:val="00E821DB"/>
    <w:rsid w:val="00E8338D"/>
    <w:rsid w:val="00E83C94"/>
    <w:rsid w:val="00E86061"/>
    <w:rsid w:val="00EA0871"/>
    <w:rsid w:val="00EC1239"/>
    <w:rsid w:val="00EC4F00"/>
    <w:rsid w:val="00ED1017"/>
    <w:rsid w:val="00ED430F"/>
    <w:rsid w:val="00ED60B7"/>
    <w:rsid w:val="00EE31C2"/>
    <w:rsid w:val="00EE3D4C"/>
    <w:rsid w:val="00EE419E"/>
    <w:rsid w:val="00EE4B45"/>
    <w:rsid w:val="00EE6BA0"/>
    <w:rsid w:val="00EF5A9A"/>
    <w:rsid w:val="00F01C33"/>
    <w:rsid w:val="00F04BA6"/>
    <w:rsid w:val="00F05EEE"/>
    <w:rsid w:val="00F102B4"/>
    <w:rsid w:val="00F104EA"/>
    <w:rsid w:val="00F116DC"/>
    <w:rsid w:val="00F1412C"/>
    <w:rsid w:val="00F16510"/>
    <w:rsid w:val="00F16B4C"/>
    <w:rsid w:val="00F16E26"/>
    <w:rsid w:val="00F2164D"/>
    <w:rsid w:val="00F2299C"/>
    <w:rsid w:val="00F254B9"/>
    <w:rsid w:val="00F33DC4"/>
    <w:rsid w:val="00F36383"/>
    <w:rsid w:val="00F41B3E"/>
    <w:rsid w:val="00F5033D"/>
    <w:rsid w:val="00F6328E"/>
    <w:rsid w:val="00F63938"/>
    <w:rsid w:val="00F64FDC"/>
    <w:rsid w:val="00F71452"/>
    <w:rsid w:val="00F7308A"/>
    <w:rsid w:val="00F7613F"/>
    <w:rsid w:val="00F77D7E"/>
    <w:rsid w:val="00F81666"/>
    <w:rsid w:val="00F858C5"/>
    <w:rsid w:val="00F87D80"/>
    <w:rsid w:val="00F9128A"/>
    <w:rsid w:val="00F91768"/>
    <w:rsid w:val="00F93399"/>
    <w:rsid w:val="00FA1A8F"/>
    <w:rsid w:val="00FA2754"/>
    <w:rsid w:val="00FC359A"/>
    <w:rsid w:val="00FC4B82"/>
    <w:rsid w:val="00FC4E3C"/>
    <w:rsid w:val="00FC70DB"/>
    <w:rsid w:val="00FD2EFF"/>
    <w:rsid w:val="00FD7D0A"/>
    <w:rsid w:val="00FE0A34"/>
    <w:rsid w:val="00FE1955"/>
    <w:rsid w:val="00FE7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10605"/>
  <w15:docId w15:val="{458186C3-F06A-4861-B8D3-312996ED8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117"/>
      <w:ind w:left="240"/>
      <w:outlineLvl w:val="0"/>
    </w:pPr>
    <w:rPr>
      <w:rFonts w:ascii="Calibri" w:eastAsia="Calibri" w:hAnsi="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9"/>
      <w:ind w:left="240"/>
    </w:pPr>
    <w:rPr>
      <w:rFonts w:ascii="Calibri" w:eastAsia="Calibri" w:hAnsi="Calibr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C2700"/>
    <w:rPr>
      <w:rFonts w:ascii="Tahoma" w:hAnsi="Tahoma" w:cs="Tahoma"/>
      <w:sz w:val="16"/>
      <w:szCs w:val="16"/>
    </w:rPr>
  </w:style>
  <w:style w:type="character" w:customStyle="1" w:styleId="BalloonTextChar">
    <w:name w:val="Balloon Text Char"/>
    <w:basedOn w:val="DefaultParagraphFont"/>
    <w:link w:val="BalloonText"/>
    <w:uiPriority w:val="99"/>
    <w:semiHidden/>
    <w:rsid w:val="001C2700"/>
    <w:rPr>
      <w:rFonts w:ascii="Tahoma" w:hAnsi="Tahoma" w:cs="Tahoma"/>
      <w:sz w:val="16"/>
      <w:szCs w:val="16"/>
    </w:rPr>
  </w:style>
  <w:style w:type="character" w:styleId="Hyperlink">
    <w:name w:val="Hyperlink"/>
    <w:basedOn w:val="DefaultParagraphFont"/>
    <w:uiPriority w:val="99"/>
    <w:unhideWhenUsed/>
    <w:rsid w:val="005221D3"/>
    <w:rPr>
      <w:color w:val="0000FF" w:themeColor="hyperlink"/>
      <w:u w:val="single"/>
    </w:rPr>
  </w:style>
  <w:style w:type="character" w:styleId="CommentReference">
    <w:name w:val="annotation reference"/>
    <w:basedOn w:val="DefaultParagraphFont"/>
    <w:uiPriority w:val="99"/>
    <w:semiHidden/>
    <w:unhideWhenUsed/>
    <w:rsid w:val="00AE0FDB"/>
    <w:rPr>
      <w:sz w:val="16"/>
      <w:szCs w:val="16"/>
    </w:rPr>
  </w:style>
  <w:style w:type="paragraph" w:styleId="CommentText">
    <w:name w:val="annotation text"/>
    <w:basedOn w:val="Normal"/>
    <w:link w:val="CommentTextChar"/>
    <w:uiPriority w:val="99"/>
    <w:semiHidden/>
    <w:unhideWhenUsed/>
    <w:rsid w:val="00AE0FDB"/>
    <w:rPr>
      <w:sz w:val="20"/>
      <w:szCs w:val="20"/>
    </w:rPr>
  </w:style>
  <w:style w:type="character" w:customStyle="1" w:styleId="CommentTextChar">
    <w:name w:val="Comment Text Char"/>
    <w:basedOn w:val="DefaultParagraphFont"/>
    <w:link w:val="CommentText"/>
    <w:uiPriority w:val="99"/>
    <w:semiHidden/>
    <w:rsid w:val="00AE0FDB"/>
    <w:rPr>
      <w:sz w:val="20"/>
      <w:szCs w:val="20"/>
    </w:rPr>
  </w:style>
  <w:style w:type="paragraph" w:styleId="CommentSubject">
    <w:name w:val="annotation subject"/>
    <w:basedOn w:val="CommentText"/>
    <w:next w:val="CommentText"/>
    <w:link w:val="CommentSubjectChar"/>
    <w:uiPriority w:val="99"/>
    <w:semiHidden/>
    <w:unhideWhenUsed/>
    <w:rsid w:val="00AE0FDB"/>
    <w:rPr>
      <w:b/>
      <w:bCs/>
    </w:rPr>
  </w:style>
  <w:style w:type="character" w:customStyle="1" w:styleId="CommentSubjectChar">
    <w:name w:val="Comment Subject Char"/>
    <w:basedOn w:val="CommentTextChar"/>
    <w:link w:val="CommentSubject"/>
    <w:uiPriority w:val="99"/>
    <w:semiHidden/>
    <w:rsid w:val="00AE0FDB"/>
    <w:rPr>
      <w:b/>
      <w:bCs/>
      <w:sz w:val="20"/>
      <w:szCs w:val="20"/>
    </w:rPr>
  </w:style>
  <w:style w:type="paragraph" w:styleId="NormalWeb">
    <w:name w:val="Normal (Web)"/>
    <w:basedOn w:val="Normal"/>
    <w:uiPriority w:val="99"/>
    <w:rsid w:val="0079739A"/>
    <w:pPr>
      <w:widowControl/>
      <w:spacing w:before="100" w:beforeAutospacing="1" w:after="100" w:afterAutospacing="1" w:line="276" w:lineRule="auto"/>
      <w:jc w:val="both"/>
    </w:pPr>
    <w:rPr>
      <w:rFonts w:ascii="Calibri" w:eastAsia="Times New Roman" w:hAnsi="Calibri" w:cs="Times New Roman"/>
      <w:sz w:val="24"/>
      <w:szCs w:val="24"/>
      <w:lang w:bidi="en-US"/>
    </w:rPr>
  </w:style>
  <w:style w:type="character" w:styleId="FollowedHyperlink">
    <w:name w:val="FollowedHyperlink"/>
    <w:basedOn w:val="DefaultParagraphFont"/>
    <w:uiPriority w:val="99"/>
    <w:semiHidden/>
    <w:unhideWhenUsed/>
    <w:rsid w:val="008B6FBB"/>
    <w:rPr>
      <w:color w:val="800080" w:themeColor="followedHyperlink"/>
      <w:u w:val="single"/>
    </w:rPr>
  </w:style>
  <w:style w:type="paragraph" w:customStyle="1" w:styleId="Default">
    <w:name w:val="Default"/>
    <w:rsid w:val="003D4AAA"/>
    <w:pPr>
      <w:widowControl/>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F104EA"/>
    <w:pPr>
      <w:tabs>
        <w:tab w:val="center" w:pos="4680"/>
        <w:tab w:val="right" w:pos="9360"/>
      </w:tabs>
    </w:pPr>
  </w:style>
  <w:style w:type="character" w:customStyle="1" w:styleId="HeaderChar">
    <w:name w:val="Header Char"/>
    <w:basedOn w:val="DefaultParagraphFont"/>
    <w:link w:val="Header"/>
    <w:uiPriority w:val="99"/>
    <w:rsid w:val="00F104EA"/>
  </w:style>
  <w:style w:type="paragraph" w:styleId="Footer">
    <w:name w:val="footer"/>
    <w:basedOn w:val="Normal"/>
    <w:link w:val="FooterChar"/>
    <w:uiPriority w:val="99"/>
    <w:unhideWhenUsed/>
    <w:rsid w:val="00F104EA"/>
    <w:pPr>
      <w:tabs>
        <w:tab w:val="center" w:pos="4680"/>
        <w:tab w:val="right" w:pos="9360"/>
      </w:tabs>
    </w:pPr>
  </w:style>
  <w:style w:type="character" w:customStyle="1" w:styleId="FooterChar">
    <w:name w:val="Footer Char"/>
    <w:basedOn w:val="DefaultParagraphFont"/>
    <w:link w:val="Footer"/>
    <w:uiPriority w:val="99"/>
    <w:rsid w:val="00F104EA"/>
  </w:style>
  <w:style w:type="paragraph" w:styleId="Revision">
    <w:name w:val="Revision"/>
    <w:hidden/>
    <w:uiPriority w:val="99"/>
    <w:semiHidden/>
    <w:rsid w:val="007F5132"/>
    <w:pPr>
      <w:widowControl/>
    </w:pPr>
  </w:style>
  <w:style w:type="character" w:customStyle="1" w:styleId="UnresolvedMention1">
    <w:name w:val="Unresolved Mention1"/>
    <w:basedOn w:val="DefaultParagraphFont"/>
    <w:uiPriority w:val="99"/>
    <w:semiHidden/>
    <w:unhideWhenUsed/>
    <w:rsid w:val="000B7315"/>
    <w:rPr>
      <w:color w:val="605E5C"/>
      <w:shd w:val="clear" w:color="auto" w:fill="E1DFDD"/>
    </w:rPr>
  </w:style>
  <w:style w:type="character" w:styleId="UnresolvedMention">
    <w:name w:val="Unresolved Mention"/>
    <w:basedOn w:val="DefaultParagraphFont"/>
    <w:uiPriority w:val="99"/>
    <w:semiHidden/>
    <w:unhideWhenUsed/>
    <w:rsid w:val="00B429A5"/>
    <w:rPr>
      <w:color w:val="605E5C"/>
      <w:shd w:val="clear" w:color="auto" w:fill="E1DFDD"/>
    </w:rPr>
  </w:style>
  <w:style w:type="paragraph" w:customStyle="1" w:styleId="updated">
    <w:name w:val="updated"/>
    <w:basedOn w:val="Normal"/>
    <w:rsid w:val="008D098D"/>
    <w:pPr>
      <w:widowControl/>
      <w:spacing w:before="100" w:beforeAutospacing="1" w:after="100" w:afterAutospacing="1"/>
    </w:pPr>
    <w:rPr>
      <w:rFonts w:ascii="Arial" w:eastAsia="Times New Roman" w:hAnsi="Arial" w:cs="Arial"/>
      <w:b/>
      <w:bCs/>
      <w:color w:val="575757"/>
      <w:spacing w:val="15"/>
      <w:sz w:val="27"/>
      <w:szCs w:val="27"/>
    </w:rPr>
  </w:style>
  <w:style w:type="paragraph" w:customStyle="1" w:styleId="fp">
    <w:name w:val="fp"/>
    <w:basedOn w:val="Normal"/>
    <w:rsid w:val="008D098D"/>
    <w:pPr>
      <w:widowControl/>
      <w:spacing w:before="200"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22742">
      <w:bodyDiv w:val="1"/>
      <w:marLeft w:val="0"/>
      <w:marRight w:val="0"/>
      <w:marTop w:val="0"/>
      <w:marBottom w:val="0"/>
      <w:divBdr>
        <w:top w:val="none" w:sz="0" w:space="0" w:color="auto"/>
        <w:left w:val="none" w:sz="0" w:space="0" w:color="auto"/>
        <w:bottom w:val="none" w:sz="0" w:space="0" w:color="auto"/>
        <w:right w:val="none" w:sz="0" w:space="0" w:color="auto"/>
      </w:divBdr>
    </w:div>
    <w:div w:id="111902401">
      <w:bodyDiv w:val="1"/>
      <w:marLeft w:val="0"/>
      <w:marRight w:val="0"/>
      <w:marTop w:val="0"/>
      <w:marBottom w:val="0"/>
      <w:divBdr>
        <w:top w:val="none" w:sz="0" w:space="0" w:color="auto"/>
        <w:left w:val="none" w:sz="0" w:space="0" w:color="auto"/>
        <w:bottom w:val="none" w:sz="0" w:space="0" w:color="auto"/>
        <w:right w:val="none" w:sz="0" w:space="0" w:color="auto"/>
      </w:divBdr>
    </w:div>
    <w:div w:id="220673121">
      <w:bodyDiv w:val="1"/>
      <w:marLeft w:val="0"/>
      <w:marRight w:val="0"/>
      <w:marTop w:val="0"/>
      <w:marBottom w:val="0"/>
      <w:divBdr>
        <w:top w:val="none" w:sz="0" w:space="0" w:color="auto"/>
        <w:left w:val="none" w:sz="0" w:space="0" w:color="auto"/>
        <w:bottom w:val="none" w:sz="0" w:space="0" w:color="auto"/>
        <w:right w:val="none" w:sz="0" w:space="0" w:color="auto"/>
      </w:divBdr>
    </w:div>
    <w:div w:id="383603256">
      <w:bodyDiv w:val="1"/>
      <w:marLeft w:val="0"/>
      <w:marRight w:val="0"/>
      <w:marTop w:val="0"/>
      <w:marBottom w:val="0"/>
      <w:divBdr>
        <w:top w:val="none" w:sz="0" w:space="0" w:color="auto"/>
        <w:left w:val="none" w:sz="0" w:space="0" w:color="auto"/>
        <w:bottom w:val="none" w:sz="0" w:space="0" w:color="auto"/>
        <w:right w:val="none" w:sz="0" w:space="0" w:color="auto"/>
      </w:divBdr>
    </w:div>
    <w:div w:id="480998416">
      <w:bodyDiv w:val="1"/>
      <w:marLeft w:val="0"/>
      <w:marRight w:val="0"/>
      <w:marTop w:val="0"/>
      <w:marBottom w:val="0"/>
      <w:divBdr>
        <w:top w:val="none" w:sz="0" w:space="0" w:color="auto"/>
        <w:left w:val="none" w:sz="0" w:space="0" w:color="auto"/>
        <w:bottom w:val="none" w:sz="0" w:space="0" w:color="auto"/>
        <w:right w:val="none" w:sz="0" w:space="0" w:color="auto"/>
      </w:divBdr>
    </w:div>
    <w:div w:id="578170825">
      <w:bodyDiv w:val="1"/>
      <w:marLeft w:val="0"/>
      <w:marRight w:val="0"/>
      <w:marTop w:val="0"/>
      <w:marBottom w:val="0"/>
      <w:divBdr>
        <w:top w:val="none" w:sz="0" w:space="0" w:color="auto"/>
        <w:left w:val="none" w:sz="0" w:space="0" w:color="auto"/>
        <w:bottom w:val="none" w:sz="0" w:space="0" w:color="auto"/>
        <w:right w:val="none" w:sz="0" w:space="0" w:color="auto"/>
      </w:divBdr>
    </w:div>
    <w:div w:id="598831972">
      <w:bodyDiv w:val="1"/>
      <w:marLeft w:val="0"/>
      <w:marRight w:val="0"/>
      <w:marTop w:val="0"/>
      <w:marBottom w:val="0"/>
      <w:divBdr>
        <w:top w:val="none" w:sz="0" w:space="0" w:color="auto"/>
        <w:left w:val="none" w:sz="0" w:space="0" w:color="auto"/>
        <w:bottom w:val="none" w:sz="0" w:space="0" w:color="auto"/>
        <w:right w:val="none" w:sz="0" w:space="0" w:color="auto"/>
      </w:divBdr>
    </w:div>
    <w:div w:id="719671707">
      <w:bodyDiv w:val="1"/>
      <w:marLeft w:val="0"/>
      <w:marRight w:val="0"/>
      <w:marTop w:val="0"/>
      <w:marBottom w:val="0"/>
      <w:divBdr>
        <w:top w:val="none" w:sz="0" w:space="0" w:color="auto"/>
        <w:left w:val="none" w:sz="0" w:space="0" w:color="auto"/>
        <w:bottom w:val="none" w:sz="0" w:space="0" w:color="auto"/>
        <w:right w:val="none" w:sz="0" w:space="0" w:color="auto"/>
      </w:divBdr>
    </w:div>
    <w:div w:id="967586805">
      <w:bodyDiv w:val="1"/>
      <w:marLeft w:val="0"/>
      <w:marRight w:val="0"/>
      <w:marTop w:val="0"/>
      <w:marBottom w:val="0"/>
      <w:divBdr>
        <w:top w:val="none" w:sz="0" w:space="0" w:color="auto"/>
        <w:left w:val="none" w:sz="0" w:space="0" w:color="auto"/>
        <w:bottom w:val="none" w:sz="0" w:space="0" w:color="auto"/>
        <w:right w:val="none" w:sz="0" w:space="0" w:color="auto"/>
      </w:divBdr>
    </w:div>
    <w:div w:id="1122848968">
      <w:bodyDiv w:val="1"/>
      <w:marLeft w:val="0"/>
      <w:marRight w:val="0"/>
      <w:marTop w:val="0"/>
      <w:marBottom w:val="0"/>
      <w:divBdr>
        <w:top w:val="none" w:sz="0" w:space="0" w:color="auto"/>
        <w:left w:val="none" w:sz="0" w:space="0" w:color="auto"/>
        <w:bottom w:val="none" w:sz="0" w:space="0" w:color="auto"/>
        <w:right w:val="none" w:sz="0" w:space="0" w:color="auto"/>
      </w:divBdr>
    </w:div>
    <w:div w:id="1491291259">
      <w:bodyDiv w:val="1"/>
      <w:marLeft w:val="0"/>
      <w:marRight w:val="0"/>
      <w:marTop w:val="0"/>
      <w:marBottom w:val="0"/>
      <w:divBdr>
        <w:top w:val="none" w:sz="0" w:space="0" w:color="auto"/>
        <w:left w:val="none" w:sz="0" w:space="0" w:color="auto"/>
        <w:bottom w:val="none" w:sz="0" w:space="0" w:color="auto"/>
        <w:right w:val="none" w:sz="0" w:space="0" w:color="auto"/>
      </w:divBdr>
      <w:divsChild>
        <w:div w:id="379477791">
          <w:marLeft w:val="0"/>
          <w:marRight w:val="0"/>
          <w:marTop w:val="0"/>
          <w:marBottom w:val="0"/>
          <w:divBdr>
            <w:top w:val="none" w:sz="0" w:space="0" w:color="auto"/>
            <w:left w:val="none" w:sz="0" w:space="0" w:color="auto"/>
            <w:bottom w:val="none" w:sz="0" w:space="0" w:color="auto"/>
            <w:right w:val="none" w:sz="0" w:space="0" w:color="auto"/>
          </w:divBdr>
          <w:divsChild>
            <w:div w:id="1134834025">
              <w:marLeft w:val="0"/>
              <w:marRight w:val="0"/>
              <w:marTop w:val="0"/>
              <w:marBottom w:val="0"/>
              <w:divBdr>
                <w:top w:val="none" w:sz="0" w:space="0" w:color="auto"/>
                <w:left w:val="none" w:sz="0" w:space="0" w:color="auto"/>
                <w:bottom w:val="none" w:sz="0" w:space="0" w:color="auto"/>
                <w:right w:val="none" w:sz="0" w:space="0" w:color="auto"/>
              </w:divBdr>
              <w:divsChild>
                <w:div w:id="1899317965">
                  <w:marLeft w:val="0"/>
                  <w:marRight w:val="0"/>
                  <w:marTop w:val="0"/>
                  <w:marBottom w:val="300"/>
                  <w:divBdr>
                    <w:top w:val="none" w:sz="0" w:space="0" w:color="auto"/>
                    <w:left w:val="none" w:sz="0" w:space="0" w:color="auto"/>
                    <w:bottom w:val="none" w:sz="0" w:space="0" w:color="auto"/>
                    <w:right w:val="none" w:sz="0" w:space="0" w:color="auto"/>
                  </w:divBdr>
                  <w:divsChild>
                    <w:div w:id="145864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867199">
      <w:bodyDiv w:val="1"/>
      <w:marLeft w:val="0"/>
      <w:marRight w:val="0"/>
      <w:marTop w:val="0"/>
      <w:marBottom w:val="0"/>
      <w:divBdr>
        <w:top w:val="none" w:sz="0" w:space="0" w:color="auto"/>
        <w:left w:val="none" w:sz="0" w:space="0" w:color="auto"/>
        <w:bottom w:val="none" w:sz="0" w:space="0" w:color="auto"/>
        <w:right w:val="none" w:sz="0" w:space="0" w:color="auto"/>
      </w:divBdr>
    </w:div>
    <w:div w:id="1997801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ecfr.gov/cgi-bin/text-idx?SID=f9339223eca71c3d7b069f4421e10110&amp;amp;node=se2.1.200_1413&amp;amp;rgn=div8" TargetMode="External"/><Relationship Id="rId26" Type="http://schemas.openxmlformats.org/officeDocument/2006/relationships/hyperlink" Target="http://www.ecfr.gov/cgi-bin/text-idx?tpl=/ecfrbrowse/Title02/2cfr200_main_02.tpl" TargetMode="External"/><Relationship Id="rId39" Type="http://schemas.openxmlformats.org/officeDocument/2006/relationships/hyperlink" Target="http://www.ecfr.gov/cgi-bin/text-idx?SID=3f25ca1f21583e03b13f595d0d9c518d&amp;node=pt2.1.418&amp;rgn=div5" TargetMode="External"/><Relationship Id="rId21" Type="http://schemas.openxmlformats.org/officeDocument/2006/relationships/hyperlink" Target="http://www.grants.gov/web/grants/register.html" TargetMode="External"/><Relationship Id="rId34" Type="http://schemas.openxmlformats.org/officeDocument/2006/relationships/hyperlink" Target="http://www.ecfr.gov/cgi-bin/text-idx?SID=e4ad35726c0e140849e452a5644d77cf&amp;node=pt2.1.417&amp;rgn=div5" TargetMode="External"/><Relationship Id="rId42" Type="http://schemas.openxmlformats.org/officeDocument/2006/relationships/hyperlink" Target="http://www.ecfr.gov/cgi-bin/text-idx?SID=3f25ca1f21583e03b13f595d0d9c518d&amp;node=pt7.1.1b&amp;rgn=div5" TargetMode="External"/><Relationship Id="rId47" Type="http://schemas.openxmlformats.org/officeDocument/2006/relationships/hyperlink" Target="http://www.ecfr.gov/cgi-bin/text-idx?SID=3f25ca1f21583e03b13f595d0d9c518d&amp;node=pt7.5.331&amp;rgn=div5" TargetMode="External"/><Relationship Id="rId50" Type="http://schemas.openxmlformats.org/officeDocument/2006/relationships/hyperlink" Target="http://www.ecfr.gov/cgi-bin/text-idx?SID=3f25ca1f21583e03b13f595d0d9c518d&amp;node=pt37.1.401&amp;rgn=div5" TargetMode="External"/><Relationship Id="rId55" Type="http://schemas.openxmlformats.org/officeDocument/2006/relationships/hyperlink" Target="http://uscode.house.gov/view.xhtml?path=/prelim@title41/subtitle4/chapter83&amp;edition=prelim" TargetMode="External"/><Relationship Id="rId63" Type="http://schemas.openxmlformats.org/officeDocument/2006/relationships/hyperlink" Target="http://www.gpo.gov/fdsys/pkg/FR-1997-04-18/pdf/97-10331.pdf" TargetMode="External"/><Relationship Id="rId68" Type="http://schemas.openxmlformats.org/officeDocument/2006/relationships/hyperlink" Target="http://www.ams.usda.gov/nop" TargetMode="External"/><Relationship Id="rId76"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mailto:program.intake@usda.gov" TargetMode="External"/><Relationship Id="rId2" Type="http://schemas.openxmlformats.org/officeDocument/2006/relationships/customXml" Target="../customXml/item2.xml"/><Relationship Id="rId16" Type="http://schemas.openxmlformats.org/officeDocument/2006/relationships/hyperlink" Target="http://www.house.gov/representatives/find/" TargetMode="External"/><Relationship Id="rId29" Type="http://schemas.openxmlformats.org/officeDocument/2006/relationships/hyperlink" Target="http://www.ecfr.gov/cgi-bin/text-idx?SID=e4ad35726c0e140849e452a5644d77cf&amp;node=pt2.1.170&amp;rgn=div5" TargetMode="External"/><Relationship Id="rId11" Type="http://schemas.openxmlformats.org/officeDocument/2006/relationships/endnotes" Target="endnotes.xml"/><Relationship Id="rId24" Type="http://schemas.openxmlformats.org/officeDocument/2006/relationships/hyperlink" Target="https://www.sam.gov/" TargetMode="External"/><Relationship Id="rId32" Type="http://schemas.openxmlformats.org/officeDocument/2006/relationships/hyperlink" Target="http://uscode.house.gov/view.xhtml?req=(title:22%20section:7104%20edition:prelim)%20OR%20(granuleid:USC-prelim-title22-section7104)&amp;f=treesort&amp;edition=prelim&amp;num=0&amp;jumpTo=true" TargetMode="External"/><Relationship Id="rId37" Type="http://schemas.openxmlformats.org/officeDocument/2006/relationships/hyperlink" Target="http://www.ecfr.gov/cgi-bin/text-idx?SID=3f25ca1f21583e03b13f595d0d9c518d&amp;node=pt2.1.415&amp;rgn=div5" TargetMode="External"/><Relationship Id="rId40" Type="http://schemas.openxmlformats.org/officeDocument/2006/relationships/hyperlink" Target="http://www.ecfr.gov/cgi-bin/text-idx?SID=3f25ca1f21583e03b13f595d0d9c518d&amp;node=pt2.1.421&amp;rgn=div5" TargetMode="External"/><Relationship Id="rId45" Type="http://schemas.openxmlformats.org/officeDocument/2006/relationships/hyperlink" Target="https://www.ams.usda.gov/sites/default/files/media/LEP%20Assisted%20Program.pdf" TargetMode="External"/><Relationship Id="rId53" Type="http://schemas.openxmlformats.org/officeDocument/2006/relationships/hyperlink" Target="http://www.gsa.gov/portal/content/103191" TargetMode="External"/><Relationship Id="rId58" Type="http://schemas.openxmlformats.org/officeDocument/2006/relationships/hyperlink" Target="http://uscode.house.gov/view.xhtml?req=granuleid:USC-prelim-title23-section402&amp;num=0&amp;edition=prelim" TargetMode="External"/><Relationship Id="rId66" Type="http://schemas.openxmlformats.org/officeDocument/2006/relationships/hyperlink" Target="http://www.ecfr.gov/cgi-bin/text-idx?SID=aecfc05d20ad3965b055d30cdfb81c72&amp;mc=true&amp;node=ap2.1.200_1521.xii&amp;rgn=div9" TargetMode="External"/><Relationship Id="rId74" Type="http://schemas.openxmlformats.org/officeDocument/2006/relationships/hyperlink" Target="mailto:Kay.Niner@wdc.usda.gov" TargetMode="External"/><Relationship Id="rId5" Type="http://schemas.openxmlformats.org/officeDocument/2006/relationships/customXml" Target="../customXml/item5.xml"/><Relationship Id="rId15" Type="http://schemas.openxmlformats.org/officeDocument/2006/relationships/hyperlink" Target="http://www.grants.gov/" TargetMode="External"/><Relationship Id="rId23" Type="http://schemas.openxmlformats.org/officeDocument/2006/relationships/hyperlink" Target="http://fedgov.dnb.com/webform" TargetMode="External"/><Relationship Id="rId28" Type="http://schemas.openxmlformats.org/officeDocument/2006/relationships/hyperlink" Target="http://www.ecfr.gov/cgi-bin/retrieveECFR?gp=1&amp;SID=20d5ac5793ccbefaebb12569889cd5e5&amp;ty=HTML&amp;h=L&amp;r=APPENDIX&amp;n=2y1.1.1.2.2.3.1.14.1" TargetMode="External"/><Relationship Id="rId36" Type="http://schemas.openxmlformats.org/officeDocument/2006/relationships/hyperlink" Target="http://www.ecfr.gov/cgi-bin/text-idx?SID=e4ad35726c0e140849e452a5644d77cf&amp;node=pt2.1.400&amp;rgn=div5" TargetMode="External"/><Relationship Id="rId49" Type="http://schemas.openxmlformats.org/officeDocument/2006/relationships/hyperlink" Target="http://uscode.house.gov/view.xhtml?req=(title:35%20section:200%20edition:prelim)%20OR%20(granuleid:USC-prelim-title35-section200)&amp;f=treesort&amp;edition=prelim&amp;num=0&amp;jumpTo=true" TargetMode="External"/><Relationship Id="rId57" Type="http://schemas.openxmlformats.org/officeDocument/2006/relationships/hyperlink" Target="http://uscode.house.gov/statviewer.htm?volume=116&amp;page=2946" TargetMode="External"/><Relationship Id="rId61" Type="http://schemas.openxmlformats.org/officeDocument/2006/relationships/hyperlink" Target="http://uscode.house.gov/view.xhtml?req=(title:29%20section:668%20edition:prelim)%20OR%20(granuleid:USC-prelim-title29-section668)&amp;f=treesort&amp;edition=prelim&amp;num=0&amp;jumpTo=true" TargetMode="External"/><Relationship Id="rId10" Type="http://schemas.openxmlformats.org/officeDocument/2006/relationships/footnotes" Target="footnotes.xml"/><Relationship Id="rId19" Type="http://schemas.openxmlformats.org/officeDocument/2006/relationships/hyperlink" Target="http://grants.gov." TargetMode="External"/><Relationship Id="rId31" Type="http://schemas.openxmlformats.org/officeDocument/2006/relationships/hyperlink" Target="http://www.ecfr.gov/cgi-bin/text-idx?SID=3f25ca1f21583e03b13f595d0d9c518d&amp;node=pt2.1.175&amp;rgn=div5" TargetMode="External"/><Relationship Id="rId44" Type="http://schemas.openxmlformats.org/officeDocument/2006/relationships/hyperlink" Target="http://www.ecfr.gov/cgi-bin/text-idx?SID=3f25ca1f21583e03b13f595d0d9c518d&amp;node=pt7.1.15&amp;rgn=div5" TargetMode="External"/><Relationship Id="rId52" Type="http://schemas.openxmlformats.org/officeDocument/2006/relationships/hyperlink" Target="http://uscode.house.gov/view.xhtml?req=granuleid:USC-prelim-title49-section40118&amp;num=0&amp;edition=prelim" TargetMode="External"/><Relationship Id="rId60" Type="http://schemas.openxmlformats.org/officeDocument/2006/relationships/hyperlink" Target="http://uscode.house.gov/view.xhtml?req=(title:5%20section:7902%20edition:prelim)%20OR%20(granuleid:USC-prelim-title5-section7902)&amp;f=treesort&amp;edition=prelim&amp;num=0&amp;jumpTo=true" TargetMode="External"/><Relationship Id="rId65" Type="http://schemas.openxmlformats.org/officeDocument/2006/relationships/hyperlink" Target="http://www.ecfr.gov/cgi-bin/text-idx?SID=3f25ca1f21583e03b13f595d0d9c518d&amp;node=pt2.1.422&amp;rgn=div5" TargetMode="External"/><Relationship Id="rId73" Type="http://schemas.openxmlformats.org/officeDocument/2006/relationships/hyperlink" Target="http://www.usda.gov/oig/hotline.ht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grants.gov/" TargetMode="External"/><Relationship Id="rId27" Type="http://schemas.openxmlformats.org/officeDocument/2006/relationships/hyperlink" Target="http://www.ecfr.gov/cgi-bin/text-idx?SID=3f25ca1f21583e03b13f595d0d9c518d&amp;node=pt2.1.25&amp;rgn=div5" TargetMode="External"/><Relationship Id="rId30" Type="http://schemas.openxmlformats.org/officeDocument/2006/relationships/hyperlink" Target="http://www.ecfr.gov/cgi-bin/text-idx?SID=7b32ec5aad32501e0d83ab0ee2891fa6&amp;node=2:1.1.1.2.4.3.1.8.2&amp;rgn=div9" TargetMode="External"/><Relationship Id="rId35" Type="http://schemas.openxmlformats.org/officeDocument/2006/relationships/hyperlink" Target="http://www.ecfr.gov/cgi-bin/retrieveECFR?gp=&amp;SID=988467ba214fbb07298599affd94f30a&amp;n=pt2.1.200&amp;r=PART&amp;ty=HTML" TargetMode="External"/><Relationship Id="rId43" Type="http://schemas.openxmlformats.org/officeDocument/2006/relationships/hyperlink" Target="http://www.ecfr.gov/cgi-bin/text-idx?SID=3f25ca1f21583e03b13f595d0d9c518d&amp;node=pt7.1.3&amp;rgn=div5" TargetMode="External"/><Relationship Id="rId48" Type="http://schemas.openxmlformats.org/officeDocument/2006/relationships/hyperlink" Target="http://www.ecfr.gov/cgi-bin/text-idx?SID=12a84d0702234e58b8fa84f326e090bf&amp;node=pt9.1.121&amp;rgn=div5" TargetMode="External"/><Relationship Id="rId56" Type="http://schemas.openxmlformats.org/officeDocument/2006/relationships/hyperlink" Target="http://www.ecfr.gov/cgi-bin/text-idx?SID=3f25ca1f21583e03b13f595d0d9c518d&amp;node=pt48.1.31&amp;rgn=div5" TargetMode="External"/><Relationship Id="rId64" Type="http://schemas.openxmlformats.org/officeDocument/2006/relationships/hyperlink" Target="http://www.gpo.gov/fdsys/pkg/FR-2009-10-06/pdf/E9-24203.pdf" TargetMode="External"/><Relationship Id="rId69" Type="http://schemas.openxmlformats.org/officeDocument/2006/relationships/hyperlink" Target="http://www.ecfr.gov/cgi-bin/text-idx?SID=fe4c558410e014c1eb5e5107b64fbf81&amp;amp;node=pt2.1.200&amp;amp;rgn=div5%23se2.1.200_1331" TargetMode="External"/><Relationship Id="rId7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www.ecfr.gov/cgi-bin/text-idx?SID=52160a32df177d5bae1f8c3725606d84&amp;node=pt41.4.301_610&amp;rgn=div5" TargetMode="External"/><Relationship Id="rId72" Type="http://schemas.openxmlformats.org/officeDocument/2006/relationships/hyperlink" Target="mailto:%09usda.hotline@oig.usda.gov"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www.ecfr.gov/cgi-bin/text-idx?SID=4cd9b5cfc0e7cd4d42d3f1b514e190f6&amp;node=se2.1.200_1414&amp;rgn=div8" TargetMode="External"/><Relationship Id="rId25" Type="http://schemas.openxmlformats.org/officeDocument/2006/relationships/hyperlink" Target="mailto:askSAM@gsa.gov" TargetMode="External"/><Relationship Id="rId33" Type="http://schemas.openxmlformats.org/officeDocument/2006/relationships/hyperlink" Target="http://www.ecfr.gov/cgi-bin/text-idx?SID=e4ad35726c0e140849e452a5644d77cf&amp;node=pt2.1.180&amp;rgn=div5" TargetMode="External"/><Relationship Id="rId38" Type="http://schemas.openxmlformats.org/officeDocument/2006/relationships/hyperlink" Target="http://www.ecfr.gov/cgi-bin/text-idx?SID=3f25ca1f21583e03b13f595d0d9c518d&amp;node=pt2.1.416&amp;rgn=div5" TargetMode="External"/><Relationship Id="rId46" Type="http://schemas.openxmlformats.org/officeDocument/2006/relationships/hyperlink" Target="http://www.lep.gov" TargetMode="External"/><Relationship Id="rId59" Type="http://schemas.openxmlformats.org/officeDocument/2006/relationships/hyperlink" Target="http://uscode.house.gov/view.xhtml?req=granuleid:USC-prelim-title23-section403&amp;num=0&amp;edition=prelim" TargetMode="External"/><Relationship Id="rId67" Type="http://schemas.openxmlformats.org/officeDocument/2006/relationships/hyperlink" Target="http://www.irs.gov/pub/irs-pdf/fw9.pdf" TargetMode="External"/><Relationship Id="rId20" Type="http://schemas.openxmlformats.org/officeDocument/2006/relationships/hyperlink" Target="http://www.grants.gov/" TargetMode="External"/><Relationship Id="rId41" Type="http://schemas.openxmlformats.org/officeDocument/2006/relationships/hyperlink" Target="http://www.ecfr.gov/cgi-bin/text-idx?SID=3f25ca1f21583e03b13f595d0d9c518d&amp;node=pt7.1.1&amp;rgn=div5" TargetMode="External"/><Relationship Id="rId54" Type="http://schemas.openxmlformats.org/officeDocument/2006/relationships/hyperlink" Target="http://www.ecfr.gov/cgi-bin/text-idx?SID=52160a32df177d5bae1f8c3725606d84&amp;node=pt48.1.25&amp;rgn=div5" TargetMode="External"/><Relationship Id="rId62" Type="http://schemas.openxmlformats.org/officeDocument/2006/relationships/hyperlink" Target="http://uscode.house.gov/view.xhtml?req=(title:40%20section:101%20edition:prelim)%20OR%20(granuleid:USC-prelim-title40-section101)&amp;f=treesort&amp;edition=prelim&amp;num=0&amp;jumpTo=true" TargetMode="External"/><Relationship Id="rId70" Type="http://schemas.openxmlformats.org/officeDocument/2006/relationships/hyperlink" Target="https://www.ascr.usda.gov/how-file-program-discrimination-complaint" TargetMode="External"/><Relationship Id="rId75" Type="http://schemas.openxmlformats.org/officeDocument/2006/relationships/hyperlink" Target="https://www.fsa.usda.gov/programs-and-services/occsp/"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849593af-9ef4-4dc7-a991-ea6257baf2f0">5HJVR3ESJNPM-9344-385</_dlc_DocId>
    <_dlc_DocIdUrl xmlns="849593af-9ef4-4dc7-a991-ea6257baf2f0">
      <Url>https://sharepoint.fsa.usda.net/mgr/dafp/PECD/Program_Policy_Branch/_layouts/15/DocIdRedir.aspx?ID=5HJVR3ESJNPM-9344-385</Url>
      <Description>5HJVR3ESJNPM-9344-385</Description>
    </_dlc_DocIdUrl>
    <Status xmlns="bcc222fd-553d-4b91-b709-e73f01bdf870" xsi:nil="true"/>
    <_dlc_DocIdPersistId xmlns="849593af-9ef4-4dc7-a991-ea6257baf2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6F8CFD63D1B574681EB5E554A84BBD8" ma:contentTypeVersion="8" ma:contentTypeDescription="Create a new document." ma:contentTypeScope="" ma:versionID="643489357507969c8dc7da471b697700">
  <xsd:schema xmlns:xsd="http://www.w3.org/2001/XMLSchema" xmlns:xs="http://www.w3.org/2001/XMLSchema" xmlns:p="http://schemas.microsoft.com/office/2006/metadata/properties" xmlns:ns2="849593af-9ef4-4dc7-a991-ea6257baf2f0" xmlns:ns3="bcc222fd-553d-4b91-b709-e73f01bdf870" xmlns:ns4="a887a8fc-0330-46fe-9de0-c39aa8c984fb" targetNamespace="http://schemas.microsoft.com/office/2006/metadata/properties" ma:root="true" ma:fieldsID="95f879b9418468882c84bd48c883dfce" ns2:_="" ns3:_="" ns4:_="">
    <xsd:import namespace="849593af-9ef4-4dc7-a991-ea6257baf2f0"/>
    <xsd:import namespace="bcc222fd-553d-4b91-b709-e73f01bdf870"/>
    <xsd:import namespace="a887a8fc-0330-46fe-9de0-c39aa8c984fb"/>
    <xsd:element name="properties">
      <xsd:complexType>
        <xsd:sequence>
          <xsd:element name="documentManagement">
            <xsd:complexType>
              <xsd:all>
                <xsd:element ref="ns2:_dlc_DocId" minOccurs="0"/>
                <xsd:element ref="ns2:_dlc_DocIdUrl" minOccurs="0"/>
                <xsd:element ref="ns2:_dlc_DocIdPersistId" minOccurs="0"/>
                <xsd:element ref="ns3:Status"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593af-9ef4-4dc7-a991-ea6257baf2f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cc222fd-553d-4b91-b709-e73f01bdf870" elementFormDefault="qualified">
    <xsd:import namespace="http://schemas.microsoft.com/office/2006/documentManagement/types"/>
    <xsd:import namespace="http://schemas.microsoft.com/office/infopath/2007/PartnerControls"/>
    <xsd:element name="Status" ma:index="11" nillable="true" ma:displayName="Status" ma:description="Current status of documents" ma:internalName="Status">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87a8fc-0330-46fe-9de0-c39aa8c984f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4551D-8B92-4DEC-B7E8-C864A6AA5F58}">
  <ds:schemaRefs>
    <ds:schemaRef ds:uri="http://schemas.microsoft.com/sharepoint/events"/>
    <ds:schemaRef ds:uri=""/>
  </ds:schemaRefs>
</ds:datastoreItem>
</file>

<file path=customXml/itemProps2.xml><?xml version="1.0" encoding="utf-8"?>
<ds:datastoreItem xmlns:ds="http://schemas.openxmlformats.org/officeDocument/2006/customXml" ds:itemID="{F1E0CA10-7CED-4B8E-B352-05DB9554E2AF}">
  <ds:schemaRefs>
    <ds:schemaRef ds:uri="http://schemas.microsoft.com/office/2006/metadata/properties"/>
    <ds:schemaRef ds:uri="http://schemas.microsoft.com/office/infopath/2007/PartnerControls"/>
    <ds:schemaRef ds:uri="849593af-9ef4-4dc7-a991-ea6257baf2f0"/>
    <ds:schemaRef ds:uri="bcc222fd-553d-4b91-b709-e73f01bdf870"/>
  </ds:schemaRefs>
</ds:datastoreItem>
</file>

<file path=customXml/itemProps3.xml><?xml version="1.0" encoding="utf-8"?>
<ds:datastoreItem xmlns:ds="http://schemas.openxmlformats.org/officeDocument/2006/customXml" ds:itemID="{21BF1D24-865B-4BBE-966E-56A7A496957C}">
  <ds:schemaRefs>
    <ds:schemaRef ds:uri="http://schemas.microsoft.com/sharepoint/v3/contenttype/forms"/>
  </ds:schemaRefs>
</ds:datastoreItem>
</file>

<file path=customXml/itemProps4.xml><?xml version="1.0" encoding="utf-8"?>
<ds:datastoreItem xmlns:ds="http://schemas.openxmlformats.org/officeDocument/2006/customXml" ds:itemID="{CF1CF376-7CB2-44EC-93FE-CF09E42B9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593af-9ef4-4dc7-a991-ea6257baf2f0"/>
    <ds:schemaRef ds:uri="bcc222fd-553d-4b91-b709-e73f01bdf870"/>
    <ds:schemaRef ds:uri="a887a8fc-0330-46fe-9de0-c39aa8c98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8D9D2F-B5D8-4691-BDEB-CD8BF756F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9682</Words>
  <Characters>55192</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Organic Certification Cost Share Program 2020</vt:lpstr>
    </vt:vector>
  </TitlesOfParts>
  <Company>USDA/FSA</Company>
  <LinksUpToDate>false</LinksUpToDate>
  <CharactersWithSpaces>64745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Organic Certification Cost Share Program 2020</dc:title>
  <dc:subject>OCCSP</dc:subject>
  <dc:creator>USDA-FSA-DAFP-PECD</dc:creator>
  <cp:keywords/>
  <dc:description/>
  <cp:lastModifiedBy>Niner, Kay - FSA, Washington, DC</cp:lastModifiedBy>
  <cp:revision>2</cp:revision>
  <cp:lastPrinted>2019-03-18T11:19:00Z</cp:lastPrinted>
  <dcterms:created xsi:type="dcterms:W3CDTF">2020-08-12T16:49:00Z</dcterms:created>
  <dcterms:modified xsi:type="dcterms:W3CDTF">2020-08-12T16:49:00Z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2015-03-03T00:00:00Z</vt:filetime>
  </property>
  <property fmtid="{D5CDD505-2E9C-101B-9397-08002B2CF9AE}" pid="3" name="LastSaved">
    <vt:filetime>2015-11-10T00:00:00Z</vt:filetime>
  </property>
  <property fmtid="{D5CDD505-2E9C-101B-9397-08002B2CF9AE}" pid="4" name="ContentTypeId">
    <vt:lpwstr>0x01010016F8CFD63D1B574681EB5E554A84BBD8</vt:lpwstr>
  </property>
  <property fmtid="{D5CDD505-2E9C-101B-9397-08002B2CF9AE}" pid="5" name="_dlc_DocIdItemGuid">
    <vt:lpwstr>12e5b4de-ae0d-4b10-b14d-0088b848b03e</vt:lpwstr>
  </property>
</Properties>
</file>